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63C" w:rsidRPr="00410B1F" w:rsidRDefault="0061063C" w:rsidP="0061063C">
      <w:pPr>
        <w:jc w:val="center"/>
        <w:rPr>
          <w:b/>
        </w:rPr>
      </w:pPr>
      <w:r w:rsidRPr="00964763">
        <w:rPr>
          <w:b/>
        </w:rPr>
        <w:t>МИНИСТЕРСТВО СЕЛЬСКОГО ХОЗЯЙСТВА РОССИЙСКОЙ ФЕДЕРАЦИИ</w:t>
      </w:r>
    </w:p>
    <w:p w:rsidR="0061063C" w:rsidRPr="00410B1F" w:rsidRDefault="0061063C" w:rsidP="0061063C">
      <w:pPr>
        <w:jc w:val="center"/>
        <w:rPr>
          <w:b/>
        </w:rPr>
      </w:pPr>
    </w:p>
    <w:p w:rsidR="0061063C" w:rsidRPr="00964763" w:rsidRDefault="0061063C" w:rsidP="0061063C">
      <w:pPr>
        <w:jc w:val="center"/>
      </w:pPr>
      <w:r w:rsidRPr="00964763">
        <w:t>федеральное государственное бюджетное образовательное учреждение</w:t>
      </w:r>
    </w:p>
    <w:p w:rsidR="0061063C" w:rsidRPr="00964763" w:rsidRDefault="0061063C" w:rsidP="0061063C">
      <w:pPr>
        <w:jc w:val="center"/>
      </w:pPr>
      <w:r w:rsidRPr="00964763">
        <w:t>высшего образования</w:t>
      </w:r>
    </w:p>
    <w:p w:rsidR="0061063C" w:rsidRPr="00964763" w:rsidRDefault="0061063C" w:rsidP="0061063C">
      <w:pPr>
        <w:jc w:val="center"/>
        <w:rPr>
          <w:b/>
        </w:rPr>
      </w:pPr>
      <w:r w:rsidRPr="00964763">
        <w:rPr>
          <w:b/>
        </w:rPr>
        <w:t xml:space="preserve">«ЮЖНО-УРАЛЬСКИЙ ГОСУДАРСТВЕННЫЙ АГРАРНЫЙ УНИВЕРСИТЕТ» </w:t>
      </w:r>
    </w:p>
    <w:p w:rsidR="0061063C" w:rsidRPr="00964763" w:rsidRDefault="0061063C" w:rsidP="0061063C">
      <w:pPr>
        <w:jc w:val="center"/>
        <w:rPr>
          <w:b/>
        </w:rPr>
      </w:pPr>
    </w:p>
    <w:p w:rsidR="0061063C" w:rsidRPr="00964763" w:rsidRDefault="0061063C" w:rsidP="0061063C">
      <w:pPr>
        <w:jc w:val="center"/>
        <w:rPr>
          <w:b/>
        </w:rPr>
      </w:pPr>
      <w:r w:rsidRPr="00964763">
        <w:rPr>
          <w:b/>
        </w:rPr>
        <w:t xml:space="preserve">ИНСТИТУТ АГРОИНЖЕНЕРИИ </w:t>
      </w:r>
    </w:p>
    <w:p w:rsidR="0061063C" w:rsidRPr="00964763" w:rsidRDefault="0061063C" w:rsidP="0061063C">
      <w:pPr>
        <w:jc w:val="center"/>
      </w:pPr>
    </w:p>
    <w:p w:rsidR="0061063C" w:rsidRPr="00964763" w:rsidRDefault="0061063C" w:rsidP="0061063C">
      <w:pPr>
        <w:jc w:val="center"/>
      </w:pPr>
    </w:p>
    <w:tbl>
      <w:tblPr>
        <w:tblpPr w:leftFromText="180" w:rightFromText="180" w:vertAnchor="text" w:horzAnchor="margin" w:tblpXSpec="right" w:tblpY="65"/>
        <w:tblW w:w="0" w:type="auto"/>
        <w:tblLook w:val="00A0" w:firstRow="1" w:lastRow="0" w:firstColumn="1" w:lastColumn="0" w:noHBand="0" w:noVBand="0"/>
      </w:tblPr>
      <w:tblGrid>
        <w:gridCol w:w="4809"/>
      </w:tblGrid>
      <w:tr w:rsidR="0061063C" w:rsidRPr="00964763" w:rsidTr="0061063C">
        <w:tc>
          <w:tcPr>
            <w:tcW w:w="4809" w:type="dxa"/>
          </w:tcPr>
          <w:p w:rsidR="0061063C" w:rsidRPr="00964763" w:rsidRDefault="0061063C" w:rsidP="006106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64763">
              <w:t>УТВЕРЖДАЮ</w:t>
            </w:r>
          </w:p>
        </w:tc>
      </w:tr>
      <w:tr w:rsidR="0061063C" w:rsidRPr="00964763" w:rsidTr="0061063C">
        <w:trPr>
          <w:trHeight w:val="1223"/>
        </w:trPr>
        <w:tc>
          <w:tcPr>
            <w:tcW w:w="4809" w:type="dxa"/>
          </w:tcPr>
          <w:p w:rsidR="00AF0B60" w:rsidRPr="00AF0B60" w:rsidRDefault="00AF0B60" w:rsidP="00AF0B60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AF0B60">
              <w:rPr>
                <w:bCs/>
              </w:rPr>
              <w:t>Директор Института агроинженерии</w:t>
            </w:r>
          </w:p>
          <w:p w:rsidR="00AF0B60" w:rsidRPr="00AF0B60" w:rsidRDefault="00AF0B60" w:rsidP="00AF0B60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AF0B60" w:rsidRPr="00AF0B60" w:rsidRDefault="00AF0B60" w:rsidP="00AF0B60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AF0B60">
              <w:rPr>
                <w:bCs/>
              </w:rPr>
              <w:t xml:space="preserve">__________________ Ф.Н. </w:t>
            </w:r>
            <w:proofErr w:type="spellStart"/>
            <w:r w:rsidRPr="00AF0B60">
              <w:rPr>
                <w:bCs/>
              </w:rPr>
              <w:t>Граков</w:t>
            </w:r>
            <w:proofErr w:type="spellEnd"/>
          </w:p>
          <w:p w:rsidR="0061063C" w:rsidRPr="00964763" w:rsidRDefault="00AF0B60" w:rsidP="00AF0B60">
            <w:r w:rsidRPr="00AF0B60">
              <w:rPr>
                <w:bCs/>
              </w:rPr>
              <w:t>«23»  мая  2025 г.</w:t>
            </w:r>
          </w:p>
        </w:tc>
      </w:tr>
    </w:tbl>
    <w:p w:rsidR="0061063C" w:rsidRPr="00964763" w:rsidRDefault="0061063C" w:rsidP="0061063C">
      <w:pPr>
        <w:jc w:val="center"/>
      </w:pPr>
    </w:p>
    <w:p w:rsidR="0061063C" w:rsidRPr="00964763" w:rsidRDefault="0061063C" w:rsidP="0061063C">
      <w:pPr>
        <w:jc w:val="center"/>
      </w:pPr>
    </w:p>
    <w:p w:rsidR="0061063C" w:rsidRPr="00964763" w:rsidRDefault="0061063C" w:rsidP="0061063C">
      <w:pPr>
        <w:jc w:val="center"/>
      </w:pPr>
    </w:p>
    <w:p w:rsidR="0061063C" w:rsidRPr="00964763" w:rsidRDefault="0061063C" w:rsidP="0061063C">
      <w:pPr>
        <w:jc w:val="center"/>
      </w:pPr>
    </w:p>
    <w:p w:rsidR="0061063C" w:rsidRPr="00964763" w:rsidRDefault="0061063C" w:rsidP="0061063C">
      <w:pPr>
        <w:jc w:val="center"/>
      </w:pPr>
    </w:p>
    <w:p w:rsidR="0061063C" w:rsidRPr="00964763" w:rsidRDefault="0061063C" w:rsidP="0061063C">
      <w:pPr>
        <w:jc w:val="center"/>
      </w:pPr>
    </w:p>
    <w:p w:rsidR="0061063C" w:rsidRPr="00964763" w:rsidRDefault="0061063C" w:rsidP="0061063C">
      <w:pPr>
        <w:jc w:val="center"/>
      </w:pPr>
    </w:p>
    <w:p w:rsidR="0061063C" w:rsidRPr="00964763" w:rsidRDefault="0061063C" w:rsidP="0061063C">
      <w:pPr>
        <w:jc w:val="center"/>
      </w:pPr>
    </w:p>
    <w:p w:rsidR="0061063C" w:rsidRDefault="0061063C" w:rsidP="0061063C">
      <w:pPr>
        <w:jc w:val="center"/>
      </w:pPr>
    </w:p>
    <w:p w:rsidR="0061063C" w:rsidRDefault="0061063C" w:rsidP="0061063C">
      <w:pPr>
        <w:jc w:val="center"/>
      </w:pPr>
    </w:p>
    <w:p w:rsidR="00D96A6A" w:rsidRPr="009B0F82" w:rsidRDefault="00D96A6A" w:rsidP="00D96A6A">
      <w:pPr>
        <w:jc w:val="center"/>
      </w:pPr>
      <w:r w:rsidRPr="009B0F82">
        <w:t>Кафедра «</w:t>
      </w:r>
      <w:r w:rsidRPr="007E6982">
        <w:t>Социально-гуманитарные дисциплины и русский язык как иностранный</w:t>
      </w:r>
      <w:r w:rsidRPr="009B0F82">
        <w:t>»</w:t>
      </w:r>
    </w:p>
    <w:p w:rsidR="0061063C" w:rsidRPr="00964763" w:rsidRDefault="0061063C" w:rsidP="0061063C">
      <w:pPr>
        <w:jc w:val="center"/>
      </w:pPr>
    </w:p>
    <w:p w:rsidR="0061063C" w:rsidRPr="00964763" w:rsidRDefault="0061063C" w:rsidP="0061063C">
      <w:pPr>
        <w:jc w:val="center"/>
      </w:pPr>
    </w:p>
    <w:p w:rsidR="0061063C" w:rsidRPr="00964763" w:rsidRDefault="0061063C" w:rsidP="0061063C">
      <w:pPr>
        <w:jc w:val="center"/>
      </w:pPr>
      <w:r w:rsidRPr="00964763">
        <w:t>Рабочая программа дисциплины</w:t>
      </w:r>
    </w:p>
    <w:p w:rsidR="0061063C" w:rsidRPr="00964763" w:rsidRDefault="0061063C" w:rsidP="0061063C">
      <w:pPr>
        <w:jc w:val="center"/>
        <w:rPr>
          <w:b/>
          <w:bCs/>
          <w:spacing w:val="20"/>
        </w:rPr>
      </w:pPr>
    </w:p>
    <w:p w:rsidR="0061063C" w:rsidRPr="00964763" w:rsidRDefault="0061063C" w:rsidP="0061063C">
      <w:pPr>
        <w:jc w:val="center"/>
        <w:rPr>
          <w:b/>
          <w:bCs/>
          <w:spacing w:val="20"/>
        </w:rPr>
      </w:pPr>
      <w:r>
        <w:rPr>
          <w:b/>
          <w:bCs/>
          <w:spacing w:val="20"/>
        </w:rPr>
        <w:t>Б</w:t>
      </w:r>
      <w:proofErr w:type="gramStart"/>
      <w:r>
        <w:rPr>
          <w:b/>
          <w:bCs/>
          <w:spacing w:val="20"/>
        </w:rPr>
        <w:t>1</w:t>
      </w:r>
      <w:proofErr w:type="gramEnd"/>
      <w:r>
        <w:rPr>
          <w:b/>
          <w:bCs/>
          <w:spacing w:val="20"/>
        </w:rPr>
        <w:t>.В.01 ПЛАНИРОВАНИЕ И ПРОГНОЗИРОВАНИЕ В МЕНЕДЖМЕНТЕ</w:t>
      </w:r>
      <w:r w:rsidRPr="00964763">
        <w:rPr>
          <w:b/>
          <w:bCs/>
          <w:spacing w:val="20"/>
        </w:rPr>
        <w:t xml:space="preserve"> </w:t>
      </w:r>
    </w:p>
    <w:p w:rsidR="0061063C" w:rsidRPr="00964763" w:rsidRDefault="0061063C" w:rsidP="0061063C">
      <w:pPr>
        <w:jc w:val="center"/>
      </w:pPr>
    </w:p>
    <w:p w:rsidR="0061063C" w:rsidRPr="00964763" w:rsidRDefault="0061063C" w:rsidP="0061063C">
      <w:pPr>
        <w:jc w:val="center"/>
      </w:pPr>
    </w:p>
    <w:p w:rsidR="0061063C" w:rsidRPr="00964763" w:rsidRDefault="0061063C" w:rsidP="0061063C">
      <w:pPr>
        <w:jc w:val="center"/>
        <w:rPr>
          <w:b/>
          <w:bCs/>
        </w:rPr>
      </w:pPr>
      <w:r w:rsidRPr="00964763">
        <w:t xml:space="preserve">Направление подготовки </w:t>
      </w:r>
      <w:r w:rsidRPr="00964763">
        <w:rPr>
          <w:b/>
          <w:bCs/>
        </w:rPr>
        <w:t>38.03.02 Менеджмент</w:t>
      </w:r>
    </w:p>
    <w:p w:rsidR="0061063C" w:rsidRPr="00964763" w:rsidRDefault="0061063C" w:rsidP="0061063C">
      <w:pPr>
        <w:jc w:val="center"/>
      </w:pPr>
    </w:p>
    <w:p w:rsidR="0061063C" w:rsidRPr="00964763" w:rsidRDefault="00D96A6A" w:rsidP="0061063C">
      <w:pPr>
        <w:jc w:val="center"/>
      </w:pPr>
      <w:r>
        <w:t xml:space="preserve">Направленность </w:t>
      </w:r>
      <w:r w:rsidR="0061063C" w:rsidRPr="00964763">
        <w:rPr>
          <w:b/>
        </w:rPr>
        <w:t>Производственный менеджмент</w:t>
      </w:r>
      <w:r w:rsidR="0061063C" w:rsidRPr="00964763">
        <w:t xml:space="preserve"> </w:t>
      </w:r>
    </w:p>
    <w:p w:rsidR="0061063C" w:rsidRPr="00964763" w:rsidRDefault="0061063C" w:rsidP="0061063C">
      <w:pPr>
        <w:jc w:val="center"/>
        <w:rPr>
          <w:b/>
          <w:bCs/>
        </w:rPr>
      </w:pPr>
    </w:p>
    <w:p w:rsidR="0061063C" w:rsidRPr="00964763" w:rsidRDefault="0061063C" w:rsidP="0061063C">
      <w:pPr>
        <w:ind w:firstLine="284"/>
        <w:jc w:val="center"/>
      </w:pPr>
      <w:r w:rsidRPr="00964763">
        <w:t>Уровень высшего образования –</w:t>
      </w:r>
      <w:r>
        <w:t xml:space="preserve"> </w:t>
      </w:r>
      <w:r w:rsidRPr="00964763">
        <w:rPr>
          <w:b/>
          <w:bCs/>
        </w:rPr>
        <w:t>бакалавриат</w:t>
      </w:r>
      <w:r>
        <w:rPr>
          <w:b/>
          <w:bCs/>
        </w:rPr>
        <w:t xml:space="preserve"> </w:t>
      </w:r>
    </w:p>
    <w:p w:rsidR="0061063C" w:rsidRDefault="0061063C" w:rsidP="0061063C">
      <w:pPr>
        <w:ind w:firstLine="284"/>
        <w:jc w:val="center"/>
      </w:pPr>
    </w:p>
    <w:p w:rsidR="0061063C" w:rsidRDefault="0061063C" w:rsidP="0061063C">
      <w:pPr>
        <w:ind w:firstLine="284"/>
        <w:jc w:val="center"/>
      </w:pPr>
      <w:r>
        <w:t xml:space="preserve">Квалификация - </w:t>
      </w:r>
      <w:r w:rsidRPr="00263B43">
        <w:rPr>
          <w:b/>
        </w:rPr>
        <w:t>бакалавр</w:t>
      </w:r>
    </w:p>
    <w:p w:rsidR="0061063C" w:rsidRPr="00964763" w:rsidRDefault="0061063C" w:rsidP="0061063C">
      <w:pPr>
        <w:ind w:firstLine="284"/>
        <w:jc w:val="center"/>
      </w:pPr>
    </w:p>
    <w:p w:rsidR="0061063C" w:rsidRPr="004E30A3" w:rsidRDefault="0061063C" w:rsidP="0061063C">
      <w:pPr>
        <w:ind w:firstLine="284"/>
        <w:jc w:val="center"/>
        <w:rPr>
          <w:b/>
          <w:bCs/>
        </w:rPr>
      </w:pPr>
      <w:r w:rsidRPr="00964763">
        <w:t xml:space="preserve">Форма обучения </w:t>
      </w:r>
      <w:r w:rsidR="004E30A3">
        <w:t>–</w:t>
      </w:r>
      <w:r w:rsidR="00AF0B60">
        <w:t xml:space="preserve"> </w:t>
      </w:r>
      <w:r w:rsidR="004E30A3" w:rsidRPr="004E30A3">
        <w:rPr>
          <w:b/>
          <w:bCs/>
        </w:rPr>
        <w:t>очно-</w:t>
      </w:r>
      <w:r w:rsidRPr="004E30A3">
        <w:rPr>
          <w:b/>
          <w:bCs/>
        </w:rPr>
        <w:t>за</w:t>
      </w:r>
      <w:r w:rsidRPr="00964763">
        <w:rPr>
          <w:b/>
          <w:bCs/>
        </w:rPr>
        <w:t>очная</w:t>
      </w:r>
    </w:p>
    <w:p w:rsidR="0061063C" w:rsidRPr="004E30A3" w:rsidRDefault="0061063C" w:rsidP="0061063C">
      <w:pPr>
        <w:jc w:val="center"/>
        <w:rPr>
          <w:b/>
          <w:bCs/>
        </w:rPr>
      </w:pPr>
    </w:p>
    <w:p w:rsidR="0061063C" w:rsidRPr="00964763" w:rsidRDefault="0061063C" w:rsidP="0061063C">
      <w:pPr>
        <w:jc w:val="center"/>
      </w:pPr>
    </w:p>
    <w:p w:rsidR="0061063C" w:rsidRPr="00964763" w:rsidRDefault="0061063C" w:rsidP="0061063C">
      <w:pPr>
        <w:jc w:val="center"/>
      </w:pPr>
    </w:p>
    <w:p w:rsidR="0061063C" w:rsidRPr="00964763" w:rsidRDefault="0061063C" w:rsidP="0061063C">
      <w:pPr>
        <w:jc w:val="center"/>
      </w:pPr>
    </w:p>
    <w:p w:rsidR="0061063C" w:rsidRPr="00964763" w:rsidRDefault="0061063C" w:rsidP="0061063C">
      <w:pPr>
        <w:jc w:val="center"/>
      </w:pPr>
    </w:p>
    <w:p w:rsidR="0061063C" w:rsidRPr="00964763" w:rsidRDefault="0061063C" w:rsidP="0061063C">
      <w:pPr>
        <w:jc w:val="center"/>
      </w:pPr>
    </w:p>
    <w:p w:rsidR="0061063C" w:rsidRPr="00964763" w:rsidRDefault="0061063C" w:rsidP="0061063C">
      <w:pPr>
        <w:jc w:val="center"/>
      </w:pPr>
    </w:p>
    <w:p w:rsidR="0061063C" w:rsidRPr="00964763" w:rsidRDefault="0061063C" w:rsidP="0061063C">
      <w:pPr>
        <w:jc w:val="center"/>
      </w:pPr>
    </w:p>
    <w:p w:rsidR="0061063C" w:rsidRPr="00964763" w:rsidRDefault="0061063C" w:rsidP="0061063C">
      <w:pPr>
        <w:jc w:val="center"/>
      </w:pPr>
    </w:p>
    <w:p w:rsidR="0061063C" w:rsidRPr="00964763" w:rsidRDefault="0061063C" w:rsidP="0061063C">
      <w:pPr>
        <w:jc w:val="center"/>
      </w:pPr>
    </w:p>
    <w:p w:rsidR="0061063C" w:rsidRPr="00964763" w:rsidRDefault="0061063C" w:rsidP="0061063C">
      <w:pPr>
        <w:jc w:val="center"/>
      </w:pPr>
    </w:p>
    <w:p w:rsidR="0061063C" w:rsidRPr="00964763" w:rsidRDefault="0061063C" w:rsidP="0061063C">
      <w:pPr>
        <w:jc w:val="center"/>
      </w:pPr>
    </w:p>
    <w:p w:rsidR="0061063C" w:rsidRPr="00964763" w:rsidRDefault="0061063C" w:rsidP="0061063C">
      <w:pPr>
        <w:jc w:val="center"/>
      </w:pPr>
    </w:p>
    <w:p w:rsidR="0061063C" w:rsidRPr="00964763" w:rsidRDefault="0061063C" w:rsidP="0061063C">
      <w:pPr>
        <w:jc w:val="center"/>
      </w:pPr>
      <w:r w:rsidRPr="00964763">
        <w:t>Челябинск</w:t>
      </w:r>
    </w:p>
    <w:p w:rsidR="0061063C" w:rsidRDefault="0061063C" w:rsidP="0061063C">
      <w:pPr>
        <w:jc w:val="center"/>
      </w:pPr>
      <w:r w:rsidRPr="00964763">
        <w:t>20</w:t>
      </w:r>
      <w:r w:rsidR="004E30A3">
        <w:t>2</w:t>
      </w:r>
      <w:r w:rsidR="00AF0B60">
        <w:t>5</w:t>
      </w:r>
    </w:p>
    <w:p w:rsidR="0061063C" w:rsidRDefault="0061063C" w:rsidP="0061063C">
      <w:pPr>
        <w:jc w:val="center"/>
      </w:pPr>
    </w:p>
    <w:p w:rsidR="0061063C" w:rsidRPr="00E07A29" w:rsidRDefault="0061063C" w:rsidP="0061063C">
      <w:pPr>
        <w:jc w:val="center"/>
      </w:pPr>
    </w:p>
    <w:p w:rsidR="0061063C" w:rsidRPr="00E95717" w:rsidRDefault="0061063C" w:rsidP="0061063C">
      <w:pPr>
        <w:ind w:firstLine="567"/>
        <w:jc w:val="both"/>
        <w:rPr>
          <w:b/>
          <w:i/>
        </w:rPr>
      </w:pPr>
      <w:r w:rsidRPr="00E95717">
        <w:lastRenderedPageBreak/>
        <w:t>Рабочая программа дисциплины  «</w:t>
      </w:r>
      <w:r>
        <w:t>Планирование и прогнозирование в менеджменте</w:t>
      </w:r>
      <w:r w:rsidRPr="00E95717">
        <w:t>»  составлена в соответствии с требованиями Федерального государственного образовательного стандарта высшего  образовани</w:t>
      </w:r>
      <w:proofErr w:type="gramStart"/>
      <w:r w:rsidRPr="00E95717">
        <w:t>я</w:t>
      </w:r>
      <w:r>
        <w:t>(</w:t>
      </w:r>
      <w:proofErr w:type="gramEnd"/>
      <w:r>
        <w:t>ФГОС ВО)</w:t>
      </w:r>
      <w:r w:rsidRPr="00E95717">
        <w:t>, утвержденного приказом Министерства науки</w:t>
      </w:r>
      <w:r w:rsidR="009936E8">
        <w:t xml:space="preserve"> и высшего образования</w:t>
      </w:r>
      <w:r w:rsidRPr="00E95717">
        <w:t xml:space="preserve"> Российской Федерации  </w:t>
      </w:r>
      <w:r>
        <w:t>1</w:t>
      </w:r>
      <w:r w:rsidRPr="00E95717">
        <w:t>2.</w:t>
      </w:r>
      <w:r>
        <w:t>0</w:t>
      </w:r>
      <w:r w:rsidR="00D96A6A">
        <w:t>8</w:t>
      </w:r>
      <w:r w:rsidRPr="00E95717">
        <w:t>.20</w:t>
      </w:r>
      <w:r w:rsidR="00D96A6A">
        <w:t>20</w:t>
      </w:r>
      <w:r w:rsidRPr="00E95717">
        <w:t xml:space="preserve"> г. № </w:t>
      </w:r>
      <w:r w:rsidR="00D96A6A">
        <w:t>9</w:t>
      </w:r>
      <w:r w:rsidRPr="00E95717">
        <w:t>7</w:t>
      </w:r>
      <w:r w:rsidR="00D96A6A">
        <w:t>0</w:t>
      </w:r>
      <w:r w:rsidRPr="00E95717">
        <w:t xml:space="preserve">.  Рабочая программа </w:t>
      </w:r>
      <w:r>
        <w:t xml:space="preserve">дисциплины </w:t>
      </w:r>
      <w:r w:rsidRPr="00E95717">
        <w:t xml:space="preserve">предназначена  для подготовки бакалавра по направлению </w:t>
      </w:r>
      <w:r w:rsidRPr="00E95717">
        <w:rPr>
          <w:b/>
        </w:rPr>
        <w:t>3</w:t>
      </w:r>
      <w:r>
        <w:rPr>
          <w:b/>
        </w:rPr>
        <w:t>8</w:t>
      </w:r>
      <w:r w:rsidRPr="00E95717">
        <w:rPr>
          <w:b/>
        </w:rPr>
        <w:t>.03.0</w:t>
      </w:r>
      <w:r>
        <w:rPr>
          <w:b/>
        </w:rPr>
        <w:t>2Менеджмент</w:t>
      </w:r>
      <w:r w:rsidRPr="00E95717">
        <w:rPr>
          <w:b/>
        </w:rPr>
        <w:t xml:space="preserve">, </w:t>
      </w:r>
      <w:r w:rsidR="00D96A6A">
        <w:rPr>
          <w:b/>
        </w:rPr>
        <w:t>направленность</w:t>
      </w:r>
      <w:r w:rsidRPr="00E95717">
        <w:rPr>
          <w:b/>
        </w:rPr>
        <w:t xml:space="preserve"> </w:t>
      </w:r>
      <w:r>
        <w:rPr>
          <w:b/>
        </w:rPr>
        <w:t>– Производственный менеджмент</w:t>
      </w:r>
      <w:r w:rsidRPr="00E95717">
        <w:rPr>
          <w:b/>
        </w:rPr>
        <w:t>.</w:t>
      </w:r>
    </w:p>
    <w:p w:rsidR="0061063C" w:rsidRPr="00E95717" w:rsidRDefault="0061063C" w:rsidP="0061063C">
      <w:pPr>
        <w:jc w:val="both"/>
        <w:rPr>
          <w:b/>
        </w:rPr>
      </w:pPr>
    </w:p>
    <w:p w:rsidR="0061063C" w:rsidRPr="00903C9D" w:rsidRDefault="0061063C" w:rsidP="0061063C">
      <w:pPr>
        <w:jc w:val="both"/>
      </w:pPr>
      <w:r w:rsidRPr="00903C9D">
        <w:tab/>
        <w:t>Настоящая рабочая программа дисциплины составлена в рамках основной профессиональной образовательной программы (ОПОП) и учитывает особенности обучения при инклюзивном образовании лиц с ограниченными возможностями здоровья (ОВЗ) и инвалидов.</w:t>
      </w:r>
    </w:p>
    <w:p w:rsidR="0018726A" w:rsidRDefault="0018726A" w:rsidP="0061063C">
      <w:pPr>
        <w:jc w:val="both"/>
      </w:pPr>
    </w:p>
    <w:p w:rsidR="0061063C" w:rsidRPr="00E95717" w:rsidRDefault="0061063C" w:rsidP="0061063C">
      <w:pPr>
        <w:jc w:val="both"/>
        <w:rPr>
          <w:sz w:val="16"/>
          <w:szCs w:val="16"/>
        </w:rPr>
      </w:pPr>
      <w:r w:rsidRPr="00E95717">
        <w:tab/>
      </w:r>
    </w:p>
    <w:p w:rsidR="00D96A6A" w:rsidRPr="007B0425" w:rsidRDefault="00D96A6A" w:rsidP="00D96A6A">
      <w:pPr>
        <w:ind w:firstLine="540"/>
        <w:jc w:val="both"/>
      </w:pPr>
      <w:r w:rsidRPr="007B0425">
        <w:t xml:space="preserve">Составитель – кандидат </w:t>
      </w:r>
      <w:r>
        <w:t>экономических</w:t>
      </w:r>
      <w:r w:rsidRPr="007B0425">
        <w:t xml:space="preserve"> наук, </w:t>
      </w:r>
      <w:r w:rsidRPr="00D6513E">
        <w:t xml:space="preserve">доцент </w:t>
      </w:r>
      <w:proofErr w:type="spellStart"/>
      <w:r w:rsidR="00B26B8E">
        <w:t>Низамутдинова</w:t>
      </w:r>
      <w:proofErr w:type="spellEnd"/>
      <w:r w:rsidR="00B26B8E">
        <w:t xml:space="preserve"> Н.С.</w:t>
      </w:r>
    </w:p>
    <w:p w:rsidR="00D96A6A" w:rsidRPr="007B0425" w:rsidRDefault="00AF0B60" w:rsidP="00D96A6A">
      <w:pPr>
        <w:ind w:firstLine="540"/>
        <w:jc w:val="both"/>
      </w:pPr>
      <w:r w:rsidRPr="00AF0B60">
        <w:t>кандидат экономических наук</w:t>
      </w:r>
      <w:r>
        <w:t xml:space="preserve"> Плотникова Л.В.</w:t>
      </w:r>
    </w:p>
    <w:p w:rsidR="00D96A6A" w:rsidRDefault="00D96A6A" w:rsidP="00D96A6A">
      <w:pPr>
        <w:jc w:val="both"/>
      </w:pPr>
    </w:p>
    <w:p w:rsidR="0018726A" w:rsidRPr="007B0425" w:rsidRDefault="0018726A" w:rsidP="00D96A6A">
      <w:pPr>
        <w:jc w:val="both"/>
      </w:pPr>
    </w:p>
    <w:p w:rsidR="00D96A6A" w:rsidRPr="007B0425" w:rsidRDefault="00D96A6A" w:rsidP="00D96A6A">
      <w:pPr>
        <w:ind w:firstLine="540"/>
        <w:jc w:val="both"/>
      </w:pPr>
      <w:r w:rsidRPr="007B0425">
        <w:t>Рабочая программа дисциплины обсуждена на заседании кафедры «</w:t>
      </w:r>
      <w:r>
        <w:t>Социально-гуманитарные дисциплины и русский язык как иностранный</w:t>
      </w:r>
      <w:r w:rsidRPr="007B0425">
        <w:t>»</w:t>
      </w:r>
    </w:p>
    <w:p w:rsidR="00D96A6A" w:rsidRPr="007B0425" w:rsidRDefault="00D96A6A" w:rsidP="00D96A6A">
      <w:pPr>
        <w:jc w:val="both"/>
      </w:pPr>
    </w:p>
    <w:p w:rsidR="00AF0B60" w:rsidRPr="00AF0B60" w:rsidRDefault="00AF0B60" w:rsidP="00AF0B60">
      <w:pPr>
        <w:jc w:val="both"/>
      </w:pPr>
      <w:r w:rsidRPr="00AF0B60">
        <w:t>«</w:t>
      </w:r>
      <w:r w:rsidRPr="00AF0B60">
        <w:rPr>
          <w:lang w:val="en-US"/>
        </w:rPr>
        <w:t>0</w:t>
      </w:r>
      <w:r w:rsidRPr="00AF0B60">
        <w:t>5»  мая  2025 г. (протокол №  11).</w:t>
      </w:r>
    </w:p>
    <w:p w:rsidR="00AF0B60" w:rsidRPr="00AF0B60" w:rsidRDefault="00AF0B60" w:rsidP="00AF0B60">
      <w:pPr>
        <w:jc w:val="both"/>
      </w:pPr>
    </w:p>
    <w:tbl>
      <w:tblPr>
        <w:tblW w:w="9923" w:type="dxa"/>
        <w:tblInd w:w="108" w:type="dxa"/>
        <w:tblLook w:val="01E0" w:firstRow="1" w:lastRow="1" w:firstColumn="1" w:lastColumn="1" w:noHBand="0" w:noVBand="0"/>
      </w:tblPr>
      <w:tblGrid>
        <w:gridCol w:w="5245"/>
        <w:gridCol w:w="1701"/>
        <w:gridCol w:w="2977"/>
      </w:tblGrid>
      <w:tr w:rsidR="00AF0B60" w:rsidRPr="00AF0B60" w:rsidTr="00582849">
        <w:tc>
          <w:tcPr>
            <w:tcW w:w="5245" w:type="dxa"/>
            <w:shd w:val="clear" w:color="auto" w:fill="auto"/>
          </w:tcPr>
          <w:p w:rsidR="00AF0B60" w:rsidRPr="00AF0B60" w:rsidRDefault="00AF0B60" w:rsidP="00AF0B60">
            <w:pPr>
              <w:jc w:val="both"/>
            </w:pPr>
            <w:r w:rsidRPr="00AF0B60">
              <w:t>Зав. кафедрой «Социально-гуманитарные дисциплины и русский язык как иностранный», кандидат педагогических наук, доцент</w:t>
            </w:r>
          </w:p>
        </w:tc>
        <w:tc>
          <w:tcPr>
            <w:tcW w:w="1701" w:type="dxa"/>
            <w:shd w:val="clear" w:color="auto" w:fill="auto"/>
          </w:tcPr>
          <w:p w:rsidR="00AF0B60" w:rsidRPr="00AF0B60" w:rsidRDefault="00AF0B60" w:rsidP="00AF0B60">
            <w:pPr>
              <w:jc w:val="both"/>
            </w:pPr>
          </w:p>
          <w:p w:rsidR="00AF0B60" w:rsidRPr="00AF0B60" w:rsidRDefault="00AF0B60" w:rsidP="00AF0B60">
            <w:pPr>
              <w:jc w:val="both"/>
            </w:pPr>
          </w:p>
          <w:p w:rsidR="00AF0B60" w:rsidRPr="00AF0B60" w:rsidRDefault="00AF0B60" w:rsidP="00AF0B60">
            <w:pPr>
              <w:jc w:val="both"/>
            </w:pPr>
          </w:p>
          <w:p w:rsidR="00AF0B60" w:rsidRPr="00AF0B60" w:rsidRDefault="00AF0B60" w:rsidP="00AF0B60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AF0B60" w:rsidRPr="00AF0B60" w:rsidRDefault="00AF0B60" w:rsidP="00AF0B60">
            <w:pPr>
              <w:jc w:val="both"/>
            </w:pPr>
          </w:p>
          <w:p w:rsidR="00AF0B60" w:rsidRPr="00AF0B60" w:rsidRDefault="00AF0B60" w:rsidP="00AF0B60">
            <w:pPr>
              <w:jc w:val="both"/>
            </w:pPr>
          </w:p>
          <w:p w:rsidR="00AF0B60" w:rsidRPr="00AF0B60" w:rsidRDefault="00AF0B60" w:rsidP="00AF0B60">
            <w:pPr>
              <w:jc w:val="right"/>
            </w:pPr>
            <w:r w:rsidRPr="00AF0B60">
              <w:t xml:space="preserve">С.А. Нестерова </w:t>
            </w:r>
          </w:p>
        </w:tc>
      </w:tr>
    </w:tbl>
    <w:p w:rsidR="00AF0B60" w:rsidRPr="00AF0B60" w:rsidRDefault="00AF0B60" w:rsidP="00AF0B60">
      <w:pPr>
        <w:jc w:val="both"/>
      </w:pPr>
    </w:p>
    <w:p w:rsidR="00AF0B60" w:rsidRPr="00AF0B60" w:rsidRDefault="00AF0B60" w:rsidP="00AF0B60">
      <w:pPr>
        <w:jc w:val="both"/>
      </w:pPr>
    </w:p>
    <w:p w:rsidR="00AF0B60" w:rsidRPr="00AF0B60" w:rsidRDefault="00AF0B60" w:rsidP="00AF0B60">
      <w:pPr>
        <w:jc w:val="both"/>
      </w:pPr>
      <w:r w:rsidRPr="00AF0B60">
        <w:t xml:space="preserve">Рабочая программа дисциплины одобрена методической комиссией Института агроинженерии </w:t>
      </w:r>
    </w:p>
    <w:p w:rsidR="00AF0B60" w:rsidRPr="00AF0B60" w:rsidRDefault="00AF0B60" w:rsidP="00AF0B60">
      <w:pPr>
        <w:jc w:val="both"/>
      </w:pPr>
    </w:p>
    <w:p w:rsidR="00AF0B60" w:rsidRPr="00AF0B60" w:rsidRDefault="00AF0B60" w:rsidP="00AF0B60">
      <w:pPr>
        <w:jc w:val="both"/>
      </w:pPr>
      <w:r w:rsidRPr="00AF0B60">
        <w:t>«20»  мая  2025 г. (протокол №  4).</w:t>
      </w:r>
    </w:p>
    <w:p w:rsidR="00AF0B60" w:rsidRPr="00AF0B60" w:rsidRDefault="00AF0B60" w:rsidP="00AF0B60">
      <w:pPr>
        <w:jc w:val="both"/>
      </w:pPr>
      <w:r w:rsidRPr="00AF0B60">
        <w:t xml:space="preserve"> </w:t>
      </w:r>
    </w:p>
    <w:tbl>
      <w:tblPr>
        <w:tblW w:w="9923" w:type="dxa"/>
        <w:tblInd w:w="108" w:type="dxa"/>
        <w:tblLook w:val="01E0" w:firstRow="1" w:lastRow="1" w:firstColumn="1" w:lastColumn="1" w:noHBand="0" w:noVBand="0"/>
      </w:tblPr>
      <w:tblGrid>
        <w:gridCol w:w="4395"/>
        <w:gridCol w:w="2337"/>
        <w:gridCol w:w="3191"/>
      </w:tblGrid>
      <w:tr w:rsidR="00AF0B60" w:rsidRPr="00AF0B60" w:rsidTr="00582849">
        <w:trPr>
          <w:trHeight w:val="1680"/>
        </w:trPr>
        <w:tc>
          <w:tcPr>
            <w:tcW w:w="4395" w:type="dxa"/>
            <w:shd w:val="clear" w:color="auto" w:fill="auto"/>
          </w:tcPr>
          <w:p w:rsidR="00AF0B60" w:rsidRPr="00AF0B60" w:rsidRDefault="00AF0B60" w:rsidP="00AF0B60">
            <w:pPr>
              <w:jc w:val="both"/>
            </w:pPr>
            <w:r w:rsidRPr="00AF0B60">
              <w:t xml:space="preserve">Председатель методической комиссии Института агроинженерии ФГБОУ </w:t>
            </w:r>
            <w:proofErr w:type="gramStart"/>
            <w:r w:rsidRPr="00AF0B60">
              <w:t>ВО</w:t>
            </w:r>
            <w:proofErr w:type="gramEnd"/>
            <w:r w:rsidRPr="00AF0B60">
              <w:t xml:space="preserve"> Южно-Уральский ГАУ,</w:t>
            </w:r>
          </w:p>
          <w:p w:rsidR="00AF0B60" w:rsidRPr="00AF0B60" w:rsidRDefault="00AF0B60" w:rsidP="00AF0B60">
            <w:pPr>
              <w:jc w:val="both"/>
            </w:pPr>
            <w:r w:rsidRPr="00AF0B60">
              <w:rPr>
                <w:bCs/>
              </w:rPr>
              <w:t>кандидат технических наук, доцент</w:t>
            </w:r>
          </w:p>
        </w:tc>
        <w:tc>
          <w:tcPr>
            <w:tcW w:w="2337" w:type="dxa"/>
            <w:shd w:val="clear" w:color="auto" w:fill="auto"/>
          </w:tcPr>
          <w:p w:rsidR="00AF0B60" w:rsidRPr="00AF0B60" w:rsidRDefault="00AF0B60" w:rsidP="00AF0B60">
            <w:pPr>
              <w:jc w:val="both"/>
            </w:pPr>
          </w:p>
          <w:p w:rsidR="00AF0B60" w:rsidRPr="00AF0B60" w:rsidRDefault="00AF0B60" w:rsidP="00AF0B60">
            <w:pPr>
              <w:jc w:val="both"/>
            </w:pPr>
          </w:p>
          <w:p w:rsidR="00AF0B60" w:rsidRPr="00AF0B60" w:rsidRDefault="00AF0B60" w:rsidP="00AF0B60">
            <w:pPr>
              <w:jc w:val="both"/>
            </w:pPr>
          </w:p>
          <w:p w:rsidR="00AF0B60" w:rsidRPr="00AF0B60" w:rsidRDefault="00AF0B60" w:rsidP="00AF0B60">
            <w:pPr>
              <w:jc w:val="both"/>
            </w:pPr>
          </w:p>
        </w:tc>
        <w:tc>
          <w:tcPr>
            <w:tcW w:w="3191" w:type="dxa"/>
            <w:shd w:val="clear" w:color="auto" w:fill="auto"/>
          </w:tcPr>
          <w:p w:rsidR="00AF0B60" w:rsidRPr="00AF0B60" w:rsidRDefault="00AF0B60" w:rsidP="00AF0B60">
            <w:pPr>
              <w:jc w:val="both"/>
            </w:pPr>
          </w:p>
          <w:p w:rsidR="00AF0B60" w:rsidRPr="00AF0B60" w:rsidRDefault="00AF0B60" w:rsidP="00AF0B60">
            <w:pPr>
              <w:jc w:val="right"/>
            </w:pPr>
            <w:r w:rsidRPr="00AF0B60">
              <w:t xml:space="preserve">   Ф.Н. </w:t>
            </w:r>
            <w:proofErr w:type="spellStart"/>
            <w:r w:rsidRPr="00AF0B60">
              <w:t>Граков</w:t>
            </w:r>
            <w:proofErr w:type="spellEnd"/>
          </w:p>
          <w:p w:rsidR="00AF0B60" w:rsidRPr="00AF0B60" w:rsidRDefault="00AF0B60" w:rsidP="00AF0B60">
            <w:pPr>
              <w:jc w:val="both"/>
            </w:pPr>
          </w:p>
        </w:tc>
      </w:tr>
    </w:tbl>
    <w:p w:rsidR="00D96A6A" w:rsidRPr="007B0425" w:rsidRDefault="00D96A6A" w:rsidP="00D96A6A">
      <w:pPr>
        <w:ind w:firstLine="540"/>
        <w:jc w:val="both"/>
      </w:pPr>
    </w:p>
    <w:p w:rsidR="00D96A6A" w:rsidRPr="007B0425" w:rsidRDefault="00D96A6A" w:rsidP="00D96A6A">
      <w:pPr>
        <w:ind w:firstLine="540"/>
        <w:jc w:val="both"/>
      </w:pPr>
    </w:p>
    <w:p w:rsidR="00D96A6A" w:rsidRPr="007B0425" w:rsidRDefault="00D96A6A" w:rsidP="00D96A6A">
      <w:pPr>
        <w:ind w:firstLine="540"/>
        <w:jc w:val="both"/>
      </w:pPr>
    </w:p>
    <w:tbl>
      <w:tblPr>
        <w:tblW w:w="9828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4446"/>
        <w:gridCol w:w="2142"/>
        <w:gridCol w:w="3240"/>
      </w:tblGrid>
      <w:tr w:rsidR="00D96A6A" w:rsidRPr="00F749BC" w:rsidTr="00D96A6A">
        <w:tc>
          <w:tcPr>
            <w:tcW w:w="4446" w:type="dxa"/>
          </w:tcPr>
          <w:p w:rsidR="00D96A6A" w:rsidRPr="00165F11" w:rsidRDefault="00D96A6A" w:rsidP="00D96A6A">
            <w:pPr>
              <w:rPr>
                <w:highlight w:val="yellow"/>
              </w:rPr>
            </w:pPr>
            <w:r w:rsidRPr="00693722">
              <w:t xml:space="preserve">Директор Научной библиотеки </w:t>
            </w:r>
          </w:p>
        </w:tc>
        <w:tc>
          <w:tcPr>
            <w:tcW w:w="2142" w:type="dxa"/>
          </w:tcPr>
          <w:p w:rsidR="00D96A6A" w:rsidRPr="00165F11" w:rsidRDefault="00D96A6A" w:rsidP="00D96A6A">
            <w:pPr>
              <w:jc w:val="both"/>
              <w:rPr>
                <w:highlight w:val="yellow"/>
              </w:rPr>
            </w:pPr>
          </w:p>
        </w:tc>
        <w:tc>
          <w:tcPr>
            <w:tcW w:w="3240" w:type="dxa"/>
          </w:tcPr>
          <w:p w:rsidR="00D96A6A" w:rsidRPr="00F749BC" w:rsidRDefault="00D96A6A" w:rsidP="00D96A6A">
            <w:pPr>
              <w:jc w:val="right"/>
            </w:pPr>
            <w:r w:rsidRPr="00F749BC">
              <w:t>И.В. Шатрова</w:t>
            </w:r>
          </w:p>
          <w:p w:rsidR="00D96A6A" w:rsidRPr="00F749BC" w:rsidRDefault="00D96A6A" w:rsidP="00D96A6A">
            <w:pPr>
              <w:jc w:val="both"/>
              <w:rPr>
                <w:sz w:val="16"/>
                <w:szCs w:val="16"/>
              </w:rPr>
            </w:pPr>
          </w:p>
        </w:tc>
      </w:tr>
    </w:tbl>
    <w:p w:rsidR="0061063C" w:rsidRDefault="0061063C" w:rsidP="00D42933">
      <w:pPr>
        <w:jc w:val="center"/>
        <w:rPr>
          <w:b/>
          <w:bCs/>
          <w:spacing w:val="20"/>
          <w:sz w:val="28"/>
          <w:szCs w:val="28"/>
        </w:rPr>
      </w:pPr>
    </w:p>
    <w:p w:rsidR="0061063C" w:rsidRDefault="0061063C" w:rsidP="00D42933">
      <w:pPr>
        <w:jc w:val="center"/>
        <w:rPr>
          <w:b/>
          <w:bCs/>
          <w:spacing w:val="20"/>
          <w:sz w:val="28"/>
          <w:szCs w:val="28"/>
        </w:rPr>
      </w:pPr>
    </w:p>
    <w:p w:rsidR="0061063C" w:rsidRDefault="0061063C" w:rsidP="00D42933">
      <w:pPr>
        <w:jc w:val="center"/>
        <w:rPr>
          <w:b/>
          <w:bCs/>
          <w:spacing w:val="20"/>
          <w:sz w:val="28"/>
          <w:szCs w:val="28"/>
        </w:rPr>
      </w:pPr>
    </w:p>
    <w:p w:rsidR="0061063C" w:rsidRDefault="0061063C" w:rsidP="00D42933">
      <w:pPr>
        <w:jc w:val="center"/>
        <w:rPr>
          <w:b/>
          <w:bCs/>
          <w:spacing w:val="20"/>
          <w:sz w:val="28"/>
          <w:szCs w:val="28"/>
        </w:rPr>
      </w:pPr>
    </w:p>
    <w:p w:rsidR="0061063C" w:rsidRDefault="0061063C" w:rsidP="00D42933">
      <w:pPr>
        <w:jc w:val="center"/>
        <w:rPr>
          <w:b/>
          <w:bCs/>
          <w:spacing w:val="20"/>
          <w:sz w:val="28"/>
          <w:szCs w:val="28"/>
        </w:rPr>
      </w:pPr>
    </w:p>
    <w:p w:rsidR="0061063C" w:rsidRDefault="0061063C" w:rsidP="00D42933">
      <w:pPr>
        <w:jc w:val="center"/>
        <w:rPr>
          <w:b/>
          <w:bCs/>
          <w:spacing w:val="20"/>
          <w:sz w:val="28"/>
          <w:szCs w:val="28"/>
        </w:rPr>
      </w:pPr>
    </w:p>
    <w:p w:rsidR="0061063C" w:rsidRDefault="0061063C" w:rsidP="00D42933">
      <w:pPr>
        <w:jc w:val="center"/>
        <w:rPr>
          <w:b/>
          <w:bCs/>
          <w:spacing w:val="20"/>
          <w:sz w:val="28"/>
          <w:szCs w:val="28"/>
        </w:rPr>
      </w:pPr>
    </w:p>
    <w:p w:rsidR="00BD3192" w:rsidRDefault="00BD3192" w:rsidP="00D42933">
      <w:pPr>
        <w:jc w:val="center"/>
        <w:rPr>
          <w:b/>
          <w:bCs/>
          <w:spacing w:val="20"/>
          <w:sz w:val="28"/>
          <w:szCs w:val="28"/>
        </w:rPr>
      </w:pPr>
    </w:p>
    <w:p w:rsidR="00D42933" w:rsidRPr="009B0F82" w:rsidRDefault="00D42933" w:rsidP="00AF0B60">
      <w:pPr>
        <w:pageBreakBefore/>
        <w:jc w:val="center"/>
      </w:pPr>
      <w:r w:rsidRPr="009B0F82">
        <w:rPr>
          <w:b/>
          <w:bCs/>
          <w:spacing w:val="20"/>
          <w:sz w:val="28"/>
          <w:szCs w:val="28"/>
        </w:rPr>
        <w:lastRenderedPageBreak/>
        <w:t>СОДЕРЖАНИЕ</w:t>
      </w:r>
    </w:p>
    <w:p w:rsidR="00D42933" w:rsidRPr="009B0F82" w:rsidRDefault="00D42933" w:rsidP="00D42933">
      <w:pPr>
        <w:rPr>
          <w:b/>
          <w:bCs/>
          <w:spacing w:val="20"/>
          <w:sz w:val="28"/>
          <w:szCs w:val="28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648"/>
        <w:gridCol w:w="720"/>
        <w:gridCol w:w="7351"/>
        <w:gridCol w:w="923"/>
      </w:tblGrid>
      <w:tr w:rsidR="00D42933" w:rsidRPr="009B0F82" w:rsidTr="00412738">
        <w:tc>
          <w:tcPr>
            <w:tcW w:w="648" w:type="dxa"/>
          </w:tcPr>
          <w:p w:rsidR="00D42933" w:rsidRPr="009B0F82" w:rsidRDefault="00D42933" w:rsidP="00412738">
            <w:pPr>
              <w:jc w:val="center"/>
              <w:rPr>
                <w:spacing w:val="20"/>
              </w:rPr>
            </w:pPr>
            <w:r w:rsidRPr="009B0F82">
              <w:rPr>
                <w:spacing w:val="20"/>
              </w:rPr>
              <w:t>1.</w:t>
            </w:r>
          </w:p>
        </w:tc>
        <w:tc>
          <w:tcPr>
            <w:tcW w:w="8071" w:type="dxa"/>
            <w:gridSpan w:val="2"/>
          </w:tcPr>
          <w:p w:rsidR="00D42933" w:rsidRPr="009B0F82" w:rsidRDefault="00D42933" w:rsidP="00412738">
            <w:pPr>
              <w:jc w:val="both"/>
            </w:pPr>
            <w:r w:rsidRPr="009B0F82">
              <w:t xml:space="preserve">Планируемые результаты обучения по дисциплине, соотнесенные с планируемыми результатами освоения ОПОП </w:t>
            </w:r>
          </w:p>
        </w:tc>
        <w:tc>
          <w:tcPr>
            <w:tcW w:w="923" w:type="dxa"/>
          </w:tcPr>
          <w:p w:rsidR="00D42933" w:rsidRPr="009B0F82" w:rsidRDefault="00D42933" w:rsidP="00412738">
            <w:pPr>
              <w:jc w:val="center"/>
              <w:rPr>
                <w:spacing w:val="20"/>
              </w:rPr>
            </w:pPr>
            <w:r w:rsidRPr="009B0F82">
              <w:rPr>
                <w:spacing w:val="20"/>
              </w:rPr>
              <w:t>4</w:t>
            </w:r>
          </w:p>
        </w:tc>
      </w:tr>
      <w:tr w:rsidR="00D42933" w:rsidRPr="009B0F82" w:rsidTr="00412738">
        <w:tc>
          <w:tcPr>
            <w:tcW w:w="648" w:type="dxa"/>
          </w:tcPr>
          <w:p w:rsidR="00D42933" w:rsidRPr="009B0F82" w:rsidRDefault="00D42933" w:rsidP="00412738">
            <w:pPr>
              <w:jc w:val="center"/>
              <w:rPr>
                <w:spacing w:val="20"/>
              </w:rPr>
            </w:pPr>
          </w:p>
        </w:tc>
        <w:tc>
          <w:tcPr>
            <w:tcW w:w="720" w:type="dxa"/>
          </w:tcPr>
          <w:p w:rsidR="00D42933" w:rsidRPr="009B0F82" w:rsidRDefault="00D42933" w:rsidP="00412738">
            <w:pPr>
              <w:jc w:val="center"/>
            </w:pPr>
            <w:r w:rsidRPr="009B0F82">
              <w:t>1.1.</w:t>
            </w:r>
          </w:p>
        </w:tc>
        <w:tc>
          <w:tcPr>
            <w:tcW w:w="7351" w:type="dxa"/>
          </w:tcPr>
          <w:p w:rsidR="00D42933" w:rsidRPr="009B0F82" w:rsidRDefault="00D42933" w:rsidP="00412738">
            <w:pPr>
              <w:ind w:left="2412" w:hanging="2412"/>
            </w:pPr>
            <w:r w:rsidRPr="009B0F82">
              <w:t xml:space="preserve">Цель и задачи дисциплины </w:t>
            </w:r>
          </w:p>
        </w:tc>
        <w:tc>
          <w:tcPr>
            <w:tcW w:w="923" w:type="dxa"/>
          </w:tcPr>
          <w:p w:rsidR="00D42933" w:rsidRPr="009B0F82" w:rsidRDefault="00D42933" w:rsidP="00412738">
            <w:pPr>
              <w:jc w:val="center"/>
              <w:rPr>
                <w:spacing w:val="20"/>
              </w:rPr>
            </w:pPr>
            <w:r w:rsidRPr="009B0F82">
              <w:rPr>
                <w:spacing w:val="20"/>
              </w:rPr>
              <w:t>4</w:t>
            </w:r>
          </w:p>
        </w:tc>
      </w:tr>
      <w:tr w:rsidR="00D42933" w:rsidRPr="009B0F82" w:rsidTr="00412738">
        <w:tc>
          <w:tcPr>
            <w:tcW w:w="648" w:type="dxa"/>
          </w:tcPr>
          <w:p w:rsidR="00D42933" w:rsidRPr="009B0F82" w:rsidRDefault="00D42933" w:rsidP="00412738">
            <w:pPr>
              <w:jc w:val="center"/>
              <w:rPr>
                <w:spacing w:val="20"/>
              </w:rPr>
            </w:pPr>
          </w:p>
        </w:tc>
        <w:tc>
          <w:tcPr>
            <w:tcW w:w="720" w:type="dxa"/>
          </w:tcPr>
          <w:p w:rsidR="00D42933" w:rsidRPr="009B0F82" w:rsidRDefault="00D42933" w:rsidP="00412738">
            <w:pPr>
              <w:jc w:val="center"/>
            </w:pPr>
            <w:r w:rsidRPr="009B0F82">
              <w:t>1.2.</w:t>
            </w:r>
          </w:p>
        </w:tc>
        <w:tc>
          <w:tcPr>
            <w:tcW w:w="7351" w:type="dxa"/>
          </w:tcPr>
          <w:p w:rsidR="00D42933" w:rsidRPr="009B0F82" w:rsidRDefault="00D42933" w:rsidP="00412738">
            <w:r w:rsidRPr="009B0F82">
              <w:rPr>
                <w:bCs/>
              </w:rPr>
              <w:t xml:space="preserve">Планируемые результаты обучения по дисциплине (показатели </w:t>
            </w:r>
            <w:proofErr w:type="spellStart"/>
            <w:r w:rsidRPr="009B0F82">
              <w:rPr>
                <w:bCs/>
              </w:rPr>
              <w:t>сформированности</w:t>
            </w:r>
            <w:proofErr w:type="spellEnd"/>
            <w:r w:rsidRPr="009B0F82">
              <w:rPr>
                <w:bCs/>
              </w:rPr>
              <w:t xml:space="preserve"> компетенций)</w:t>
            </w:r>
          </w:p>
        </w:tc>
        <w:tc>
          <w:tcPr>
            <w:tcW w:w="923" w:type="dxa"/>
          </w:tcPr>
          <w:p w:rsidR="00D42933" w:rsidRPr="009B0F82" w:rsidRDefault="00D42933" w:rsidP="00412738">
            <w:pPr>
              <w:jc w:val="center"/>
              <w:rPr>
                <w:spacing w:val="20"/>
              </w:rPr>
            </w:pPr>
          </w:p>
          <w:p w:rsidR="00D42933" w:rsidRPr="009B0F82" w:rsidRDefault="00D42933" w:rsidP="00412738">
            <w:pPr>
              <w:jc w:val="center"/>
              <w:rPr>
                <w:spacing w:val="20"/>
              </w:rPr>
            </w:pPr>
            <w:r w:rsidRPr="009B0F82">
              <w:rPr>
                <w:spacing w:val="20"/>
              </w:rPr>
              <w:t>4</w:t>
            </w:r>
          </w:p>
        </w:tc>
      </w:tr>
      <w:tr w:rsidR="00D42933" w:rsidRPr="009B0F82" w:rsidTr="00412738">
        <w:tc>
          <w:tcPr>
            <w:tcW w:w="648" w:type="dxa"/>
          </w:tcPr>
          <w:p w:rsidR="00D42933" w:rsidRPr="009B0F82" w:rsidRDefault="00D42933" w:rsidP="00412738">
            <w:pPr>
              <w:jc w:val="center"/>
              <w:rPr>
                <w:spacing w:val="20"/>
              </w:rPr>
            </w:pPr>
            <w:r w:rsidRPr="009B0F82">
              <w:rPr>
                <w:spacing w:val="20"/>
              </w:rPr>
              <w:t>2.</w:t>
            </w:r>
          </w:p>
        </w:tc>
        <w:tc>
          <w:tcPr>
            <w:tcW w:w="8071" w:type="dxa"/>
            <w:gridSpan w:val="2"/>
          </w:tcPr>
          <w:p w:rsidR="00D42933" w:rsidRPr="009B0F82" w:rsidRDefault="00D42933" w:rsidP="00412738">
            <w:r w:rsidRPr="009B0F82">
              <w:t>Место дисциплины в структуре ОПОП</w:t>
            </w:r>
          </w:p>
        </w:tc>
        <w:tc>
          <w:tcPr>
            <w:tcW w:w="923" w:type="dxa"/>
          </w:tcPr>
          <w:p w:rsidR="00D42933" w:rsidRPr="009B0F82" w:rsidRDefault="00340A70" w:rsidP="00412738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7</w:t>
            </w:r>
          </w:p>
        </w:tc>
      </w:tr>
      <w:tr w:rsidR="00D42933" w:rsidRPr="009B0F82" w:rsidTr="00412738">
        <w:tc>
          <w:tcPr>
            <w:tcW w:w="648" w:type="dxa"/>
          </w:tcPr>
          <w:p w:rsidR="00D42933" w:rsidRPr="009B0F82" w:rsidRDefault="00D42933" w:rsidP="00412738">
            <w:pPr>
              <w:jc w:val="center"/>
              <w:rPr>
                <w:spacing w:val="20"/>
              </w:rPr>
            </w:pPr>
            <w:r w:rsidRPr="009B0F82">
              <w:rPr>
                <w:spacing w:val="20"/>
              </w:rPr>
              <w:t>3.</w:t>
            </w:r>
          </w:p>
        </w:tc>
        <w:tc>
          <w:tcPr>
            <w:tcW w:w="8071" w:type="dxa"/>
            <w:gridSpan w:val="2"/>
          </w:tcPr>
          <w:p w:rsidR="00D42933" w:rsidRPr="009B0F82" w:rsidRDefault="00D42933" w:rsidP="00412738">
            <w:r w:rsidRPr="009B0F82">
              <w:t>Объем дисциплины и виды учебной работы</w:t>
            </w:r>
          </w:p>
        </w:tc>
        <w:tc>
          <w:tcPr>
            <w:tcW w:w="923" w:type="dxa"/>
          </w:tcPr>
          <w:p w:rsidR="00D42933" w:rsidRPr="009B0F82" w:rsidRDefault="00340A70" w:rsidP="00412738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7</w:t>
            </w:r>
          </w:p>
        </w:tc>
      </w:tr>
      <w:tr w:rsidR="00D42933" w:rsidRPr="009B0F82" w:rsidTr="00412738">
        <w:tc>
          <w:tcPr>
            <w:tcW w:w="648" w:type="dxa"/>
          </w:tcPr>
          <w:p w:rsidR="00D42933" w:rsidRPr="009B0F82" w:rsidRDefault="00D42933" w:rsidP="00412738">
            <w:pPr>
              <w:jc w:val="center"/>
              <w:rPr>
                <w:spacing w:val="20"/>
              </w:rPr>
            </w:pPr>
          </w:p>
        </w:tc>
        <w:tc>
          <w:tcPr>
            <w:tcW w:w="720" w:type="dxa"/>
          </w:tcPr>
          <w:p w:rsidR="00D42933" w:rsidRPr="009B0F82" w:rsidRDefault="00D42933" w:rsidP="00412738">
            <w:r w:rsidRPr="009B0F82">
              <w:t>3.1.</w:t>
            </w:r>
          </w:p>
        </w:tc>
        <w:tc>
          <w:tcPr>
            <w:tcW w:w="7351" w:type="dxa"/>
          </w:tcPr>
          <w:p w:rsidR="00D42933" w:rsidRPr="009B0F82" w:rsidRDefault="00D42933" w:rsidP="00412738">
            <w:pPr>
              <w:spacing w:after="120"/>
            </w:pPr>
            <w:r w:rsidRPr="009B0F82">
              <w:rPr>
                <w:bCs/>
              </w:rPr>
              <w:t>Распределение объема дисциплины по видам учебной работы</w:t>
            </w:r>
          </w:p>
        </w:tc>
        <w:tc>
          <w:tcPr>
            <w:tcW w:w="923" w:type="dxa"/>
          </w:tcPr>
          <w:p w:rsidR="00D42933" w:rsidRPr="009B0F82" w:rsidRDefault="00340A70" w:rsidP="00412738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7</w:t>
            </w:r>
          </w:p>
        </w:tc>
      </w:tr>
      <w:tr w:rsidR="00D42933" w:rsidRPr="009B0F82" w:rsidTr="00412738">
        <w:tc>
          <w:tcPr>
            <w:tcW w:w="648" w:type="dxa"/>
          </w:tcPr>
          <w:p w:rsidR="00D42933" w:rsidRPr="009B0F82" w:rsidRDefault="00D42933" w:rsidP="00412738">
            <w:pPr>
              <w:jc w:val="center"/>
              <w:rPr>
                <w:spacing w:val="20"/>
              </w:rPr>
            </w:pPr>
          </w:p>
        </w:tc>
        <w:tc>
          <w:tcPr>
            <w:tcW w:w="720" w:type="dxa"/>
          </w:tcPr>
          <w:p w:rsidR="00D42933" w:rsidRPr="009B0F82" w:rsidRDefault="00D42933" w:rsidP="00412738">
            <w:r w:rsidRPr="009B0F82">
              <w:t>3.2.</w:t>
            </w:r>
          </w:p>
        </w:tc>
        <w:tc>
          <w:tcPr>
            <w:tcW w:w="7351" w:type="dxa"/>
          </w:tcPr>
          <w:p w:rsidR="00D42933" w:rsidRPr="009B0F82" w:rsidRDefault="00D42933" w:rsidP="00412738">
            <w:r w:rsidRPr="009B0F82">
              <w:rPr>
                <w:bCs/>
              </w:rPr>
              <w:t>Распределение учебного времени по разделам и темам</w:t>
            </w:r>
          </w:p>
        </w:tc>
        <w:tc>
          <w:tcPr>
            <w:tcW w:w="923" w:type="dxa"/>
          </w:tcPr>
          <w:p w:rsidR="00D42933" w:rsidRPr="009B0F82" w:rsidRDefault="00340A70" w:rsidP="00412738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8</w:t>
            </w:r>
          </w:p>
        </w:tc>
      </w:tr>
      <w:tr w:rsidR="00D42933" w:rsidRPr="009B0F82" w:rsidTr="00412738">
        <w:tc>
          <w:tcPr>
            <w:tcW w:w="648" w:type="dxa"/>
          </w:tcPr>
          <w:p w:rsidR="00D42933" w:rsidRPr="009B0F82" w:rsidRDefault="00D42933" w:rsidP="00412738">
            <w:pPr>
              <w:jc w:val="center"/>
              <w:rPr>
                <w:spacing w:val="20"/>
              </w:rPr>
            </w:pPr>
            <w:r w:rsidRPr="009B0F82">
              <w:rPr>
                <w:spacing w:val="20"/>
              </w:rPr>
              <w:t>4.</w:t>
            </w:r>
          </w:p>
        </w:tc>
        <w:tc>
          <w:tcPr>
            <w:tcW w:w="8071" w:type="dxa"/>
            <w:gridSpan w:val="2"/>
          </w:tcPr>
          <w:p w:rsidR="00D42933" w:rsidRPr="009B0F82" w:rsidRDefault="00D42933" w:rsidP="00412738">
            <w:r w:rsidRPr="009B0F82">
              <w:t>Структура и содержание дисциплины</w:t>
            </w:r>
          </w:p>
        </w:tc>
        <w:tc>
          <w:tcPr>
            <w:tcW w:w="923" w:type="dxa"/>
          </w:tcPr>
          <w:p w:rsidR="00D42933" w:rsidRPr="009B0F82" w:rsidRDefault="00340A70" w:rsidP="00412738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9</w:t>
            </w:r>
          </w:p>
        </w:tc>
      </w:tr>
      <w:tr w:rsidR="00D42933" w:rsidRPr="009B0F82" w:rsidTr="00412738">
        <w:tc>
          <w:tcPr>
            <w:tcW w:w="648" w:type="dxa"/>
          </w:tcPr>
          <w:p w:rsidR="00D42933" w:rsidRPr="009B0F82" w:rsidRDefault="00D42933" w:rsidP="00412738">
            <w:pPr>
              <w:jc w:val="center"/>
              <w:rPr>
                <w:spacing w:val="20"/>
              </w:rPr>
            </w:pPr>
          </w:p>
        </w:tc>
        <w:tc>
          <w:tcPr>
            <w:tcW w:w="720" w:type="dxa"/>
          </w:tcPr>
          <w:p w:rsidR="00D42933" w:rsidRPr="009B0F82" w:rsidRDefault="00D42933" w:rsidP="00412738">
            <w:pPr>
              <w:jc w:val="center"/>
            </w:pPr>
            <w:r w:rsidRPr="009B0F82">
              <w:t>4.1.</w:t>
            </w:r>
          </w:p>
        </w:tc>
        <w:tc>
          <w:tcPr>
            <w:tcW w:w="7351" w:type="dxa"/>
          </w:tcPr>
          <w:p w:rsidR="00D42933" w:rsidRPr="009B0F82" w:rsidRDefault="00D42933" w:rsidP="00412738">
            <w:r w:rsidRPr="009B0F82">
              <w:t>Содержание дисциплины</w:t>
            </w:r>
            <w:r w:rsidR="00D96A6A">
              <w:t>, включающее практическую подготовку</w:t>
            </w:r>
          </w:p>
        </w:tc>
        <w:tc>
          <w:tcPr>
            <w:tcW w:w="923" w:type="dxa"/>
          </w:tcPr>
          <w:p w:rsidR="00D42933" w:rsidRPr="009B0F82" w:rsidRDefault="00340A70" w:rsidP="00340A7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9</w:t>
            </w:r>
          </w:p>
        </w:tc>
      </w:tr>
      <w:tr w:rsidR="00D42933" w:rsidRPr="009B0F82" w:rsidTr="00412738">
        <w:tc>
          <w:tcPr>
            <w:tcW w:w="648" w:type="dxa"/>
          </w:tcPr>
          <w:p w:rsidR="00D42933" w:rsidRPr="009B0F82" w:rsidRDefault="00D42933" w:rsidP="00412738">
            <w:pPr>
              <w:jc w:val="center"/>
              <w:rPr>
                <w:spacing w:val="20"/>
              </w:rPr>
            </w:pPr>
          </w:p>
        </w:tc>
        <w:tc>
          <w:tcPr>
            <w:tcW w:w="720" w:type="dxa"/>
          </w:tcPr>
          <w:p w:rsidR="00D42933" w:rsidRPr="009B0F82" w:rsidRDefault="00D42933" w:rsidP="00412738">
            <w:pPr>
              <w:jc w:val="center"/>
            </w:pPr>
            <w:r w:rsidRPr="009B0F82">
              <w:t>4.2.</w:t>
            </w:r>
          </w:p>
        </w:tc>
        <w:tc>
          <w:tcPr>
            <w:tcW w:w="7351" w:type="dxa"/>
          </w:tcPr>
          <w:p w:rsidR="00D42933" w:rsidRPr="009B0F82" w:rsidRDefault="00D42933" w:rsidP="00412738">
            <w:r w:rsidRPr="009B0F82">
              <w:t>Содержание лекций</w:t>
            </w:r>
          </w:p>
        </w:tc>
        <w:tc>
          <w:tcPr>
            <w:tcW w:w="923" w:type="dxa"/>
          </w:tcPr>
          <w:p w:rsidR="00D42933" w:rsidRPr="009B0F82" w:rsidRDefault="00340A70" w:rsidP="00412738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11</w:t>
            </w:r>
          </w:p>
        </w:tc>
      </w:tr>
      <w:tr w:rsidR="00D42933" w:rsidRPr="009B0F82" w:rsidTr="00412738">
        <w:tc>
          <w:tcPr>
            <w:tcW w:w="648" w:type="dxa"/>
          </w:tcPr>
          <w:p w:rsidR="00D42933" w:rsidRPr="009B0F82" w:rsidRDefault="00D42933" w:rsidP="00412738">
            <w:pPr>
              <w:jc w:val="center"/>
              <w:rPr>
                <w:spacing w:val="20"/>
              </w:rPr>
            </w:pPr>
          </w:p>
        </w:tc>
        <w:tc>
          <w:tcPr>
            <w:tcW w:w="720" w:type="dxa"/>
          </w:tcPr>
          <w:p w:rsidR="00D42933" w:rsidRPr="009B0F82" w:rsidRDefault="00D42933" w:rsidP="00412738">
            <w:pPr>
              <w:jc w:val="center"/>
            </w:pPr>
            <w:r w:rsidRPr="009B0F82">
              <w:t>4.3.</w:t>
            </w:r>
          </w:p>
        </w:tc>
        <w:tc>
          <w:tcPr>
            <w:tcW w:w="7351" w:type="dxa"/>
          </w:tcPr>
          <w:p w:rsidR="00D42933" w:rsidRPr="009B0F82" w:rsidRDefault="00D42933" w:rsidP="00412738">
            <w:r w:rsidRPr="009B0F82">
              <w:t>Содержание лабораторных занятий</w:t>
            </w:r>
          </w:p>
        </w:tc>
        <w:tc>
          <w:tcPr>
            <w:tcW w:w="923" w:type="dxa"/>
          </w:tcPr>
          <w:p w:rsidR="00D42933" w:rsidRPr="009B0F82" w:rsidRDefault="00326C20" w:rsidP="00412738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1</w:t>
            </w:r>
            <w:r w:rsidR="00340A70">
              <w:rPr>
                <w:spacing w:val="20"/>
              </w:rPr>
              <w:t>2</w:t>
            </w:r>
          </w:p>
        </w:tc>
      </w:tr>
      <w:tr w:rsidR="00D42933" w:rsidRPr="009B0F82" w:rsidTr="00412738">
        <w:tc>
          <w:tcPr>
            <w:tcW w:w="648" w:type="dxa"/>
          </w:tcPr>
          <w:p w:rsidR="00D42933" w:rsidRPr="009B0F82" w:rsidRDefault="00D42933" w:rsidP="00412738">
            <w:pPr>
              <w:jc w:val="center"/>
              <w:rPr>
                <w:spacing w:val="20"/>
              </w:rPr>
            </w:pPr>
          </w:p>
        </w:tc>
        <w:tc>
          <w:tcPr>
            <w:tcW w:w="720" w:type="dxa"/>
          </w:tcPr>
          <w:p w:rsidR="00D42933" w:rsidRPr="009B0F82" w:rsidRDefault="00D42933" w:rsidP="00412738">
            <w:pPr>
              <w:jc w:val="center"/>
            </w:pPr>
            <w:r w:rsidRPr="009B0F82">
              <w:t>4.4.</w:t>
            </w:r>
          </w:p>
        </w:tc>
        <w:tc>
          <w:tcPr>
            <w:tcW w:w="7351" w:type="dxa"/>
          </w:tcPr>
          <w:p w:rsidR="00D42933" w:rsidRPr="009B0F82" w:rsidRDefault="00D42933" w:rsidP="00412738">
            <w:r w:rsidRPr="009B0F82">
              <w:t>Содержание практических занятий</w:t>
            </w:r>
          </w:p>
        </w:tc>
        <w:tc>
          <w:tcPr>
            <w:tcW w:w="923" w:type="dxa"/>
          </w:tcPr>
          <w:p w:rsidR="00D42933" w:rsidRPr="009B0F82" w:rsidRDefault="00326C20" w:rsidP="00412738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1</w:t>
            </w:r>
            <w:r w:rsidR="00340A70">
              <w:rPr>
                <w:spacing w:val="20"/>
              </w:rPr>
              <w:t>2</w:t>
            </w:r>
          </w:p>
        </w:tc>
      </w:tr>
      <w:tr w:rsidR="00D42933" w:rsidRPr="009B0F82" w:rsidTr="00412738">
        <w:tc>
          <w:tcPr>
            <w:tcW w:w="648" w:type="dxa"/>
          </w:tcPr>
          <w:p w:rsidR="00D42933" w:rsidRPr="009B0F82" w:rsidRDefault="00D42933" w:rsidP="00412738">
            <w:pPr>
              <w:jc w:val="center"/>
              <w:rPr>
                <w:spacing w:val="20"/>
              </w:rPr>
            </w:pPr>
          </w:p>
        </w:tc>
        <w:tc>
          <w:tcPr>
            <w:tcW w:w="720" w:type="dxa"/>
          </w:tcPr>
          <w:p w:rsidR="00D42933" w:rsidRPr="009B0F82" w:rsidRDefault="00D42933" w:rsidP="00412738">
            <w:pPr>
              <w:jc w:val="center"/>
            </w:pPr>
            <w:r w:rsidRPr="009B0F82">
              <w:t>4.5.</w:t>
            </w:r>
          </w:p>
        </w:tc>
        <w:tc>
          <w:tcPr>
            <w:tcW w:w="7351" w:type="dxa"/>
          </w:tcPr>
          <w:p w:rsidR="00D42933" w:rsidRPr="009B0F82" w:rsidRDefault="00D42933" w:rsidP="00412738">
            <w:r w:rsidRPr="009B0F82">
              <w:t xml:space="preserve">Виды и содержание </w:t>
            </w:r>
            <w:proofErr w:type="gramStart"/>
            <w:r w:rsidRPr="009B0F82">
              <w:t>самостоятельной</w:t>
            </w:r>
            <w:proofErr w:type="gramEnd"/>
            <w:r w:rsidRPr="009B0F82">
              <w:t xml:space="preserve"> работы обучающихся</w:t>
            </w:r>
          </w:p>
        </w:tc>
        <w:tc>
          <w:tcPr>
            <w:tcW w:w="923" w:type="dxa"/>
          </w:tcPr>
          <w:p w:rsidR="00D42933" w:rsidRPr="009B0F82" w:rsidRDefault="00326C20" w:rsidP="00412738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1</w:t>
            </w:r>
            <w:r w:rsidR="00340A70">
              <w:rPr>
                <w:spacing w:val="20"/>
              </w:rPr>
              <w:t>3</w:t>
            </w:r>
          </w:p>
        </w:tc>
      </w:tr>
      <w:tr w:rsidR="00D42933" w:rsidRPr="009B0F82" w:rsidTr="00412738">
        <w:tc>
          <w:tcPr>
            <w:tcW w:w="648" w:type="dxa"/>
          </w:tcPr>
          <w:p w:rsidR="00D42933" w:rsidRPr="009B0F82" w:rsidRDefault="00D42933" w:rsidP="00412738">
            <w:pPr>
              <w:jc w:val="center"/>
              <w:rPr>
                <w:spacing w:val="20"/>
              </w:rPr>
            </w:pPr>
            <w:r w:rsidRPr="009B0F82">
              <w:rPr>
                <w:spacing w:val="20"/>
              </w:rPr>
              <w:t>5.</w:t>
            </w:r>
          </w:p>
        </w:tc>
        <w:tc>
          <w:tcPr>
            <w:tcW w:w="8071" w:type="dxa"/>
            <w:gridSpan w:val="2"/>
          </w:tcPr>
          <w:p w:rsidR="00D42933" w:rsidRPr="009B0F82" w:rsidRDefault="00D42933" w:rsidP="00412738">
            <w:r w:rsidRPr="009B0F82">
              <w:t xml:space="preserve">Учебно-методическое обеспечение самостоятельной работы </w:t>
            </w:r>
            <w:proofErr w:type="gramStart"/>
            <w:r w:rsidRPr="009B0F82">
              <w:t>обучающихся</w:t>
            </w:r>
            <w:proofErr w:type="gramEnd"/>
            <w:r w:rsidRPr="009B0F82">
              <w:t xml:space="preserve"> по дисциплине</w:t>
            </w:r>
          </w:p>
        </w:tc>
        <w:tc>
          <w:tcPr>
            <w:tcW w:w="923" w:type="dxa"/>
          </w:tcPr>
          <w:p w:rsidR="00D42933" w:rsidRPr="009B0F82" w:rsidRDefault="00D42933" w:rsidP="00412738">
            <w:pPr>
              <w:jc w:val="center"/>
              <w:rPr>
                <w:spacing w:val="20"/>
              </w:rPr>
            </w:pPr>
          </w:p>
          <w:p w:rsidR="00D42933" w:rsidRPr="009B0F82" w:rsidRDefault="00326C20" w:rsidP="007B1F8A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1</w:t>
            </w:r>
            <w:r w:rsidR="00340A70">
              <w:rPr>
                <w:spacing w:val="20"/>
              </w:rPr>
              <w:t>4</w:t>
            </w:r>
          </w:p>
        </w:tc>
      </w:tr>
      <w:tr w:rsidR="00D42933" w:rsidRPr="009B0F82" w:rsidTr="00412738">
        <w:tc>
          <w:tcPr>
            <w:tcW w:w="648" w:type="dxa"/>
          </w:tcPr>
          <w:p w:rsidR="00D42933" w:rsidRPr="009B0F82" w:rsidRDefault="00D42933" w:rsidP="00412738">
            <w:pPr>
              <w:jc w:val="center"/>
              <w:rPr>
                <w:spacing w:val="20"/>
              </w:rPr>
            </w:pPr>
            <w:r w:rsidRPr="009B0F82">
              <w:rPr>
                <w:spacing w:val="20"/>
              </w:rPr>
              <w:t>6.</w:t>
            </w:r>
          </w:p>
        </w:tc>
        <w:tc>
          <w:tcPr>
            <w:tcW w:w="8071" w:type="dxa"/>
            <w:gridSpan w:val="2"/>
          </w:tcPr>
          <w:p w:rsidR="00D42933" w:rsidRPr="009B0F82" w:rsidRDefault="00D42933" w:rsidP="00412738">
            <w:r w:rsidRPr="009B0F82">
              <w:t>Фонд оценочных сре</w:t>
            </w:r>
            <w:proofErr w:type="gramStart"/>
            <w:r w:rsidRPr="009B0F82">
              <w:t>дств дл</w:t>
            </w:r>
            <w:proofErr w:type="gramEnd"/>
            <w:r w:rsidRPr="009B0F82">
              <w:t>я проведения промежуточной аттестации обучающихся по дисциплине</w:t>
            </w:r>
          </w:p>
        </w:tc>
        <w:tc>
          <w:tcPr>
            <w:tcW w:w="923" w:type="dxa"/>
          </w:tcPr>
          <w:p w:rsidR="00D42933" w:rsidRPr="009B0F82" w:rsidRDefault="00D42933" w:rsidP="00412738">
            <w:pPr>
              <w:jc w:val="center"/>
              <w:rPr>
                <w:spacing w:val="20"/>
              </w:rPr>
            </w:pPr>
          </w:p>
          <w:p w:rsidR="00D42933" w:rsidRPr="009B0F82" w:rsidRDefault="00FA6BDD" w:rsidP="00326C2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1</w:t>
            </w:r>
            <w:r w:rsidR="00340A70">
              <w:rPr>
                <w:spacing w:val="20"/>
              </w:rPr>
              <w:t>4</w:t>
            </w:r>
          </w:p>
        </w:tc>
      </w:tr>
      <w:tr w:rsidR="00D42933" w:rsidRPr="009B0F82" w:rsidTr="00412738">
        <w:tc>
          <w:tcPr>
            <w:tcW w:w="648" w:type="dxa"/>
          </w:tcPr>
          <w:p w:rsidR="00D42933" w:rsidRPr="009B0F82" w:rsidRDefault="00D42933" w:rsidP="00412738">
            <w:pPr>
              <w:jc w:val="center"/>
              <w:rPr>
                <w:spacing w:val="20"/>
              </w:rPr>
            </w:pPr>
            <w:r w:rsidRPr="009B0F82">
              <w:rPr>
                <w:spacing w:val="20"/>
              </w:rPr>
              <w:t>7.</w:t>
            </w:r>
          </w:p>
        </w:tc>
        <w:tc>
          <w:tcPr>
            <w:tcW w:w="8071" w:type="dxa"/>
            <w:gridSpan w:val="2"/>
          </w:tcPr>
          <w:p w:rsidR="00D42933" w:rsidRPr="009B0F82" w:rsidRDefault="00D42933" w:rsidP="00412738">
            <w:r w:rsidRPr="009B0F82">
              <w:t>Основная и дополнительная учебная литература, необходимая для освоения дисциплины</w:t>
            </w:r>
          </w:p>
        </w:tc>
        <w:tc>
          <w:tcPr>
            <w:tcW w:w="923" w:type="dxa"/>
          </w:tcPr>
          <w:p w:rsidR="00D42933" w:rsidRPr="009B0F82" w:rsidRDefault="00FA6BDD" w:rsidP="007B1F8A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1</w:t>
            </w:r>
            <w:r w:rsidR="00340A70">
              <w:rPr>
                <w:spacing w:val="20"/>
              </w:rPr>
              <w:t>4</w:t>
            </w:r>
          </w:p>
        </w:tc>
      </w:tr>
      <w:tr w:rsidR="00D42933" w:rsidRPr="009B0F82" w:rsidTr="00412738">
        <w:tc>
          <w:tcPr>
            <w:tcW w:w="648" w:type="dxa"/>
          </w:tcPr>
          <w:p w:rsidR="00D42933" w:rsidRPr="009B0F82" w:rsidRDefault="00D42933" w:rsidP="00412738">
            <w:pPr>
              <w:jc w:val="center"/>
              <w:rPr>
                <w:spacing w:val="20"/>
              </w:rPr>
            </w:pPr>
            <w:r w:rsidRPr="009B0F82">
              <w:rPr>
                <w:spacing w:val="20"/>
              </w:rPr>
              <w:t>8.</w:t>
            </w:r>
          </w:p>
        </w:tc>
        <w:tc>
          <w:tcPr>
            <w:tcW w:w="8071" w:type="dxa"/>
            <w:gridSpan w:val="2"/>
          </w:tcPr>
          <w:p w:rsidR="00D42933" w:rsidRPr="009B0F82" w:rsidRDefault="00D42933" w:rsidP="00412738">
            <w:r w:rsidRPr="009B0F82">
              <w:t>Ресурсы информационно-телекоммуникационной сети «Интернет», необходимые для освоения дисциплины</w:t>
            </w:r>
          </w:p>
        </w:tc>
        <w:tc>
          <w:tcPr>
            <w:tcW w:w="923" w:type="dxa"/>
          </w:tcPr>
          <w:p w:rsidR="00D42933" w:rsidRPr="009B0F82" w:rsidRDefault="00D42933" w:rsidP="00412738">
            <w:pPr>
              <w:jc w:val="center"/>
              <w:rPr>
                <w:spacing w:val="20"/>
              </w:rPr>
            </w:pPr>
          </w:p>
          <w:p w:rsidR="00D42933" w:rsidRPr="009B0F82" w:rsidRDefault="00D42933" w:rsidP="007B1F8A">
            <w:pPr>
              <w:jc w:val="center"/>
              <w:rPr>
                <w:spacing w:val="20"/>
              </w:rPr>
            </w:pPr>
            <w:r w:rsidRPr="009B0F82">
              <w:rPr>
                <w:spacing w:val="20"/>
              </w:rPr>
              <w:t>1</w:t>
            </w:r>
            <w:r w:rsidR="00340A70">
              <w:rPr>
                <w:spacing w:val="20"/>
              </w:rPr>
              <w:t>6</w:t>
            </w:r>
          </w:p>
        </w:tc>
      </w:tr>
      <w:tr w:rsidR="00D42933" w:rsidRPr="009B0F82" w:rsidTr="00412738">
        <w:tc>
          <w:tcPr>
            <w:tcW w:w="648" w:type="dxa"/>
          </w:tcPr>
          <w:p w:rsidR="00D42933" w:rsidRPr="009B0F82" w:rsidRDefault="00D42933" w:rsidP="00412738">
            <w:pPr>
              <w:jc w:val="center"/>
              <w:rPr>
                <w:spacing w:val="20"/>
              </w:rPr>
            </w:pPr>
            <w:r w:rsidRPr="009B0F82">
              <w:rPr>
                <w:spacing w:val="20"/>
              </w:rPr>
              <w:t>9.</w:t>
            </w:r>
          </w:p>
        </w:tc>
        <w:tc>
          <w:tcPr>
            <w:tcW w:w="8071" w:type="dxa"/>
            <w:gridSpan w:val="2"/>
          </w:tcPr>
          <w:p w:rsidR="00D42933" w:rsidRPr="009B0F82" w:rsidRDefault="00D42933" w:rsidP="00412738">
            <w:r w:rsidRPr="009B0F82">
              <w:t xml:space="preserve">Методические указания для </w:t>
            </w:r>
            <w:proofErr w:type="gramStart"/>
            <w:r w:rsidRPr="009B0F82">
              <w:t>обучающихся</w:t>
            </w:r>
            <w:proofErr w:type="gramEnd"/>
            <w:r w:rsidRPr="009B0F82">
              <w:t xml:space="preserve"> по освоению дисциплины</w:t>
            </w:r>
          </w:p>
        </w:tc>
        <w:tc>
          <w:tcPr>
            <w:tcW w:w="923" w:type="dxa"/>
          </w:tcPr>
          <w:p w:rsidR="00D42933" w:rsidRPr="009B0F82" w:rsidRDefault="00FA6BDD" w:rsidP="00326C2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1</w:t>
            </w:r>
            <w:r w:rsidR="00340A70">
              <w:rPr>
                <w:spacing w:val="20"/>
              </w:rPr>
              <w:t>6</w:t>
            </w:r>
          </w:p>
        </w:tc>
      </w:tr>
      <w:tr w:rsidR="00D42933" w:rsidRPr="009B0F82" w:rsidTr="00412738">
        <w:tc>
          <w:tcPr>
            <w:tcW w:w="648" w:type="dxa"/>
          </w:tcPr>
          <w:p w:rsidR="00D42933" w:rsidRPr="009B0F82" w:rsidRDefault="00D42933" w:rsidP="00412738">
            <w:pPr>
              <w:jc w:val="center"/>
              <w:rPr>
                <w:spacing w:val="20"/>
              </w:rPr>
            </w:pPr>
            <w:r w:rsidRPr="009B0F82">
              <w:rPr>
                <w:spacing w:val="20"/>
              </w:rPr>
              <w:t>10.</w:t>
            </w:r>
          </w:p>
        </w:tc>
        <w:tc>
          <w:tcPr>
            <w:tcW w:w="8071" w:type="dxa"/>
            <w:gridSpan w:val="2"/>
          </w:tcPr>
          <w:p w:rsidR="00D42933" w:rsidRPr="009B0F82" w:rsidRDefault="00D42933" w:rsidP="00412738">
            <w:r w:rsidRPr="009B0F82">
              <w:rPr>
                <w:bCs/>
              </w:rPr>
              <w:t xml:space="preserve">Информационные технологии, используемые при осуществлении образовательного процесса по дисциплине, включая перечень программного обеспечения и информационных справочных систем </w:t>
            </w:r>
          </w:p>
        </w:tc>
        <w:tc>
          <w:tcPr>
            <w:tcW w:w="923" w:type="dxa"/>
          </w:tcPr>
          <w:p w:rsidR="00D42933" w:rsidRPr="009B0F82" w:rsidRDefault="00D42933" w:rsidP="00340A70">
            <w:pPr>
              <w:rPr>
                <w:spacing w:val="20"/>
              </w:rPr>
            </w:pPr>
          </w:p>
          <w:p w:rsidR="00D42933" w:rsidRPr="009B0F82" w:rsidRDefault="00D42933" w:rsidP="00340A70">
            <w:pPr>
              <w:rPr>
                <w:spacing w:val="20"/>
              </w:rPr>
            </w:pPr>
          </w:p>
          <w:p w:rsidR="00D42933" w:rsidRPr="009B0F82" w:rsidRDefault="00FA6BDD" w:rsidP="00326C2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1</w:t>
            </w:r>
            <w:r w:rsidR="00340A70">
              <w:rPr>
                <w:spacing w:val="20"/>
              </w:rPr>
              <w:t>6</w:t>
            </w:r>
          </w:p>
        </w:tc>
      </w:tr>
      <w:tr w:rsidR="00D42933" w:rsidRPr="009B0F82" w:rsidTr="00412738">
        <w:tc>
          <w:tcPr>
            <w:tcW w:w="648" w:type="dxa"/>
          </w:tcPr>
          <w:p w:rsidR="00D42933" w:rsidRPr="009B0F82" w:rsidRDefault="00D42933" w:rsidP="00412738">
            <w:pPr>
              <w:jc w:val="center"/>
              <w:rPr>
                <w:spacing w:val="20"/>
              </w:rPr>
            </w:pPr>
            <w:r w:rsidRPr="009B0F82">
              <w:rPr>
                <w:spacing w:val="20"/>
              </w:rPr>
              <w:t>11.</w:t>
            </w:r>
          </w:p>
        </w:tc>
        <w:tc>
          <w:tcPr>
            <w:tcW w:w="8071" w:type="dxa"/>
            <w:gridSpan w:val="2"/>
          </w:tcPr>
          <w:p w:rsidR="00D42933" w:rsidRPr="009B0F82" w:rsidRDefault="00D42933" w:rsidP="00412738">
            <w:r w:rsidRPr="009B0F82">
              <w:t>Материально-техническая база, необходимая для осуществления образовательного процесса по дисциплине</w:t>
            </w:r>
          </w:p>
        </w:tc>
        <w:tc>
          <w:tcPr>
            <w:tcW w:w="923" w:type="dxa"/>
          </w:tcPr>
          <w:p w:rsidR="00D42933" w:rsidRPr="009B0F82" w:rsidRDefault="00D42933" w:rsidP="00412738">
            <w:pPr>
              <w:jc w:val="center"/>
              <w:rPr>
                <w:spacing w:val="20"/>
              </w:rPr>
            </w:pPr>
          </w:p>
          <w:p w:rsidR="00D42933" w:rsidRPr="009B0F82" w:rsidRDefault="00326C20" w:rsidP="00021C66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1</w:t>
            </w:r>
            <w:r w:rsidR="00340A70">
              <w:rPr>
                <w:spacing w:val="20"/>
              </w:rPr>
              <w:t>6</w:t>
            </w:r>
          </w:p>
        </w:tc>
      </w:tr>
      <w:tr w:rsidR="00D42933" w:rsidRPr="009B0F82" w:rsidTr="00412738">
        <w:tc>
          <w:tcPr>
            <w:tcW w:w="648" w:type="dxa"/>
          </w:tcPr>
          <w:p w:rsidR="00D42933" w:rsidRPr="009B0F82" w:rsidRDefault="00D42933" w:rsidP="00412738">
            <w:pPr>
              <w:jc w:val="center"/>
              <w:rPr>
                <w:spacing w:val="20"/>
              </w:rPr>
            </w:pPr>
          </w:p>
        </w:tc>
        <w:tc>
          <w:tcPr>
            <w:tcW w:w="8071" w:type="dxa"/>
            <w:gridSpan w:val="2"/>
          </w:tcPr>
          <w:p w:rsidR="00D42933" w:rsidRPr="009B0F82" w:rsidRDefault="00D42933" w:rsidP="00412738">
            <w:r w:rsidRPr="009B0F82">
              <w:t>Приложение</w:t>
            </w:r>
            <w:r w:rsidR="00D96A6A">
              <w:t>.</w:t>
            </w:r>
            <w:r w:rsidRPr="009B0F82">
              <w:t xml:space="preserve"> Фонд оценочных средств для текущего контроля успеваемости и проведения промежуточной </w:t>
            </w:r>
            <w:proofErr w:type="gramStart"/>
            <w:r w:rsidRPr="009B0F82">
              <w:t>аттестации</w:t>
            </w:r>
            <w:proofErr w:type="gramEnd"/>
            <w:r w:rsidRPr="009B0F82">
              <w:t xml:space="preserve"> обучающихся по дисциплине</w:t>
            </w:r>
          </w:p>
        </w:tc>
        <w:tc>
          <w:tcPr>
            <w:tcW w:w="923" w:type="dxa"/>
          </w:tcPr>
          <w:p w:rsidR="00D42933" w:rsidRPr="009B0F82" w:rsidRDefault="00D42933" w:rsidP="00412738">
            <w:pPr>
              <w:jc w:val="center"/>
              <w:rPr>
                <w:spacing w:val="20"/>
              </w:rPr>
            </w:pPr>
          </w:p>
          <w:p w:rsidR="00D42933" w:rsidRPr="009B0F82" w:rsidRDefault="00D42933" w:rsidP="00412738">
            <w:pPr>
              <w:jc w:val="center"/>
              <w:rPr>
                <w:spacing w:val="20"/>
              </w:rPr>
            </w:pPr>
          </w:p>
          <w:p w:rsidR="00D42933" w:rsidRPr="009B0F82" w:rsidRDefault="00340A70" w:rsidP="00326C2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18</w:t>
            </w:r>
          </w:p>
        </w:tc>
      </w:tr>
      <w:tr w:rsidR="00D42933" w:rsidRPr="009B0F82" w:rsidTr="00412738">
        <w:tc>
          <w:tcPr>
            <w:tcW w:w="648" w:type="dxa"/>
          </w:tcPr>
          <w:p w:rsidR="00D42933" w:rsidRPr="009B0F82" w:rsidRDefault="00D42933" w:rsidP="00412738">
            <w:pPr>
              <w:jc w:val="center"/>
              <w:rPr>
                <w:spacing w:val="20"/>
              </w:rPr>
            </w:pPr>
          </w:p>
        </w:tc>
        <w:tc>
          <w:tcPr>
            <w:tcW w:w="8071" w:type="dxa"/>
            <w:gridSpan w:val="2"/>
          </w:tcPr>
          <w:p w:rsidR="00D42933" w:rsidRPr="009B0F82" w:rsidRDefault="00D42933" w:rsidP="00412738">
            <w:r w:rsidRPr="009B0F82">
              <w:t>Лист регистрации изменений</w:t>
            </w:r>
          </w:p>
        </w:tc>
        <w:tc>
          <w:tcPr>
            <w:tcW w:w="923" w:type="dxa"/>
          </w:tcPr>
          <w:p w:rsidR="00D42933" w:rsidRPr="009B0F82" w:rsidRDefault="00D51D9B" w:rsidP="00326C2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59</w:t>
            </w:r>
          </w:p>
        </w:tc>
      </w:tr>
    </w:tbl>
    <w:p w:rsidR="00D42933" w:rsidRPr="009B0F82" w:rsidRDefault="00D42933" w:rsidP="00D42933">
      <w:pPr>
        <w:jc w:val="center"/>
        <w:rPr>
          <w:b/>
          <w:bCs/>
          <w:spacing w:val="20"/>
        </w:rPr>
      </w:pPr>
    </w:p>
    <w:p w:rsidR="00D42933" w:rsidRPr="009B0F82" w:rsidRDefault="00D42933" w:rsidP="00D42933">
      <w:pPr>
        <w:jc w:val="center"/>
        <w:rPr>
          <w:rFonts w:ascii="Arial" w:hAnsi="Arial" w:cs="Arial"/>
          <w:b/>
          <w:bCs/>
          <w:spacing w:val="20"/>
          <w:sz w:val="26"/>
          <w:szCs w:val="26"/>
        </w:rPr>
      </w:pPr>
    </w:p>
    <w:p w:rsidR="00D42933" w:rsidRPr="009B0F82" w:rsidRDefault="00D42933" w:rsidP="00D42933">
      <w:pPr>
        <w:jc w:val="center"/>
        <w:rPr>
          <w:rFonts w:ascii="Arial" w:hAnsi="Arial" w:cs="Arial"/>
          <w:b/>
          <w:bCs/>
          <w:spacing w:val="20"/>
          <w:sz w:val="26"/>
          <w:szCs w:val="26"/>
        </w:rPr>
      </w:pPr>
    </w:p>
    <w:p w:rsidR="00D42933" w:rsidRPr="009B0F82" w:rsidRDefault="00D42933" w:rsidP="00D42933">
      <w:pPr>
        <w:ind w:firstLine="540"/>
        <w:jc w:val="center"/>
        <w:rPr>
          <w:b/>
          <w:bCs/>
        </w:rPr>
      </w:pPr>
    </w:p>
    <w:p w:rsidR="00D42933" w:rsidRPr="009B0F82" w:rsidRDefault="00D42933" w:rsidP="00224DD3">
      <w:pPr>
        <w:pStyle w:val="29"/>
      </w:pPr>
      <w:r w:rsidRPr="009B0F82">
        <w:rPr>
          <w:rFonts w:ascii="Arial" w:hAnsi="Arial" w:cs="Arial"/>
          <w:spacing w:val="20"/>
          <w:sz w:val="26"/>
          <w:szCs w:val="26"/>
        </w:rPr>
        <w:br w:type="page"/>
      </w:r>
      <w:r w:rsidRPr="009B0F82">
        <w:lastRenderedPageBreak/>
        <w:t xml:space="preserve">1. Планируемые результаты обучения по дисциплине, </w:t>
      </w:r>
    </w:p>
    <w:p w:rsidR="00D42933" w:rsidRPr="009B0F82" w:rsidRDefault="00D42933" w:rsidP="00224DD3">
      <w:pPr>
        <w:pStyle w:val="29"/>
        <w:rPr>
          <w:sz w:val="26"/>
          <w:szCs w:val="26"/>
        </w:rPr>
      </w:pPr>
      <w:r w:rsidRPr="009B0F82">
        <w:t>соотнесенные с планируемыми результатами освоения ОПОП</w:t>
      </w:r>
      <w:r w:rsidRPr="009B0F82">
        <w:rPr>
          <w:sz w:val="26"/>
          <w:szCs w:val="26"/>
        </w:rPr>
        <w:t xml:space="preserve"> </w:t>
      </w:r>
    </w:p>
    <w:p w:rsidR="00D42933" w:rsidRPr="009B0F82" w:rsidRDefault="00D42933" w:rsidP="00D42933">
      <w:pPr>
        <w:jc w:val="center"/>
        <w:rPr>
          <w:b/>
          <w:bCs/>
          <w:sz w:val="26"/>
          <w:szCs w:val="26"/>
        </w:rPr>
      </w:pPr>
    </w:p>
    <w:p w:rsidR="00D42933" w:rsidRPr="009B0F82" w:rsidRDefault="00D42933" w:rsidP="00D42933">
      <w:pPr>
        <w:jc w:val="center"/>
        <w:rPr>
          <w:b/>
          <w:bCs/>
        </w:rPr>
      </w:pPr>
      <w:r w:rsidRPr="009B0F82">
        <w:rPr>
          <w:b/>
          <w:bCs/>
        </w:rPr>
        <w:t>1.1. Цель и задачи дисциплины</w:t>
      </w:r>
    </w:p>
    <w:p w:rsidR="00D42933" w:rsidRPr="009B0F82" w:rsidRDefault="00D42933" w:rsidP="00D42933">
      <w:pPr>
        <w:jc w:val="center"/>
      </w:pPr>
    </w:p>
    <w:p w:rsidR="00D42933" w:rsidRPr="009B0F82" w:rsidRDefault="00D42933" w:rsidP="00D42933">
      <w:pPr>
        <w:ind w:firstLine="540"/>
        <w:jc w:val="both"/>
      </w:pPr>
      <w:bookmarkStart w:id="0" w:name="OLE_LINK1"/>
      <w:r w:rsidRPr="009B0F82">
        <w:t xml:space="preserve">Бакалавр по направлению подготовки </w:t>
      </w:r>
      <w:r w:rsidR="00381B78">
        <w:t>3</w:t>
      </w:r>
      <w:r w:rsidR="0081494B">
        <w:t>8</w:t>
      </w:r>
      <w:r w:rsidRPr="009B0F82">
        <w:rPr>
          <w:bCs/>
        </w:rPr>
        <w:t>.03.0</w:t>
      </w:r>
      <w:r w:rsidR="0061063C">
        <w:rPr>
          <w:bCs/>
        </w:rPr>
        <w:t>2</w:t>
      </w:r>
      <w:r w:rsidRPr="009B0F82">
        <w:rPr>
          <w:bCs/>
        </w:rPr>
        <w:t xml:space="preserve"> </w:t>
      </w:r>
      <w:r w:rsidR="0061063C">
        <w:rPr>
          <w:bCs/>
        </w:rPr>
        <w:t>Менеджмент</w:t>
      </w:r>
      <w:r w:rsidRPr="009B0F82">
        <w:t xml:space="preserve"> должен быть подготовлен к следующим видам профессиональной деятельности: </w:t>
      </w:r>
      <w:r w:rsidR="0061063C">
        <w:t>организационно-управленческой</w:t>
      </w:r>
      <w:r w:rsidRPr="00204DCA">
        <w:t>.</w:t>
      </w:r>
    </w:p>
    <w:bookmarkEnd w:id="0"/>
    <w:p w:rsidR="005F59BF" w:rsidRDefault="00D42933" w:rsidP="005F59BF">
      <w:pPr>
        <w:ind w:firstLine="720"/>
        <w:jc w:val="both"/>
      </w:pPr>
      <w:r w:rsidRPr="009975C3">
        <w:rPr>
          <w:b/>
          <w:bCs/>
        </w:rPr>
        <w:t>Цель дисциплины</w:t>
      </w:r>
      <w:r w:rsidRPr="009B0F82">
        <w:t xml:space="preserve"> – </w:t>
      </w:r>
      <w:r w:rsidR="005F59BF">
        <w:t xml:space="preserve">сформировать у </w:t>
      </w:r>
      <w:r w:rsidR="0061063C">
        <w:t>обучающихся</w:t>
      </w:r>
      <w:r w:rsidR="005F59BF">
        <w:t xml:space="preserve"> систему знаний, необходимых для последующей подготовки бакалавра, способного к эффективному решению практических задач в области планирования и</w:t>
      </w:r>
      <w:r w:rsidR="004C751B">
        <w:t xml:space="preserve"> прогнозирования</w:t>
      </w:r>
      <w:r w:rsidR="005F59BF">
        <w:t xml:space="preserve"> организа</w:t>
      </w:r>
      <w:r w:rsidR="004C751B">
        <w:t>ции производства</w:t>
      </w:r>
      <w:r w:rsidR="005F59BF">
        <w:t>.</w:t>
      </w:r>
    </w:p>
    <w:p w:rsidR="00D42933" w:rsidRDefault="00D42933" w:rsidP="005F59BF">
      <w:pPr>
        <w:ind w:firstLine="709"/>
        <w:jc w:val="both"/>
        <w:rPr>
          <w:bCs/>
        </w:rPr>
      </w:pPr>
      <w:r w:rsidRPr="009975C3">
        <w:rPr>
          <w:b/>
          <w:bCs/>
        </w:rPr>
        <w:t>Задачи дисциплины</w:t>
      </w:r>
      <w:r w:rsidRPr="009B0F82">
        <w:rPr>
          <w:bCs/>
        </w:rPr>
        <w:t>:</w:t>
      </w:r>
    </w:p>
    <w:p w:rsidR="005F59BF" w:rsidRDefault="005F59BF" w:rsidP="005F59BF">
      <w:pPr>
        <w:autoSpaceDE w:val="0"/>
        <w:autoSpaceDN w:val="0"/>
        <w:adjustRightInd w:val="0"/>
        <w:ind w:firstLine="720"/>
        <w:jc w:val="both"/>
        <w:rPr>
          <w:rFonts w:cs="Arial"/>
        </w:rPr>
      </w:pPr>
      <w:r>
        <w:rPr>
          <w:rFonts w:cs="Arial"/>
        </w:rPr>
        <w:t xml:space="preserve">- </w:t>
      </w:r>
      <w:r w:rsidRPr="00673BD8">
        <w:rPr>
          <w:rFonts w:cs="Arial"/>
        </w:rPr>
        <w:t>изучить и освоить основные методы планирования</w:t>
      </w:r>
      <w:r>
        <w:rPr>
          <w:rFonts w:cs="Arial"/>
        </w:rPr>
        <w:t xml:space="preserve"> и </w:t>
      </w:r>
      <w:r w:rsidR="0061063C">
        <w:rPr>
          <w:rFonts w:cs="Arial"/>
        </w:rPr>
        <w:t xml:space="preserve">прогнозирования </w:t>
      </w:r>
      <w:r>
        <w:rPr>
          <w:rFonts w:cs="Arial"/>
        </w:rPr>
        <w:t xml:space="preserve">производства </w:t>
      </w:r>
      <w:r w:rsidRPr="00673BD8">
        <w:rPr>
          <w:rFonts w:cs="Arial"/>
        </w:rPr>
        <w:t>на предприятии;</w:t>
      </w:r>
    </w:p>
    <w:p w:rsidR="005F59BF" w:rsidRDefault="005F59BF" w:rsidP="005F59BF">
      <w:pPr>
        <w:autoSpaceDE w:val="0"/>
        <w:autoSpaceDN w:val="0"/>
        <w:adjustRightInd w:val="0"/>
        <w:ind w:firstLine="720"/>
        <w:jc w:val="both"/>
        <w:rPr>
          <w:rFonts w:cs="Arial"/>
        </w:rPr>
      </w:pPr>
      <w:r>
        <w:rPr>
          <w:rFonts w:cs="Arial"/>
        </w:rPr>
        <w:t xml:space="preserve">- </w:t>
      </w:r>
      <w:r w:rsidRPr="00673BD8">
        <w:rPr>
          <w:rFonts w:cs="Arial"/>
        </w:rPr>
        <w:t>овладеть методиками разработк</w:t>
      </w:r>
      <w:r>
        <w:rPr>
          <w:rFonts w:cs="Arial"/>
        </w:rPr>
        <w:t>и перспективных</w:t>
      </w:r>
      <w:r w:rsidRPr="00673BD8">
        <w:rPr>
          <w:rFonts w:cs="Arial"/>
        </w:rPr>
        <w:t>, текущих и оперативно-календарных планов производственной и коммерческой деятельности предприятий всех организационно-правовых форм;</w:t>
      </w:r>
    </w:p>
    <w:p w:rsidR="005F59BF" w:rsidRPr="00673BD8" w:rsidRDefault="005F59BF" w:rsidP="005F59BF">
      <w:pPr>
        <w:autoSpaceDE w:val="0"/>
        <w:autoSpaceDN w:val="0"/>
        <w:adjustRightInd w:val="0"/>
        <w:ind w:firstLine="720"/>
        <w:jc w:val="both"/>
        <w:rPr>
          <w:rFonts w:cs="Arial"/>
        </w:rPr>
      </w:pPr>
      <w:r w:rsidRPr="007C3628">
        <w:t>- использовать результаты планирования в целях обоснования принятия оптимальных управленческих решений</w:t>
      </w:r>
      <w:r>
        <w:rPr>
          <w:rFonts w:cs="Arial"/>
        </w:rPr>
        <w:t>.</w:t>
      </w:r>
    </w:p>
    <w:p w:rsidR="00204DCA" w:rsidRPr="009B0F82" w:rsidRDefault="00204DCA" w:rsidP="00D42933">
      <w:pPr>
        <w:ind w:firstLine="600"/>
        <w:jc w:val="both"/>
        <w:rPr>
          <w:bCs/>
        </w:rPr>
      </w:pPr>
    </w:p>
    <w:p w:rsidR="00D42933" w:rsidRDefault="00D42933" w:rsidP="00D42933">
      <w:pPr>
        <w:ind w:firstLine="600"/>
        <w:jc w:val="center"/>
        <w:rPr>
          <w:b/>
          <w:bCs/>
        </w:rPr>
      </w:pPr>
      <w:r w:rsidRPr="009B0F82">
        <w:rPr>
          <w:b/>
          <w:bCs/>
        </w:rPr>
        <w:t xml:space="preserve">1.2. </w:t>
      </w:r>
      <w:r w:rsidR="00D96A6A">
        <w:rPr>
          <w:b/>
          <w:bCs/>
        </w:rPr>
        <w:t>Компетенции и индикаторы их достижений</w:t>
      </w:r>
    </w:p>
    <w:p w:rsidR="00D96A6A" w:rsidRDefault="00D96A6A" w:rsidP="00D42933">
      <w:pPr>
        <w:ind w:firstLine="600"/>
        <w:jc w:val="center"/>
        <w:rPr>
          <w:b/>
          <w:bCs/>
        </w:rPr>
      </w:pPr>
    </w:p>
    <w:p w:rsidR="00E00A92" w:rsidRDefault="00E00A92" w:rsidP="00E00A92">
      <w:pPr>
        <w:ind w:firstLine="567"/>
        <w:jc w:val="both"/>
        <w:rPr>
          <w:bCs/>
        </w:rPr>
      </w:pPr>
      <w:r>
        <w:rPr>
          <w:bCs/>
        </w:rPr>
        <w:t xml:space="preserve">УК-11 </w:t>
      </w:r>
      <w:proofErr w:type="gramStart"/>
      <w:r w:rsidRPr="00481372">
        <w:rPr>
          <w:bCs/>
        </w:rPr>
        <w:t>Способен</w:t>
      </w:r>
      <w:proofErr w:type="gramEnd"/>
      <w:r w:rsidRPr="00481372">
        <w:rPr>
          <w:bCs/>
        </w:rPr>
        <w:t xml:space="preserve"> формировать нетерпимое отношение к коррупционному поведению</w:t>
      </w:r>
    </w:p>
    <w:p w:rsidR="00E00A92" w:rsidRDefault="00E00A92" w:rsidP="00E00A92">
      <w:pPr>
        <w:ind w:firstLine="567"/>
        <w:jc w:val="both"/>
        <w:rPr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79"/>
        <w:gridCol w:w="2520"/>
        <w:gridCol w:w="2496"/>
        <w:gridCol w:w="2502"/>
      </w:tblGrid>
      <w:tr w:rsidR="00E00A92" w:rsidRPr="007B0425" w:rsidTr="00285996">
        <w:trPr>
          <w:trHeight w:val="135"/>
        </w:trPr>
        <w:tc>
          <w:tcPr>
            <w:tcW w:w="2279" w:type="dxa"/>
            <w:vMerge w:val="restart"/>
          </w:tcPr>
          <w:p w:rsidR="00E00A92" w:rsidRPr="007B0425" w:rsidRDefault="00E00A92" w:rsidP="00285996">
            <w:pPr>
              <w:jc w:val="center"/>
            </w:pPr>
            <w:r w:rsidRPr="007B0425">
              <w:t>Код и наименование индикатора достижения компетенции</w:t>
            </w:r>
          </w:p>
        </w:tc>
        <w:tc>
          <w:tcPr>
            <w:tcW w:w="7518" w:type="dxa"/>
            <w:gridSpan w:val="3"/>
          </w:tcPr>
          <w:p w:rsidR="00E00A92" w:rsidRPr="007B0425" w:rsidRDefault="00E00A92" w:rsidP="00285996">
            <w:pPr>
              <w:jc w:val="center"/>
            </w:pPr>
            <w:r w:rsidRPr="007B0425">
              <w:t>Формируемые ЗУН</w:t>
            </w:r>
          </w:p>
        </w:tc>
      </w:tr>
      <w:tr w:rsidR="00E00A92" w:rsidRPr="007B0425" w:rsidTr="00285996">
        <w:trPr>
          <w:trHeight w:val="135"/>
        </w:trPr>
        <w:tc>
          <w:tcPr>
            <w:tcW w:w="2279" w:type="dxa"/>
            <w:vMerge/>
          </w:tcPr>
          <w:p w:rsidR="00E00A92" w:rsidRPr="007B0425" w:rsidRDefault="00E00A92" w:rsidP="00285996">
            <w:pPr>
              <w:jc w:val="center"/>
            </w:pPr>
          </w:p>
        </w:tc>
        <w:tc>
          <w:tcPr>
            <w:tcW w:w="2520" w:type="dxa"/>
          </w:tcPr>
          <w:p w:rsidR="00E00A92" w:rsidRPr="007B0425" w:rsidRDefault="00E00A92" w:rsidP="00285996">
            <w:pPr>
              <w:jc w:val="center"/>
            </w:pPr>
            <w:r w:rsidRPr="007B0425">
              <w:t>знания</w:t>
            </w:r>
          </w:p>
        </w:tc>
        <w:tc>
          <w:tcPr>
            <w:tcW w:w="2496" w:type="dxa"/>
          </w:tcPr>
          <w:p w:rsidR="00E00A92" w:rsidRPr="007B0425" w:rsidRDefault="00E00A92" w:rsidP="00285996">
            <w:pPr>
              <w:jc w:val="center"/>
            </w:pPr>
            <w:r w:rsidRPr="007B0425">
              <w:t>умения</w:t>
            </w:r>
          </w:p>
        </w:tc>
        <w:tc>
          <w:tcPr>
            <w:tcW w:w="2502" w:type="dxa"/>
          </w:tcPr>
          <w:p w:rsidR="00E00A92" w:rsidRPr="007B0425" w:rsidRDefault="00E00A92" w:rsidP="00285996">
            <w:pPr>
              <w:jc w:val="center"/>
            </w:pPr>
            <w:r w:rsidRPr="007B0425">
              <w:t>навыки</w:t>
            </w:r>
          </w:p>
        </w:tc>
      </w:tr>
      <w:tr w:rsidR="00E00A92" w:rsidRPr="00F749BC" w:rsidTr="00285996">
        <w:tc>
          <w:tcPr>
            <w:tcW w:w="2279" w:type="dxa"/>
          </w:tcPr>
          <w:p w:rsidR="00E00A92" w:rsidRDefault="00E00A92" w:rsidP="00285996">
            <w:pPr>
              <w:jc w:val="center"/>
            </w:pPr>
            <w:r>
              <w:t xml:space="preserve">ИД-3 </w:t>
            </w:r>
            <w:r>
              <w:rPr>
                <w:vertAlign w:val="subscript"/>
              </w:rPr>
              <w:t>УК</w:t>
            </w:r>
            <w:r w:rsidRPr="00394F96">
              <w:rPr>
                <w:vertAlign w:val="subscript"/>
              </w:rPr>
              <w:t>-</w:t>
            </w:r>
            <w:r>
              <w:rPr>
                <w:vertAlign w:val="subscript"/>
              </w:rPr>
              <w:t>11</w:t>
            </w:r>
            <w:r>
              <w:t xml:space="preserve"> </w:t>
            </w:r>
          </w:p>
          <w:p w:rsidR="00E00A92" w:rsidRPr="007B0425" w:rsidRDefault="00E00A92" w:rsidP="00285996">
            <w:pPr>
              <w:jc w:val="center"/>
            </w:pPr>
            <w:r w:rsidRPr="00E00A92">
              <w:t>Владеет навыками работы с законодательными и другими нормативными правовыми актами</w:t>
            </w:r>
          </w:p>
        </w:tc>
        <w:tc>
          <w:tcPr>
            <w:tcW w:w="2520" w:type="dxa"/>
          </w:tcPr>
          <w:p w:rsidR="00E00A92" w:rsidRDefault="00E00A92" w:rsidP="00285996">
            <w:pPr>
              <w:jc w:val="center"/>
            </w:pPr>
            <w:r w:rsidRPr="004B4A4A">
              <w:t xml:space="preserve">Обучающийся должен знать: </w:t>
            </w:r>
            <w:r>
              <w:t xml:space="preserve">принципы </w:t>
            </w:r>
            <w:r w:rsidRPr="00E00A92">
              <w:t>работы с законодательными и другими нормативными правовыми актами</w:t>
            </w:r>
          </w:p>
          <w:p w:rsidR="00E00A92" w:rsidRPr="00F749BC" w:rsidRDefault="00E00A92" w:rsidP="00285996">
            <w:pPr>
              <w:jc w:val="center"/>
            </w:pPr>
            <w:r w:rsidRPr="004B4A4A">
              <w:t>– (Б</w:t>
            </w:r>
            <w:proofErr w:type="gramStart"/>
            <w:r w:rsidRPr="004B4A4A">
              <w:t>1</w:t>
            </w:r>
            <w:proofErr w:type="gramEnd"/>
            <w:r w:rsidRPr="004B4A4A">
              <w:t>.</w:t>
            </w:r>
            <w:r>
              <w:t>В</w:t>
            </w:r>
            <w:r w:rsidRPr="004B4A4A">
              <w:t>.</w:t>
            </w:r>
            <w:r>
              <w:t>01</w:t>
            </w:r>
            <w:r w:rsidRPr="004B4A4A">
              <w:t>-З.</w:t>
            </w:r>
            <w:r w:rsidR="00395715">
              <w:t>1</w:t>
            </w:r>
            <w:r w:rsidRPr="004B4A4A">
              <w:t>)</w:t>
            </w:r>
          </w:p>
        </w:tc>
        <w:tc>
          <w:tcPr>
            <w:tcW w:w="2496" w:type="dxa"/>
          </w:tcPr>
          <w:p w:rsidR="00E00A92" w:rsidRDefault="00E00A92" w:rsidP="00E00A92">
            <w:pPr>
              <w:jc w:val="center"/>
            </w:pPr>
            <w:r w:rsidRPr="004B4A4A">
              <w:t xml:space="preserve">Обучающийся должен уметь: </w:t>
            </w:r>
            <w:r w:rsidRPr="00E00A92">
              <w:t>работ</w:t>
            </w:r>
            <w:r>
              <w:t>ать</w:t>
            </w:r>
            <w:r w:rsidRPr="00E00A92">
              <w:t xml:space="preserve"> с законодательными и другими нормативными правовыми актами</w:t>
            </w:r>
          </w:p>
          <w:p w:rsidR="00E00A92" w:rsidRPr="004B4A4A" w:rsidRDefault="00E00A92" w:rsidP="00285996">
            <w:pPr>
              <w:jc w:val="center"/>
            </w:pPr>
            <w:r w:rsidRPr="004B4A4A">
              <w:t>– (Б</w:t>
            </w:r>
            <w:proofErr w:type="gramStart"/>
            <w:r w:rsidRPr="004B4A4A">
              <w:t>1</w:t>
            </w:r>
            <w:proofErr w:type="gramEnd"/>
            <w:r w:rsidRPr="004B4A4A">
              <w:t>.</w:t>
            </w:r>
            <w:r>
              <w:t>В</w:t>
            </w:r>
            <w:r w:rsidRPr="004B4A4A">
              <w:t>.</w:t>
            </w:r>
            <w:r>
              <w:t>01</w:t>
            </w:r>
            <w:r w:rsidRPr="004B4A4A">
              <w:t>-З.</w:t>
            </w:r>
            <w:r w:rsidR="00395715">
              <w:t>1</w:t>
            </w:r>
            <w:r w:rsidRPr="004B4A4A">
              <w:t>)</w:t>
            </w:r>
          </w:p>
        </w:tc>
        <w:tc>
          <w:tcPr>
            <w:tcW w:w="2502" w:type="dxa"/>
          </w:tcPr>
          <w:p w:rsidR="00E00A92" w:rsidRDefault="00E00A92" w:rsidP="00E00A92">
            <w:pPr>
              <w:jc w:val="center"/>
            </w:pPr>
            <w:r w:rsidRPr="004B4A4A">
              <w:t xml:space="preserve">Обучающийся должен уметь: </w:t>
            </w:r>
            <w:r w:rsidRPr="00E00A92">
              <w:t>работ</w:t>
            </w:r>
            <w:r>
              <w:t>ать</w:t>
            </w:r>
            <w:r w:rsidRPr="00E00A92">
              <w:t xml:space="preserve"> с законодательными и другими нормативными правовыми актами</w:t>
            </w:r>
          </w:p>
          <w:p w:rsidR="00E00A92" w:rsidRPr="004B4A4A" w:rsidRDefault="00E00A92" w:rsidP="00285996">
            <w:pPr>
              <w:jc w:val="center"/>
            </w:pPr>
            <w:r w:rsidRPr="004B4A4A">
              <w:t>– (Б</w:t>
            </w:r>
            <w:proofErr w:type="gramStart"/>
            <w:r w:rsidRPr="004B4A4A">
              <w:t>1</w:t>
            </w:r>
            <w:proofErr w:type="gramEnd"/>
            <w:r w:rsidRPr="004B4A4A">
              <w:t>.</w:t>
            </w:r>
            <w:r>
              <w:t>В</w:t>
            </w:r>
            <w:r w:rsidRPr="004B4A4A">
              <w:t>.</w:t>
            </w:r>
            <w:r>
              <w:t>01</w:t>
            </w:r>
            <w:r w:rsidRPr="004B4A4A">
              <w:t>-З.)</w:t>
            </w:r>
          </w:p>
        </w:tc>
      </w:tr>
    </w:tbl>
    <w:p w:rsidR="00E00A92" w:rsidRDefault="00E00A92" w:rsidP="00E00A92">
      <w:pPr>
        <w:ind w:firstLine="567"/>
        <w:jc w:val="both"/>
        <w:rPr>
          <w:bCs/>
        </w:rPr>
      </w:pPr>
    </w:p>
    <w:p w:rsidR="00CE0BAE" w:rsidRDefault="00CE0BAE" w:rsidP="00CE0BAE">
      <w:pPr>
        <w:ind w:firstLine="708"/>
        <w:jc w:val="both"/>
        <w:rPr>
          <w:bCs/>
        </w:rPr>
      </w:pPr>
      <w:r>
        <w:rPr>
          <w:bCs/>
        </w:rPr>
        <w:t>О</w:t>
      </w:r>
      <w:r w:rsidRPr="008B6385">
        <w:rPr>
          <w:bCs/>
        </w:rPr>
        <w:t>ПК-</w:t>
      </w:r>
      <w:r>
        <w:rPr>
          <w:bCs/>
        </w:rPr>
        <w:t>4</w:t>
      </w:r>
      <w:r w:rsidRPr="008B6385">
        <w:rPr>
          <w:bCs/>
        </w:rPr>
        <w:t xml:space="preserve"> </w:t>
      </w:r>
      <w:proofErr w:type="gramStart"/>
      <w:r w:rsidRPr="00CE0BAE">
        <w:rPr>
          <w:bCs/>
        </w:rPr>
        <w:t>Способен</w:t>
      </w:r>
      <w:proofErr w:type="gramEnd"/>
      <w:r w:rsidRPr="00CE0BAE">
        <w:rPr>
          <w:bCs/>
        </w:rPr>
        <w:t xml:space="preserve"> выявлять и оценивать новые рыночные возможности, разрабатывать бизнес-планы создания и развития новых направлений деятельности и организаций</w:t>
      </w:r>
    </w:p>
    <w:p w:rsidR="00CE0BAE" w:rsidRPr="008B6385" w:rsidRDefault="00CE0BAE" w:rsidP="00CE0BAE">
      <w:pPr>
        <w:ind w:firstLine="708"/>
        <w:jc w:val="both"/>
        <w:rPr>
          <w:bCs/>
        </w:rPr>
      </w:pPr>
    </w:p>
    <w:tbl>
      <w:tblPr>
        <w:tblW w:w="1018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4"/>
        <w:gridCol w:w="2728"/>
        <w:gridCol w:w="2415"/>
        <w:gridCol w:w="2704"/>
      </w:tblGrid>
      <w:tr w:rsidR="00CE0BAE" w:rsidRPr="009B0F82" w:rsidTr="00285996">
        <w:trPr>
          <w:trHeight w:val="483"/>
        </w:trPr>
        <w:tc>
          <w:tcPr>
            <w:tcW w:w="2334" w:type="dxa"/>
            <w:vMerge w:val="restart"/>
            <w:vAlign w:val="center"/>
          </w:tcPr>
          <w:p w:rsidR="00CE0BAE" w:rsidRPr="009B0F82" w:rsidRDefault="00CE0BAE" w:rsidP="00285996">
            <w:pPr>
              <w:jc w:val="center"/>
            </w:pPr>
            <w:r w:rsidRPr="007B0425">
              <w:t>Код и наименование индикатора достижения компетенции</w:t>
            </w:r>
          </w:p>
        </w:tc>
        <w:tc>
          <w:tcPr>
            <w:tcW w:w="7847" w:type="dxa"/>
            <w:gridSpan w:val="3"/>
            <w:vAlign w:val="center"/>
          </w:tcPr>
          <w:p w:rsidR="00CE0BAE" w:rsidRPr="009B0F82" w:rsidRDefault="00CE0BAE" w:rsidP="00285996">
            <w:pPr>
              <w:jc w:val="center"/>
            </w:pPr>
            <w:r w:rsidRPr="007B0425">
              <w:t>Формируемые ЗУН</w:t>
            </w:r>
          </w:p>
        </w:tc>
      </w:tr>
      <w:tr w:rsidR="00CE0BAE" w:rsidRPr="009B0F82" w:rsidTr="00285996">
        <w:trPr>
          <w:trHeight w:val="803"/>
        </w:trPr>
        <w:tc>
          <w:tcPr>
            <w:tcW w:w="2334" w:type="dxa"/>
            <w:vMerge/>
            <w:vAlign w:val="center"/>
          </w:tcPr>
          <w:p w:rsidR="00CE0BAE" w:rsidRPr="009B0F82" w:rsidRDefault="00CE0BAE" w:rsidP="00285996">
            <w:pPr>
              <w:jc w:val="center"/>
            </w:pPr>
          </w:p>
        </w:tc>
        <w:tc>
          <w:tcPr>
            <w:tcW w:w="2728" w:type="dxa"/>
            <w:vAlign w:val="center"/>
          </w:tcPr>
          <w:p w:rsidR="00CE0BAE" w:rsidRPr="009B0F82" w:rsidRDefault="00CE0BAE" w:rsidP="00285996">
            <w:pPr>
              <w:jc w:val="center"/>
            </w:pPr>
            <w:r w:rsidRPr="009B0F82">
              <w:t>знания</w:t>
            </w:r>
          </w:p>
        </w:tc>
        <w:tc>
          <w:tcPr>
            <w:tcW w:w="2415" w:type="dxa"/>
            <w:vAlign w:val="center"/>
          </w:tcPr>
          <w:p w:rsidR="00CE0BAE" w:rsidRPr="009B0F82" w:rsidRDefault="00CE0BAE" w:rsidP="00285996">
            <w:pPr>
              <w:jc w:val="center"/>
            </w:pPr>
            <w:r w:rsidRPr="009B0F82">
              <w:t>умения</w:t>
            </w:r>
          </w:p>
        </w:tc>
        <w:tc>
          <w:tcPr>
            <w:tcW w:w="2704" w:type="dxa"/>
            <w:vAlign w:val="center"/>
          </w:tcPr>
          <w:p w:rsidR="00CE0BAE" w:rsidRPr="009B0F82" w:rsidRDefault="00CE0BAE" w:rsidP="00285996">
            <w:pPr>
              <w:jc w:val="center"/>
            </w:pPr>
            <w:r w:rsidRPr="009B0F82">
              <w:t>навыки</w:t>
            </w:r>
          </w:p>
        </w:tc>
      </w:tr>
      <w:tr w:rsidR="00CE0BAE" w:rsidRPr="007B0425" w:rsidTr="00285996">
        <w:tc>
          <w:tcPr>
            <w:tcW w:w="2334" w:type="dxa"/>
          </w:tcPr>
          <w:p w:rsidR="00CE0BAE" w:rsidRPr="004C00A3" w:rsidRDefault="00CE0BAE" w:rsidP="00285996">
            <w:pPr>
              <w:jc w:val="center"/>
              <w:rPr>
                <w:vertAlign w:val="subscript"/>
              </w:rPr>
            </w:pPr>
            <w:r w:rsidRPr="007B0425">
              <w:t>ИД-</w:t>
            </w:r>
            <w:r>
              <w:t>1</w:t>
            </w:r>
            <w:r w:rsidRPr="007B0425">
              <w:t>.</w:t>
            </w:r>
            <w:r w:rsidR="005577E4">
              <w:rPr>
                <w:vertAlign w:val="subscript"/>
              </w:rPr>
              <w:t>ОП</w:t>
            </w:r>
            <w:r w:rsidRPr="004C00A3">
              <w:rPr>
                <w:vertAlign w:val="subscript"/>
              </w:rPr>
              <w:t>К-</w:t>
            </w:r>
            <w:r w:rsidR="005577E4">
              <w:rPr>
                <w:vertAlign w:val="subscript"/>
              </w:rPr>
              <w:t>4</w:t>
            </w:r>
          </w:p>
          <w:p w:rsidR="00CE0BAE" w:rsidRPr="007B0425" w:rsidRDefault="005577E4" w:rsidP="00285996">
            <w:pPr>
              <w:jc w:val="center"/>
            </w:pPr>
            <w:r w:rsidRPr="005577E4">
              <w:t xml:space="preserve">Выявляет и оценивает возможности развития организации и бизнесов с учетом </w:t>
            </w:r>
            <w:r w:rsidRPr="005577E4">
              <w:lastRenderedPageBreak/>
              <w:t>имеющихся ресурсов и компетенций</w:t>
            </w:r>
          </w:p>
        </w:tc>
        <w:tc>
          <w:tcPr>
            <w:tcW w:w="2728" w:type="dxa"/>
          </w:tcPr>
          <w:p w:rsidR="00CE0BAE" w:rsidRPr="007B0425" w:rsidRDefault="00CE0BAE" w:rsidP="00285996">
            <w:pPr>
              <w:jc w:val="center"/>
              <w:rPr>
                <w:b/>
                <w:bCs/>
              </w:rPr>
            </w:pPr>
            <w:r w:rsidRPr="007B0425">
              <w:lastRenderedPageBreak/>
              <w:t>Обучающийся должен знать:</w:t>
            </w:r>
            <w:r>
              <w:t xml:space="preserve"> </w:t>
            </w:r>
            <w:r w:rsidR="005577E4" w:rsidRPr="005577E4">
              <w:t>возможности развития организации и бизнесов с учетом имеющихся ресурсов и компетенций</w:t>
            </w:r>
            <w:r w:rsidR="005577E4" w:rsidRPr="007B0425">
              <w:t xml:space="preserve"> </w:t>
            </w:r>
            <w:r w:rsidRPr="007B0425">
              <w:t>– (</w:t>
            </w:r>
            <w:r w:rsidRPr="00B40602">
              <w:t>Б</w:t>
            </w:r>
            <w:proofErr w:type="gramStart"/>
            <w:r w:rsidRPr="00B40602">
              <w:t>1</w:t>
            </w:r>
            <w:proofErr w:type="gramEnd"/>
            <w:r w:rsidRPr="00B40602">
              <w:t>.</w:t>
            </w:r>
            <w:r w:rsidR="005577E4">
              <w:t>В</w:t>
            </w:r>
            <w:r w:rsidRPr="00B40602">
              <w:t>.</w:t>
            </w:r>
            <w:r w:rsidR="005577E4">
              <w:t>0</w:t>
            </w:r>
            <w:r>
              <w:t xml:space="preserve">1 </w:t>
            </w:r>
            <w:r w:rsidRPr="007B0425">
              <w:t>-</w:t>
            </w:r>
            <w:r>
              <w:t xml:space="preserve"> </w:t>
            </w:r>
            <w:r w:rsidRPr="007B0425">
              <w:t>З.</w:t>
            </w:r>
            <w:r w:rsidR="00395715">
              <w:t>2</w:t>
            </w:r>
            <w:r w:rsidRPr="007B0425">
              <w:t>)</w:t>
            </w:r>
          </w:p>
        </w:tc>
        <w:tc>
          <w:tcPr>
            <w:tcW w:w="2415" w:type="dxa"/>
          </w:tcPr>
          <w:p w:rsidR="00CE0BAE" w:rsidRDefault="00CE0BAE" w:rsidP="00285996">
            <w:pPr>
              <w:jc w:val="center"/>
            </w:pPr>
            <w:r w:rsidRPr="007B0425">
              <w:t>Обучающийся должен уметь:</w:t>
            </w:r>
            <w:r w:rsidRPr="0040140C">
              <w:t xml:space="preserve"> </w:t>
            </w:r>
            <w:r w:rsidR="005577E4">
              <w:t xml:space="preserve">выявлять и оценивать </w:t>
            </w:r>
            <w:r w:rsidR="005577E4" w:rsidRPr="005577E4">
              <w:t xml:space="preserve">возможности развития организации и </w:t>
            </w:r>
            <w:r w:rsidR="005577E4" w:rsidRPr="005577E4">
              <w:lastRenderedPageBreak/>
              <w:t>бизнесов с учетом имеющихся ресурсов и компетенций</w:t>
            </w:r>
          </w:p>
          <w:p w:rsidR="00CE0BAE" w:rsidRPr="007B0425" w:rsidRDefault="00CE0BAE" w:rsidP="00285996">
            <w:pPr>
              <w:jc w:val="center"/>
              <w:rPr>
                <w:b/>
                <w:bCs/>
              </w:rPr>
            </w:pPr>
            <w:r w:rsidRPr="007B0425">
              <w:t xml:space="preserve"> - (</w:t>
            </w:r>
            <w:r w:rsidRPr="00B40602">
              <w:t>Б</w:t>
            </w:r>
            <w:proofErr w:type="gramStart"/>
            <w:r w:rsidRPr="00B40602">
              <w:t>1</w:t>
            </w:r>
            <w:proofErr w:type="gramEnd"/>
            <w:r w:rsidRPr="00B40602">
              <w:t>.</w:t>
            </w:r>
            <w:r w:rsidR="005577E4">
              <w:t>В</w:t>
            </w:r>
            <w:r w:rsidRPr="00B40602">
              <w:t>.</w:t>
            </w:r>
            <w:r w:rsidR="005577E4">
              <w:t>0</w:t>
            </w:r>
            <w:r>
              <w:t xml:space="preserve">1 </w:t>
            </w:r>
            <w:r w:rsidRPr="007B0425">
              <w:t>-</w:t>
            </w:r>
            <w:r>
              <w:t xml:space="preserve"> </w:t>
            </w:r>
            <w:r w:rsidRPr="007B0425">
              <w:t>У.</w:t>
            </w:r>
            <w:r w:rsidR="00395715">
              <w:t>2</w:t>
            </w:r>
            <w:r w:rsidRPr="007B0425">
              <w:t>)</w:t>
            </w:r>
          </w:p>
        </w:tc>
        <w:tc>
          <w:tcPr>
            <w:tcW w:w="2704" w:type="dxa"/>
          </w:tcPr>
          <w:p w:rsidR="00CE0BAE" w:rsidRDefault="00CE0BAE" w:rsidP="00285996">
            <w:pPr>
              <w:jc w:val="center"/>
            </w:pPr>
            <w:r>
              <w:lastRenderedPageBreak/>
              <w:t>Обучающийся должен владеть</w:t>
            </w:r>
            <w:r w:rsidRPr="007B0425">
              <w:t xml:space="preserve"> </w:t>
            </w:r>
            <w:r w:rsidR="005577E4">
              <w:t xml:space="preserve">навыками оценки </w:t>
            </w:r>
            <w:r w:rsidR="005577E4" w:rsidRPr="005577E4">
              <w:t>возможности развития организации и бизнесов с учетом имеющихся ресурсов и компетенций</w:t>
            </w:r>
          </w:p>
          <w:p w:rsidR="00CE0BAE" w:rsidRPr="007B0425" w:rsidRDefault="00CE0BAE" w:rsidP="00285996">
            <w:pPr>
              <w:jc w:val="center"/>
              <w:rPr>
                <w:b/>
                <w:bCs/>
              </w:rPr>
            </w:pPr>
            <w:r w:rsidRPr="007B0425">
              <w:lastRenderedPageBreak/>
              <w:t>-</w:t>
            </w:r>
            <w:r>
              <w:t xml:space="preserve"> </w:t>
            </w:r>
            <w:r w:rsidRPr="007B0425">
              <w:t>(</w:t>
            </w:r>
            <w:r w:rsidRPr="00B40602">
              <w:t>Б</w:t>
            </w:r>
            <w:proofErr w:type="gramStart"/>
            <w:r w:rsidRPr="00B40602">
              <w:t>1</w:t>
            </w:r>
            <w:proofErr w:type="gramEnd"/>
            <w:r w:rsidRPr="00B40602">
              <w:t>.</w:t>
            </w:r>
            <w:r w:rsidR="005577E4">
              <w:t>В</w:t>
            </w:r>
            <w:r w:rsidRPr="00B40602">
              <w:t>.</w:t>
            </w:r>
            <w:r w:rsidR="005577E4">
              <w:t>0</w:t>
            </w:r>
            <w:r>
              <w:t xml:space="preserve">1 </w:t>
            </w:r>
            <w:r w:rsidRPr="007B0425">
              <w:t>-</w:t>
            </w:r>
            <w:r>
              <w:t xml:space="preserve"> </w:t>
            </w:r>
            <w:r w:rsidRPr="007B0425">
              <w:t>Н.</w:t>
            </w:r>
            <w:r w:rsidR="00395715">
              <w:t>2</w:t>
            </w:r>
            <w:r w:rsidRPr="007B0425">
              <w:t>)</w:t>
            </w:r>
          </w:p>
        </w:tc>
      </w:tr>
      <w:tr w:rsidR="005577E4" w:rsidRPr="007B0425" w:rsidTr="00285996">
        <w:tc>
          <w:tcPr>
            <w:tcW w:w="2334" w:type="dxa"/>
          </w:tcPr>
          <w:p w:rsidR="005577E4" w:rsidRPr="004C00A3" w:rsidRDefault="005577E4" w:rsidP="005577E4">
            <w:pPr>
              <w:jc w:val="center"/>
              <w:rPr>
                <w:vertAlign w:val="subscript"/>
              </w:rPr>
            </w:pPr>
            <w:r w:rsidRPr="007B0425">
              <w:lastRenderedPageBreak/>
              <w:t>ИД-</w:t>
            </w:r>
            <w:r>
              <w:t>2</w:t>
            </w:r>
            <w:r w:rsidRPr="007B0425">
              <w:t>.</w:t>
            </w:r>
            <w:r>
              <w:rPr>
                <w:vertAlign w:val="subscript"/>
              </w:rPr>
              <w:t>ОП</w:t>
            </w:r>
            <w:r w:rsidRPr="004C00A3">
              <w:rPr>
                <w:vertAlign w:val="subscript"/>
              </w:rPr>
              <w:t>К-</w:t>
            </w:r>
            <w:r>
              <w:rPr>
                <w:vertAlign w:val="subscript"/>
              </w:rPr>
              <w:t>4</w:t>
            </w:r>
          </w:p>
          <w:p w:rsidR="005577E4" w:rsidRPr="007B0425" w:rsidRDefault="005577E4" w:rsidP="005577E4">
            <w:pPr>
              <w:jc w:val="center"/>
            </w:pPr>
            <w:r w:rsidRPr="005577E4">
              <w:t>Разрабатывает бизнес-планы проектов и направлений бизнеса</w:t>
            </w:r>
          </w:p>
        </w:tc>
        <w:tc>
          <w:tcPr>
            <w:tcW w:w="2728" w:type="dxa"/>
          </w:tcPr>
          <w:p w:rsidR="005577E4" w:rsidRDefault="005577E4" w:rsidP="005577E4">
            <w:pPr>
              <w:jc w:val="center"/>
            </w:pPr>
            <w:r w:rsidRPr="007B0425">
              <w:t>Обучающийся должен знать:</w:t>
            </w:r>
            <w:r>
              <w:t xml:space="preserve"> основы разработки бизнес-планов проектов и направлений бизнеса</w:t>
            </w:r>
          </w:p>
          <w:p w:rsidR="005577E4" w:rsidRPr="007B0425" w:rsidRDefault="005577E4" w:rsidP="005577E4">
            <w:pPr>
              <w:jc w:val="center"/>
              <w:rPr>
                <w:b/>
                <w:bCs/>
              </w:rPr>
            </w:pPr>
            <w:r w:rsidRPr="007B0425">
              <w:t>– (</w:t>
            </w:r>
            <w:r w:rsidRPr="00B40602">
              <w:t>Б</w:t>
            </w:r>
            <w:proofErr w:type="gramStart"/>
            <w:r w:rsidRPr="00B40602">
              <w:t>1</w:t>
            </w:r>
            <w:proofErr w:type="gramEnd"/>
            <w:r w:rsidRPr="00B40602">
              <w:t>.</w:t>
            </w:r>
            <w:r>
              <w:t>В</w:t>
            </w:r>
            <w:r w:rsidRPr="00B40602">
              <w:t>.</w:t>
            </w:r>
            <w:r>
              <w:t xml:space="preserve">01 </w:t>
            </w:r>
            <w:r w:rsidRPr="007B0425">
              <w:t>-</w:t>
            </w:r>
            <w:r>
              <w:t xml:space="preserve"> </w:t>
            </w:r>
            <w:r w:rsidRPr="007B0425">
              <w:t>З.</w:t>
            </w:r>
            <w:r w:rsidR="00395715">
              <w:t>3</w:t>
            </w:r>
            <w:r w:rsidRPr="007B0425">
              <w:t>)</w:t>
            </w:r>
          </w:p>
        </w:tc>
        <w:tc>
          <w:tcPr>
            <w:tcW w:w="2415" w:type="dxa"/>
          </w:tcPr>
          <w:p w:rsidR="005577E4" w:rsidRDefault="005577E4" w:rsidP="005577E4">
            <w:pPr>
              <w:jc w:val="center"/>
            </w:pPr>
            <w:r w:rsidRPr="007B0425">
              <w:t>Обучающийся должен уметь:</w:t>
            </w:r>
            <w:r w:rsidRPr="0040140C">
              <w:t xml:space="preserve"> </w:t>
            </w:r>
            <w:r>
              <w:t>р</w:t>
            </w:r>
            <w:r w:rsidRPr="005577E4">
              <w:t>азрабатыват</w:t>
            </w:r>
            <w:r>
              <w:t>ь</w:t>
            </w:r>
            <w:r w:rsidRPr="005577E4">
              <w:t xml:space="preserve"> бизнес-планы проектов и направлений бизнеса</w:t>
            </w:r>
          </w:p>
          <w:p w:rsidR="005577E4" w:rsidRPr="007B0425" w:rsidRDefault="005577E4" w:rsidP="005577E4">
            <w:pPr>
              <w:jc w:val="center"/>
              <w:rPr>
                <w:b/>
                <w:bCs/>
              </w:rPr>
            </w:pPr>
            <w:r w:rsidRPr="007B0425">
              <w:t xml:space="preserve"> - (</w:t>
            </w:r>
            <w:r w:rsidRPr="00B40602">
              <w:t>Б</w:t>
            </w:r>
            <w:proofErr w:type="gramStart"/>
            <w:r w:rsidRPr="00B40602">
              <w:t>1</w:t>
            </w:r>
            <w:proofErr w:type="gramEnd"/>
            <w:r w:rsidRPr="00B40602">
              <w:t>.</w:t>
            </w:r>
            <w:r>
              <w:t>В</w:t>
            </w:r>
            <w:r w:rsidRPr="00B40602">
              <w:t>.</w:t>
            </w:r>
            <w:r>
              <w:t xml:space="preserve">01 </w:t>
            </w:r>
            <w:r w:rsidRPr="007B0425">
              <w:t>-</w:t>
            </w:r>
            <w:r>
              <w:t xml:space="preserve"> </w:t>
            </w:r>
            <w:r w:rsidRPr="007B0425">
              <w:t>У.</w:t>
            </w:r>
            <w:r w:rsidR="00395715">
              <w:t>3</w:t>
            </w:r>
            <w:r w:rsidRPr="007B0425">
              <w:t>)</w:t>
            </w:r>
          </w:p>
        </w:tc>
        <w:tc>
          <w:tcPr>
            <w:tcW w:w="2704" w:type="dxa"/>
          </w:tcPr>
          <w:p w:rsidR="005577E4" w:rsidRDefault="005577E4" w:rsidP="005577E4">
            <w:pPr>
              <w:jc w:val="center"/>
            </w:pPr>
            <w:r>
              <w:t>Обучающийся должен владеть</w:t>
            </w:r>
            <w:r w:rsidRPr="007B0425">
              <w:t xml:space="preserve"> </w:t>
            </w:r>
            <w:r>
              <w:t xml:space="preserve">навыками разработки </w:t>
            </w:r>
            <w:r w:rsidRPr="005577E4">
              <w:t>бизнес-план</w:t>
            </w:r>
            <w:r>
              <w:t>ов</w:t>
            </w:r>
            <w:r w:rsidRPr="005577E4">
              <w:t xml:space="preserve"> проектов и направлений бизнеса</w:t>
            </w:r>
          </w:p>
          <w:p w:rsidR="005577E4" w:rsidRPr="007B0425" w:rsidRDefault="005577E4" w:rsidP="005577E4">
            <w:pPr>
              <w:jc w:val="center"/>
              <w:rPr>
                <w:b/>
                <w:bCs/>
              </w:rPr>
            </w:pPr>
            <w:r w:rsidRPr="007B0425">
              <w:t>-</w:t>
            </w:r>
            <w:r>
              <w:t xml:space="preserve"> </w:t>
            </w:r>
            <w:r w:rsidRPr="007B0425">
              <w:t>(</w:t>
            </w:r>
            <w:r w:rsidRPr="00B40602">
              <w:t>Б</w:t>
            </w:r>
            <w:proofErr w:type="gramStart"/>
            <w:r w:rsidRPr="00B40602">
              <w:t>1</w:t>
            </w:r>
            <w:proofErr w:type="gramEnd"/>
            <w:r w:rsidRPr="00B40602">
              <w:t>.</w:t>
            </w:r>
            <w:r>
              <w:t>В</w:t>
            </w:r>
            <w:r w:rsidRPr="00B40602">
              <w:t>.</w:t>
            </w:r>
            <w:r>
              <w:t xml:space="preserve">01 </w:t>
            </w:r>
            <w:r w:rsidRPr="007B0425">
              <w:t>-</w:t>
            </w:r>
            <w:r>
              <w:t xml:space="preserve"> </w:t>
            </w:r>
            <w:r w:rsidRPr="007B0425">
              <w:t>Н.</w:t>
            </w:r>
            <w:r w:rsidR="00395715">
              <w:t>3</w:t>
            </w:r>
            <w:r w:rsidRPr="007B0425">
              <w:t>)</w:t>
            </w:r>
          </w:p>
        </w:tc>
      </w:tr>
    </w:tbl>
    <w:p w:rsidR="00CE0BAE" w:rsidRDefault="00CE0BAE" w:rsidP="00E00A92">
      <w:pPr>
        <w:ind w:firstLine="708"/>
        <w:jc w:val="both"/>
        <w:rPr>
          <w:bCs/>
        </w:rPr>
      </w:pPr>
    </w:p>
    <w:p w:rsidR="00E00A92" w:rsidRDefault="00E00A92" w:rsidP="00E00A92">
      <w:pPr>
        <w:ind w:firstLine="708"/>
        <w:jc w:val="both"/>
        <w:rPr>
          <w:bCs/>
        </w:rPr>
      </w:pPr>
      <w:r w:rsidRPr="008B6385">
        <w:rPr>
          <w:bCs/>
        </w:rPr>
        <w:t xml:space="preserve">ПК-1 </w:t>
      </w:r>
      <w:proofErr w:type="gramStart"/>
      <w:r w:rsidRPr="008B6385">
        <w:rPr>
          <w:bCs/>
        </w:rPr>
        <w:t>Способен</w:t>
      </w:r>
      <w:proofErr w:type="gramEnd"/>
      <w:r w:rsidRPr="008B6385">
        <w:rPr>
          <w:bCs/>
        </w:rPr>
        <w:t xml:space="preserve"> руководить выполнением типовых задач тактического планирования производства</w:t>
      </w:r>
    </w:p>
    <w:p w:rsidR="005577E4" w:rsidRPr="008B6385" w:rsidRDefault="005577E4" w:rsidP="00E00A92">
      <w:pPr>
        <w:ind w:firstLine="708"/>
        <w:jc w:val="both"/>
        <w:rPr>
          <w:bCs/>
        </w:rPr>
      </w:pPr>
    </w:p>
    <w:tbl>
      <w:tblPr>
        <w:tblW w:w="1018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4"/>
        <w:gridCol w:w="2728"/>
        <w:gridCol w:w="2415"/>
        <w:gridCol w:w="2704"/>
      </w:tblGrid>
      <w:tr w:rsidR="00E00A92" w:rsidRPr="009B0F82" w:rsidTr="00285996">
        <w:trPr>
          <w:trHeight w:val="483"/>
        </w:trPr>
        <w:tc>
          <w:tcPr>
            <w:tcW w:w="2334" w:type="dxa"/>
            <w:vMerge w:val="restart"/>
            <w:vAlign w:val="center"/>
          </w:tcPr>
          <w:p w:rsidR="00E00A92" w:rsidRPr="009B0F82" w:rsidRDefault="00E00A92" w:rsidP="00285996">
            <w:pPr>
              <w:jc w:val="center"/>
            </w:pPr>
            <w:r w:rsidRPr="007B0425">
              <w:t>Код и наименование индикатора достижения компетенции</w:t>
            </w:r>
          </w:p>
        </w:tc>
        <w:tc>
          <w:tcPr>
            <w:tcW w:w="7847" w:type="dxa"/>
            <w:gridSpan w:val="3"/>
            <w:vAlign w:val="center"/>
          </w:tcPr>
          <w:p w:rsidR="00E00A92" w:rsidRPr="009B0F82" w:rsidRDefault="00E00A92" w:rsidP="00285996">
            <w:pPr>
              <w:jc w:val="center"/>
            </w:pPr>
            <w:r w:rsidRPr="007B0425">
              <w:t>Формируемые ЗУН</w:t>
            </w:r>
          </w:p>
        </w:tc>
      </w:tr>
      <w:tr w:rsidR="005577E4" w:rsidRPr="009B0F82" w:rsidTr="00285996">
        <w:trPr>
          <w:trHeight w:val="803"/>
        </w:trPr>
        <w:tc>
          <w:tcPr>
            <w:tcW w:w="2334" w:type="dxa"/>
            <w:vMerge/>
            <w:vAlign w:val="center"/>
          </w:tcPr>
          <w:p w:rsidR="00E00A92" w:rsidRPr="009B0F82" w:rsidRDefault="00E00A92" w:rsidP="00285996">
            <w:pPr>
              <w:jc w:val="center"/>
            </w:pPr>
          </w:p>
        </w:tc>
        <w:tc>
          <w:tcPr>
            <w:tcW w:w="2728" w:type="dxa"/>
            <w:vAlign w:val="center"/>
          </w:tcPr>
          <w:p w:rsidR="00E00A92" w:rsidRPr="009B0F82" w:rsidRDefault="00E00A92" w:rsidP="00285996">
            <w:pPr>
              <w:jc w:val="center"/>
            </w:pPr>
            <w:r w:rsidRPr="009B0F82">
              <w:t>знания</w:t>
            </w:r>
          </w:p>
        </w:tc>
        <w:tc>
          <w:tcPr>
            <w:tcW w:w="2415" w:type="dxa"/>
            <w:vAlign w:val="center"/>
          </w:tcPr>
          <w:p w:rsidR="00E00A92" w:rsidRPr="009B0F82" w:rsidRDefault="00E00A92" w:rsidP="00285996">
            <w:pPr>
              <w:jc w:val="center"/>
            </w:pPr>
            <w:r w:rsidRPr="009B0F82">
              <w:t>умения</w:t>
            </w:r>
          </w:p>
        </w:tc>
        <w:tc>
          <w:tcPr>
            <w:tcW w:w="2704" w:type="dxa"/>
            <w:vAlign w:val="center"/>
          </w:tcPr>
          <w:p w:rsidR="00E00A92" w:rsidRPr="009B0F82" w:rsidRDefault="00E00A92" w:rsidP="00285996">
            <w:pPr>
              <w:jc w:val="center"/>
            </w:pPr>
            <w:r w:rsidRPr="009B0F82">
              <w:t>навыки</w:t>
            </w:r>
          </w:p>
        </w:tc>
      </w:tr>
      <w:tr w:rsidR="005577E4" w:rsidRPr="007B0425" w:rsidTr="00285996">
        <w:tc>
          <w:tcPr>
            <w:tcW w:w="2334" w:type="dxa"/>
          </w:tcPr>
          <w:p w:rsidR="00E00A92" w:rsidRPr="004C00A3" w:rsidRDefault="00E00A92" w:rsidP="00285996">
            <w:pPr>
              <w:jc w:val="center"/>
              <w:rPr>
                <w:vertAlign w:val="subscript"/>
              </w:rPr>
            </w:pPr>
            <w:r w:rsidRPr="007B0425">
              <w:t>ИД-</w:t>
            </w:r>
            <w:r>
              <w:t>1</w:t>
            </w:r>
            <w:r w:rsidRPr="007B0425">
              <w:t>.</w:t>
            </w:r>
            <w:r w:rsidRPr="004C00A3">
              <w:rPr>
                <w:vertAlign w:val="subscript"/>
              </w:rPr>
              <w:t>ПК-</w:t>
            </w:r>
            <w:r>
              <w:rPr>
                <w:vertAlign w:val="subscript"/>
              </w:rPr>
              <w:t>1</w:t>
            </w:r>
          </w:p>
          <w:p w:rsidR="00E00A92" w:rsidRPr="007B0425" w:rsidRDefault="00E00A92" w:rsidP="00285996">
            <w:pPr>
              <w:jc w:val="center"/>
            </w:pPr>
            <w:proofErr w:type="gramStart"/>
            <w:r w:rsidRPr="008B6385">
              <w:t>Способен</w:t>
            </w:r>
            <w:proofErr w:type="gramEnd"/>
            <w:r w:rsidRPr="008B6385">
              <w:t xml:space="preserve"> выполнять типовые расчеты, необходимые для составления проектов, перспективных планов производственной деятельности  организации, разработку технико-экономических нормативов материальных и трудовых затрат для определения себестоимости продукции, планово-расчетных цен на основные виды сырья, материалов, топлива, энергии, потребляемых в производстве</w:t>
            </w:r>
          </w:p>
        </w:tc>
        <w:tc>
          <w:tcPr>
            <w:tcW w:w="2728" w:type="dxa"/>
          </w:tcPr>
          <w:p w:rsidR="00E00A92" w:rsidRDefault="00E00A92" w:rsidP="00285996">
            <w:pPr>
              <w:jc w:val="center"/>
            </w:pPr>
            <w:r w:rsidRPr="007B0425">
              <w:t>Обучающийся должен знать:</w:t>
            </w:r>
            <w:r>
              <w:t xml:space="preserve"> </w:t>
            </w:r>
            <w:r w:rsidRPr="008B6385">
              <w:t>типовые расчеты, необходимые для составления проектов, перспективных планов производственной деятельности  организации</w:t>
            </w:r>
            <w:r w:rsidRPr="00311197">
              <w:t>.</w:t>
            </w:r>
          </w:p>
          <w:p w:rsidR="00E00A92" w:rsidRPr="007B0425" w:rsidRDefault="00E00A92" w:rsidP="00285996">
            <w:pPr>
              <w:jc w:val="center"/>
              <w:rPr>
                <w:b/>
                <w:bCs/>
              </w:rPr>
            </w:pPr>
            <w:r w:rsidRPr="007B0425">
              <w:t>– (</w:t>
            </w:r>
            <w:r w:rsidRPr="00B40602">
              <w:t>Б</w:t>
            </w:r>
            <w:proofErr w:type="gramStart"/>
            <w:r w:rsidRPr="00B40602">
              <w:t>1</w:t>
            </w:r>
            <w:proofErr w:type="gramEnd"/>
            <w:r w:rsidRPr="00B40602">
              <w:t>.</w:t>
            </w:r>
            <w:r w:rsidR="005577E4">
              <w:t>В</w:t>
            </w:r>
            <w:r w:rsidRPr="00B40602">
              <w:t>.</w:t>
            </w:r>
            <w:r w:rsidR="005577E4">
              <w:t>0</w:t>
            </w:r>
            <w:r>
              <w:t xml:space="preserve">1 </w:t>
            </w:r>
            <w:r w:rsidRPr="007B0425">
              <w:t>-</w:t>
            </w:r>
            <w:r>
              <w:t xml:space="preserve"> </w:t>
            </w:r>
            <w:r w:rsidRPr="007B0425">
              <w:t>З.</w:t>
            </w:r>
            <w:r w:rsidR="00395715">
              <w:t>4</w:t>
            </w:r>
            <w:r w:rsidRPr="007B0425">
              <w:t>)</w:t>
            </w:r>
          </w:p>
        </w:tc>
        <w:tc>
          <w:tcPr>
            <w:tcW w:w="2415" w:type="dxa"/>
          </w:tcPr>
          <w:p w:rsidR="00E00A92" w:rsidRDefault="00E00A92" w:rsidP="00285996">
            <w:pPr>
              <w:jc w:val="center"/>
            </w:pPr>
            <w:r w:rsidRPr="007B0425">
              <w:t>Обучающийся должен уметь:</w:t>
            </w:r>
            <w:r w:rsidRPr="0040140C">
              <w:t xml:space="preserve"> </w:t>
            </w:r>
            <w:r w:rsidRPr="008B6385">
              <w:t>выполнять типовые расчеты, необходимые для составления проектов, перспективных планов производственной деятельности  организации</w:t>
            </w:r>
          </w:p>
          <w:p w:rsidR="00E00A92" w:rsidRPr="007B0425" w:rsidRDefault="00E00A92" w:rsidP="00285996">
            <w:pPr>
              <w:jc w:val="center"/>
              <w:rPr>
                <w:b/>
                <w:bCs/>
              </w:rPr>
            </w:pPr>
            <w:r w:rsidRPr="007B0425">
              <w:t xml:space="preserve"> - (</w:t>
            </w:r>
            <w:r w:rsidRPr="00B40602">
              <w:t>Б</w:t>
            </w:r>
            <w:proofErr w:type="gramStart"/>
            <w:r w:rsidRPr="00B40602">
              <w:t>1</w:t>
            </w:r>
            <w:proofErr w:type="gramEnd"/>
            <w:r w:rsidRPr="00B40602">
              <w:t>.</w:t>
            </w:r>
            <w:r w:rsidR="005577E4">
              <w:t>В</w:t>
            </w:r>
            <w:r w:rsidRPr="00B40602">
              <w:t>.</w:t>
            </w:r>
            <w:r w:rsidR="005577E4">
              <w:t>0</w:t>
            </w:r>
            <w:r>
              <w:t xml:space="preserve">1 </w:t>
            </w:r>
            <w:r w:rsidRPr="007B0425">
              <w:t>-</w:t>
            </w:r>
            <w:r>
              <w:t xml:space="preserve"> </w:t>
            </w:r>
            <w:r w:rsidRPr="007B0425">
              <w:t>У.</w:t>
            </w:r>
            <w:r w:rsidR="00395715">
              <w:t>5</w:t>
            </w:r>
            <w:r w:rsidRPr="007B0425">
              <w:t>)</w:t>
            </w:r>
          </w:p>
        </w:tc>
        <w:tc>
          <w:tcPr>
            <w:tcW w:w="2704" w:type="dxa"/>
          </w:tcPr>
          <w:p w:rsidR="00E00A92" w:rsidRDefault="00E00A92" w:rsidP="00285996">
            <w:pPr>
              <w:jc w:val="center"/>
            </w:pPr>
            <w:r>
              <w:t>Обучающийся должен владеть</w:t>
            </w:r>
            <w:r w:rsidRPr="007B0425">
              <w:t xml:space="preserve"> </w:t>
            </w:r>
            <w:r w:rsidR="005577E4">
              <w:t xml:space="preserve">навыками </w:t>
            </w:r>
            <w:r w:rsidRPr="008B6385">
              <w:t>типовы</w:t>
            </w:r>
            <w:r>
              <w:t>х</w:t>
            </w:r>
            <w:r w:rsidRPr="008B6385">
              <w:t xml:space="preserve"> расчет</w:t>
            </w:r>
            <w:r>
              <w:t>ов</w:t>
            </w:r>
            <w:r w:rsidRPr="008B6385">
              <w:t>, необходимы</w:t>
            </w:r>
            <w:r>
              <w:t>х</w:t>
            </w:r>
            <w:r w:rsidRPr="008B6385">
              <w:t xml:space="preserve"> для составления проектов, перспективных планов производственной деятельности  организации</w:t>
            </w:r>
          </w:p>
          <w:p w:rsidR="00E00A92" w:rsidRPr="007B0425" w:rsidRDefault="00E00A92" w:rsidP="00285996">
            <w:pPr>
              <w:jc w:val="center"/>
              <w:rPr>
                <w:b/>
                <w:bCs/>
              </w:rPr>
            </w:pPr>
            <w:r w:rsidRPr="007B0425">
              <w:t>-</w:t>
            </w:r>
            <w:r>
              <w:t xml:space="preserve"> </w:t>
            </w:r>
            <w:r w:rsidRPr="007B0425">
              <w:t>(</w:t>
            </w:r>
            <w:r w:rsidRPr="00B40602">
              <w:t>Б</w:t>
            </w:r>
            <w:proofErr w:type="gramStart"/>
            <w:r w:rsidRPr="00B40602">
              <w:t>1</w:t>
            </w:r>
            <w:proofErr w:type="gramEnd"/>
            <w:r w:rsidRPr="00B40602">
              <w:t>.</w:t>
            </w:r>
            <w:r w:rsidR="005577E4">
              <w:t>В</w:t>
            </w:r>
            <w:r w:rsidRPr="00B40602">
              <w:t>.</w:t>
            </w:r>
            <w:r w:rsidR="005577E4">
              <w:t>0</w:t>
            </w:r>
            <w:r>
              <w:t xml:space="preserve">1 </w:t>
            </w:r>
            <w:r w:rsidRPr="007B0425">
              <w:t>-</w:t>
            </w:r>
            <w:r>
              <w:t xml:space="preserve"> </w:t>
            </w:r>
            <w:r w:rsidRPr="007B0425">
              <w:t>Н.</w:t>
            </w:r>
            <w:r w:rsidR="00395715">
              <w:t>5</w:t>
            </w:r>
            <w:r w:rsidRPr="007B0425">
              <w:t>)</w:t>
            </w:r>
          </w:p>
        </w:tc>
      </w:tr>
      <w:tr w:rsidR="005577E4" w:rsidRPr="007B0425" w:rsidTr="00285996">
        <w:tc>
          <w:tcPr>
            <w:tcW w:w="2334" w:type="dxa"/>
          </w:tcPr>
          <w:p w:rsidR="005577E4" w:rsidRPr="004C00A3" w:rsidRDefault="005577E4" w:rsidP="005577E4">
            <w:pPr>
              <w:jc w:val="center"/>
              <w:rPr>
                <w:vertAlign w:val="subscript"/>
              </w:rPr>
            </w:pPr>
            <w:r w:rsidRPr="007B0425">
              <w:t>ИД-</w:t>
            </w:r>
            <w:r w:rsidR="004F4875">
              <w:t>3</w:t>
            </w:r>
            <w:r w:rsidRPr="007B0425">
              <w:t>.</w:t>
            </w:r>
            <w:r w:rsidRPr="004C00A3">
              <w:rPr>
                <w:vertAlign w:val="subscript"/>
              </w:rPr>
              <w:t>ПК-</w:t>
            </w:r>
            <w:r>
              <w:rPr>
                <w:vertAlign w:val="subscript"/>
              </w:rPr>
              <w:t>1</w:t>
            </w:r>
          </w:p>
          <w:p w:rsidR="005577E4" w:rsidRPr="007B0425" w:rsidRDefault="005577E4" w:rsidP="005577E4">
            <w:pPr>
              <w:jc w:val="center"/>
            </w:pPr>
            <w:proofErr w:type="gramStart"/>
            <w:r w:rsidRPr="005577E4">
              <w:t>Способен</w:t>
            </w:r>
            <w:proofErr w:type="gramEnd"/>
            <w:r w:rsidRPr="005577E4">
              <w:t xml:space="preserve"> руководить разработкой производственных </w:t>
            </w:r>
            <w:r w:rsidRPr="005577E4">
              <w:lastRenderedPageBreak/>
              <w:t>программ и календарных графиков выпуска продукции в структурном подразделении (отделе, цехе) промышленной организации, их корректировкой в течение планируемого периода разработкой и внедрением нормативов для производственного планирования</w:t>
            </w:r>
          </w:p>
        </w:tc>
        <w:tc>
          <w:tcPr>
            <w:tcW w:w="2728" w:type="dxa"/>
          </w:tcPr>
          <w:p w:rsidR="005577E4" w:rsidRDefault="005577E4" w:rsidP="005577E4">
            <w:pPr>
              <w:jc w:val="center"/>
            </w:pPr>
            <w:r w:rsidRPr="007B0425">
              <w:lastRenderedPageBreak/>
              <w:t>Обучающийся должен знать:</w:t>
            </w:r>
            <w:r>
              <w:t xml:space="preserve"> способы разработки руководством </w:t>
            </w:r>
            <w:r w:rsidRPr="005577E4">
              <w:t xml:space="preserve">производственных </w:t>
            </w:r>
            <w:r w:rsidRPr="005577E4">
              <w:lastRenderedPageBreak/>
              <w:t>программ и календарных графиков выпуска продукции в структурном подразделении (отделе, цехе) промышленной организации</w:t>
            </w:r>
            <w:r w:rsidRPr="00311197">
              <w:t>.</w:t>
            </w:r>
          </w:p>
          <w:p w:rsidR="005577E4" w:rsidRPr="007B0425" w:rsidRDefault="005577E4" w:rsidP="005577E4">
            <w:pPr>
              <w:jc w:val="center"/>
              <w:rPr>
                <w:b/>
                <w:bCs/>
              </w:rPr>
            </w:pPr>
            <w:r w:rsidRPr="007B0425">
              <w:t>– (</w:t>
            </w:r>
            <w:r w:rsidRPr="00B40602">
              <w:t>Б</w:t>
            </w:r>
            <w:proofErr w:type="gramStart"/>
            <w:r w:rsidRPr="00B40602">
              <w:t>1</w:t>
            </w:r>
            <w:proofErr w:type="gramEnd"/>
            <w:r w:rsidRPr="00B40602">
              <w:t>.</w:t>
            </w:r>
            <w:r>
              <w:t>В</w:t>
            </w:r>
            <w:r w:rsidRPr="00B40602">
              <w:t>.</w:t>
            </w:r>
            <w:r>
              <w:t xml:space="preserve">01 </w:t>
            </w:r>
            <w:r w:rsidRPr="007B0425">
              <w:t>-</w:t>
            </w:r>
            <w:r>
              <w:t xml:space="preserve"> </w:t>
            </w:r>
            <w:r w:rsidRPr="007B0425">
              <w:t>З.</w:t>
            </w:r>
            <w:r w:rsidR="00395715">
              <w:t>6</w:t>
            </w:r>
            <w:r w:rsidRPr="007B0425">
              <w:t>)</w:t>
            </w:r>
          </w:p>
        </w:tc>
        <w:tc>
          <w:tcPr>
            <w:tcW w:w="2415" w:type="dxa"/>
          </w:tcPr>
          <w:p w:rsidR="005577E4" w:rsidRDefault="005577E4" w:rsidP="005577E4">
            <w:pPr>
              <w:jc w:val="center"/>
            </w:pPr>
            <w:r w:rsidRPr="007B0425">
              <w:lastRenderedPageBreak/>
              <w:t>Обучающийся должен уметь:</w:t>
            </w:r>
            <w:r w:rsidRPr="0040140C">
              <w:t xml:space="preserve"> </w:t>
            </w:r>
            <w:r w:rsidRPr="005577E4">
              <w:t xml:space="preserve">руководить разработкой производственных </w:t>
            </w:r>
            <w:r w:rsidRPr="005577E4">
              <w:lastRenderedPageBreak/>
              <w:t>программ и календарных графиков выпуска продукции в структурном подразделении (отделе, цехе) промышленной организации</w:t>
            </w:r>
          </w:p>
          <w:p w:rsidR="005577E4" w:rsidRPr="007B0425" w:rsidRDefault="005577E4" w:rsidP="005577E4">
            <w:pPr>
              <w:jc w:val="center"/>
              <w:rPr>
                <w:b/>
                <w:bCs/>
              </w:rPr>
            </w:pPr>
            <w:r w:rsidRPr="007B0425">
              <w:t xml:space="preserve"> - (</w:t>
            </w:r>
            <w:r w:rsidRPr="00B40602">
              <w:t>Б</w:t>
            </w:r>
            <w:proofErr w:type="gramStart"/>
            <w:r w:rsidRPr="00B40602">
              <w:t>1</w:t>
            </w:r>
            <w:proofErr w:type="gramEnd"/>
            <w:r w:rsidRPr="00B40602">
              <w:t>.</w:t>
            </w:r>
            <w:r>
              <w:t>В</w:t>
            </w:r>
            <w:r w:rsidRPr="00B40602">
              <w:t>.</w:t>
            </w:r>
            <w:r>
              <w:t xml:space="preserve">01 </w:t>
            </w:r>
            <w:r w:rsidRPr="007B0425">
              <w:t>-</w:t>
            </w:r>
            <w:r>
              <w:t xml:space="preserve"> </w:t>
            </w:r>
            <w:r w:rsidRPr="007B0425">
              <w:t>У.</w:t>
            </w:r>
            <w:r w:rsidR="00395715">
              <w:t>6</w:t>
            </w:r>
            <w:r>
              <w:t>)</w:t>
            </w:r>
          </w:p>
        </w:tc>
        <w:tc>
          <w:tcPr>
            <w:tcW w:w="2704" w:type="dxa"/>
          </w:tcPr>
          <w:p w:rsidR="005577E4" w:rsidRDefault="005577E4" w:rsidP="005577E4">
            <w:pPr>
              <w:jc w:val="center"/>
            </w:pPr>
            <w:r>
              <w:lastRenderedPageBreak/>
              <w:t>Обучающийся должен владеть</w:t>
            </w:r>
            <w:r w:rsidRPr="007B0425">
              <w:t xml:space="preserve"> </w:t>
            </w:r>
            <w:r>
              <w:t xml:space="preserve">навыками руководства </w:t>
            </w:r>
            <w:r w:rsidRPr="005577E4">
              <w:t>разработк</w:t>
            </w:r>
            <w:r>
              <w:t>и</w:t>
            </w:r>
            <w:r w:rsidRPr="005577E4">
              <w:t xml:space="preserve"> производственных программ и </w:t>
            </w:r>
            <w:r w:rsidRPr="005577E4">
              <w:lastRenderedPageBreak/>
              <w:t>календарных графиков выпуска продукции в структурном подразделении (отделе, цехе) промышленной организации</w:t>
            </w:r>
          </w:p>
          <w:p w:rsidR="005577E4" w:rsidRPr="007B0425" w:rsidRDefault="005577E4" w:rsidP="005577E4">
            <w:pPr>
              <w:jc w:val="center"/>
              <w:rPr>
                <w:b/>
                <w:bCs/>
              </w:rPr>
            </w:pPr>
            <w:r w:rsidRPr="007B0425">
              <w:t>-</w:t>
            </w:r>
            <w:r>
              <w:t xml:space="preserve"> </w:t>
            </w:r>
            <w:r w:rsidRPr="007B0425">
              <w:t>(</w:t>
            </w:r>
            <w:r w:rsidRPr="00B40602">
              <w:t>Б</w:t>
            </w:r>
            <w:proofErr w:type="gramStart"/>
            <w:r w:rsidRPr="00B40602">
              <w:t>1</w:t>
            </w:r>
            <w:proofErr w:type="gramEnd"/>
            <w:r w:rsidRPr="00B40602">
              <w:t>.</w:t>
            </w:r>
            <w:r>
              <w:t>В</w:t>
            </w:r>
            <w:r w:rsidRPr="00B40602">
              <w:t>.</w:t>
            </w:r>
            <w:r>
              <w:t xml:space="preserve">01 </w:t>
            </w:r>
            <w:r w:rsidRPr="007B0425">
              <w:t>-</w:t>
            </w:r>
            <w:r>
              <w:t xml:space="preserve"> </w:t>
            </w:r>
            <w:r w:rsidRPr="007B0425">
              <w:t>Н.</w:t>
            </w:r>
            <w:r w:rsidR="00395715">
              <w:t>6</w:t>
            </w:r>
            <w:r w:rsidRPr="007B0425">
              <w:t>)</w:t>
            </w:r>
          </w:p>
        </w:tc>
      </w:tr>
    </w:tbl>
    <w:p w:rsidR="00E00A92" w:rsidRDefault="00E00A92" w:rsidP="00D42933">
      <w:pPr>
        <w:jc w:val="center"/>
        <w:rPr>
          <w:b/>
          <w:bCs/>
        </w:rPr>
      </w:pPr>
    </w:p>
    <w:p w:rsidR="00E00A92" w:rsidRDefault="005577E4" w:rsidP="005577E4">
      <w:pPr>
        <w:jc w:val="both"/>
        <w:rPr>
          <w:bCs/>
        </w:rPr>
      </w:pPr>
      <w:r>
        <w:rPr>
          <w:b/>
          <w:bCs/>
        </w:rPr>
        <w:tab/>
      </w:r>
      <w:r w:rsidRPr="005577E4">
        <w:rPr>
          <w:bCs/>
        </w:rPr>
        <w:t xml:space="preserve">ПК-3 </w:t>
      </w:r>
      <w:proofErr w:type="gramStart"/>
      <w:r w:rsidR="004F4875" w:rsidRPr="004F4875">
        <w:rPr>
          <w:bCs/>
        </w:rPr>
        <w:t>Способен</w:t>
      </w:r>
      <w:proofErr w:type="gramEnd"/>
      <w:r w:rsidR="004F4875" w:rsidRPr="004F4875">
        <w:rPr>
          <w:bCs/>
        </w:rPr>
        <w:t xml:space="preserve"> к стратегическому управлению процессами планирования производственных ресурсов и производственных мощностей</w:t>
      </w:r>
    </w:p>
    <w:p w:rsidR="004F4875" w:rsidRPr="005577E4" w:rsidRDefault="004F4875" w:rsidP="005577E4">
      <w:pPr>
        <w:jc w:val="both"/>
        <w:rPr>
          <w:bCs/>
        </w:rPr>
      </w:pPr>
    </w:p>
    <w:tbl>
      <w:tblPr>
        <w:tblW w:w="1018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1"/>
        <w:gridCol w:w="2571"/>
        <w:gridCol w:w="2366"/>
        <w:gridCol w:w="2553"/>
      </w:tblGrid>
      <w:tr w:rsidR="004F4875" w:rsidRPr="009B0F82" w:rsidTr="00395715">
        <w:trPr>
          <w:trHeight w:val="483"/>
        </w:trPr>
        <w:tc>
          <w:tcPr>
            <w:tcW w:w="2691" w:type="dxa"/>
            <w:vMerge w:val="restart"/>
            <w:vAlign w:val="center"/>
          </w:tcPr>
          <w:p w:rsidR="004F4875" w:rsidRPr="009B0F82" w:rsidRDefault="004F4875" w:rsidP="00285996">
            <w:pPr>
              <w:jc w:val="center"/>
            </w:pPr>
            <w:r w:rsidRPr="007B0425">
              <w:t>Код и наименование индикатора достижения компетенции</w:t>
            </w:r>
          </w:p>
        </w:tc>
        <w:tc>
          <w:tcPr>
            <w:tcW w:w="7490" w:type="dxa"/>
            <w:gridSpan w:val="3"/>
            <w:vAlign w:val="center"/>
          </w:tcPr>
          <w:p w:rsidR="004F4875" w:rsidRPr="009B0F82" w:rsidRDefault="004F4875" w:rsidP="00285996">
            <w:pPr>
              <w:jc w:val="center"/>
            </w:pPr>
            <w:r w:rsidRPr="007B0425">
              <w:t>Формируемые ЗУН</w:t>
            </w:r>
          </w:p>
        </w:tc>
      </w:tr>
      <w:tr w:rsidR="004F4875" w:rsidRPr="009B0F82" w:rsidTr="00395715">
        <w:trPr>
          <w:trHeight w:val="803"/>
        </w:trPr>
        <w:tc>
          <w:tcPr>
            <w:tcW w:w="2691" w:type="dxa"/>
            <w:vMerge/>
            <w:vAlign w:val="center"/>
          </w:tcPr>
          <w:p w:rsidR="004F4875" w:rsidRPr="009B0F82" w:rsidRDefault="004F4875" w:rsidP="00285996">
            <w:pPr>
              <w:jc w:val="center"/>
            </w:pPr>
          </w:p>
        </w:tc>
        <w:tc>
          <w:tcPr>
            <w:tcW w:w="2571" w:type="dxa"/>
            <w:vAlign w:val="center"/>
          </w:tcPr>
          <w:p w:rsidR="004F4875" w:rsidRPr="009B0F82" w:rsidRDefault="004F4875" w:rsidP="00285996">
            <w:pPr>
              <w:jc w:val="center"/>
            </w:pPr>
            <w:r w:rsidRPr="009B0F82">
              <w:t>знания</w:t>
            </w:r>
          </w:p>
        </w:tc>
        <w:tc>
          <w:tcPr>
            <w:tcW w:w="2366" w:type="dxa"/>
            <w:vAlign w:val="center"/>
          </w:tcPr>
          <w:p w:rsidR="004F4875" w:rsidRPr="009B0F82" w:rsidRDefault="004F4875" w:rsidP="00285996">
            <w:pPr>
              <w:jc w:val="center"/>
            </w:pPr>
            <w:r w:rsidRPr="009B0F82">
              <w:t>умения</w:t>
            </w:r>
          </w:p>
        </w:tc>
        <w:tc>
          <w:tcPr>
            <w:tcW w:w="2553" w:type="dxa"/>
            <w:vAlign w:val="center"/>
          </w:tcPr>
          <w:p w:rsidR="004F4875" w:rsidRPr="009B0F82" w:rsidRDefault="004F4875" w:rsidP="00285996">
            <w:pPr>
              <w:jc w:val="center"/>
            </w:pPr>
            <w:r w:rsidRPr="009B0F82">
              <w:t>навыки</w:t>
            </w:r>
          </w:p>
        </w:tc>
      </w:tr>
      <w:tr w:rsidR="004F4875" w:rsidRPr="007B0425" w:rsidTr="00395715">
        <w:tc>
          <w:tcPr>
            <w:tcW w:w="2691" w:type="dxa"/>
          </w:tcPr>
          <w:p w:rsidR="004F4875" w:rsidRPr="004C00A3" w:rsidRDefault="004F4875" w:rsidP="00285996">
            <w:pPr>
              <w:jc w:val="center"/>
              <w:rPr>
                <w:vertAlign w:val="subscript"/>
              </w:rPr>
            </w:pPr>
            <w:r w:rsidRPr="007B0425">
              <w:t>ИД-</w:t>
            </w:r>
            <w:r>
              <w:t>1</w:t>
            </w:r>
            <w:r w:rsidRPr="007B0425">
              <w:t>.</w:t>
            </w:r>
            <w:r w:rsidRPr="004C00A3">
              <w:rPr>
                <w:vertAlign w:val="subscript"/>
              </w:rPr>
              <w:t>ПК-</w:t>
            </w:r>
            <w:r>
              <w:rPr>
                <w:vertAlign w:val="subscript"/>
              </w:rPr>
              <w:t>3</w:t>
            </w:r>
          </w:p>
          <w:p w:rsidR="004F4875" w:rsidRPr="007B0425" w:rsidRDefault="004F4875" w:rsidP="00285996">
            <w:pPr>
              <w:jc w:val="center"/>
            </w:pPr>
            <w:r w:rsidRPr="004F4875">
              <w:t xml:space="preserve">Способен организовать работу и эффективное взаимодействие всех структурных подразделений, цехов и производственных единиц промышленной организации, направлять их деятельность на развитие и совершенствование производства с учетом социальных и рыночных приоритетов, повышение эффективности работы организации, рост объемов сбыта </w:t>
            </w:r>
            <w:proofErr w:type="gramStart"/>
            <w:r w:rsidRPr="004F4875">
              <w:t>продукции</w:t>
            </w:r>
            <w:proofErr w:type="gramEnd"/>
            <w:r w:rsidRPr="004F4875">
              <w:t xml:space="preserve"> и увеличение прибыли, качества и конкурентоспособности производимой </w:t>
            </w:r>
            <w:r w:rsidRPr="004F4875">
              <w:lastRenderedPageBreak/>
              <w:t>продукции, ее соответствие мировым стандартам в целях завоевания отечественного и зарубежного рынка и удовлетворения потребностей населения в соответствующих видах отечественной продукции</w:t>
            </w:r>
          </w:p>
        </w:tc>
        <w:tc>
          <w:tcPr>
            <w:tcW w:w="2571" w:type="dxa"/>
          </w:tcPr>
          <w:p w:rsidR="004F4875" w:rsidRDefault="004F4875" w:rsidP="00285996">
            <w:pPr>
              <w:jc w:val="center"/>
            </w:pPr>
            <w:r w:rsidRPr="007B0425">
              <w:lastRenderedPageBreak/>
              <w:t>Обучающийся должен знать:</w:t>
            </w:r>
            <w:r>
              <w:t xml:space="preserve"> с</w:t>
            </w:r>
            <w:r w:rsidRPr="004F4875">
              <w:t>пособ</w:t>
            </w:r>
            <w:r>
              <w:t>ы</w:t>
            </w:r>
            <w:r w:rsidRPr="004F4875">
              <w:t xml:space="preserve"> организ</w:t>
            </w:r>
            <w:r>
              <w:t>ации</w:t>
            </w:r>
            <w:r w:rsidRPr="004F4875">
              <w:t xml:space="preserve"> работ</w:t>
            </w:r>
            <w:r>
              <w:t>ы</w:t>
            </w:r>
            <w:r w:rsidRPr="004F4875">
              <w:t xml:space="preserve"> и эффективно</w:t>
            </w:r>
            <w:r>
              <w:t>го</w:t>
            </w:r>
            <w:r w:rsidRPr="004F4875">
              <w:t xml:space="preserve"> взаимодействи</w:t>
            </w:r>
            <w:r>
              <w:t>я</w:t>
            </w:r>
            <w:r w:rsidRPr="004F4875">
              <w:t xml:space="preserve"> всех структурных подразделений, цехов и производственных единиц промышленной организации</w:t>
            </w:r>
          </w:p>
          <w:p w:rsidR="004F4875" w:rsidRPr="007B0425" w:rsidRDefault="004F4875" w:rsidP="00285996">
            <w:pPr>
              <w:jc w:val="center"/>
              <w:rPr>
                <w:b/>
                <w:bCs/>
              </w:rPr>
            </w:pPr>
            <w:r w:rsidRPr="007B0425">
              <w:t>– (</w:t>
            </w:r>
            <w:r w:rsidRPr="00B40602">
              <w:t>Б</w:t>
            </w:r>
            <w:proofErr w:type="gramStart"/>
            <w:r w:rsidRPr="00B40602">
              <w:t>1</w:t>
            </w:r>
            <w:proofErr w:type="gramEnd"/>
            <w:r w:rsidRPr="00B40602">
              <w:t>.</w:t>
            </w:r>
            <w:r>
              <w:t>В</w:t>
            </w:r>
            <w:r w:rsidRPr="00B40602">
              <w:t>.</w:t>
            </w:r>
            <w:r>
              <w:t xml:space="preserve">01 </w:t>
            </w:r>
            <w:r w:rsidRPr="007B0425">
              <w:t>-</w:t>
            </w:r>
            <w:r>
              <w:t xml:space="preserve"> </w:t>
            </w:r>
            <w:r w:rsidRPr="007B0425">
              <w:t>З.</w:t>
            </w:r>
            <w:r w:rsidR="00395715">
              <w:t>7</w:t>
            </w:r>
            <w:r w:rsidRPr="007B0425">
              <w:t>)</w:t>
            </w:r>
          </w:p>
        </w:tc>
        <w:tc>
          <w:tcPr>
            <w:tcW w:w="2366" w:type="dxa"/>
          </w:tcPr>
          <w:p w:rsidR="004F4875" w:rsidRDefault="004F4875" w:rsidP="00285996">
            <w:pPr>
              <w:jc w:val="center"/>
            </w:pPr>
            <w:r w:rsidRPr="007B0425">
              <w:t>Обучающийся должен уметь:</w:t>
            </w:r>
            <w:r w:rsidRPr="0040140C">
              <w:t xml:space="preserve"> </w:t>
            </w:r>
            <w:r w:rsidRPr="004F4875">
              <w:t>организовать работу и эффективное взаимодействие всех структурных подразделений, цехов и производственных единиц промышленной организации, направлять их деятельность на развитие и совершенствование производства с учетом социальных и рыночных приоритетов</w:t>
            </w:r>
          </w:p>
          <w:p w:rsidR="004F4875" w:rsidRPr="007B0425" w:rsidRDefault="004F4875" w:rsidP="00285996">
            <w:pPr>
              <w:jc w:val="center"/>
              <w:rPr>
                <w:b/>
                <w:bCs/>
              </w:rPr>
            </w:pPr>
            <w:r w:rsidRPr="007B0425">
              <w:t xml:space="preserve"> - (</w:t>
            </w:r>
            <w:r w:rsidRPr="00B40602">
              <w:t>Б</w:t>
            </w:r>
            <w:proofErr w:type="gramStart"/>
            <w:r w:rsidRPr="00B40602">
              <w:t>1</w:t>
            </w:r>
            <w:proofErr w:type="gramEnd"/>
            <w:r w:rsidRPr="00B40602">
              <w:t>.</w:t>
            </w:r>
            <w:r>
              <w:t>В</w:t>
            </w:r>
            <w:r w:rsidRPr="00B40602">
              <w:t>.</w:t>
            </w:r>
            <w:r>
              <w:t xml:space="preserve">01 </w:t>
            </w:r>
            <w:r w:rsidRPr="007B0425">
              <w:t>-</w:t>
            </w:r>
            <w:r>
              <w:t xml:space="preserve"> </w:t>
            </w:r>
            <w:r w:rsidRPr="007B0425">
              <w:t>У.</w:t>
            </w:r>
            <w:r w:rsidR="00395715">
              <w:t>7</w:t>
            </w:r>
            <w:r w:rsidRPr="007B0425">
              <w:t>)</w:t>
            </w:r>
          </w:p>
        </w:tc>
        <w:tc>
          <w:tcPr>
            <w:tcW w:w="2553" w:type="dxa"/>
          </w:tcPr>
          <w:p w:rsidR="004F4875" w:rsidRDefault="004F4875" w:rsidP="00285996">
            <w:pPr>
              <w:jc w:val="center"/>
            </w:pPr>
            <w:r>
              <w:t>Обучающийся должен владеть</w:t>
            </w:r>
            <w:r w:rsidRPr="007B0425">
              <w:t xml:space="preserve"> </w:t>
            </w:r>
            <w:r>
              <w:t>с</w:t>
            </w:r>
            <w:r w:rsidRPr="004F4875">
              <w:t>пособ</w:t>
            </w:r>
            <w:r>
              <w:t>ами</w:t>
            </w:r>
            <w:r w:rsidRPr="004F4875">
              <w:t xml:space="preserve"> организ</w:t>
            </w:r>
            <w:r>
              <w:t>ации</w:t>
            </w:r>
            <w:r w:rsidRPr="004F4875">
              <w:t xml:space="preserve"> работ</w:t>
            </w:r>
            <w:r>
              <w:t>ы</w:t>
            </w:r>
            <w:r w:rsidRPr="004F4875">
              <w:t xml:space="preserve"> и эффективно</w:t>
            </w:r>
            <w:r>
              <w:t>го</w:t>
            </w:r>
            <w:r w:rsidRPr="004F4875">
              <w:t xml:space="preserve"> взаимодействи</w:t>
            </w:r>
            <w:r>
              <w:t>я</w:t>
            </w:r>
            <w:r w:rsidRPr="004F4875">
              <w:t xml:space="preserve"> всех структурных подразделений, цехов и производственных единиц промышленной организации</w:t>
            </w:r>
          </w:p>
          <w:p w:rsidR="004F4875" w:rsidRPr="007B0425" w:rsidRDefault="004F4875" w:rsidP="00285996">
            <w:pPr>
              <w:jc w:val="center"/>
              <w:rPr>
                <w:b/>
                <w:bCs/>
              </w:rPr>
            </w:pPr>
            <w:r w:rsidRPr="007B0425">
              <w:t>-</w:t>
            </w:r>
            <w:r>
              <w:t xml:space="preserve"> </w:t>
            </w:r>
            <w:r w:rsidRPr="007B0425">
              <w:t>(</w:t>
            </w:r>
            <w:r w:rsidRPr="00B40602">
              <w:t>Б</w:t>
            </w:r>
            <w:proofErr w:type="gramStart"/>
            <w:r w:rsidRPr="00B40602">
              <w:t>1</w:t>
            </w:r>
            <w:proofErr w:type="gramEnd"/>
            <w:r w:rsidRPr="00B40602">
              <w:t>.</w:t>
            </w:r>
            <w:r>
              <w:t>В</w:t>
            </w:r>
            <w:r w:rsidRPr="00B40602">
              <w:t>.</w:t>
            </w:r>
            <w:r>
              <w:t xml:space="preserve">01 </w:t>
            </w:r>
            <w:r w:rsidRPr="007B0425">
              <w:t>-</w:t>
            </w:r>
            <w:r>
              <w:t xml:space="preserve"> </w:t>
            </w:r>
            <w:r w:rsidRPr="007B0425">
              <w:t>Н.</w:t>
            </w:r>
            <w:r w:rsidR="00395715">
              <w:t>7</w:t>
            </w:r>
            <w:r w:rsidRPr="007B0425">
              <w:t>)</w:t>
            </w:r>
          </w:p>
        </w:tc>
      </w:tr>
    </w:tbl>
    <w:p w:rsidR="005577E4" w:rsidRDefault="005577E4" w:rsidP="005577E4">
      <w:pPr>
        <w:jc w:val="both"/>
        <w:rPr>
          <w:b/>
          <w:bCs/>
        </w:rPr>
      </w:pPr>
    </w:p>
    <w:p w:rsidR="00395715" w:rsidRDefault="00395715" w:rsidP="005577E4">
      <w:pPr>
        <w:jc w:val="both"/>
        <w:rPr>
          <w:b/>
          <w:bCs/>
        </w:rPr>
      </w:pPr>
    </w:p>
    <w:p w:rsidR="00D42933" w:rsidRDefault="00D42933" w:rsidP="00D42933">
      <w:pPr>
        <w:jc w:val="center"/>
        <w:rPr>
          <w:b/>
          <w:bCs/>
        </w:rPr>
      </w:pPr>
      <w:r w:rsidRPr="009B0F82">
        <w:rPr>
          <w:b/>
          <w:bCs/>
        </w:rPr>
        <w:t>2. Место дисциплины в структуре ОПОП</w:t>
      </w:r>
    </w:p>
    <w:p w:rsidR="004F4875" w:rsidRPr="009B0F82" w:rsidRDefault="004F4875" w:rsidP="00D42933">
      <w:pPr>
        <w:jc w:val="center"/>
        <w:rPr>
          <w:b/>
          <w:bCs/>
        </w:rPr>
      </w:pPr>
    </w:p>
    <w:p w:rsidR="008B15B3" w:rsidRPr="00BC3C80" w:rsidRDefault="008B15B3" w:rsidP="008B15B3">
      <w:pPr>
        <w:ind w:firstLine="708"/>
        <w:jc w:val="both"/>
        <w:rPr>
          <w:bCs/>
        </w:rPr>
      </w:pPr>
      <w:r w:rsidRPr="00BC3C80">
        <w:t>Дисциплина «</w:t>
      </w:r>
      <w:r>
        <w:t>Планирование и прогнозирование в менеджменте</w:t>
      </w:r>
      <w:r w:rsidRPr="00BC3C80">
        <w:t xml:space="preserve">» относится к </w:t>
      </w:r>
      <w:r w:rsidR="00191823">
        <w:t>части, формируемой участниками образовательных отношений.</w:t>
      </w:r>
    </w:p>
    <w:p w:rsidR="008B15B3" w:rsidRDefault="008B15B3" w:rsidP="00D42933">
      <w:pPr>
        <w:jc w:val="center"/>
        <w:rPr>
          <w:b/>
          <w:bCs/>
        </w:rPr>
      </w:pPr>
    </w:p>
    <w:p w:rsidR="00395715" w:rsidRDefault="00395715" w:rsidP="00D42933">
      <w:pPr>
        <w:jc w:val="center"/>
        <w:rPr>
          <w:b/>
          <w:bCs/>
        </w:rPr>
      </w:pPr>
    </w:p>
    <w:p w:rsidR="00D42933" w:rsidRPr="009B0F82" w:rsidRDefault="00D42933" w:rsidP="00D42933">
      <w:pPr>
        <w:ind w:firstLine="709"/>
        <w:jc w:val="center"/>
        <w:rPr>
          <w:b/>
          <w:bCs/>
        </w:rPr>
      </w:pPr>
      <w:r w:rsidRPr="009B0F82">
        <w:rPr>
          <w:b/>
          <w:bCs/>
        </w:rPr>
        <w:t>3. Объём дисциплины и виды учебной работы</w:t>
      </w:r>
    </w:p>
    <w:p w:rsidR="00D42933" w:rsidRPr="009B0F82" w:rsidRDefault="00D42933" w:rsidP="00D42933">
      <w:pPr>
        <w:ind w:firstLine="709"/>
        <w:jc w:val="center"/>
        <w:rPr>
          <w:b/>
          <w:bCs/>
        </w:rPr>
      </w:pPr>
      <w:r w:rsidRPr="009B0F82">
        <w:rPr>
          <w:b/>
          <w:bCs/>
        </w:rPr>
        <w:t xml:space="preserve"> </w:t>
      </w:r>
    </w:p>
    <w:p w:rsidR="00191823" w:rsidRDefault="00D42933" w:rsidP="00D42933">
      <w:pPr>
        <w:ind w:firstLine="709"/>
        <w:jc w:val="both"/>
      </w:pPr>
      <w:r w:rsidRPr="009B0F82">
        <w:t xml:space="preserve">Объем дисциплины составляет </w:t>
      </w:r>
      <w:r w:rsidR="00BC77E4">
        <w:t>4</w:t>
      </w:r>
      <w:r w:rsidRPr="009B0F82">
        <w:t xml:space="preserve"> зачетных единиц (ЗЕТ), </w:t>
      </w:r>
      <w:r w:rsidR="00BF2718">
        <w:t>1</w:t>
      </w:r>
      <w:r w:rsidR="00BC77E4">
        <w:t>44</w:t>
      </w:r>
      <w:r w:rsidRPr="009B0F82">
        <w:t xml:space="preserve"> академических часа (далее часов).  </w:t>
      </w:r>
    </w:p>
    <w:p w:rsidR="00191823" w:rsidRDefault="00D42933" w:rsidP="00D42933">
      <w:pPr>
        <w:ind w:firstLine="709"/>
        <w:jc w:val="both"/>
      </w:pPr>
      <w:r w:rsidRPr="009B0F82">
        <w:t>Дисциплина изучается</w:t>
      </w:r>
      <w:r w:rsidR="00191823">
        <w:t>:</w:t>
      </w:r>
    </w:p>
    <w:p w:rsidR="00D42933" w:rsidRPr="009B0F82" w:rsidRDefault="00191823" w:rsidP="00D42933">
      <w:pPr>
        <w:ind w:firstLine="709"/>
        <w:jc w:val="both"/>
      </w:pPr>
      <w:r>
        <w:t>- очно-заочная форма обучения – в 7 семестр</w:t>
      </w:r>
      <w:r w:rsidR="00BD3192">
        <w:t>е</w:t>
      </w:r>
      <w:r w:rsidR="00D42933" w:rsidRPr="009B0F82">
        <w:t>.</w:t>
      </w:r>
    </w:p>
    <w:p w:rsidR="00D42933" w:rsidRPr="009B0F82" w:rsidRDefault="00D42933" w:rsidP="00D42933">
      <w:pPr>
        <w:ind w:firstLine="709"/>
        <w:jc w:val="center"/>
        <w:rPr>
          <w:b/>
          <w:bCs/>
        </w:rPr>
      </w:pPr>
    </w:p>
    <w:p w:rsidR="00D42933" w:rsidRDefault="00D42933" w:rsidP="00D42933">
      <w:pPr>
        <w:ind w:firstLine="709"/>
        <w:jc w:val="center"/>
        <w:rPr>
          <w:b/>
          <w:bCs/>
        </w:rPr>
      </w:pPr>
      <w:r w:rsidRPr="009B0F82">
        <w:rPr>
          <w:b/>
          <w:bCs/>
        </w:rPr>
        <w:t>3.1. Распределение объема дисциплины по видам учебной работы</w:t>
      </w:r>
    </w:p>
    <w:p w:rsidR="00191823" w:rsidRDefault="00191823" w:rsidP="00D42933">
      <w:pPr>
        <w:ind w:firstLine="709"/>
        <w:jc w:val="center"/>
        <w:rPr>
          <w:b/>
          <w:bCs/>
        </w:rPr>
      </w:pP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54"/>
        <w:gridCol w:w="3652"/>
      </w:tblGrid>
      <w:tr w:rsidR="00191823" w:rsidRPr="00A07359" w:rsidTr="00285996">
        <w:trPr>
          <w:trHeight w:val="858"/>
        </w:trPr>
        <w:tc>
          <w:tcPr>
            <w:tcW w:w="59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823" w:rsidRPr="00A07359" w:rsidRDefault="00191823" w:rsidP="00285996">
            <w:pPr>
              <w:spacing w:line="360" w:lineRule="auto"/>
              <w:jc w:val="center"/>
              <w:rPr>
                <w:i/>
                <w:iCs/>
              </w:rPr>
            </w:pPr>
            <w:r w:rsidRPr="00A07359">
              <w:t>Вид учебной работы</w:t>
            </w:r>
          </w:p>
        </w:tc>
        <w:tc>
          <w:tcPr>
            <w:tcW w:w="36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1823" w:rsidRPr="00A07359" w:rsidRDefault="00191823" w:rsidP="00285996">
            <w:pPr>
              <w:jc w:val="center"/>
            </w:pPr>
            <w:r w:rsidRPr="00A07359">
              <w:t>Количество часов</w:t>
            </w:r>
          </w:p>
        </w:tc>
      </w:tr>
      <w:tr w:rsidR="00191823" w:rsidRPr="00EC0F75" w:rsidTr="00285996">
        <w:trPr>
          <w:trHeight w:val="424"/>
        </w:trPr>
        <w:tc>
          <w:tcPr>
            <w:tcW w:w="5954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1823" w:rsidRPr="00A07359" w:rsidRDefault="00191823" w:rsidP="00285996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191823" w:rsidRPr="00EC0F75" w:rsidRDefault="00191823" w:rsidP="00285996">
            <w:pPr>
              <w:spacing w:line="360" w:lineRule="auto"/>
              <w:jc w:val="center"/>
              <w:rPr>
                <w:bCs/>
              </w:rPr>
            </w:pPr>
            <w:r w:rsidRPr="00EC0F75">
              <w:rPr>
                <w:bCs/>
              </w:rPr>
              <w:t>Очно-заочная форма обучения</w:t>
            </w:r>
          </w:p>
        </w:tc>
      </w:tr>
      <w:tr w:rsidR="00191823" w:rsidRPr="00A07359" w:rsidTr="00285996">
        <w:trPr>
          <w:trHeight w:val="424"/>
        </w:trPr>
        <w:tc>
          <w:tcPr>
            <w:tcW w:w="59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1823" w:rsidRPr="00A07359" w:rsidRDefault="00191823" w:rsidP="00285996">
            <w:pPr>
              <w:spacing w:line="360" w:lineRule="auto"/>
            </w:pPr>
            <w:r w:rsidRPr="00A07359">
              <w:rPr>
                <w:b/>
                <w:bCs/>
              </w:rPr>
              <w:t>Контактная работа (всего)</w:t>
            </w:r>
          </w:p>
        </w:tc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191823" w:rsidRPr="00A07359" w:rsidRDefault="00191823" w:rsidP="00285996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</w:tr>
      <w:tr w:rsidR="00191823" w:rsidRPr="00A07359" w:rsidTr="00285996">
        <w:tc>
          <w:tcPr>
            <w:tcW w:w="59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1823" w:rsidRPr="00A07359" w:rsidRDefault="00191823" w:rsidP="00285996">
            <w:pPr>
              <w:spacing w:line="360" w:lineRule="auto"/>
            </w:pPr>
            <w:r w:rsidRPr="00A07359">
              <w:t>В том числе:</w:t>
            </w:r>
          </w:p>
        </w:tc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1823" w:rsidRPr="00A07359" w:rsidRDefault="00191823" w:rsidP="00285996">
            <w:pPr>
              <w:spacing w:line="360" w:lineRule="auto"/>
              <w:jc w:val="center"/>
            </w:pPr>
          </w:p>
        </w:tc>
      </w:tr>
      <w:tr w:rsidR="00191823" w:rsidRPr="00A07359" w:rsidTr="00285996">
        <w:tc>
          <w:tcPr>
            <w:tcW w:w="59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1823" w:rsidRPr="00A07359" w:rsidRDefault="00191823" w:rsidP="00285996">
            <w:pPr>
              <w:spacing w:line="360" w:lineRule="auto"/>
            </w:pPr>
            <w:r w:rsidRPr="00A07359">
              <w:t>Лекции (Л)</w:t>
            </w:r>
          </w:p>
        </w:tc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1823" w:rsidRPr="00A07359" w:rsidRDefault="00191823" w:rsidP="00285996">
            <w:pPr>
              <w:spacing w:line="360" w:lineRule="auto"/>
              <w:jc w:val="center"/>
            </w:pPr>
            <w:r>
              <w:t>16</w:t>
            </w:r>
          </w:p>
        </w:tc>
      </w:tr>
      <w:tr w:rsidR="00191823" w:rsidRPr="00A07359" w:rsidTr="00285996">
        <w:tc>
          <w:tcPr>
            <w:tcW w:w="59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1823" w:rsidRPr="00A07359" w:rsidRDefault="00191823" w:rsidP="00285996">
            <w:pPr>
              <w:spacing w:line="360" w:lineRule="auto"/>
            </w:pPr>
            <w:r w:rsidRPr="00A07359">
              <w:t xml:space="preserve">Практические занятия (ПЗ) </w:t>
            </w:r>
          </w:p>
        </w:tc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1823" w:rsidRPr="00A07359" w:rsidRDefault="00191823" w:rsidP="00285996">
            <w:pPr>
              <w:spacing w:line="360" w:lineRule="auto"/>
              <w:jc w:val="center"/>
            </w:pPr>
            <w:r>
              <w:t>32</w:t>
            </w:r>
          </w:p>
        </w:tc>
      </w:tr>
      <w:tr w:rsidR="00191823" w:rsidRPr="00A07359" w:rsidTr="00285996">
        <w:tc>
          <w:tcPr>
            <w:tcW w:w="59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1823" w:rsidRPr="00A07359" w:rsidRDefault="00191823" w:rsidP="00285996">
            <w:pPr>
              <w:spacing w:line="360" w:lineRule="auto"/>
            </w:pPr>
            <w:r w:rsidRPr="00A07359">
              <w:t xml:space="preserve">Лабораторные занятия (ЛЗ) </w:t>
            </w:r>
          </w:p>
        </w:tc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1823" w:rsidRPr="00A07359" w:rsidRDefault="00191823" w:rsidP="00285996">
            <w:pPr>
              <w:spacing w:line="360" w:lineRule="auto"/>
              <w:jc w:val="center"/>
            </w:pPr>
            <w:r>
              <w:t>-</w:t>
            </w:r>
          </w:p>
        </w:tc>
      </w:tr>
      <w:tr w:rsidR="00191823" w:rsidRPr="00AB6E22" w:rsidTr="00285996">
        <w:tc>
          <w:tcPr>
            <w:tcW w:w="59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1823" w:rsidRPr="00A07359" w:rsidRDefault="00191823" w:rsidP="00285996">
            <w:pPr>
              <w:spacing w:line="360" w:lineRule="auto"/>
              <w:rPr>
                <w:b/>
                <w:bCs/>
              </w:rPr>
            </w:pPr>
            <w:r w:rsidRPr="00A07359">
              <w:rPr>
                <w:b/>
                <w:bCs/>
              </w:rPr>
              <w:t>Самостоятельная работа обучающихся (</w:t>
            </w:r>
            <w:proofErr w:type="gramStart"/>
            <w:r w:rsidRPr="00A07359">
              <w:rPr>
                <w:b/>
                <w:bCs/>
              </w:rPr>
              <w:t>СР</w:t>
            </w:r>
            <w:proofErr w:type="gramEnd"/>
            <w:r w:rsidRPr="00A07359">
              <w:rPr>
                <w:b/>
                <w:bCs/>
              </w:rPr>
              <w:t>)</w:t>
            </w:r>
          </w:p>
        </w:tc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191823" w:rsidRPr="00AB6E22" w:rsidRDefault="00191823" w:rsidP="00285996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96</w:t>
            </w:r>
          </w:p>
        </w:tc>
      </w:tr>
      <w:tr w:rsidR="00191823" w:rsidRPr="00A07359" w:rsidTr="00285996">
        <w:tc>
          <w:tcPr>
            <w:tcW w:w="59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1823" w:rsidRPr="00A07359" w:rsidRDefault="00191823" w:rsidP="00285996">
            <w:pPr>
              <w:spacing w:line="360" w:lineRule="auto"/>
              <w:rPr>
                <w:b/>
                <w:bCs/>
              </w:rPr>
            </w:pPr>
            <w:r w:rsidRPr="00A07359">
              <w:rPr>
                <w:b/>
                <w:bCs/>
              </w:rPr>
              <w:t xml:space="preserve">Контроль </w:t>
            </w:r>
          </w:p>
        </w:tc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191823" w:rsidRPr="00A07359" w:rsidRDefault="00191823" w:rsidP="00285996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191823" w:rsidRPr="00A07359" w:rsidTr="00285996">
        <w:trPr>
          <w:trHeight w:val="512"/>
        </w:trPr>
        <w:tc>
          <w:tcPr>
            <w:tcW w:w="595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91823" w:rsidRPr="00A07359" w:rsidRDefault="00191823" w:rsidP="00285996">
            <w:pPr>
              <w:spacing w:line="360" w:lineRule="auto"/>
              <w:rPr>
                <w:b/>
                <w:bCs/>
              </w:rPr>
            </w:pPr>
            <w:r w:rsidRPr="00A07359">
              <w:rPr>
                <w:b/>
                <w:bCs/>
              </w:rPr>
              <w:t>Итого</w:t>
            </w:r>
          </w:p>
        </w:tc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91823" w:rsidRPr="00A07359" w:rsidRDefault="00191823" w:rsidP="00285996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144</w:t>
            </w:r>
          </w:p>
        </w:tc>
      </w:tr>
    </w:tbl>
    <w:p w:rsidR="00D42933" w:rsidRDefault="00D42933" w:rsidP="00D42933">
      <w:pPr>
        <w:ind w:firstLine="600"/>
        <w:jc w:val="both"/>
      </w:pPr>
    </w:p>
    <w:p w:rsidR="00395715" w:rsidRDefault="00395715" w:rsidP="00D42933">
      <w:pPr>
        <w:ind w:firstLine="600"/>
        <w:jc w:val="both"/>
      </w:pPr>
    </w:p>
    <w:p w:rsidR="00395715" w:rsidRDefault="00395715" w:rsidP="00D42933">
      <w:pPr>
        <w:ind w:firstLine="600"/>
        <w:jc w:val="both"/>
      </w:pPr>
    </w:p>
    <w:p w:rsidR="00395715" w:rsidRDefault="00395715" w:rsidP="00D42933">
      <w:pPr>
        <w:ind w:firstLine="600"/>
        <w:jc w:val="both"/>
      </w:pPr>
    </w:p>
    <w:p w:rsidR="00395715" w:rsidRPr="009B0F82" w:rsidRDefault="00395715" w:rsidP="00D42933">
      <w:pPr>
        <w:ind w:firstLine="600"/>
        <w:jc w:val="both"/>
      </w:pPr>
    </w:p>
    <w:p w:rsidR="00D42933" w:rsidRDefault="00D42933" w:rsidP="00D42933">
      <w:pPr>
        <w:jc w:val="center"/>
        <w:rPr>
          <w:b/>
          <w:bCs/>
        </w:rPr>
      </w:pPr>
      <w:r w:rsidRPr="009B0F82">
        <w:rPr>
          <w:b/>
          <w:bCs/>
        </w:rPr>
        <w:lastRenderedPageBreak/>
        <w:t>3.2. Распределение учебного времени по разделам и темам</w:t>
      </w:r>
    </w:p>
    <w:p w:rsidR="00191823" w:rsidRDefault="00191823" w:rsidP="00D42933">
      <w:pPr>
        <w:jc w:val="center"/>
        <w:rPr>
          <w:b/>
          <w:bCs/>
        </w:rPr>
      </w:pPr>
    </w:p>
    <w:p w:rsidR="00191823" w:rsidRDefault="00191823" w:rsidP="00D42933">
      <w:pPr>
        <w:jc w:val="center"/>
        <w:rPr>
          <w:b/>
          <w:bCs/>
        </w:rPr>
      </w:pPr>
      <w:r>
        <w:rPr>
          <w:b/>
          <w:bCs/>
        </w:rPr>
        <w:t>Очно-заочная форма обучения</w:t>
      </w:r>
    </w:p>
    <w:p w:rsidR="00191823" w:rsidRPr="009B0F82" w:rsidRDefault="00191823" w:rsidP="00D42933">
      <w:pPr>
        <w:jc w:val="center"/>
        <w:rPr>
          <w:b/>
          <w:bCs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1"/>
        <w:gridCol w:w="14"/>
        <w:gridCol w:w="3096"/>
        <w:gridCol w:w="23"/>
        <w:gridCol w:w="1134"/>
        <w:gridCol w:w="851"/>
        <w:gridCol w:w="710"/>
        <w:gridCol w:w="992"/>
        <w:gridCol w:w="992"/>
        <w:gridCol w:w="1416"/>
      </w:tblGrid>
      <w:tr w:rsidR="00D42933" w:rsidRPr="009B0F82" w:rsidTr="00C93D7F">
        <w:trPr>
          <w:cantSplit/>
          <w:trHeight w:val="135"/>
        </w:trPr>
        <w:tc>
          <w:tcPr>
            <w:tcW w:w="801" w:type="dxa"/>
            <w:vMerge w:val="restart"/>
            <w:vAlign w:val="center"/>
          </w:tcPr>
          <w:p w:rsidR="00D42933" w:rsidRPr="009B0F82" w:rsidRDefault="00D42933" w:rsidP="00412738">
            <w:pPr>
              <w:jc w:val="center"/>
            </w:pPr>
            <w:r w:rsidRPr="009B0F82">
              <w:t>№ темы</w:t>
            </w:r>
          </w:p>
        </w:tc>
        <w:tc>
          <w:tcPr>
            <w:tcW w:w="3110" w:type="dxa"/>
            <w:gridSpan w:val="2"/>
            <w:vMerge w:val="restart"/>
            <w:vAlign w:val="center"/>
          </w:tcPr>
          <w:p w:rsidR="00D42933" w:rsidRPr="009B0F82" w:rsidRDefault="00D42933" w:rsidP="00412738">
            <w:pPr>
              <w:jc w:val="center"/>
            </w:pPr>
            <w:r w:rsidRPr="009B0F82">
              <w:t>Наименование раздела и темы</w:t>
            </w:r>
          </w:p>
        </w:tc>
        <w:tc>
          <w:tcPr>
            <w:tcW w:w="1157" w:type="dxa"/>
            <w:gridSpan w:val="2"/>
            <w:vMerge w:val="restart"/>
            <w:vAlign w:val="center"/>
          </w:tcPr>
          <w:p w:rsidR="00D42933" w:rsidRPr="009B0F82" w:rsidRDefault="00D42933" w:rsidP="00412738">
            <w:pPr>
              <w:jc w:val="center"/>
            </w:pPr>
            <w:r w:rsidRPr="009B0F82">
              <w:t>Всего</w:t>
            </w:r>
          </w:p>
          <w:p w:rsidR="00D42933" w:rsidRPr="009B0F82" w:rsidRDefault="00D42933" w:rsidP="00412738">
            <w:pPr>
              <w:ind w:left="-136" w:firstLine="136"/>
              <w:jc w:val="center"/>
            </w:pPr>
            <w:r w:rsidRPr="009B0F82">
              <w:t>часов</w:t>
            </w:r>
          </w:p>
        </w:tc>
        <w:tc>
          <w:tcPr>
            <w:tcW w:w="4961" w:type="dxa"/>
            <w:gridSpan w:val="5"/>
            <w:vAlign w:val="center"/>
          </w:tcPr>
          <w:p w:rsidR="00D42933" w:rsidRPr="009B0F82" w:rsidRDefault="00D42933" w:rsidP="00412738">
            <w:pPr>
              <w:jc w:val="center"/>
            </w:pPr>
            <w:r w:rsidRPr="009B0F82">
              <w:t>в том числе</w:t>
            </w:r>
          </w:p>
        </w:tc>
      </w:tr>
      <w:tr w:rsidR="00D42933" w:rsidRPr="009B0F82" w:rsidTr="00C93D7F">
        <w:trPr>
          <w:cantSplit/>
          <w:trHeight w:val="135"/>
        </w:trPr>
        <w:tc>
          <w:tcPr>
            <w:tcW w:w="801" w:type="dxa"/>
            <w:vMerge/>
            <w:vAlign w:val="center"/>
          </w:tcPr>
          <w:p w:rsidR="00D42933" w:rsidRPr="009B0F82" w:rsidRDefault="00D42933" w:rsidP="00412738">
            <w:pPr>
              <w:jc w:val="both"/>
            </w:pPr>
          </w:p>
        </w:tc>
        <w:tc>
          <w:tcPr>
            <w:tcW w:w="3110" w:type="dxa"/>
            <w:gridSpan w:val="2"/>
            <w:vMerge/>
            <w:vAlign w:val="center"/>
          </w:tcPr>
          <w:p w:rsidR="00D42933" w:rsidRPr="009B0F82" w:rsidRDefault="00D42933" w:rsidP="00412738">
            <w:pPr>
              <w:jc w:val="both"/>
            </w:pPr>
          </w:p>
        </w:tc>
        <w:tc>
          <w:tcPr>
            <w:tcW w:w="1157" w:type="dxa"/>
            <w:gridSpan w:val="2"/>
            <w:vMerge/>
            <w:vAlign w:val="center"/>
          </w:tcPr>
          <w:p w:rsidR="00D42933" w:rsidRPr="009B0F82" w:rsidRDefault="00D42933" w:rsidP="00412738">
            <w:pPr>
              <w:ind w:left="-136" w:firstLine="136"/>
              <w:jc w:val="center"/>
            </w:pPr>
          </w:p>
        </w:tc>
        <w:tc>
          <w:tcPr>
            <w:tcW w:w="2553" w:type="dxa"/>
            <w:gridSpan w:val="3"/>
            <w:vAlign w:val="center"/>
          </w:tcPr>
          <w:p w:rsidR="00D42933" w:rsidRPr="009B0F82" w:rsidRDefault="00D42933" w:rsidP="00412738">
            <w:pPr>
              <w:jc w:val="center"/>
            </w:pPr>
            <w:r w:rsidRPr="009B0F82">
              <w:t>контактная работа</w:t>
            </w:r>
          </w:p>
        </w:tc>
        <w:tc>
          <w:tcPr>
            <w:tcW w:w="992" w:type="dxa"/>
            <w:vMerge w:val="restart"/>
            <w:vAlign w:val="center"/>
          </w:tcPr>
          <w:p w:rsidR="00D42933" w:rsidRPr="009B0F82" w:rsidRDefault="00D42933" w:rsidP="00412738">
            <w:pPr>
              <w:ind w:left="-136" w:firstLine="136"/>
              <w:jc w:val="center"/>
            </w:pPr>
          </w:p>
          <w:p w:rsidR="00D42933" w:rsidRPr="009B0F82" w:rsidRDefault="00D42933" w:rsidP="00412738">
            <w:pPr>
              <w:ind w:left="-136" w:firstLine="136"/>
              <w:jc w:val="center"/>
            </w:pPr>
            <w:r w:rsidRPr="009B0F82">
              <w:t>СР</w:t>
            </w:r>
          </w:p>
        </w:tc>
        <w:tc>
          <w:tcPr>
            <w:tcW w:w="1416" w:type="dxa"/>
            <w:vMerge w:val="restart"/>
            <w:textDirection w:val="btLr"/>
            <w:vAlign w:val="center"/>
          </w:tcPr>
          <w:p w:rsidR="00D42933" w:rsidRPr="009B0F82" w:rsidRDefault="00D42933" w:rsidP="00412738">
            <w:pPr>
              <w:ind w:left="-23" w:right="113" w:firstLine="136"/>
              <w:jc w:val="center"/>
            </w:pPr>
            <w:r w:rsidRPr="009B0F82">
              <w:t>контроль</w:t>
            </w:r>
          </w:p>
        </w:tc>
      </w:tr>
      <w:tr w:rsidR="00D42933" w:rsidRPr="009B0F82" w:rsidTr="00C93D7F">
        <w:trPr>
          <w:cantSplit/>
          <w:trHeight w:val="1134"/>
        </w:trPr>
        <w:tc>
          <w:tcPr>
            <w:tcW w:w="801" w:type="dxa"/>
            <w:vMerge/>
            <w:vAlign w:val="center"/>
          </w:tcPr>
          <w:p w:rsidR="00D42933" w:rsidRPr="009B0F82" w:rsidRDefault="00D42933" w:rsidP="00412738">
            <w:pPr>
              <w:jc w:val="both"/>
            </w:pPr>
          </w:p>
        </w:tc>
        <w:tc>
          <w:tcPr>
            <w:tcW w:w="3110" w:type="dxa"/>
            <w:gridSpan w:val="2"/>
            <w:vMerge/>
            <w:vAlign w:val="center"/>
          </w:tcPr>
          <w:p w:rsidR="00D42933" w:rsidRPr="009B0F82" w:rsidRDefault="00D42933" w:rsidP="00412738">
            <w:pPr>
              <w:jc w:val="both"/>
            </w:pPr>
          </w:p>
        </w:tc>
        <w:tc>
          <w:tcPr>
            <w:tcW w:w="1157" w:type="dxa"/>
            <w:gridSpan w:val="2"/>
            <w:vMerge/>
            <w:vAlign w:val="center"/>
          </w:tcPr>
          <w:p w:rsidR="00D42933" w:rsidRPr="009B0F82" w:rsidRDefault="00D42933" w:rsidP="00412738">
            <w:pPr>
              <w:jc w:val="both"/>
            </w:pPr>
          </w:p>
        </w:tc>
        <w:tc>
          <w:tcPr>
            <w:tcW w:w="851" w:type="dxa"/>
            <w:vAlign w:val="center"/>
          </w:tcPr>
          <w:p w:rsidR="00D42933" w:rsidRPr="009B0F82" w:rsidRDefault="00D42933" w:rsidP="00412738">
            <w:pPr>
              <w:jc w:val="center"/>
            </w:pPr>
            <w:r w:rsidRPr="009B0F82">
              <w:t>Л</w:t>
            </w:r>
          </w:p>
        </w:tc>
        <w:tc>
          <w:tcPr>
            <w:tcW w:w="710" w:type="dxa"/>
            <w:vAlign w:val="center"/>
          </w:tcPr>
          <w:p w:rsidR="00D42933" w:rsidRPr="009B0F82" w:rsidRDefault="00D42933" w:rsidP="00412738">
            <w:pPr>
              <w:jc w:val="center"/>
            </w:pPr>
            <w:r w:rsidRPr="009B0F82">
              <w:t>ЛЗ</w:t>
            </w:r>
          </w:p>
        </w:tc>
        <w:tc>
          <w:tcPr>
            <w:tcW w:w="992" w:type="dxa"/>
            <w:vAlign w:val="center"/>
          </w:tcPr>
          <w:p w:rsidR="00D42933" w:rsidRPr="009B0F82" w:rsidRDefault="00D42933" w:rsidP="00412738">
            <w:pPr>
              <w:jc w:val="center"/>
            </w:pPr>
            <w:r w:rsidRPr="009B0F82">
              <w:t>ПЗ</w:t>
            </w:r>
          </w:p>
        </w:tc>
        <w:tc>
          <w:tcPr>
            <w:tcW w:w="992" w:type="dxa"/>
            <w:vMerge/>
            <w:vAlign w:val="center"/>
          </w:tcPr>
          <w:p w:rsidR="00D42933" w:rsidRPr="009B0F82" w:rsidRDefault="00D42933" w:rsidP="00412738">
            <w:pPr>
              <w:jc w:val="center"/>
            </w:pPr>
          </w:p>
        </w:tc>
        <w:tc>
          <w:tcPr>
            <w:tcW w:w="1416" w:type="dxa"/>
            <w:vMerge/>
            <w:vAlign w:val="center"/>
          </w:tcPr>
          <w:p w:rsidR="00D42933" w:rsidRPr="009B0F82" w:rsidRDefault="00D42933" w:rsidP="00412738">
            <w:pPr>
              <w:jc w:val="center"/>
            </w:pPr>
          </w:p>
        </w:tc>
      </w:tr>
      <w:tr w:rsidR="009F63D5" w:rsidRPr="009B0F82" w:rsidTr="00C93D7F">
        <w:trPr>
          <w:cantSplit/>
          <w:trHeight w:val="135"/>
        </w:trPr>
        <w:tc>
          <w:tcPr>
            <w:tcW w:w="801" w:type="dxa"/>
            <w:vAlign w:val="center"/>
          </w:tcPr>
          <w:p w:rsidR="009F63D5" w:rsidRPr="009B0F82" w:rsidRDefault="009F63D5" w:rsidP="001A4E6A">
            <w:pPr>
              <w:pStyle w:val="aff4"/>
              <w:numPr>
                <w:ilvl w:val="0"/>
                <w:numId w:val="4"/>
              </w:numPr>
              <w:jc w:val="center"/>
            </w:pPr>
          </w:p>
        </w:tc>
        <w:tc>
          <w:tcPr>
            <w:tcW w:w="3110" w:type="dxa"/>
            <w:gridSpan w:val="2"/>
            <w:vAlign w:val="center"/>
          </w:tcPr>
          <w:p w:rsidR="009F63D5" w:rsidRPr="009B0F82" w:rsidRDefault="00847390" w:rsidP="00191823">
            <w:pPr>
              <w:jc w:val="both"/>
            </w:pPr>
            <w:r w:rsidRPr="00847390">
              <w:t>Основные понятия, формы,  функции и принципы планирования</w:t>
            </w:r>
            <w:r w:rsidR="00853A44">
              <w:t xml:space="preserve"> и прогнозирования</w:t>
            </w:r>
            <w:r w:rsidRPr="00847390">
              <w:t xml:space="preserve"> </w:t>
            </w:r>
            <w:r w:rsidR="00853A44">
              <w:t>в менеджменте</w:t>
            </w:r>
          </w:p>
        </w:tc>
        <w:tc>
          <w:tcPr>
            <w:tcW w:w="1157" w:type="dxa"/>
            <w:gridSpan w:val="2"/>
            <w:vAlign w:val="center"/>
          </w:tcPr>
          <w:p w:rsidR="009F63D5" w:rsidRPr="000E56DC" w:rsidRDefault="000E56DC" w:rsidP="0041273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851" w:type="dxa"/>
            <w:vAlign w:val="center"/>
          </w:tcPr>
          <w:p w:rsidR="009F63D5" w:rsidRPr="009B0F82" w:rsidRDefault="00853A44" w:rsidP="00412738">
            <w:pPr>
              <w:jc w:val="center"/>
            </w:pPr>
            <w:r>
              <w:t>-</w:t>
            </w:r>
          </w:p>
        </w:tc>
        <w:tc>
          <w:tcPr>
            <w:tcW w:w="710" w:type="dxa"/>
            <w:vAlign w:val="center"/>
          </w:tcPr>
          <w:p w:rsidR="009F63D5" w:rsidRPr="009B0F82" w:rsidRDefault="009F63D5" w:rsidP="00412738">
            <w:pPr>
              <w:jc w:val="center"/>
            </w:pPr>
            <w:r w:rsidRPr="009B0F82">
              <w:t>-</w:t>
            </w:r>
          </w:p>
        </w:tc>
        <w:tc>
          <w:tcPr>
            <w:tcW w:w="992" w:type="dxa"/>
            <w:vAlign w:val="center"/>
          </w:tcPr>
          <w:p w:rsidR="009F63D5" w:rsidRPr="00230770" w:rsidRDefault="00FA3C58" w:rsidP="00300642">
            <w:pPr>
              <w:jc w:val="center"/>
              <w:rPr>
                <w:rFonts w:ascii="Cambria Math" w:hAnsi="Cambria Math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oMath>
            </m:oMathPara>
          </w:p>
        </w:tc>
        <w:tc>
          <w:tcPr>
            <w:tcW w:w="992" w:type="dxa"/>
            <w:vAlign w:val="center"/>
          </w:tcPr>
          <w:p w:rsidR="009F63D5" w:rsidRPr="003E75A0" w:rsidRDefault="00853A44" w:rsidP="00412738">
            <w:pPr>
              <w:jc w:val="center"/>
            </w:pPr>
            <w:r>
              <w:t>8</w:t>
            </w:r>
          </w:p>
        </w:tc>
        <w:tc>
          <w:tcPr>
            <w:tcW w:w="1416" w:type="dxa"/>
            <w:vAlign w:val="center"/>
          </w:tcPr>
          <w:p w:rsidR="009F63D5" w:rsidRPr="009B0F82" w:rsidRDefault="009F63D5" w:rsidP="00412738">
            <w:pPr>
              <w:jc w:val="center"/>
            </w:pPr>
            <w:r w:rsidRPr="009B0F82">
              <w:t>х</w:t>
            </w:r>
          </w:p>
        </w:tc>
      </w:tr>
      <w:tr w:rsidR="009F63D5" w:rsidRPr="009B0F82" w:rsidTr="00C93D7F">
        <w:trPr>
          <w:cantSplit/>
          <w:trHeight w:val="135"/>
        </w:trPr>
        <w:tc>
          <w:tcPr>
            <w:tcW w:w="801" w:type="dxa"/>
            <w:vAlign w:val="center"/>
          </w:tcPr>
          <w:p w:rsidR="009F63D5" w:rsidRPr="009B0F82" w:rsidRDefault="009F63D5" w:rsidP="001A4E6A">
            <w:pPr>
              <w:pStyle w:val="aff4"/>
              <w:numPr>
                <w:ilvl w:val="0"/>
                <w:numId w:val="4"/>
              </w:numPr>
              <w:jc w:val="center"/>
            </w:pPr>
          </w:p>
        </w:tc>
        <w:tc>
          <w:tcPr>
            <w:tcW w:w="3110" w:type="dxa"/>
            <w:gridSpan w:val="2"/>
            <w:vAlign w:val="center"/>
          </w:tcPr>
          <w:p w:rsidR="009F63D5" w:rsidRPr="009B0F82" w:rsidRDefault="00847390" w:rsidP="00191823">
            <w:pPr>
              <w:jc w:val="both"/>
            </w:pPr>
            <w:r w:rsidRPr="00847390">
              <w:t>Система показателей и расчетов в планировании</w:t>
            </w:r>
            <w:r w:rsidR="00853A44">
              <w:t xml:space="preserve"> и прогнозировании</w:t>
            </w:r>
          </w:p>
        </w:tc>
        <w:tc>
          <w:tcPr>
            <w:tcW w:w="1157" w:type="dxa"/>
            <w:gridSpan w:val="2"/>
            <w:vAlign w:val="center"/>
          </w:tcPr>
          <w:p w:rsidR="009F63D5" w:rsidRPr="000E56DC" w:rsidRDefault="000E56DC" w:rsidP="002307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230770">
              <w:rPr>
                <w:lang w:val="en-US"/>
              </w:rPr>
              <w:t>2</w:t>
            </w:r>
          </w:p>
        </w:tc>
        <w:tc>
          <w:tcPr>
            <w:tcW w:w="851" w:type="dxa"/>
            <w:vAlign w:val="center"/>
          </w:tcPr>
          <w:p w:rsidR="009F63D5" w:rsidRPr="003E75A0" w:rsidRDefault="009F63D5" w:rsidP="00412738">
            <w:pPr>
              <w:jc w:val="center"/>
            </w:pPr>
            <w:r>
              <w:t>2</w:t>
            </w:r>
          </w:p>
        </w:tc>
        <w:tc>
          <w:tcPr>
            <w:tcW w:w="710" w:type="dxa"/>
            <w:vAlign w:val="center"/>
          </w:tcPr>
          <w:p w:rsidR="009F63D5" w:rsidRPr="003E75A0" w:rsidRDefault="009F63D5" w:rsidP="00412738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9F63D5" w:rsidRPr="00230770" w:rsidRDefault="00FA3C58" w:rsidP="00300642">
            <w:pPr>
              <w:jc w:val="center"/>
              <w:rPr>
                <w:rFonts w:ascii="Cambria Math" w:hAnsi="Cambria Math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oMath>
            </m:oMathPara>
          </w:p>
        </w:tc>
        <w:tc>
          <w:tcPr>
            <w:tcW w:w="992" w:type="dxa"/>
            <w:vAlign w:val="center"/>
          </w:tcPr>
          <w:p w:rsidR="009F63D5" w:rsidRPr="009B0F82" w:rsidRDefault="00853A44" w:rsidP="00412738">
            <w:pPr>
              <w:jc w:val="center"/>
            </w:pPr>
            <w:r>
              <w:t>8</w:t>
            </w:r>
          </w:p>
        </w:tc>
        <w:tc>
          <w:tcPr>
            <w:tcW w:w="1416" w:type="dxa"/>
            <w:vAlign w:val="center"/>
          </w:tcPr>
          <w:p w:rsidR="009F63D5" w:rsidRPr="009B0F82" w:rsidRDefault="009F63D5" w:rsidP="00412738">
            <w:pPr>
              <w:jc w:val="center"/>
            </w:pPr>
            <w:r w:rsidRPr="009B0F82">
              <w:t>х</w:t>
            </w:r>
          </w:p>
        </w:tc>
      </w:tr>
      <w:tr w:rsidR="009F63D5" w:rsidRPr="009B0F82" w:rsidTr="00C93D7F">
        <w:trPr>
          <w:cantSplit/>
          <w:trHeight w:val="135"/>
        </w:trPr>
        <w:tc>
          <w:tcPr>
            <w:tcW w:w="801" w:type="dxa"/>
            <w:vAlign w:val="center"/>
          </w:tcPr>
          <w:p w:rsidR="009F63D5" w:rsidRPr="009B0F82" w:rsidRDefault="009F63D5" w:rsidP="001A4E6A">
            <w:pPr>
              <w:pStyle w:val="aff4"/>
              <w:numPr>
                <w:ilvl w:val="0"/>
                <w:numId w:val="4"/>
              </w:numPr>
              <w:jc w:val="center"/>
            </w:pPr>
          </w:p>
        </w:tc>
        <w:tc>
          <w:tcPr>
            <w:tcW w:w="3110" w:type="dxa"/>
            <w:gridSpan w:val="2"/>
            <w:vAlign w:val="center"/>
          </w:tcPr>
          <w:p w:rsidR="009F63D5" w:rsidRPr="009B0F82" w:rsidRDefault="00847390" w:rsidP="00191823">
            <w:pPr>
              <w:jc w:val="both"/>
            </w:pPr>
            <w:r w:rsidRPr="00847390">
              <w:t>Методология планирования</w:t>
            </w:r>
            <w:r w:rsidR="00853A44">
              <w:t xml:space="preserve"> и прогнозирования </w:t>
            </w:r>
            <w:r w:rsidRPr="00847390">
              <w:t xml:space="preserve"> </w:t>
            </w:r>
            <w:r w:rsidR="00853A44">
              <w:t>в менеджменте</w:t>
            </w:r>
          </w:p>
        </w:tc>
        <w:tc>
          <w:tcPr>
            <w:tcW w:w="1157" w:type="dxa"/>
            <w:gridSpan w:val="2"/>
            <w:vAlign w:val="center"/>
          </w:tcPr>
          <w:p w:rsidR="009F63D5" w:rsidRPr="000E56DC" w:rsidRDefault="000E56DC" w:rsidP="004572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851" w:type="dxa"/>
            <w:vAlign w:val="center"/>
          </w:tcPr>
          <w:p w:rsidR="009F63D5" w:rsidRPr="003E75A0" w:rsidRDefault="00853A44" w:rsidP="00412738">
            <w:pPr>
              <w:jc w:val="center"/>
            </w:pPr>
            <w:r>
              <w:t>2</w:t>
            </w:r>
          </w:p>
        </w:tc>
        <w:tc>
          <w:tcPr>
            <w:tcW w:w="710" w:type="dxa"/>
            <w:vAlign w:val="center"/>
          </w:tcPr>
          <w:p w:rsidR="009F63D5" w:rsidRPr="009B0F82" w:rsidRDefault="009F63D5" w:rsidP="00412738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9F63D5" w:rsidRPr="00230770" w:rsidRDefault="00FA3C58" w:rsidP="00300642">
            <w:pPr>
              <w:jc w:val="center"/>
              <w:rPr>
                <w:rFonts w:ascii="Cambria Math" w:hAnsi="Cambria Math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oMath>
            </m:oMathPara>
          </w:p>
        </w:tc>
        <w:tc>
          <w:tcPr>
            <w:tcW w:w="992" w:type="dxa"/>
            <w:vAlign w:val="center"/>
          </w:tcPr>
          <w:p w:rsidR="009F63D5" w:rsidRPr="009B0F82" w:rsidRDefault="00853A44" w:rsidP="00412738">
            <w:pPr>
              <w:jc w:val="center"/>
            </w:pPr>
            <w:r>
              <w:t>8</w:t>
            </w:r>
          </w:p>
        </w:tc>
        <w:tc>
          <w:tcPr>
            <w:tcW w:w="1416" w:type="dxa"/>
            <w:vAlign w:val="center"/>
          </w:tcPr>
          <w:p w:rsidR="009F63D5" w:rsidRPr="009B0F82" w:rsidRDefault="009F63D5" w:rsidP="00412738">
            <w:pPr>
              <w:jc w:val="center"/>
            </w:pPr>
            <w:r w:rsidRPr="009B0F82">
              <w:t>х</w:t>
            </w:r>
          </w:p>
        </w:tc>
      </w:tr>
      <w:tr w:rsidR="009F63D5" w:rsidRPr="009B0F82" w:rsidTr="00C93D7F">
        <w:trPr>
          <w:cantSplit/>
          <w:trHeight w:val="135"/>
        </w:trPr>
        <w:tc>
          <w:tcPr>
            <w:tcW w:w="801" w:type="dxa"/>
            <w:vAlign w:val="center"/>
          </w:tcPr>
          <w:p w:rsidR="009F63D5" w:rsidRPr="009B0F82" w:rsidRDefault="009F63D5" w:rsidP="001A4E6A">
            <w:pPr>
              <w:pStyle w:val="aff4"/>
              <w:numPr>
                <w:ilvl w:val="0"/>
                <w:numId w:val="4"/>
              </w:numPr>
              <w:jc w:val="center"/>
            </w:pPr>
          </w:p>
        </w:tc>
        <w:tc>
          <w:tcPr>
            <w:tcW w:w="3110" w:type="dxa"/>
            <w:gridSpan w:val="2"/>
            <w:vAlign w:val="center"/>
          </w:tcPr>
          <w:p w:rsidR="009F63D5" w:rsidRPr="009B0F82" w:rsidRDefault="00847390" w:rsidP="00191823">
            <w:pPr>
              <w:jc w:val="both"/>
            </w:pPr>
            <w:r>
              <w:t>Стратегическое планирование на предприятии</w:t>
            </w:r>
          </w:p>
        </w:tc>
        <w:tc>
          <w:tcPr>
            <w:tcW w:w="1157" w:type="dxa"/>
            <w:gridSpan w:val="2"/>
            <w:vAlign w:val="center"/>
          </w:tcPr>
          <w:p w:rsidR="009F63D5" w:rsidRPr="000E56DC" w:rsidRDefault="000E56DC" w:rsidP="004572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851" w:type="dxa"/>
            <w:vAlign w:val="center"/>
          </w:tcPr>
          <w:p w:rsidR="009F63D5" w:rsidRPr="00A36F38" w:rsidRDefault="00D30617" w:rsidP="00412738">
            <w:pPr>
              <w:jc w:val="center"/>
            </w:pPr>
            <w:r>
              <w:t>2</w:t>
            </w:r>
          </w:p>
        </w:tc>
        <w:tc>
          <w:tcPr>
            <w:tcW w:w="710" w:type="dxa"/>
            <w:vAlign w:val="center"/>
          </w:tcPr>
          <w:p w:rsidR="009F63D5" w:rsidRPr="00A36F38" w:rsidRDefault="009F63D5" w:rsidP="00412738">
            <w:pPr>
              <w:jc w:val="center"/>
            </w:pPr>
            <w:r w:rsidRPr="00A36F38">
              <w:t>-</w:t>
            </w:r>
          </w:p>
        </w:tc>
        <w:tc>
          <w:tcPr>
            <w:tcW w:w="992" w:type="dxa"/>
            <w:vAlign w:val="center"/>
          </w:tcPr>
          <w:p w:rsidR="009F63D5" w:rsidRPr="00230770" w:rsidRDefault="00FA3C58" w:rsidP="00300642">
            <w:pPr>
              <w:jc w:val="center"/>
              <w:rPr>
                <w:rFonts w:ascii="Cambria Math" w:hAnsi="Cambria Math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oMath>
            </m:oMathPara>
          </w:p>
        </w:tc>
        <w:tc>
          <w:tcPr>
            <w:tcW w:w="992" w:type="dxa"/>
            <w:vAlign w:val="center"/>
          </w:tcPr>
          <w:p w:rsidR="009F63D5" w:rsidRPr="003E75A0" w:rsidRDefault="00853A44" w:rsidP="00412738">
            <w:pPr>
              <w:jc w:val="center"/>
            </w:pPr>
            <w:r>
              <w:t>8</w:t>
            </w:r>
          </w:p>
        </w:tc>
        <w:tc>
          <w:tcPr>
            <w:tcW w:w="1416" w:type="dxa"/>
            <w:vAlign w:val="center"/>
          </w:tcPr>
          <w:p w:rsidR="009F63D5" w:rsidRPr="009B0F82" w:rsidRDefault="009F63D5" w:rsidP="00412738">
            <w:pPr>
              <w:jc w:val="center"/>
            </w:pPr>
            <w:r w:rsidRPr="009B0F82">
              <w:t>х</w:t>
            </w:r>
          </w:p>
        </w:tc>
      </w:tr>
      <w:tr w:rsidR="009F63D5" w:rsidRPr="009B0F82" w:rsidTr="00C93D7F">
        <w:trPr>
          <w:cantSplit/>
          <w:trHeight w:val="135"/>
        </w:trPr>
        <w:tc>
          <w:tcPr>
            <w:tcW w:w="801" w:type="dxa"/>
            <w:vAlign w:val="center"/>
          </w:tcPr>
          <w:p w:rsidR="009F63D5" w:rsidRPr="009B0F82" w:rsidRDefault="009F63D5" w:rsidP="001A4E6A">
            <w:pPr>
              <w:pStyle w:val="aff4"/>
              <w:numPr>
                <w:ilvl w:val="0"/>
                <w:numId w:val="4"/>
              </w:numPr>
              <w:jc w:val="center"/>
            </w:pPr>
          </w:p>
        </w:tc>
        <w:tc>
          <w:tcPr>
            <w:tcW w:w="3110" w:type="dxa"/>
            <w:gridSpan w:val="2"/>
            <w:vAlign w:val="center"/>
          </w:tcPr>
          <w:p w:rsidR="009F63D5" w:rsidRPr="009B0F82" w:rsidRDefault="00847390" w:rsidP="00191823">
            <w:pPr>
              <w:jc w:val="both"/>
            </w:pPr>
            <w:r>
              <w:t>Текущее и оперативное планирование на предприятии</w:t>
            </w:r>
          </w:p>
        </w:tc>
        <w:tc>
          <w:tcPr>
            <w:tcW w:w="1157" w:type="dxa"/>
            <w:gridSpan w:val="2"/>
            <w:vAlign w:val="center"/>
          </w:tcPr>
          <w:p w:rsidR="009F63D5" w:rsidRPr="000E56DC" w:rsidRDefault="000E56DC" w:rsidP="004572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851" w:type="dxa"/>
            <w:vAlign w:val="center"/>
          </w:tcPr>
          <w:p w:rsidR="009F63D5" w:rsidRPr="00A36F38" w:rsidRDefault="00D30617" w:rsidP="00412738">
            <w:pPr>
              <w:jc w:val="center"/>
            </w:pPr>
            <w:r>
              <w:t>2</w:t>
            </w:r>
          </w:p>
        </w:tc>
        <w:tc>
          <w:tcPr>
            <w:tcW w:w="710" w:type="dxa"/>
            <w:vAlign w:val="center"/>
          </w:tcPr>
          <w:p w:rsidR="009F63D5" w:rsidRPr="00A36F38" w:rsidRDefault="009F63D5" w:rsidP="00412738">
            <w:pPr>
              <w:jc w:val="center"/>
            </w:pPr>
            <w:r w:rsidRPr="00A36F38">
              <w:t>-</w:t>
            </w:r>
          </w:p>
        </w:tc>
        <w:tc>
          <w:tcPr>
            <w:tcW w:w="992" w:type="dxa"/>
            <w:vAlign w:val="center"/>
          </w:tcPr>
          <w:p w:rsidR="009F63D5" w:rsidRPr="00230770" w:rsidRDefault="00FA3C58" w:rsidP="00300642">
            <w:pPr>
              <w:jc w:val="center"/>
              <w:rPr>
                <w:rFonts w:ascii="Cambria Math" w:hAnsi="Cambria Math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oMath>
            </m:oMathPara>
          </w:p>
        </w:tc>
        <w:tc>
          <w:tcPr>
            <w:tcW w:w="992" w:type="dxa"/>
            <w:vAlign w:val="center"/>
          </w:tcPr>
          <w:p w:rsidR="009F63D5" w:rsidRPr="009B0F82" w:rsidRDefault="00853A44" w:rsidP="00412738">
            <w:pPr>
              <w:jc w:val="center"/>
            </w:pPr>
            <w:r>
              <w:t>8</w:t>
            </w:r>
          </w:p>
        </w:tc>
        <w:tc>
          <w:tcPr>
            <w:tcW w:w="1416" w:type="dxa"/>
            <w:vAlign w:val="center"/>
          </w:tcPr>
          <w:p w:rsidR="009F63D5" w:rsidRPr="009B0F82" w:rsidRDefault="009F63D5" w:rsidP="00412738">
            <w:pPr>
              <w:jc w:val="center"/>
            </w:pPr>
            <w:r w:rsidRPr="009B0F82">
              <w:t>х</w:t>
            </w:r>
          </w:p>
        </w:tc>
      </w:tr>
      <w:tr w:rsidR="009F63D5" w:rsidRPr="009B0F82" w:rsidTr="00C93D7F">
        <w:trPr>
          <w:cantSplit/>
          <w:trHeight w:val="135"/>
        </w:trPr>
        <w:tc>
          <w:tcPr>
            <w:tcW w:w="801" w:type="dxa"/>
            <w:vAlign w:val="center"/>
          </w:tcPr>
          <w:p w:rsidR="009F63D5" w:rsidRPr="009B0F82" w:rsidRDefault="009F63D5" w:rsidP="001A4E6A">
            <w:pPr>
              <w:pStyle w:val="aff4"/>
              <w:numPr>
                <w:ilvl w:val="0"/>
                <w:numId w:val="4"/>
              </w:numPr>
              <w:jc w:val="center"/>
            </w:pPr>
          </w:p>
        </w:tc>
        <w:tc>
          <w:tcPr>
            <w:tcW w:w="3110" w:type="dxa"/>
            <w:gridSpan w:val="2"/>
            <w:vAlign w:val="center"/>
          </w:tcPr>
          <w:p w:rsidR="009F63D5" w:rsidRPr="009B0F82" w:rsidRDefault="00847390" w:rsidP="00412738">
            <w:r>
              <w:t>Бизнес-план</w:t>
            </w:r>
          </w:p>
        </w:tc>
        <w:tc>
          <w:tcPr>
            <w:tcW w:w="1157" w:type="dxa"/>
            <w:gridSpan w:val="2"/>
            <w:vAlign w:val="center"/>
          </w:tcPr>
          <w:p w:rsidR="009F63D5" w:rsidRPr="000E56DC" w:rsidRDefault="000E56DC" w:rsidP="0041273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851" w:type="dxa"/>
            <w:vAlign w:val="center"/>
          </w:tcPr>
          <w:p w:rsidR="009F63D5" w:rsidRPr="00A36F38" w:rsidRDefault="00D30617" w:rsidP="00412738">
            <w:pPr>
              <w:jc w:val="center"/>
            </w:pPr>
            <w:r>
              <w:t>2</w:t>
            </w:r>
          </w:p>
        </w:tc>
        <w:tc>
          <w:tcPr>
            <w:tcW w:w="710" w:type="dxa"/>
            <w:vAlign w:val="center"/>
          </w:tcPr>
          <w:p w:rsidR="009F63D5" w:rsidRPr="00A36F38" w:rsidRDefault="009F63D5" w:rsidP="00412738">
            <w:pPr>
              <w:jc w:val="center"/>
            </w:pPr>
            <w:r w:rsidRPr="00A36F38">
              <w:t>-</w:t>
            </w:r>
          </w:p>
        </w:tc>
        <w:tc>
          <w:tcPr>
            <w:tcW w:w="992" w:type="dxa"/>
            <w:vAlign w:val="center"/>
          </w:tcPr>
          <w:p w:rsidR="009F63D5" w:rsidRPr="00230770" w:rsidRDefault="00FA3C58" w:rsidP="00300642">
            <w:pPr>
              <w:jc w:val="center"/>
              <w:rPr>
                <w:rFonts w:ascii="Cambria Math" w:hAnsi="Cambria Math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oMath>
            </m:oMathPara>
          </w:p>
        </w:tc>
        <w:tc>
          <w:tcPr>
            <w:tcW w:w="992" w:type="dxa"/>
            <w:vAlign w:val="center"/>
          </w:tcPr>
          <w:p w:rsidR="009F63D5" w:rsidRPr="009B0F82" w:rsidRDefault="00853A44" w:rsidP="00412738">
            <w:pPr>
              <w:jc w:val="center"/>
            </w:pPr>
            <w:r>
              <w:t>8</w:t>
            </w:r>
          </w:p>
        </w:tc>
        <w:tc>
          <w:tcPr>
            <w:tcW w:w="1416" w:type="dxa"/>
            <w:vAlign w:val="center"/>
          </w:tcPr>
          <w:p w:rsidR="009F63D5" w:rsidRPr="009B0F82" w:rsidRDefault="009F63D5" w:rsidP="00412738">
            <w:pPr>
              <w:jc w:val="center"/>
            </w:pPr>
            <w:r w:rsidRPr="009B0F82">
              <w:t>х</w:t>
            </w:r>
          </w:p>
        </w:tc>
      </w:tr>
      <w:tr w:rsidR="009F63D5" w:rsidRPr="009B0F82" w:rsidTr="00C93D7F">
        <w:trPr>
          <w:cantSplit/>
          <w:trHeight w:val="135"/>
        </w:trPr>
        <w:tc>
          <w:tcPr>
            <w:tcW w:w="801" w:type="dxa"/>
            <w:vAlign w:val="center"/>
          </w:tcPr>
          <w:p w:rsidR="009F63D5" w:rsidRPr="009B0F82" w:rsidRDefault="009F63D5" w:rsidP="001A4E6A">
            <w:pPr>
              <w:pStyle w:val="aff4"/>
              <w:numPr>
                <w:ilvl w:val="0"/>
                <w:numId w:val="4"/>
              </w:numPr>
              <w:jc w:val="center"/>
            </w:pPr>
          </w:p>
        </w:tc>
        <w:tc>
          <w:tcPr>
            <w:tcW w:w="3110" w:type="dxa"/>
            <w:gridSpan w:val="2"/>
            <w:vAlign w:val="center"/>
          </w:tcPr>
          <w:p w:rsidR="009F63D5" w:rsidRPr="003E75A0" w:rsidRDefault="00847390" w:rsidP="00191823">
            <w:pPr>
              <w:jc w:val="both"/>
            </w:pPr>
            <w:r w:rsidRPr="00847390">
              <w:t xml:space="preserve">Организация планирования </w:t>
            </w:r>
            <w:r w:rsidR="00853A44">
              <w:t xml:space="preserve">и прогнозирования </w:t>
            </w:r>
            <w:r w:rsidRPr="00847390">
              <w:t>производства</w:t>
            </w:r>
          </w:p>
        </w:tc>
        <w:tc>
          <w:tcPr>
            <w:tcW w:w="1157" w:type="dxa"/>
            <w:gridSpan w:val="2"/>
            <w:vAlign w:val="center"/>
          </w:tcPr>
          <w:p w:rsidR="009F63D5" w:rsidRPr="000E56DC" w:rsidRDefault="000E56DC" w:rsidP="0041273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851" w:type="dxa"/>
            <w:vAlign w:val="center"/>
          </w:tcPr>
          <w:p w:rsidR="009F63D5" w:rsidRPr="00A36F38" w:rsidRDefault="00D30617" w:rsidP="00412738">
            <w:pPr>
              <w:jc w:val="center"/>
            </w:pPr>
            <w:r>
              <w:t>2</w:t>
            </w:r>
          </w:p>
        </w:tc>
        <w:tc>
          <w:tcPr>
            <w:tcW w:w="710" w:type="dxa"/>
            <w:vAlign w:val="center"/>
          </w:tcPr>
          <w:p w:rsidR="009F63D5" w:rsidRPr="00A36F38" w:rsidRDefault="00271C5D" w:rsidP="00412738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9F63D5" w:rsidRPr="00230770" w:rsidRDefault="000E56DC" w:rsidP="00300642">
            <w:pPr>
              <w:jc w:val="center"/>
              <w:rPr>
                <w:rFonts w:ascii="Cambria Math" w:hAnsi="Cambria Math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4</m:t>
                </m:r>
              </m:oMath>
            </m:oMathPara>
          </w:p>
        </w:tc>
        <w:tc>
          <w:tcPr>
            <w:tcW w:w="992" w:type="dxa"/>
            <w:vAlign w:val="center"/>
          </w:tcPr>
          <w:p w:rsidR="009F63D5" w:rsidRPr="003E75A0" w:rsidRDefault="000E56DC" w:rsidP="00412738">
            <w:pPr>
              <w:jc w:val="center"/>
            </w:pPr>
            <w:r>
              <w:t>8</w:t>
            </w:r>
          </w:p>
        </w:tc>
        <w:tc>
          <w:tcPr>
            <w:tcW w:w="1416" w:type="dxa"/>
            <w:vAlign w:val="center"/>
          </w:tcPr>
          <w:p w:rsidR="009F63D5" w:rsidRPr="009B0F82" w:rsidRDefault="009F63D5" w:rsidP="003E75A0">
            <w:pPr>
              <w:jc w:val="center"/>
            </w:pPr>
            <w:r w:rsidRPr="009B0F82">
              <w:t>х</w:t>
            </w:r>
          </w:p>
          <w:p w:rsidR="009F63D5" w:rsidRPr="009B0F82" w:rsidRDefault="009F63D5" w:rsidP="00412738">
            <w:pPr>
              <w:jc w:val="center"/>
            </w:pPr>
          </w:p>
        </w:tc>
      </w:tr>
      <w:tr w:rsidR="00D42933" w:rsidRPr="009B0F82" w:rsidTr="00C93D7F">
        <w:trPr>
          <w:cantSplit/>
          <w:trHeight w:val="135"/>
        </w:trPr>
        <w:tc>
          <w:tcPr>
            <w:tcW w:w="815" w:type="dxa"/>
            <w:gridSpan w:val="2"/>
            <w:vAlign w:val="center"/>
          </w:tcPr>
          <w:p w:rsidR="00D42933" w:rsidRPr="009B0F82" w:rsidRDefault="00D42933" w:rsidP="001A4E6A">
            <w:pPr>
              <w:pStyle w:val="aff4"/>
              <w:numPr>
                <w:ilvl w:val="0"/>
                <w:numId w:val="4"/>
              </w:numPr>
              <w:jc w:val="center"/>
            </w:pPr>
          </w:p>
        </w:tc>
        <w:tc>
          <w:tcPr>
            <w:tcW w:w="3119" w:type="dxa"/>
            <w:gridSpan w:val="2"/>
            <w:vAlign w:val="center"/>
          </w:tcPr>
          <w:p w:rsidR="00D42933" w:rsidRPr="009B0F82" w:rsidRDefault="00847390" w:rsidP="00191823">
            <w:pPr>
              <w:jc w:val="both"/>
            </w:pPr>
            <w:r>
              <w:t>Годовой план производственно-финансовой деятельности предприятия</w:t>
            </w:r>
          </w:p>
        </w:tc>
        <w:tc>
          <w:tcPr>
            <w:tcW w:w="1134" w:type="dxa"/>
            <w:vAlign w:val="center"/>
          </w:tcPr>
          <w:p w:rsidR="00D42933" w:rsidRPr="000E56DC" w:rsidRDefault="000E56DC" w:rsidP="006770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851" w:type="dxa"/>
            <w:vAlign w:val="center"/>
          </w:tcPr>
          <w:p w:rsidR="00D42933" w:rsidRPr="003E75A0" w:rsidRDefault="00D30617" w:rsidP="00412738">
            <w:pPr>
              <w:jc w:val="center"/>
            </w:pPr>
            <w:r>
              <w:t>2</w:t>
            </w:r>
          </w:p>
        </w:tc>
        <w:tc>
          <w:tcPr>
            <w:tcW w:w="710" w:type="dxa"/>
            <w:vAlign w:val="center"/>
          </w:tcPr>
          <w:p w:rsidR="00D42933" w:rsidRPr="003E75A0" w:rsidRDefault="003E75A0" w:rsidP="00412738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0E56DC" w:rsidRPr="00230770" w:rsidRDefault="000E56DC" w:rsidP="000E56DC">
            <w:pPr>
              <w:jc w:val="center"/>
              <w:rPr>
                <w:bCs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4</m:t>
                </m:r>
              </m:oMath>
            </m:oMathPara>
          </w:p>
        </w:tc>
        <w:tc>
          <w:tcPr>
            <w:tcW w:w="992" w:type="dxa"/>
            <w:vAlign w:val="center"/>
          </w:tcPr>
          <w:p w:rsidR="00D42933" w:rsidRPr="003E75A0" w:rsidRDefault="000E56DC" w:rsidP="00412738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416" w:type="dxa"/>
            <w:vAlign w:val="center"/>
          </w:tcPr>
          <w:p w:rsidR="00D42933" w:rsidRPr="009B0F82" w:rsidRDefault="00D42933" w:rsidP="00412738">
            <w:pPr>
              <w:jc w:val="center"/>
            </w:pPr>
            <w:r w:rsidRPr="009B0F82">
              <w:t>х</w:t>
            </w:r>
          </w:p>
        </w:tc>
      </w:tr>
      <w:tr w:rsidR="00847390" w:rsidRPr="009B0F82" w:rsidTr="00C93D7F">
        <w:trPr>
          <w:cantSplit/>
          <w:trHeight w:val="135"/>
        </w:trPr>
        <w:tc>
          <w:tcPr>
            <w:tcW w:w="815" w:type="dxa"/>
            <w:gridSpan w:val="2"/>
            <w:vAlign w:val="center"/>
          </w:tcPr>
          <w:p w:rsidR="00847390" w:rsidRPr="009B0F82" w:rsidRDefault="00847390" w:rsidP="001A4E6A">
            <w:pPr>
              <w:pStyle w:val="aff4"/>
              <w:numPr>
                <w:ilvl w:val="0"/>
                <w:numId w:val="4"/>
              </w:numPr>
              <w:jc w:val="center"/>
            </w:pPr>
          </w:p>
        </w:tc>
        <w:tc>
          <w:tcPr>
            <w:tcW w:w="3119" w:type="dxa"/>
            <w:gridSpan w:val="2"/>
            <w:vAlign w:val="center"/>
          </w:tcPr>
          <w:p w:rsidR="00847390" w:rsidRPr="003E75A0" w:rsidRDefault="00847390" w:rsidP="00191823">
            <w:pPr>
              <w:jc w:val="both"/>
            </w:pPr>
            <w:r>
              <w:t>Планирование и организация развития растениеводства</w:t>
            </w:r>
          </w:p>
        </w:tc>
        <w:tc>
          <w:tcPr>
            <w:tcW w:w="1134" w:type="dxa"/>
            <w:vAlign w:val="center"/>
          </w:tcPr>
          <w:p w:rsidR="00847390" w:rsidRPr="000E56DC" w:rsidRDefault="000E56DC" w:rsidP="006770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851" w:type="dxa"/>
            <w:vAlign w:val="center"/>
          </w:tcPr>
          <w:p w:rsidR="00847390" w:rsidRPr="00230770" w:rsidRDefault="00230770" w:rsidP="0041273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10" w:type="dxa"/>
            <w:vAlign w:val="center"/>
          </w:tcPr>
          <w:p w:rsidR="00847390" w:rsidRDefault="00271C5D" w:rsidP="00412738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847390" w:rsidRPr="00230770" w:rsidRDefault="000E56DC" w:rsidP="00412738">
            <w:pPr>
              <w:jc w:val="center"/>
              <w:rPr>
                <w:rFonts w:ascii="Cambria Math" w:hAnsi="Cambria Math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4</m:t>
                </m:r>
              </m:oMath>
            </m:oMathPara>
          </w:p>
        </w:tc>
        <w:tc>
          <w:tcPr>
            <w:tcW w:w="992" w:type="dxa"/>
            <w:vAlign w:val="center"/>
          </w:tcPr>
          <w:p w:rsidR="00847390" w:rsidRDefault="000E56DC" w:rsidP="00412738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416" w:type="dxa"/>
            <w:vAlign w:val="center"/>
          </w:tcPr>
          <w:p w:rsidR="00847390" w:rsidRPr="009B0F82" w:rsidRDefault="00AD056F" w:rsidP="00412738">
            <w:pPr>
              <w:jc w:val="center"/>
            </w:pPr>
            <w:r w:rsidRPr="009B0F82">
              <w:t>х</w:t>
            </w:r>
          </w:p>
        </w:tc>
      </w:tr>
      <w:tr w:rsidR="00847390" w:rsidRPr="009B0F82" w:rsidTr="00C93D7F">
        <w:trPr>
          <w:cantSplit/>
          <w:trHeight w:val="135"/>
        </w:trPr>
        <w:tc>
          <w:tcPr>
            <w:tcW w:w="815" w:type="dxa"/>
            <w:gridSpan w:val="2"/>
            <w:vAlign w:val="center"/>
          </w:tcPr>
          <w:p w:rsidR="00847390" w:rsidRPr="009B0F82" w:rsidRDefault="00847390" w:rsidP="001A4E6A">
            <w:pPr>
              <w:pStyle w:val="aff4"/>
              <w:numPr>
                <w:ilvl w:val="0"/>
                <w:numId w:val="4"/>
              </w:numPr>
              <w:jc w:val="center"/>
            </w:pPr>
          </w:p>
        </w:tc>
        <w:tc>
          <w:tcPr>
            <w:tcW w:w="3119" w:type="dxa"/>
            <w:gridSpan w:val="2"/>
            <w:vAlign w:val="center"/>
          </w:tcPr>
          <w:p w:rsidR="00847390" w:rsidRPr="003E75A0" w:rsidRDefault="00847390" w:rsidP="00191823">
            <w:pPr>
              <w:jc w:val="both"/>
            </w:pPr>
            <w:r>
              <w:t>Планирование и организация развития животноводства</w:t>
            </w:r>
          </w:p>
        </w:tc>
        <w:tc>
          <w:tcPr>
            <w:tcW w:w="1134" w:type="dxa"/>
            <w:vAlign w:val="center"/>
          </w:tcPr>
          <w:p w:rsidR="00847390" w:rsidRPr="000E56DC" w:rsidRDefault="000E56DC" w:rsidP="006770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851" w:type="dxa"/>
            <w:vAlign w:val="center"/>
          </w:tcPr>
          <w:p w:rsidR="00847390" w:rsidRPr="00230770" w:rsidRDefault="00230770" w:rsidP="0041273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10" w:type="dxa"/>
            <w:vAlign w:val="center"/>
          </w:tcPr>
          <w:p w:rsidR="00847390" w:rsidRDefault="00271C5D" w:rsidP="00412738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847390" w:rsidRPr="00230770" w:rsidRDefault="00FA3C58" w:rsidP="00412738">
            <w:pPr>
              <w:jc w:val="center"/>
              <w:rPr>
                <w:rFonts w:ascii="Cambria Math" w:hAnsi="Cambria Math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oMath>
            </m:oMathPara>
          </w:p>
        </w:tc>
        <w:tc>
          <w:tcPr>
            <w:tcW w:w="992" w:type="dxa"/>
            <w:vAlign w:val="center"/>
          </w:tcPr>
          <w:p w:rsidR="00847390" w:rsidRDefault="000E56DC" w:rsidP="00412738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416" w:type="dxa"/>
            <w:vAlign w:val="center"/>
          </w:tcPr>
          <w:p w:rsidR="00847390" w:rsidRPr="009B0F82" w:rsidRDefault="00AD056F" w:rsidP="00412738">
            <w:pPr>
              <w:jc w:val="center"/>
            </w:pPr>
            <w:r w:rsidRPr="009B0F82">
              <w:t>х</w:t>
            </w:r>
          </w:p>
        </w:tc>
      </w:tr>
      <w:tr w:rsidR="00847390" w:rsidRPr="009B0F82" w:rsidTr="00C93D7F">
        <w:trPr>
          <w:cantSplit/>
          <w:trHeight w:val="135"/>
        </w:trPr>
        <w:tc>
          <w:tcPr>
            <w:tcW w:w="815" w:type="dxa"/>
            <w:gridSpan w:val="2"/>
            <w:vAlign w:val="center"/>
          </w:tcPr>
          <w:p w:rsidR="00847390" w:rsidRPr="009B0F82" w:rsidRDefault="00847390" w:rsidP="001A4E6A">
            <w:pPr>
              <w:pStyle w:val="aff4"/>
              <w:numPr>
                <w:ilvl w:val="0"/>
                <w:numId w:val="4"/>
              </w:numPr>
              <w:jc w:val="center"/>
            </w:pPr>
          </w:p>
        </w:tc>
        <w:tc>
          <w:tcPr>
            <w:tcW w:w="3119" w:type="dxa"/>
            <w:gridSpan w:val="2"/>
            <w:vAlign w:val="center"/>
          </w:tcPr>
          <w:p w:rsidR="00847390" w:rsidRDefault="00847390" w:rsidP="00191823">
            <w:pPr>
              <w:jc w:val="both"/>
            </w:pPr>
            <w:r>
              <w:t>Планирование и организация работы вспомогательных и обслуживающих производств</w:t>
            </w:r>
          </w:p>
        </w:tc>
        <w:tc>
          <w:tcPr>
            <w:tcW w:w="1134" w:type="dxa"/>
            <w:vAlign w:val="center"/>
          </w:tcPr>
          <w:p w:rsidR="00847390" w:rsidRPr="000E56DC" w:rsidRDefault="000E56DC" w:rsidP="006770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851" w:type="dxa"/>
            <w:vAlign w:val="center"/>
          </w:tcPr>
          <w:p w:rsidR="00847390" w:rsidRPr="00230770" w:rsidRDefault="00230770" w:rsidP="0041273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10" w:type="dxa"/>
            <w:vAlign w:val="center"/>
          </w:tcPr>
          <w:p w:rsidR="00847390" w:rsidRDefault="00271C5D" w:rsidP="00412738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847390" w:rsidRPr="00230770" w:rsidRDefault="00FA3C58" w:rsidP="00412738">
            <w:pPr>
              <w:jc w:val="center"/>
              <w:rPr>
                <w:rFonts w:ascii="Cambria Math" w:hAnsi="Cambria Math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oMath>
            </m:oMathPara>
          </w:p>
        </w:tc>
        <w:tc>
          <w:tcPr>
            <w:tcW w:w="992" w:type="dxa"/>
            <w:vAlign w:val="center"/>
          </w:tcPr>
          <w:p w:rsidR="00847390" w:rsidRDefault="000E56DC" w:rsidP="00412738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416" w:type="dxa"/>
            <w:vAlign w:val="center"/>
          </w:tcPr>
          <w:p w:rsidR="00847390" w:rsidRPr="009B0F82" w:rsidRDefault="00AD056F" w:rsidP="00412738">
            <w:pPr>
              <w:jc w:val="center"/>
            </w:pPr>
            <w:r w:rsidRPr="009B0F82">
              <w:t>х</w:t>
            </w:r>
          </w:p>
        </w:tc>
      </w:tr>
      <w:tr w:rsidR="00847390" w:rsidRPr="009B0F82" w:rsidTr="00C93D7F">
        <w:trPr>
          <w:cantSplit/>
          <w:trHeight w:val="135"/>
        </w:trPr>
        <w:tc>
          <w:tcPr>
            <w:tcW w:w="815" w:type="dxa"/>
            <w:gridSpan w:val="2"/>
            <w:vAlign w:val="center"/>
          </w:tcPr>
          <w:p w:rsidR="00847390" w:rsidRPr="009B0F82" w:rsidRDefault="00847390" w:rsidP="001A4E6A">
            <w:pPr>
              <w:pStyle w:val="aff4"/>
              <w:numPr>
                <w:ilvl w:val="0"/>
                <w:numId w:val="4"/>
              </w:numPr>
              <w:jc w:val="center"/>
            </w:pPr>
          </w:p>
        </w:tc>
        <w:tc>
          <w:tcPr>
            <w:tcW w:w="3119" w:type="dxa"/>
            <w:gridSpan w:val="2"/>
            <w:vAlign w:val="center"/>
          </w:tcPr>
          <w:p w:rsidR="00847390" w:rsidRDefault="00847390" w:rsidP="00191823">
            <w:pPr>
              <w:jc w:val="both"/>
            </w:pPr>
            <w:r w:rsidRPr="00847390">
              <w:t>Планирование численности и фонда заработной платы работников</w:t>
            </w:r>
          </w:p>
        </w:tc>
        <w:tc>
          <w:tcPr>
            <w:tcW w:w="1134" w:type="dxa"/>
            <w:vAlign w:val="center"/>
          </w:tcPr>
          <w:p w:rsidR="00847390" w:rsidRPr="000E56DC" w:rsidRDefault="000E56DC" w:rsidP="006770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851" w:type="dxa"/>
            <w:vAlign w:val="center"/>
          </w:tcPr>
          <w:p w:rsidR="00847390" w:rsidRPr="00230770" w:rsidRDefault="00230770" w:rsidP="0041273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10" w:type="dxa"/>
            <w:vAlign w:val="center"/>
          </w:tcPr>
          <w:p w:rsidR="00847390" w:rsidRDefault="00271C5D" w:rsidP="00412738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847390" w:rsidRPr="00230770" w:rsidRDefault="000E56DC" w:rsidP="00412738">
            <w:pPr>
              <w:jc w:val="center"/>
              <w:rPr>
                <w:rFonts w:ascii="Cambria Math" w:hAnsi="Cambria Math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oMath>
            </m:oMathPara>
          </w:p>
        </w:tc>
        <w:tc>
          <w:tcPr>
            <w:tcW w:w="992" w:type="dxa"/>
            <w:vAlign w:val="center"/>
          </w:tcPr>
          <w:p w:rsidR="00847390" w:rsidRDefault="000E56DC" w:rsidP="00412738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416" w:type="dxa"/>
            <w:vAlign w:val="center"/>
          </w:tcPr>
          <w:p w:rsidR="00847390" w:rsidRPr="009B0F82" w:rsidRDefault="00AD056F" w:rsidP="00412738">
            <w:pPr>
              <w:jc w:val="center"/>
            </w:pPr>
            <w:r w:rsidRPr="009B0F82">
              <w:t>х</w:t>
            </w:r>
          </w:p>
        </w:tc>
      </w:tr>
      <w:tr w:rsidR="00847390" w:rsidRPr="009B0F82" w:rsidTr="00C93D7F">
        <w:trPr>
          <w:cantSplit/>
          <w:trHeight w:val="135"/>
        </w:trPr>
        <w:tc>
          <w:tcPr>
            <w:tcW w:w="815" w:type="dxa"/>
            <w:gridSpan w:val="2"/>
            <w:vAlign w:val="center"/>
          </w:tcPr>
          <w:p w:rsidR="00847390" w:rsidRPr="009B0F82" w:rsidRDefault="00847390" w:rsidP="001A4E6A">
            <w:pPr>
              <w:pStyle w:val="aff4"/>
              <w:numPr>
                <w:ilvl w:val="0"/>
                <w:numId w:val="4"/>
              </w:numPr>
              <w:jc w:val="center"/>
            </w:pPr>
          </w:p>
        </w:tc>
        <w:tc>
          <w:tcPr>
            <w:tcW w:w="3119" w:type="dxa"/>
            <w:gridSpan w:val="2"/>
            <w:vAlign w:val="center"/>
          </w:tcPr>
          <w:p w:rsidR="00847390" w:rsidRDefault="00847390" w:rsidP="00191823">
            <w:pPr>
              <w:jc w:val="both"/>
            </w:pPr>
            <w:r w:rsidRPr="00847390">
              <w:t>Финансов</w:t>
            </w:r>
            <w:r w:rsidR="00D30617">
              <w:t>ое планирование на предприятии</w:t>
            </w:r>
          </w:p>
        </w:tc>
        <w:tc>
          <w:tcPr>
            <w:tcW w:w="1134" w:type="dxa"/>
            <w:vAlign w:val="center"/>
          </w:tcPr>
          <w:p w:rsidR="00847390" w:rsidRPr="000E56DC" w:rsidRDefault="000E56DC" w:rsidP="00853A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851" w:type="dxa"/>
            <w:vAlign w:val="center"/>
          </w:tcPr>
          <w:p w:rsidR="00847390" w:rsidRDefault="00853A44" w:rsidP="00412738">
            <w:pPr>
              <w:jc w:val="center"/>
            </w:pPr>
            <w:r>
              <w:t>2</w:t>
            </w:r>
          </w:p>
        </w:tc>
        <w:tc>
          <w:tcPr>
            <w:tcW w:w="710" w:type="dxa"/>
            <w:vAlign w:val="center"/>
          </w:tcPr>
          <w:p w:rsidR="00847390" w:rsidRDefault="00271C5D" w:rsidP="00412738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847390" w:rsidRPr="00230770" w:rsidRDefault="00FA3C58" w:rsidP="00412738">
            <w:pPr>
              <w:jc w:val="center"/>
              <w:rPr>
                <w:rFonts w:ascii="Cambria Math" w:hAnsi="Cambria Math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oMath>
            </m:oMathPara>
          </w:p>
        </w:tc>
        <w:tc>
          <w:tcPr>
            <w:tcW w:w="992" w:type="dxa"/>
            <w:vAlign w:val="center"/>
          </w:tcPr>
          <w:p w:rsidR="00847390" w:rsidRDefault="000E56DC" w:rsidP="00412738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416" w:type="dxa"/>
            <w:vAlign w:val="center"/>
          </w:tcPr>
          <w:p w:rsidR="00847390" w:rsidRPr="009B0F82" w:rsidRDefault="00AD056F" w:rsidP="00412738">
            <w:pPr>
              <w:jc w:val="center"/>
            </w:pPr>
            <w:r w:rsidRPr="009B0F82">
              <w:t>х</w:t>
            </w:r>
          </w:p>
        </w:tc>
      </w:tr>
      <w:tr w:rsidR="00D42933" w:rsidRPr="009B0F82" w:rsidTr="00C93D7F">
        <w:trPr>
          <w:trHeight w:val="123"/>
        </w:trPr>
        <w:tc>
          <w:tcPr>
            <w:tcW w:w="801" w:type="dxa"/>
            <w:vAlign w:val="center"/>
          </w:tcPr>
          <w:p w:rsidR="00D42933" w:rsidRPr="009B0F82" w:rsidRDefault="00D42933" w:rsidP="00412738">
            <w:pPr>
              <w:jc w:val="center"/>
            </w:pPr>
          </w:p>
        </w:tc>
        <w:tc>
          <w:tcPr>
            <w:tcW w:w="3110" w:type="dxa"/>
            <w:gridSpan w:val="2"/>
            <w:vAlign w:val="center"/>
          </w:tcPr>
          <w:p w:rsidR="00D42933" w:rsidRPr="009B0F82" w:rsidRDefault="00D42933" w:rsidP="00412738">
            <w:pPr>
              <w:jc w:val="both"/>
              <w:rPr>
                <w:b/>
              </w:rPr>
            </w:pPr>
            <w:r w:rsidRPr="009B0F82">
              <w:rPr>
                <w:b/>
              </w:rPr>
              <w:t>Итого</w:t>
            </w:r>
          </w:p>
        </w:tc>
        <w:tc>
          <w:tcPr>
            <w:tcW w:w="1157" w:type="dxa"/>
            <w:gridSpan w:val="2"/>
            <w:vAlign w:val="center"/>
          </w:tcPr>
          <w:p w:rsidR="00D42933" w:rsidRPr="009B0F82" w:rsidRDefault="00CA2733" w:rsidP="004127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 w:rsidR="000E56DC"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 w:rsidR="00230770">
              <w:rPr>
                <w:b/>
                <w:bCs/>
                <w:noProof/>
              </w:rPr>
              <w:t>144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D42933" w:rsidRPr="009B0F82" w:rsidRDefault="00CA2733" w:rsidP="006770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 w:rsidR="000E56DC"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 w:rsidR="00230770">
              <w:rPr>
                <w:b/>
                <w:bCs/>
                <w:noProof/>
              </w:rPr>
              <w:t>16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710" w:type="dxa"/>
            <w:vAlign w:val="center"/>
          </w:tcPr>
          <w:p w:rsidR="00D42933" w:rsidRPr="003E75A0" w:rsidRDefault="003E75A0" w:rsidP="004127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92" w:type="dxa"/>
            <w:vAlign w:val="center"/>
          </w:tcPr>
          <w:p w:rsidR="00D42933" w:rsidRPr="00FA3C58" w:rsidRDefault="00CA2733" w:rsidP="006770DE">
            <w:pPr>
              <w:jc w:val="center"/>
              <w:rPr>
                <w:rFonts w:ascii="Cambria Math" w:hAnsi="Cambria Math"/>
                <w:oMath/>
              </w:rPr>
            </w:pPr>
            <w:r>
              <w:rPr>
                <w:b/>
                <w:bCs/>
              </w:rPr>
              <w:fldChar w:fldCharType="begin"/>
            </w:r>
            <w:r w:rsidR="000E56DC"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 w:rsidR="000E56DC">
              <w:rPr>
                <w:b/>
                <w:bCs/>
                <w:noProof/>
              </w:rPr>
              <w:t>32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42933" w:rsidRPr="003E75A0" w:rsidRDefault="00CA2733" w:rsidP="00FA3C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 w:rsidR="000E56DC"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 w:rsidR="000E56DC">
              <w:rPr>
                <w:b/>
                <w:bCs/>
                <w:noProof/>
              </w:rPr>
              <w:t>96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416" w:type="dxa"/>
            <w:vAlign w:val="center"/>
          </w:tcPr>
          <w:p w:rsidR="00D42933" w:rsidRPr="003E75A0" w:rsidRDefault="00FA3C58" w:rsidP="003E75A0">
            <w:pPr>
              <w:jc w:val="center"/>
              <w:rPr>
                <w:b/>
                <w:bCs/>
              </w:rPr>
            </w:pPr>
            <w:r>
              <w:rPr>
                <w:b/>
              </w:rPr>
              <w:t>х</w:t>
            </w:r>
          </w:p>
        </w:tc>
      </w:tr>
    </w:tbl>
    <w:p w:rsidR="00230770" w:rsidRDefault="00230770" w:rsidP="00D42933">
      <w:pPr>
        <w:jc w:val="center"/>
        <w:rPr>
          <w:b/>
          <w:bCs/>
          <w:lang w:val="en-US"/>
        </w:rPr>
      </w:pPr>
    </w:p>
    <w:p w:rsidR="00D42933" w:rsidRPr="009B0F82" w:rsidRDefault="00D42933" w:rsidP="00D42933">
      <w:pPr>
        <w:jc w:val="center"/>
        <w:rPr>
          <w:b/>
          <w:bCs/>
        </w:rPr>
      </w:pPr>
      <w:r w:rsidRPr="009B0F82">
        <w:rPr>
          <w:b/>
          <w:bCs/>
        </w:rPr>
        <w:t>4. Структура и содержание дисциплины</w:t>
      </w:r>
    </w:p>
    <w:p w:rsidR="00191823" w:rsidRDefault="00191823" w:rsidP="00191823"/>
    <w:p w:rsidR="00191823" w:rsidRDefault="00191823" w:rsidP="00191823">
      <w:pPr>
        <w:ind w:firstLine="709"/>
        <w:jc w:val="both"/>
        <w:rPr>
          <w:bCs/>
        </w:rPr>
      </w:pPr>
      <w:r w:rsidRPr="00D60669">
        <w:rPr>
          <w:bCs/>
        </w:rPr>
        <w:t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191823" w:rsidRPr="005F65E3" w:rsidRDefault="00191823" w:rsidP="00191823">
      <w:pPr>
        <w:ind w:firstLine="709"/>
        <w:jc w:val="both"/>
        <w:rPr>
          <w:bCs/>
        </w:rPr>
      </w:pPr>
      <w:proofErr w:type="gramStart"/>
      <w:r w:rsidRPr="00D60669">
        <w:rPr>
          <w:bCs/>
        </w:rPr>
        <w:t xml:space="preserve">Практическая подготовка может включать в себя отдельные занятия лекционного типа, которые предусматривают передачу учебной информации обучающимся, необходимой для </w:t>
      </w:r>
      <w:r w:rsidRPr="007D7935">
        <w:t>последующего выполнения работ, связанных с будущей профессиональной деятельностью</w:t>
      </w:r>
      <w:r>
        <w:t>.</w:t>
      </w:r>
      <w:proofErr w:type="gramEnd"/>
    </w:p>
    <w:p w:rsidR="00D42933" w:rsidRPr="009B0F82" w:rsidRDefault="00D42933" w:rsidP="00D42933">
      <w:pPr>
        <w:jc w:val="center"/>
        <w:rPr>
          <w:b/>
          <w:bCs/>
        </w:rPr>
      </w:pPr>
    </w:p>
    <w:p w:rsidR="00D42933" w:rsidRPr="009B0F82" w:rsidRDefault="00D42933" w:rsidP="00D42933">
      <w:pPr>
        <w:jc w:val="center"/>
        <w:rPr>
          <w:b/>
          <w:bCs/>
        </w:rPr>
      </w:pPr>
      <w:r w:rsidRPr="009B0F82">
        <w:rPr>
          <w:b/>
          <w:bCs/>
        </w:rPr>
        <w:t>4.1.  Содержание дисциплины</w:t>
      </w:r>
    </w:p>
    <w:p w:rsidR="00D42933" w:rsidRPr="009B0F82" w:rsidRDefault="00D42933" w:rsidP="00D42933">
      <w:pPr>
        <w:jc w:val="center"/>
        <w:rPr>
          <w:b/>
          <w:bCs/>
        </w:rPr>
      </w:pPr>
    </w:p>
    <w:p w:rsidR="000D3298" w:rsidRPr="000D3298" w:rsidRDefault="000D3298" w:rsidP="002A6885">
      <w:pPr>
        <w:ind w:firstLine="709"/>
        <w:jc w:val="both"/>
        <w:rPr>
          <w:b/>
        </w:rPr>
      </w:pPr>
      <w:r w:rsidRPr="000D3298">
        <w:rPr>
          <w:b/>
        </w:rPr>
        <w:t>Основные понятия, формы,  функции и принципы планирования и прогнозирования в менеджменте</w:t>
      </w:r>
      <w:r>
        <w:rPr>
          <w:b/>
        </w:rPr>
        <w:t>.</w:t>
      </w:r>
      <w:r w:rsidRPr="000D3298">
        <w:rPr>
          <w:b/>
        </w:rPr>
        <w:t xml:space="preserve"> </w:t>
      </w:r>
    </w:p>
    <w:p w:rsidR="002A6885" w:rsidRDefault="002A6885" w:rsidP="002A6885">
      <w:pPr>
        <w:ind w:firstLine="709"/>
        <w:jc w:val="both"/>
      </w:pPr>
      <w:r w:rsidRPr="00C256DB">
        <w:t>Обоснование необходимости планирования в условиях рыночных отношений</w:t>
      </w:r>
      <w:r>
        <w:t>.</w:t>
      </w:r>
      <w:r w:rsidRPr="00F43C3E">
        <w:t xml:space="preserve"> </w:t>
      </w:r>
      <w:r w:rsidRPr="00C256DB">
        <w:t>Основные исторические этапы развития планирования.</w:t>
      </w:r>
      <w:r>
        <w:t xml:space="preserve"> З</w:t>
      </w:r>
      <w:r w:rsidRPr="00C256DB">
        <w:t>арубежный опыт</w:t>
      </w:r>
      <w:r>
        <w:t xml:space="preserve"> планирования и организации производства</w:t>
      </w:r>
      <w:r w:rsidRPr="00C256DB">
        <w:t xml:space="preserve">. Роль отечественной науки в создании и развитии планирования. Планирование </w:t>
      </w:r>
      <w:r>
        <w:t>и организация производства</w:t>
      </w:r>
      <w:r w:rsidRPr="00C256DB">
        <w:t xml:space="preserve"> как наука. Предмет и метод курса. </w:t>
      </w:r>
      <w:r>
        <w:t xml:space="preserve">Объект и предмет планирования. </w:t>
      </w:r>
      <w:r w:rsidRPr="00C256DB">
        <w:t>Роль курса в подготовке экономистов. Содержание курса и ег</w:t>
      </w:r>
      <w:r>
        <w:t>о связь с другими дисциплинами.</w:t>
      </w:r>
    </w:p>
    <w:p w:rsidR="002A6885" w:rsidRPr="00C256DB" w:rsidRDefault="002A6885" w:rsidP="002A6885">
      <w:pPr>
        <w:widowControl w:val="0"/>
        <w:ind w:firstLine="709"/>
        <w:jc w:val="both"/>
      </w:pPr>
      <w:r w:rsidRPr="00C256DB">
        <w:t xml:space="preserve">Основные научные теории планирования. </w:t>
      </w:r>
      <w:r>
        <w:t xml:space="preserve">Основные формы </w:t>
      </w:r>
      <w:r w:rsidRPr="00C256DB">
        <w:t>планирования</w:t>
      </w:r>
      <w:r>
        <w:t>. Классификация форм планирования.</w:t>
      </w:r>
      <w:r w:rsidRPr="00E61304">
        <w:t xml:space="preserve"> </w:t>
      </w:r>
      <w:r w:rsidRPr="00C256DB">
        <w:t xml:space="preserve">Факторы, влияющие на выбор формы планирования. </w:t>
      </w:r>
      <w:r>
        <w:t xml:space="preserve">Принципы планирования: общие, основные, специфические. </w:t>
      </w:r>
      <w:r w:rsidRPr="00C256DB">
        <w:t>Фун</w:t>
      </w:r>
      <w:r>
        <w:t>кции планирования в управлении.</w:t>
      </w:r>
    </w:p>
    <w:p w:rsidR="002A6885" w:rsidRDefault="002A6885" w:rsidP="00133000">
      <w:pPr>
        <w:ind w:firstLine="709"/>
        <w:jc w:val="both"/>
        <w:rPr>
          <w:b/>
        </w:rPr>
      </w:pPr>
      <w:r w:rsidRPr="002A6885">
        <w:rPr>
          <w:b/>
        </w:rPr>
        <w:t xml:space="preserve">Система показателей и расчетов в планировании </w:t>
      </w:r>
      <w:r w:rsidR="000D3298">
        <w:rPr>
          <w:b/>
        </w:rPr>
        <w:t>и прогнозировании.</w:t>
      </w:r>
    </w:p>
    <w:p w:rsidR="002A6885" w:rsidRPr="00C256DB" w:rsidRDefault="002A6885" w:rsidP="002A6885">
      <w:pPr>
        <w:widowControl w:val="0"/>
        <w:ind w:firstLine="709"/>
        <w:jc w:val="both"/>
      </w:pPr>
      <w:r>
        <w:rPr>
          <w:lang w:eastAsia="en-US"/>
        </w:rPr>
        <w:t xml:space="preserve">Понятие плановый показатель. Классификация плановых показателей: </w:t>
      </w:r>
      <w:r w:rsidRPr="00C256DB">
        <w:rPr>
          <w:lang w:eastAsia="en-US"/>
        </w:rPr>
        <w:t xml:space="preserve">натуральные и стоимостные; </w:t>
      </w:r>
      <w:r>
        <w:rPr>
          <w:lang w:eastAsia="en-US"/>
        </w:rPr>
        <w:t>количественные и качественные; абсолютные и относительные; утверждаемые и расчетные, частные и обобщающие. Т</w:t>
      </w:r>
      <w:r>
        <w:t>ехнология плановых расчетов</w:t>
      </w:r>
      <w:r w:rsidRPr="00C256DB">
        <w:t>: обосновани</w:t>
      </w:r>
      <w:r>
        <w:t>е</w:t>
      </w:r>
      <w:r w:rsidRPr="00C256DB">
        <w:t xml:space="preserve"> плановых показателей по фактически достигнутому уровню; планировани</w:t>
      </w:r>
      <w:r>
        <w:t>е</w:t>
      </w:r>
      <w:r w:rsidRPr="00C256DB">
        <w:t xml:space="preserve"> на основе укрупненных экономических расчетов</w:t>
      </w:r>
      <w:r w:rsidRPr="00931495">
        <w:t>. Л</w:t>
      </w:r>
      <w:r w:rsidRPr="00931495">
        <w:rPr>
          <w:lang w:eastAsia="en-US"/>
        </w:rPr>
        <w:t>огика</w:t>
      </w:r>
      <w:r>
        <w:rPr>
          <w:lang w:eastAsia="en-US"/>
        </w:rPr>
        <w:t xml:space="preserve"> планирования</w:t>
      </w:r>
      <w:r w:rsidRPr="00C256DB">
        <w:rPr>
          <w:lang w:eastAsia="en-US"/>
        </w:rPr>
        <w:t>.</w:t>
      </w:r>
      <w:r>
        <w:rPr>
          <w:lang w:eastAsia="en-US"/>
        </w:rPr>
        <w:t xml:space="preserve"> Алгоритм плановых расчетов.</w:t>
      </w:r>
      <w:r w:rsidRPr="00AC0331">
        <w:t xml:space="preserve"> Информационное обеспечение планирования</w:t>
      </w:r>
      <w:r>
        <w:t xml:space="preserve"> на предприятии.</w:t>
      </w:r>
    </w:p>
    <w:p w:rsidR="00133000" w:rsidRDefault="002A6885" w:rsidP="00133000">
      <w:pPr>
        <w:ind w:firstLine="709"/>
        <w:rPr>
          <w:b/>
        </w:rPr>
      </w:pPr>
      <w:r w:rsidRPr="002A6885">
        <w:rPr>
          <w:b/>
        </w:rPr>
        <w:t xml:space="preserve">Методология планирования </w:t>
      </w:r>
      <w:r w:rsidR="000D3298">
        <w:rPr>
          <w:b/>
        </w:rPr>
        <w:t>и прогнозирования в менеджменте</w:t>
      </w:r>
    </w:p>
    <w:p w:rsidR="002A6885" w:rsidRDefault="002A6885" w:rsidP="00133000">
      <w:pPr>
        <w:ind w:firstLine="426"/>
      </w:pPr>
      <w:r w:rsidRPr="002A6885">
        <w:t>Методы планирования. Классификация методов планирования: общие и конкретные; методы получения и анализа исходной плановой информации; методы составления. Балансовый метод. Виды балансов: материальные, трудовые, стоимостные. Нормативный метод. Понятие норматива и нормы. Нормативная база планирования. Программно-целевой метод. Методы оптимального планирования.</w:t>
      </w:r>
    </w:p>
    <w:p w:rsidR="002A6885" w:rsidRDefault="002A6885" w:rsidP="00133000">
      <w:pPr>
        <w:ind w:firstLine="709"/>
        <w:jc w:val="both"/>
        <w:rPr>
          <w:b/>
        </w:rPr>
      </w:pPr>
      <w:r w:rsidRPr="002A6885">
        <w:rPr>
          <w:b/>
        </w:rPr>
        <w:t>Стратегическое планирование на предприятии</w:t>
      </w:r>
    </w:p>
    <w:p w:rsidR="002A6885" w:rsidRDefault="002A6885" w:rsidP="00133000">
      <w:pPr>
        <w:ind w:firstLine="709"/>
        <w:jc w:val="both"/>
      </w:pPr>
      <w:r w:rsidRPr="002A6885">
        <w:t>Экономическая сущность и содержание стратегического планирования. Основные типы стратегий. Этапы стратегического планирования на предприятии. Анализ внешней и внутренней среды предприятия. Структура и содержание стратегических планов предприятия. Обоснование стратегии развития предприятия. Организация стратегического планирования. Причины неудач стратегического планирования и направления его совершенствования. План реструктуризации бизнеса и активов – основа стратегического планирования на предприятии и разработка стратегии роста. Инвестиционные планы как важнейшая составляющая стратегических планов.</w:t>
      </w:r>
    </w:p>
    <w:p w:rsidR="00133000" w:rsidRDefault="002A6885" w:rsidP="00133000">
      <w:pPr>
        <w:ind w:firstLine="709"/>
        <w:jc w:val="both"/>
        <w:rPr>
          <w:b/>
        </w:rPr>
      </w:pPr>
      <w:r w:rsidRPr="002A6885">
        <w:rPr>
          <w:b/>
        </w:rPr>
        <w:t>Текущее и оперативное планирование на предприятии</w:t>
      </w:r>
    </w:p>
    <w:p w:rsidR="00597645" w:rsidRDefault="00597645" w:rsidP="00133000">
      <w:pPr>
        <w:ind w:firstLine="709"/>
        <w:jc w:val="both"/>
      </w:pPr>
      <w:r>
        <w:t xml:space="preserve">Сущность и содержание текущего и оперативного планирования на предприятии. </w:t>
      </w:r>
      <w:r w:rsidRPr="00597645">
        <w:t>Текущие планы. Оперативные планы.</w:t>
      </w:r>
      <w:r>
        <w:t xml:space="preserve"> Годовой план производственно-финансовой </w:t>
      </w:r>
      <w:r>
        <w:lastRenderedPageBreak/>
        <w:t>деятельности. Этапы разработки текущих и оперативных планов, содержание планов. Организация текущего и оперативного планирования на предприятии.</w:t>
      </w:r>
    </w:p>
    <w:p w:rsidR="002A6885" w:rsidRDefault="00597645" w:rsidP="00133000">
      <w:pPr>
        <w:ind w:firstLine="709"/>
        <w:jc w:val="both"/>
        <w:rPr>
          <w:b/>
        </w:rPr>
      </w:pPr>
      <w:r w:rsidRPr="002A6885">
        <w:rPr>
          <w:b/>
        </w:rPr>
        <w:t xml:space="preserve"> </w:t>
      </w:r>
      <w:r w:rsidR="002A6885" w:rsidRPr="002A6885">
        <w:rPr>
          <w:b/>
        </w:rPr>
        <w:t xml:space="preserve">Бизнес-планирование </w:t>
      </w:r>
    </w:p>
    <w:p w:rsidR="002A6885" w:rsidRDefault="002A6885" w:rsidP="00133000">
      <w:pPr>
        <w:ind w:firstLine="709"/>
        <w:jc w:val="both"/>
      </w:pPr>
      <w:r w:rsidRPr="002A6885">
        <w:t xml:space="preserve">Понятие бизнес-плана. Место бизнес-планирования в планировании. Виды бизнес-планов, цели их разработки. Этапы разработки бизнес-плана и общие требования к оформлению и изложению его основных разделов. Структура бизнес-плана и его презентация потенциальным инвесторам. Содержание основных разделов бизнес-плана. Проблемы </w:t>
      </w:r>
      <w:proofErr w:type="gramStart"/>
      <w:r w:rsidRPr="002A6885">
        <w:t>современного</w:t>
      </w:r>
      <w:proofErr w:type="gramEnd"/>
      <w:r w:rsidRPr="002A6885">
        <w:t xml:space="preserve"> бизнес-планирования. Стадии процесса бизнес-планирования. Критерии оценки бизнес-планов. Экспертиза проектов потенциальными инвесторами.</w:t>
      </w:r>
    </w:p>
    <w:p w:rsidR="002A6885" w:rsidRDefault="002A6885" w:rsidP="00133000">
      <w:pPr>
        <w:ind w:firstLine="709"/>
        <w:jc w:val="both"/>
        <w:rPr>
          <w:b/>
        </w:rPr>
      </w:pPr>
      <w:r w:rsidRPr="002A6885">
        <w:rPr>
          <w:b/>
        </w:rPr>
        <w:t xml:space="preserve">Организация планирования </w:t>
      </w:r>
      <w:r w:rsidR="000D3298">
        <w:rPr>
          <w:b/>
        </w:rPr>
        <w:t xml:space="preserve">и прогнозирования </w:t>
      </w:r>
      <w:r w:rsidRPr="002A6885">
        <w:rPr>
          <w:b/>
        </w:rPr>
        <w:t xml:space="preserve">производства </w:t>
      </w:r>
    </w:p>
    <w:p w:rsidR="002A6885" w:rsidRDefault="002A6885" w:rsidP="00133000">
      <w:pPr>
        <w:ind w:firstLine="709"/>
        <w:jc w:val="both"/>
      </w:pPr>
      <w:r w:rsidRPr="002A6885">
        <w:t>Роль отраслевых специалистов и экономической группы в организации внутрихозяйственного планирования. Организация подготовительной работы к планированию. Оценка нормативно-правовой базы. Аналитические исследования – объективная база для разработки обоснованных планов развития предприятия. Оценка резервов экономического роста предприятия. Организация работы в плановый период. Особенности планирования деятельности предприятий различных отраслей и сфер АПК.</w:t>
      </w:r>
    </w:p>
    <w:p w:rsidR="00F033DA" w:rsidRDefault="002A6885" w:rsidP="00F033DA">
      <w:pPr>
        <w:ind w:firstLine="709"/>
        <w:jc w:val="both"/>
        <w:rPr>
          <w:b/>
        </w:rPr>
      </w:pPr>
      <w:r w:rsidRPr="002A6885">
        <w:rPr>
          <w:b/>
        </w:rPr>
        <w:t>Годовой план производственно-финансовой деятельности предприятия</w:t>
      </w:r>
      <w:r w:rsidR="00F033DA">
        <w:rPr>
          <w:b/>
        </w:rPr>
        <w:t xml:space="preserve"> </w:t>
      </w:r>
    </w:p>
    <w:p w:rsidR="002A6885" w:rsidRDefault="002A6885" w:rsidP="00F033DA">
      <w:pPr>
        <w:ind w:firstLine="709"/>
        <w:jc w:val="both"/>
      </w:pPr>
      <w:r w:rsidRPr="002A6885">
        <w:t xml:space="preserve">Годовой производственно-финансовый план предприятия. Состав и структура производственно-финансового плана предприятия. Содержание основных разделов производственно-финансового плана предприятия. Последовательность разработки и </w:t>
      </w:r>
      <w:proofErr w:type="gramStart"/>
      <w:r w:rsidRPr="002A6885">
        <w:t>контроля за</w:t>
      </w:r>
      <w:proofErr w:type="gramEnd"/>
      <w:r w:rsidRPr="002A6885">
        <w:t xml:space="preserve"> исполнением. Оценка устойчивости и надежности плана. Планирование социального развития предприятия. Планирование внешнеэкономической деятельности предприятия. </w:t>
      </w:r>
    </w:p>
    <w:p w:rsidR="00F033DA" w:rsidRDefault="002A6885" w:rsidP="00F033DA">
      <w:pPr>
        <w:ind w:firstLine="709"/>
        <w:jc w:val="both"/>
        <w:rPr>
          <w:b/>
        </w:rPr>
      </w:pPr>
      <w:r w:rsidRPr="002A6885">
        <w:rPr>
          <w:b/>
        </w:rPr>
        <w:t>Планирование и организация развития растениеводства</w:t>
      </w:r>
      <w:r w:rsidR="00F033DA" w:rsidRPr="002A6885">
        <w:rPr>
          <w:b/>
        </w:rPr>
        <w:t xml:space="preserve"> </w:t>
      </w:r>
    </w:p>
    <w:p w:rsidR="002A6885" w:rsidRPr="00C256DB" w:rsidRDefault="002A6885" w:rsidP="002A6885">
      <w:pPr>
        <w:widowControl w:val="0"/>
        <w:ind w:firstLine="709"/>
        <w:jc w:val="both"/>
      </w:pPr>
      <w:r w:rsidRPr="00C256DB">
        <w:t>Планирование использования земельных угодий. Обоснование уровня урожайности сельскохозяйственных культур. Методы обоснования планового уровня урожайности. Определение посевных площадей и валовых сборов продукции. Определение потребности в семенах. Расчет потребности в удобрениях и средствах защиты растений. Баланс продукции растениеводства. Определение затрат и исчисление себестоимости продукции растениеводства.</w:t>
      </w:r>
    </w:p>
    <w:p w:rsidR="002A6885" w:rsidRDefault="002A6885" w:rsidP="00F033DA">
      <w:pPr>
        <w:ind w:firstLine="709"/>
        <w:jc w:val="both"/>
        <w:rPr>
          <w:b/>
        </w:rPr>
      </w:pPr>
      <w:r w:rsidRPr="002A6885">
        <w:rPr>
          <w:b/>
        </w:rPr>
        <w:t>Планирование и организация развития животноводства</w:t>
      </w:r>
    </w:p>
    <w:p w:rsidR="002A6885" w:rsidRPr="00C256DB" w:rsidRDefault="002A6885" w:rsidP="002A6885">
      <w:pPr>
        <w:widowControl w:val="0"/>
        <w:ind w:firstLine="709"/>
        <w:jc w:val="both"/>
      </w:pPr>
      <w:r w:rsidRPr="00C256DB">
        <w:t xml:space="preserve">Содержание производственной программы развития животноводства. Планирование продуктивности животных. Планирование случки и поступления приплода. Значение, содержание и порядок разработки плана оборота стада. Планирование развития кормовой базы. Планирование производства и распределения продукции животноводства. Планирование затрат на производство и </w:t>
      </w:r>
      <w:proofErr w:type="spellStart"/>
      <w:r w:rsidRPr="00C256DB">
        <w:t>калькулирование</w:t>
      </w:r>
      <w:proofErr w:type="spellEnd"/>
      <w:r w:rsidRPr="00C256DB">
        <w:t xml:space="preserve"> себестоимости продукции животноводства.</w:t>
      </w:r>
    </w:p>
    <w:p w:rsidR="002A6885" w:rsidRPr="002A6885" w:rsidRDefault="002A6885" w:rsidP="00F033DA">
      <w:pPr>
        <w:ind w:firstLine="709"/>
        <w:jc w:val="both"/>
        <w:rPr>
          <w:b/>
        </w:rPr>
      </w:pPr>
      <w:r w:rsidRPr="002A6885">
        <w:rPr>
          <w:b/>
        </w:rPr>
        <w:t>Планирование и организация работы вспомогательных и обслуживающих производств</w:t>
      </w:r>
    </w:p>
    <w:p w:rsidR="002A6885" w:rsidRPr="00C256DB" w:rsidRDefault="002A6885" w:rsidP="002A6885">
      <w:pPr>
        <w:ind w:firstLine="709"/>
        <w:jc w:val="both"/>
      </w:pPr>
      <w:r w:rsidRPr="00C256DB">
        <w:t>Система инженерно-технического обслуживания на предприятии АПК. Основные направления планирования ИТО. Определение потребности в тракторах и самоходных сельскохозяйственных машинах. Планирование ремонта и технического обслуживания тракторов, самоходных сельхозмашин. Планирование транспортных работ. Определение потребности в топливе и смазочных материалах. Планирование энергоснабжения производства. Планирование себестоимости единицы продукции и услуг обслуживающих производств.</w:t>
      </w:r>
    </w:p>
    <w:p w:rsidR="00133000" w:rsidRDefault="002A6885" w:rsidP="00D42933">
      <w:pPr>
        <w:autoSpaceDE w:val="0"/>
        <w:autoSpaceDN w:val="0"/>
        <w:adjustRightInd w:val="0"/>
        <w:ind w:firstLine="414"/>
        <w:jc w:val="both"/>
        <w:rPr>
          <w:b/>
        </w:rPr>
      </w:pPr>
      <w:r w:rsidRPr="002A6885">
        <w:rPr>
          <w:b/>
        </w:rPr>
        <w:t>Планирование численности и фонда заработной платы работников</w:t>
      </w:r>
    </w:p>
    <w:p w:rsidR="002A6885" w:rsidRPr="00C256DB" w:rsidRDefault="002A6885" w:rsidP="002A6885">
      <w:pPr>
        <w:ind w:firstLine="709"/>
        <w:jc w:val="both"/>
        <w:rPr>
          <w:b/>
          <w:bCs/>
        </w:rPr>
      </w:pPr>
      <w:r w:rsidRPr="00C256DB">
        <w:t xml:space="preserve">Анализ </w:t>
      </w:r>
      <w:proofErr w:type="gramStart"/>
      <w:r w:rsidRPr="00C256DB">
        <w:t>существующих</w:t>
      </w:r>
      <w:proofErr w:type="gramEnd"/>
      <w:r w:rsidRPr="00C256DB">
        <w:t xml:space="preserve"> структуры и фонда заработной платы. Планирование численности работников. Баланс рабочего времени постоянных работников предприятия. Планирование фонда заработной платы работников. Методы планирования фонда оплаты труда. Надбавки и доплаты к заработной плате.</w:t>
      </w:r>
      <w:r w:rsidRPr="00C14AA4">
        <w:t xml:space="preserve"> </w:t>
      </w:r>
      <w:r>
        <w:t>Направления организации труда. Организация нормирования труда.</w:t>
      </w:r>
    </w:p>
    <w:p w:rsidR="002A6885" w:rsidRDefault="002A6885" w:rsidP="00D42933">
      <w:pPr>
        <w:autoSpaceDE w:val="0"/>
        <w:autoSpaceDN w:val="0"/>
        <w:adjustRightInd w:val="0"/>
        <w:ind w:firstLine="414"/>
        <w:jc w:val="both"/>
        <w:rPr>
          <w:b/>
        </w:rPr>
      </w:pPr>
      <w:r w:rsidRPr="002A6885">
        <w:rPr>
          <w:b/>
        </w:rPr>
        <w:t>Финансовое планирование на предприятии</w:t>
      </w:r>
    </w:p>
    <w:p w:rsidR="002A6885" w:rsidRPr="00C256DB" w:rsidRDefault="002A6885" w:rsidP="002A6885">
      <w:pPr>
        <w:tabs>
          <w:tab w:val="num" w:pos="284"/>
        </w:tabs>
        <w:ind w:firstLine="709"/>
        <w:jc w:val="both"/>
      </w:pPr>
      <w:r w:rsidRPr="002C4C05">
        <w:t>Механизм ценообразования на предприятии АПК. Использование баланса и отчета о прибыли для экспресс-анализа финансового состояния предприятия.</w:t>
      </w:r>
      <w:r>
        <w:t xml:space="preserve"> </w:t>
      </w:r>
      <w:r w:rsidRPr="00C256DB">
        <w:t xml:space="preserve">Организация финансового планирования и виды финансовых планов. Основные документы финансового бюджета </w:t>
      </w:r>
      <w:r w:rsidRPr="00C256DB">
        <w:lastRenderedPageBreak/>
        <w:t xml:space="preserve">предприятия и методика разработки кассового плана, сметы капиталовложений и прогнозного баланса. Финансовый план предприятия. Бюджетирование как метод разработки и </w:t>
      </w:r>
      <w:proofErr w:type="gramStart"/>
      <w:r w:rsidRPr="00C256DB">
        <w:t>контроля за</w:t>
      </w:r>
      <w:proofErr w:type="gramEnd"/>
      <w:r w:rsidRPr="00C256DB">
        <w:t xml:space="preserve"> выполнением оперативных планов на предприятии. Принципы и методика бюджетирования.</w:t>
      </w:r>
    </w:p>
    <w:p w:rsidR="002A6885" w:rsidRPr="002A6885" w:rsidRDefault="002A6885" w:rsidP="00D42933">
      <w:pPr>
        <w:autoSpaceDE w:val="0"/>
        <w:autoSpaceDN w:val="0"/>
        <w:adjustRightInd w:val="0"/>
        <w:ind w:firstLine="414"/>
        <w:jc w:val="both"/>
        <w:rPr>
          <w:b/>
          <w:bCs/>
        </w:rPr>
      </w:pPr>
    </w:p>
    <w:p w:rsidR="00D42933" w:rsidRDefault="00D42933" w:rsidP="00D42933">
      <w:pPr>
        <w:jc w:val="center"/>
        <w:rPr>
          <w:b/>
          <w:bCs/>
        </w:rPr>
      </w:pPr>
      <w:r w:rsidRPr="009B0F82">
        <w:rPr>
          <w:b/>
          <w:bCs/>
        </w:rPr>
        <w:t>4.2. Содержание лекций</w:t>
      </w:r>
    </w:p>
    <w:p w:rsidR="00C93D7F" w:rsidRDefault="00C93D7F" w:rsidP="00D42933">
      <w:pPr>
        <w:jc w:val="center"/>
        <w:rPr>
          <w:b/>
          <w:bCs/>
        </w:rPr>
      </w:pPr>
    </w:p>
    <w:p w:rsidR="00C93D7F" w:rsidRDefault="00C93D7F" w:rsidP="00D42933">
      <w:pPr>
        <w:jc w:val="center"/>
        <w:rPr>
          <w:b/>
          <w:bCs/>
        </w:rPr>
      </w:pPr>
      <w:r>
        <w:rPr>
          <w:b/>
          <w:bCs/>
        </w:rPr>
        <w:t xml:space="preserve">Очно-заочная форма обучения </w:t>
      </w:r>
    </w:p>
    <w:p w:rsidR="00C93D7F" w:rsidRDefault="00C93D7F" w:rsidP="00D42933">
      <w:pPr>
        <w:jc w:val="center"/>
        <w:rPr>
          <w:b/>
          <w:bCs/>
        </w:rPr>
      </w:pPr>
    </w:p>
    <w:tbl>
      <w:tblPr>
        <w:tblW w:w="10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7659"/>
        <w:gridCol w:w="992"/>
        <w:gridCol w:w="850"/>
      </w:tblGrid>
      <w:tr w:rsidR="00C93D7F" w:rsidRPr="00161519" w:rsidTr="00285996">
        <w:trPr>
          <w:cantSplit/>
          <w:trHeight w:val="1721"/>
          <w:jc w:val="center"/>
        </w:trPr>
        <w:tc>
          <w:tcPr>
            <w:tcW w:w="698" w:type="dxa"/>
            <w:vAlign w:val="center"/>
          </w:tcPr>
          <w:p w:rsidR="00C93D7F" w:rsidRPr="00964763" w:rsidRDefault="00C93D7F" w:rsidP="00285996">
            <w:pPr>
              <w:jc w:val="center"/>
            </w:pPr>
            <w:r w:rsidRPr="00964763">
              <w:t xml:space="preserve">№ </w:t>
            </w:r>
            <w:proofErr w:type="gramStart"/>
            <w:r w:rsidRPr="00964763">
              <w:t>п</w:t>
            </w:r>
            <w:proofErr w:type="gramEnd"/>
            <w:r w:rsidRPr="00964763">
              <w:t>/п</w:t>
            </w:r>
          </w:p>
        </w:tc>
        <w:tc>
          <w:tcPr>
            <w:tcW w:w="7659" w:type="dxa"/>
            <w:vAlign w:val="center"/>
          </w:tcPr>
          <w:p w:rsidR="00C93D7F" w:rsidRPr="00964763" w:rsidRDefault="00C93D7F" w:rsidP="00285996">
            <w:pPr>
              <w:jc w:val="center"/>
            </w:pPr>
            <w:r w:rsidRPr="00964763">
              <w:t>Содержание лекции</w:t>
            </w:r>
          </w:p>
        </w:tc>
        <w:tc>
          <w:tcPr>
            <w:tcW w:w="992" w:type="dxa"/>
            <w:textDirection w:val="btLr"/>
            <w:vAlign w:val="center"/>
          </w:tcPr>
          <w:p w:rsidR="00C93D7F" w:rsidRPr="00235726" w:rsidRDefault="00C93D7F" w:rsidP="00285996">
            <w:pPr>
              <w:jc w:val="center"/>
            </w:pPr>
            <w:r w:rsidRPr="00235726">
              <w:t>К</w:t>
            </w:r>
            <w:r>
              <w:t>ол-во часов</w:t>
            </w:r>
          </w:p>
        </w:tc>
        <w:tc>
          <w:tcPr>
            <w:tcW w:w="850" w:type="dxa"/>
            <w:textDirection w:val="btLr"/>
          </w:tcPr>
          <w:p w:rsidR="00C93D7F" w:rsidRPr="00161519" w:rsidRDefault="00C93D7F" w:rsidP="00285996">
            <w:pPr>
              <w:jc w:val="center"/>
              <w:rPr>
                <w:sz w:val="20"/>
                <w:szCs w:val="20"/>
              </w:rPr>
            </w:pPr>
            <w:r w:rsidRPr="00161519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C93D7F" w:rsidRPr="007A3856" w:rsidTr="00C93D7F">
        <w:trPr>
          <w:trHeight w:val="467"/>
          <w:jc w:val="center"/>
        </w:trPr>
        <w:tc>
          <w:tcPr>
            <w:tcW w:w="698" w:type="dxa"/>
          </w:tcPr>
          <w:p w:rsidR="00C93D7F" w:rsidRPr="009B0F82" w:rsidRDefault="00C93D7F" w:rsidP="00C93D7F">
            <w:pPr>
              <w:jc w:val="center"/>
            </w:pPr>
            <w:r w:rsidRPr="009B0F82">
              <w:t>1.</w:t>
            </w:r>
          </w:p>
          <w:p w:rsidR="00C93D7F" w:rsidRPr="009B0F82" w:rsidRDefault="00C93D7F" w:rsidP="00C93D7F">
            <w:pPr>
              <w:jc w:val="center"/>
            </w:pPr>
          </w:p>
        </w:tc>
        <w:tc>
          <w:tcPr>
            <w:tcW w:w="7659" w:type="dxa"/>
          </w:tcPr>
          <w:p w:rsidR="00C93D7F" w:rsidRPr="000D3298" w:rsidRDefault="00C93D7F" w:rsidP="00C93D7F">
            <w:pPr>
              <w:jc w:val="both"/>
              <w:rPr>
                <w:b/>
              </w:rPr>
            </w:pPr>
            <w:r w:rsidRPr="000D3298">
              <w:rPr>
                <w:b/>
              </w:rPr>
              <w:t>Система показателей и расчетов в планировании и прогнозировании</w:t>
            </w:r>
          </w:p>
          <w:p w:rsidR="00C93D7F" w:rsidRDefault="00C93D7F" w:rsidP="00C93D7F">
            <w:pPr>
              <w:jc w:val="both"/>
            </w:pPr>
            <w:r>
              <w:t>Обоснование необходимости планирования в условиях рыночных отношений. Основные исторические этапы развития планирования. Зарубежный опыт планирования и организации производства. Роль отечественной науки в создании и развитии планирования. Планирование и организация производства как наука. Предмет и метод курса. Объект и предмет планирования. Роль курса в подготовке экономистов. Содержание курса и его связь с другими дисциплинами.</w:t>
            </w:r>
          </w:p>
          <w:p w:rsidR="00C93D7F" w:rsidRPr="009B0F82" w:rsidRDefault="00C93D7F" w:rsidP="00C93D7F">
            <w:pPr>
              <w:jc w:val="both"/>
            </w:pPr>
            <w:r>
              <w:t>Основные научные теории планирования. Основные формы планирования. Классификация форм планирования. Факторы, влияющие на выбор формы планирования. Принципы планирования: общие, основные, специфические. Функции планирования в управлении.</w:t>
            </w:r>
          </w:p>
        </w:tc>
        <w:tc>
          <w:tcPr>
            <w:tcW w:w="992" w:type="dxa"/>
          </w:tcPr>
          <w:p w:rsidR="00C93D7F" w:rsidRPr="009B0F82" w:rsidRDefault="00C93D7F" w:rsidP="00C93D7F">
            <w:pPr>
              <w:jc w:val="center"/>
              <w:rPr>
                <w:lang w:val="en-US"/>
              </w:rPr>
            </w:pPr>
            <w:r w:rsidRPr="009B0F82">
              <w:t>2</w:t>
            </w:r>
          </w:p>
        </w:tc>
        <w:tc>
          <w:tcPr>
            <w:tcW w:w="850" w:type="dxa"/>
          </w:tcPr>
          <w:p w:rsidR="00C93D7F" w:rsidRPr="007A3856" w:rsidRDefault="00C93D7F" w:rsidP="00C93D7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C93D7F" w:rsidTr="00C93D7F">
        <w:trPr>
          <w:trHeight w:val="545"/>
          <w:jc w:val="center"/>
        </w:trPr>
        <w:tc>
          <w:tcPr>
            <w:tcW w:w="698" w:type="dxa"/>
          </w:tcPr>
          <w:p w:rsidR="00C93D7F" w:rsidRPr="001F2F59" w:rsidRDefault="00C93D7F" w:rsidP="00C93D7F">
            <w:pPr>
              <w:jc w:val="center"/>
            </w:pPr>
            <w:r>
              <w:t>2.</w:t>
            </w:r>
          </w:p>
        </w:tc>
        <w:tc>
          <w:tcPr>
            <w:tcW w:w="7659" w:type="dxa"/>
          </w:tcPr>
          <w:p w:rsidR="00C93D7F" w:rsidRPr="000D3298" w:rsidRDefault="00C93D7F" w:rsidP="00C93D7F">
            <w:pPr>
              <w:jc w:val="both"/>
              <w:rPr>
                <w:b/>
              </w:rPr>
            </w:pPr>
            <w:r w:rsidRPr="000D3298">
              <w:rPr>
                <w:b/>
              </w:rPr>
              <w:t>Методология планирования и прогнозирования  в менеджменте</w:t>
            </w:r>
          </w:p>
          <w:p w:rsidR="00C93D7F" w:rsidRPr="00F35F68" w:rsidRDefault="00C93D7F" w:rsidP="00C93D7F">
            <w:pPr>
              <w:jc w:val="both"/>
            </w:pPr>
            <w:r w:rsidRPr="00597645">
              <w:t>Понятие плановый показатель. Классификация плановых показателей: натуральные и стоимостные; количественные и качественные; абсолютные и относительные; утверждаемые и расчетные, частные и обобщающие. Технология плановых расчетов: обоснование плановых показателей по фактически достигнутому уровню; планирование на основе укрупненных экономических расчетов. Логика планирования. Алгоритм плановых расчетов. Информационное обеспечение планирования на предприятии.</w:t>
            </w:r>
          </w:p>
        </w:tc>
        <w:tc>
          <w:tcPr>
            <w:tcW w:w="992" w:type="dxa"/>
          </w:tcPr>
          <w:p w:rsidR="00C93D7F" w:rsidRDefault="00C93D7F" w:rsidP="00C93D7F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C93D7F" w:rsidRDefault="00C93D7F" w:rsidP="00C93D7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C93D7F" w:rsidTr="00C93D7F">
        <w:trPr>
          <w:trHeight w:val="545"/>
          <w:jc w:val="center"/>
        </w:trPr>
        <w:tc>
          <w:tcPr>
            <w:tcW w:w="698" w:type="dxa"/>
          </w:tcPr>
          <w:p w:rsidR="00C93D7F" w:rsidRPr="009B0F82" w:rsidRDefault="00C93D7F" w:rsidP="00C93D7F">
            <w:pPr>
              <w:jc w:val="center"/>
            </w:pPr>
            <w:r>
              <w:t>3</w:t>
            </w:r>
            <w:r w:rsidRPr="009B0F82">
              <w:t>.</w:t>
            </w:r>
          </w:p>
        </w:tc>
        <w:tc>
          <w:tcPr>
            <w:tcW w:w="7659" w:type="dxa"/>
          </w:tcPr>
          <w:p w:rsidR="00C93D7F" w:rsidRPr="000D3298" w:rsidRDefault="00C93D7F" w:rsidP="00C93D7F">
            <w:pPr>
              <w:ind w:firstLine="426"/>
              <w:rPr>
                <w:b/>
              </w:rPr>
            </w:pPr>
            <w:r w:rsidRPr="000D3298">
              <w:rPr>
                <w:b/>
              </w:rPr>
              <w:t>Стратегическое планирование на предприятии</w:t>
            </w:r>
          </w:p>
          <w:p w:rsidR="00C93D7F" w:rsidRPr="009B0F82" w:rsidRDefault="00C93D7F" w:rsidP="00C93D7F">
            <w:pPr>
              <w:jc w:val="both"/>
            </w:pPr>
            <w:r w:rsidRPr="00835822">
              <w:t>Экономическая сущность и содержание стратегического планирования. Основные типы стратегий. Этапы стратегического планирования на предприятии. Анализ внешней и внутренней среды предприятия. Структура и содержание стратегических планов предприятия. Обоснование стратегии развития предприятия. Организация стратегического планирования. Причины неудач стратегического планирования и направления его совершенствования.</w:t>
            </w:r>
          </w:p>
        </w:tc>
        <w:tc>
          <w:tcPr>
            <w:tcW w:w="992" w:type="dxa"/>
          </w:tcPr>
          <w:p w:rsidR="00C93D7F" w:rsidRPr="00F35F68" w:rsidRDefault="00C93D7F" w:rsidP="00C93D7F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C93D7F" w:rsidRDefault="00C93D7F" w:rsidP="00C93D7F">
            <w:pPr>
              <w:jc w:val="center"/>
              <w:rPr>
                <w:bCs/>
              </w:rPr>
            </w:pPr>
            <w:r>
              <w:rPr>
                <w:bCs/>
              </w:rPr>
              <w:t>+</w:t>
            </w:r>
          </w:p>
        </w:tc>
      </w:tr>
      <w:tr w:rsidR="00C93D7F" w:rsidTr="00C93D7F">
        <w:trPr>
          <w:trHeight w:val="545"/>
          <w:jc w:val="center"/>
        </w:trPr>
        <w:tc>
          <w:tcPr>
            <w:tcW w:w="698" w:type="dxa"/>
          </w:tcPr>
          <w:p w:rsidR="00C93D7F" w:rsidRPr="009B0F82" w:rsidRDefault="00C93D7F" w:rsidP="00C93D7F">
            <w:pPr>
              <w:jc w:val="center"/>
            </w:pPr>
            <w:r>
              <w:t>4</w:t>
            </w:r>
            <w:r w:rsidRPr="009B0F82">
              <w:t>.</w:t>
            </w:r>
          </w:p>
          <w:p w:rsidR="00C93D7F" w:rsidRPr="009B0F82" w:rsidRDefault="00C93D7F" w:rsidP="00C93D7F">
            <w:pPr>
              <w:jc w:val="center"/>
              <w:rPr>
                <w:lang w:val="en-US"/>
              </w:rPr>
            </w:pPr>
          </w:p>
        </w:tc>
        <w:tc>
          <w:tcPr>
            <w:tcW w:w="7659" w:type="dxa"/>
          </w:tcPr>
          <w:p w:rsidR="00C93D7F" w:rsidRPr="000D3298" w:rsidRDefault="00C93D7F" w:rsidP="00C93D7F">
            <w:pPr>
              <w:jc w:val="both"/>
              <w:rPr>
                <w:b/>
              </w:rPr>
            </w:pPr>
            <w:r w:rsidRPr="000D3298">
              <w:rPr>
                <w:b/>
              </w:rPr>
              <w:t>Текущее и оперативное планирование на предприятии</w:t>
            </w:r>
          </w:p>
          <w:p w:rsidR="00C93D7F" w:rsidRPr="009B0F82" w:rsidRDefault="00C93D7F" w:rsidP="00C93D7F">
            <w:pPr>
              <w:jc w:val="both"/>
            </w:pPr>
            <w:r w:rsidRPr="00835822">
              <w:t>Сущность и содержание текущего и оперативного планирования на предприятии. Текущие планы. Оперативные планы. Годовой план производственно-финансовой деятельности. Этапы разработки текущих и оперативных планов, содержание планов. Организация текущего и оперативного планирования на предприятии.</w:t>
            </w:r>
          </w:p>
        </w:tc>
        <w:tc>
          <w:tcPr>
            <w:tcW w:w="992" w:type="dxa"/>
          </w:tcPr>
          <w:p w:rsidR="00C93D7F" w:rsidRPr="00F35F68" w:rsidRDefault="00C93D7F" w:rsidP="00C93D7F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C93D7F" w:rsidRDefault="00C93D7F" w:rsidP="00C93D7F">
            <w:pPr>
              <w:jc w:val="center"/>
              <w:rPr>
                <w:bCs/>
              </w:rPr>
            </w:pPr>
            <w:r>
              <w:rPr>
                <w:bCs/>
              </w:rPr>
              <w:t>+</w:t>
            </w:r>
          </w:p>
        </w:tc>
      </w:tr>
      <w:tr w:rsidR="00C93D7F" w:rsidTr="00C93D7F">
        <w:trPr>
          <w:trHeight w:val="545"/>
          <w:jc w:val="center"/>
        </w:trPr>
        <w:tc>
          <w:tcPr>
            <w:tcW w:w="698" w:type="dxa"/>
          </w:tcPr>
          <w:p w:rsidR="00C93D7F" w:rsidRPr="009B0F82" w:rsidRDefault="00C93D7F" w:rsidP="00C93D7F">
            <w:pPr>
              <w:jc w:val="center"/>
            </w:pPr>
            <w:r>
              <w:lastRenderedPageBreak/>
              <w:t>5</w:t>
            </w:r>
            <w:r w:rsidRPr="009B0F82">
              <w:t>.</w:t>
            </w:r>
          </w:p>
        </w:tc>
        <w:tc>
          <w:tcPr>
            <w:tcW w:w="7659" w:type="dxa"/>
          </w:tcPr>
          <w:p w:rsidR="00C93D7F" w:rsidRPr="000D3298" w:rsidRDefault="00C93D7F" w:rsidP="00C93D7F">
            <w:pPr>
              <w:jc w:val="both"/>
              <w:rPr>
                <w:b/>
              </w:rPr>
            </w:pPr>
            <w:r w:rsidRPr="000D3298">
              <w:rPr>
                <w:b/>
              </w:rPr>
              <w:t>Бизнес-план</w:t>
            </w:r>
          </w:p>
          <w:p w:rsidR="00C93D7F" w:rsidRPr="009B0F82" w:rsidRDefault="00C93D7F" w:rsidP="00C93D7F">
            <w:pPr>
              <w:jc w:val="both"/>
            </w:pPr>
            <w:r w:rsidRPr="00835822">
              <w:t xml:space="preserve">Понятие бизнес-плана. Место бизнес-планирования в планировании. Виды бизнес-планов, цели их разработки. Этапы разработки бизнес-плана и общие требования к оформлению и изложению его основных разделов. Структура бизнес-плана и его презентация потенциальным инвесторам. Содержание основных разделов бизнес-плана. Проблемы </w:t>
            </w:r>
            <w:proofErr w:type="gramStart"/>
            <w:r w:rsidRPr="00835822">
              <w:t>современного</w:t>
            </w:r>
            <w:proofErr w:type="gramEnd"/>
            <w:r w:rsidRPr="00835822">
              <w:t xml:space="preserve"> бизнес-планирования.</w:t>
            </w:r>
          </w:p>
        </w:tc>
        <w:tc>
          <w:tcPr>
            <w:tcW w:w="992" w:type="dxa"/>
          </w:tcPr>
          <w:p w:rsidR="00C93D7F" w:rsidRPr="009B0F82" w:rsidRDefault="00C93D7F" w:rsidP="00C93D7F">
            <w:pPr>
              <w:jc w:val="center"/>
            </w:pPr>
            <w:r w:rsidRPr="009B0F82">
              <w:t>2</w:t>
            </w:r>
          </w:p>
        </w:tc>
        <w:tc>
          <w:tcPr>
            <w:tcW w:w="850" w:type="dxa"/>
          </w:tcPr>
          <w:p w:rsidR="00C93D7F" w:rsidRDefault="00C93D7F" w:rsidP="00C93D7F">
            <w:pPr>
              <w:jc w:val="center"/>
              <w:rPr>
                <w:bCs/>
              </w:rPr>
            </w:pPr>
            <w:r>
              <w:rPr>
                <w:bCs/>
              </w:rPr>
              <w:t>+</w:t>
            </w:r>
          </w:p>
        </w:tc>
      </w:tr>
      <w:tr w:rsidR="00C93D7F" w:rsidTr="00C93D7F">
        <w:trPr>
          <w:trHeight w:val="545"/>
          <w:jc w:val="center"/>
        </w:trPr>
        <w:tc>
          <w:tcPr>
            <w:tcW w:w="698" w:type="dxa"/>
          </w:tcPr>
          <w:p w:rsidR="00C93D7F" w:rsidRPr="009B0F82" w:rsidRDefault="00C93D7F" w:rsidP="00C93D7F">
            <w:pPr>
              <w:jc w:val="center"/>
            </w:pPr>
            <w:r>
              <w:t>6</w:t>
            </w:r>
            <w:r w:rsidRPr="009B0F82">
              <w:t>.</w:t>
            </w:r>
          </w:p>
        </w:tc>
        <w:tc>
          <w:tcPr>
            <w:tcW w:w="7659" w:type="dxa"/>
          </w:tcPr>
          <w:p w:rsidR="00C93D7F" w:rsidRPr="000D3298" w:rsidRDefault="00C93D7F" w:rsidP="00C93D7F">
            <w:pPr>
              <w:jc w:val="both"/>
              <w:rPr>
                <w:b/>
              </w:rPr>
            </w:pPr>
            <w:r w:rsidRPr="000D3298">
              <w:rPr>
                <w:b/>
              </w:rPr>
              <w:t>Организация планирования и прогнозирования производства</w:t>
            </w:r>
          </w:p>
          <w:p w:rsidR="00C93D7F" w:rsidRPr="009B0F82" w:rsidRDefault="00C93D7F" w:rsidP="00C93D7F">
            <w:pPr>
              <w:jc w:val="both"/>
            </w:pPr>
            <w:r w:rsidRPr="00835822">
              <w:t>Роль отраслевых специалистов и экономической группы в организации внутрихозяйственного планирования. Организация подготовительной работы к планированию. Оценка нормативно-правовой базы. Аналитические исследования – объективная база для разработки обоснованных планов развития предприятия. Оценка резервов экономического роста предприятия.</w:t>
            </w:r>
          </w:p>
        </w:tc>
        <w:tc>
          <w:tcPr>
            <w:tcW w:w="992" w:type="dxa"/>
          </w:tcPr>
          <w:p w:rsidR="00C93D7F" w:rsidRPr="009B0F82" w:rsidRDefault="00C93D7F" w:rsidP="00C93D7F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C93D7F" w:rsidRDefault="00C93D7F" w:rsidP="00C93D7F">
            <w:pPr>
              <w:jc w:val="center"/>
              <w:rPr>
                <w:bCs/>
              </w:rPr>
            </w:pPr>
            <w:r>
              <w:rPr>
                <w:bCs/>
              </w:rPr>
              <w:t>+</w:t>
            </w:r>
          </w:p>
        </w:tc>
      </w:tr>
      <w:tr w:rsidR="00C93D7F" w:rsidTr="00C93D7F">
        <w:trPr>
          <w:trHeight w:val="545"/>
          <w:jc w:val="center"/>
        </w:trPr>
        <w:tc>
          <w:tcPr>
            <w:tcW w:w="698" w:type="dxa"/>
          </w:tcPr>
          <w:p w:rsidR="00C93D7F" w:rsidRPr="009B0F82" w:rsidRDefault="00C93D7F" w:rsidP="00C93D7F">
            <w:pPr>
              <w:jc w:val="center"/>
            </w:pPr>
            <w:r>
              <w:t>7</w:t>
            </w:r>
            <w:r w:rsidRPr="009B0F82">
              <w:t>.</w:t>
            </w:r>
          </w:p>
          <w:p w:rsidR="00C93D7F" w:rsidRPr="009B0F82" w:rsidRDefault="00C93D7F" w:rsidP="00C93D7F">
            <w:pPr>
              <w:jc w:val="center"/>
              <w:rPr>
                <w:lang w:val="en-US"/>
              </w:rPr>
            </w:pPr>
          </w:p>
        </w:tc>
        <w:tc>
          <w:tcPr>
            <w:tcW w:w="7659" w:type="dxa"/>
          </w:tcPr>
          <w:p w:rsidR="00C93D7F" w:rsidRPr="00457233" w:rsidRDefault="00C93D7F" w:rsidP="00C93D7F">
            <w:pPr>
              <w:jc w:val="both"/>
              <w:rPr>
                <w:b/>
              </w:rPr>
            </w:pPr>
            <w:r w:rsidRPr="00457233">
              <w:rPr>
                <w:b/>
              </w:rPr>
              <w:t>Годовой план производственно-финансовой деятельности предприятия</w:t>
            </w:r>
            <w:r>
              <w:rPr>
                <w:b/>
              </w:rPr>
              <w:t>.</w:t>
            </w:r>
          </w:p>
          <w:p w:rsidR="00C93D7F" w:rsidRPr="009B0F82" w:rsidRDefault="00C93D7F" w:rsidP="00C93D7F">
            <w:pPr>
              <w:jc w:val="both"/>
            </w:pPr>
            <w:r w:rsidRPr="00835822">
              <w:t xml:space="preserve">Годовой производственно-финансовый план предприятия. Состав и структура производственно-финансового плана предприятия. Содержание основных разделов производственно-финансового плана предприятия. Последовательность разработки и </w:t>
            </w:r>
            <w:proofErr w:type="gramStart"/>
            <w:r w:rsidRPr="00835822">
              <w:t>контроля за</w:t>
            </w:r>
            <w:proofErr w:type="gramEnd"/>
            <w:r w:rsidRPr="00835822">
              <w:t xml:space="preserve"> исполнением.</w:t>
            </w:r>
          </w:p>
        </w:tc>
        <w:tc>
          <w:tcPr>
            <w:tcW w:w="992" w:type="dxa"/>
          </w:tcPr>
          <w:p w:rsidR="00C93D7F" w:rsidRPr="009B0F82" w:rsidRDefault="00C93D7F" w:rsidP="00C93D7F">
            <w:pPr>
              <w:jc w:val="center"/>
              <w:rPr>
                <w:lang w:val="en-US"/>
              </w:rPr>
            </w:pPr>
            <w:r>
              <w:t>2</w:t>
            </w:r>
          </w:p>
        </w:tc>
        <w:tc>
          <w:tcPr>
            <w:tcW w:w="850" w:type="dxa"/>
          </w:tcPr>
          <w:p w:rsidR="00C93D7F" w:rsidRDefault="00C93D7F" w:rsidP="00C93D7F">
            <w:pPr>
              <w:jc w:val="center"/>
              <w:rPr>
                <w:bCs/>
              </w:rPr>
            </w:pPr>
            <w:r>
              <w:rPr>
                <w:bCs/>
              </w:rPr>
              <w:t>+</w:t>
            </w:r>
          </w:p>
        </w:tc>
      </w:tr>
      <w:tr w:rsidR="00C93D7F" w:rsidTr="00C93D7F">
        <w:trPr>
          <w:trHeight w:val="545"/>
          <w:jc w:val="center"/>
        </w:trPr>
        <w:tc>
          <w:tcPr>
            <w:tcW w:w="698" w:type="dxa"/>
          </w:tcPr>
          <w:p w:rsidR="00C93D7F" w:rsidRPr="009B0F82" w:rsidRDefault="00C93D7F" w:rsidP="00C93D7F">
            <w:pPr>
              <w:jc w:val="center"/>
            </w:pPr>
            <w:r>
              <w:t>8</w:t>
            </w:r>
            <w:r w:rsidRPr="009B0F82">
              <w:t>.</w:t>
            </w:r>
          </w:p>
          <w:p w:rsidR="00C93D7F" w:rsidRPr="009B0F82" w:rsidRDefault="00C93D7F" w:rsidP="00C93D7F">
            <w:pPr>
              <w:jc w:val="center"/>
            </w:pPr>
          </w:p>
        </w:tc>
        <w:tc>
          <w:tcPr>
            <w:tcW w:w="7659" w:type="dxa"/>
          </w:tcPr>
          <w:p w:rsidR="00C93D7F" w:rsidRPr="00457233" w:rsidRDefault="00C93D7F" w:rsidP="00C93D7F">
            <w:pPr>
              <w:jc w:val="both"/>
              <w:rPr>
                <w:b/>
              </w:rPr>
            </w:pPr>
            <w:r w:rsidRPr="00457233">
              <w:rPr>
                <w:b/>
              </w:rPr>
              <w:t>Финансовое планирование на предприятии.</w:t>
            </w:r>
          </w:p>
          <w:p w:rsidR="00C93D7F" w:rsidRPr="009B0F82" w:rsidRDefault="00C93D7F" w:rsidP="00C93D7F">
            <w:pPr>
              <w:jc w:val="both"/>
            </w:pPr>
            <w:r w:rsidRPr="00835822">
              <w:t>Механизм ценообразования на предприятии АПК. Использование баланса и отчета о прибыли для экспресс-анализа финансового состояния предприятия. Организация финансового планирования и виды финансовых планов. Основные документы финансового бюджета предприятия и методика разработки кассового плана, сметы капиталовложений и прогнозного баланса. Финансовый план предприятия.</w:t>
            </w:r>
          </w:p>
        </w:tc>
        <w:tc>
          <w:tcPr>
            <w:tcW w:w="992" w:type="dxa"/>
          </w:tcPr>
          <w:p w:rsidR="00C93D7F" w:rsidRPr="009B0F82" w:rsidRDefault="00C93D7F" w:rsidP="00C93D7F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C93D7F" w:rsidRDefault="00C93D7F" w:rsidP="00C93D7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C93D7F" w:rsidRPr="00C93D7F" w:rsidTr="00C93D7F">
        <w:trPr>
          <w:trHeight w:val="545"/>
          <w:jc w:val="center"/>
        </w:trPr>
        <w:tc>
          <w:tcPr>
            <w:tcW w:w="698" w:type="dxa"/>
          </w:tcPr>
          <w:p w:rsidR="00C93D7F" w:rsidRPr="009B0F82" w:rsidRDefault="00C93D7F" w:rsidP="00C93D7F">
            <w:pPr>
              <w:jc w:val="center"/>
              <w:rPr>
                <w:b/>
                <w:bCs/>
              </w:rPr>
            </w:pPr>
          </w:p>
        </w:tc>
        <w:tc>
          <w:tcPr>
            <w:tcW w:w="7659" w:type="dxa"/>
          </w:tcPr>
          <w:p w:rsidR="00C93D7F" w:rsidRPr="009B0F82" w:rsidRDefault="00C93D7F" w:rsidP="00C93D7F">
            <w:pPr>
              <w:rPr>
                <w:b/>
                <w:bCs/>
              </w:rPr>
            </w:pPr>
            <w:r w:rsidRPr="009B0F82">
              <w:rPr>
                <w:b/>
                <w:bCs/>
              </w:rPr>
              <w:t>Итого</w:t>
            </w:r>
          </w:p>
        </w:tc>
        <w:tc>
          <w:tcPr>
            <w:tcW w:w="992" w:type="dxa"/>
          </w:tcPr>
          <w:p w:rsidR="00C93D7F" w:rsidRPr="00363833" w:rsidRDefault="00C93D7F" w:rsidP="00C93D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850" w:type="dxa"/>
          </w:tcPr>
          <w:p w:rsidR="00C93D7F" w:rsidRPr="00C93D7F" w:rsidRDefault="00C93D7F" w:rsidP="00C93D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Pr="00C93D7F">
              <w:rPr>
                <w:b/>
                <w:bCs/>
              </w:rPr>
              <w:t>%</w:t>
            </w:r>
          </w:p>
        </w:tc>
      </w:tr>
    </w:tbl>
    <w:p w:rsidR="00C93D7F" w:rsidRPr="009B0F82" w:rsidRDefault="00C93D7F" w:rsidP="00D42933">
      <w:pPr>
        <w:jc w:val="center"/>
        <w:rPr>
          <w:b/>
          <w:bCs/>
        </w:rPr>
      </w:pPr>
    </w:p>
    <w:p w:rsidR="00D42933" w:rsidRDefault="00D42933" w:rsidP="00D42933">
      <w:pPr>
        <w:jc w:val="center"/>
        <w:rPr>
          <w:b/>
          <w:bCs/>
        </w:rPr>
      </w:pPr>
      <w:r w:rsidRPr="009B0F82">
        <w:rPr>
          <w:b/>
          <w:bCs/>
        </w:rPr>
        <w:t>4.3. Содержание лабораторных занятий</w:t>
      </w:r>
    </w:p>
    <w:p w:rsidR="00C93D7F" w:rsidRDefault="00C93D7F" w:rsidP="00C93D7F">
      <w:pPr>
        <w:ind w:firstLine="708"/>
        <w:rPr>
          <w:b/>
          <w:bCs/>
        </w:rPr>
      </w:pPr>
    </w:p>
    <w:p w:rsidR="0053303D" w:rsidRDefault="0053303D" w:rsidP="00C93D7F">
      <w:pPr>
        <w:ind w:firstLine="708"/>
        <w:rPr>
          <w:b/>
          <w:bCs/>
        </w:rPr>
      </w:pPr>
      <w:r>
        <w:rPr>
          <w:bCs/>
        </w:rPr>
        <w:t>Лабораторные занятия</w:t>
      </w:r>
      <w:r w:rsidRPr="0053303D">
        <w:rPr>
          <w:bCs/>
        </w:rPr>
        <w:t xml:space="preserve"> в плане учебной дисциплины не предусмотрены.</w:t>
      </w:r>
    </w:p>
    <w:p w:rsidR="00C93D7F" w:rsidRDefault="00C93D7F" w:rsidP="00D42933">
      <w:pPr>
        <w:jc w:val="center"/>
        <w:rPr>
          <w:b/>
          <w:bCs/>
        </w:rPr>
      </w:pPr>
    </w:p>
    <w:p w:rsidR="00D42933" w:rsidRDefault="00D42933" w:rsidP="00D42933">
      <w:pPr>
        <w:jc w:val="center"/>
        <w:rPr>
          <w:b/>
          <w:bCs/>
        </w:rPr>
      </w:pPr>
      <w:r w:rsidRPr="009B0F82">
        <w:rPr>
          <w:b/>
          <w:bCs/>
        </w:rPr>
        <w:t>4.4. Содержание практических занятий</w:t>
      </w:r>
    </w:p>
    <w:p w:rsidR="00C93D7F" w:rsidRDefault="00C93D7F" w:rsidP="00D42933">
      <w:pPr>
        <w:jc w:val="center"/>
        <w:rPr>
          <w:b/>
          <w:bCs/>
        </w:rPr>
      </w:pPr>
    </w:p>
    <w:p w:rsidR="00C93D7F" w:rsidRDefault="00C93D7F" w:rsidP="00D42933">
      <w:pPr>
        <w:jc w:val="center"/>
        <w:rPr>
          <w:b/>
          <w:bCs/>
        </w:rPr>
      </w:pPr>
      <w:r>
        <w:rPr>
          <w:b/>
          <w:bCs/>
        </w:rPr>
        <w:t xml:space="preserve">Очно-заочная форма обучения </w:t>
      </w:r>
    </w:p>
    <w:p w:rsidR="00C93D7F" w:rsidRDefault="00C93D7F" w:rsidP="00D42933">
      <w:pPr>
        <w:jc w:val="center"/>
        <w:rPr>
          <w:b/>
          <w:bCs/>
        </w:rPr>
      </w:pPr>
    </w:p>
    <w:tbl>
      <w:tblPr>
        <w:tblW w:w="1005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7938"/>
        <w:gridCol w:w="851"/>
        <w:gridCol w:w="709"/>
      </w:tblGrid>
      <w:tr w:rsidR="00C93D7F" w:rsidRPr="00161519" w:rsidTr="00285996">
        <w:trPr>
          <w:cantSplit/>
          <w:trHeight w:val="1541"/>
        </w:trPr>
        <w:tc>
          <w:tcPr>
            <w:tcW w:w="560" w:type="dxa"/>
            <w:vAlign w:val="center"/>
          </w:tcPr>
          <w:p w:rsidR="00C93D7F" w:rsidRPr="00964763" w:rsidRDefault="00C93D7F" w:rsidP="00285996">
            <w:pPr>
              <w:jc w:val="center"/>
            </w:pPr>
            <w:r w:rsidRPr="00964763">
              <w:t xml:space="preserve">№ </w:t>
            </w:r>
          </w:p>
          <w:p w:rsidR="00C93D7F" w:rsidRPr="00964763" w:rsidRDefault="00C93D7F" w:rsidP="00285996">
            <w:pPr>
              <w:jc w:val="center"/>
            </w:pPr>
            <w:proofErr w:type="gramStart"/>
            <w:r w:rsidRPr="00964763">
              <w:t>п</w:t>
            </w:r>
            <w:proofErr w:type="gramEnd"/>
            <w:r>
              <w:t>/</w:t>
            </w:r>
            <w:r w:rsidRPr="00964763">
              <w:t>п</w:t>
            </w:r>
          </w:p>
        </w:tc>
        <w:tc>
          <w:tcPr>
            <w:tcW w:w="7938" w:type="dxa"/>
            <w:vAlign w:val="center"/>
          </w:tcPr>
          <w:p w:rsidR="00C93D7F" w:rsidRPr="00964763" w:rsidRDefault="00C93D7F" w:rsidP="00285996">
            <w:pPr>
              <w:jc w:val="center"/>
            </w:pPr>
            <w:r w:rsidRPr="00964763">
              <w:t>Наименование практических занятий</w:t>
            </w:r>
          </w:p>
        </w:tc>
        <w:tc>
          <w:tcPr>
            <w:tcW w:w="851" w:type="dxa"/>
            <w:textDirection w:val="btLr"/>
            <w:vAlign w:val="center"/>
          </w:tcPr>
          <w:p w:rsidR="00C93D7F" w:rsidRPr="00161519" w:rsidRDefault="00C93D7F" w:rsidP="00285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Кол-во часов </w:t>
            </w:r>
          </w:p>
          <w:p w:rsidR="00C93D7F" w:rsidRPr="00CE5E20" w:rsidRDefault="00C93D7F" w:rsidP="00285996">
            <w:pPr>
              <w:ind w:hanging="13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:rsidR="00C93D7F" w:rsidRPr="00161519" w:rsidRDefault="00C93D7F" w:rsidP="00285996">
            <w:pPr>
              <w:jc w:val="center"/>
              <w:rPr>
                <w:sz w:val="20"/>
                <w:szCs w:val="20"/>
              </w:rPr>
            </w:pPr>
            <w:r w:rsidRPr="00161519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C93D7F" w:rsidRPr="007A3856" w:rsidTr="00285996">
        <w:trPr>
          <w:trHeight w:val="486"/>
        </w:trPr>
        <w:tc>
          <w:tcPr>
            <w:tcW w:w="560" w:type="dxa"/>
            <w:vAlign w:val="center"/>
          </w:tcPr>
          <w:p w:rsidR="00C93D7F" w:rsidRPr="009B0F82" w:rsidRDefault="00C93D7F" w:rsidP="00C93D7F">
            <w:pPr>
              <w:jc w:val="center"/>
            </w:pPr>
            <w:r w:rsidRPr="009B0F82">
              <w:t>1.</w:t>
            </w:r>
          </w:p>
        </w:tc>
        <w:tc>
          <w:tcPr>
            <w:tcW w:w="7938" w:type="dxa"/>
            <w:vAlign w:val="center"/>
          </w:tcPr>
          <w:p w:rsidR="00C93D7F" w:rsidRPr="0053303D" w:rsidRDefault="00C93D7F" w:rsidP="00C93D7F">
            <w:r>
              <w:t xml:space="preserve">Планирование организации  и развития растениеводства </w:t>
            </w:r>
          </w:p>
        </w:tc>
        <w:tc>
          <w:tcPr>
            <w:tcW w:w="851" w:type="dxa"/>
            <w:vAlign w:val="center"/>
          </w:tcPr>
          <w:p w:rsidR="00C93D7F" w:rsidRPr="00230770" w:rsidRDefault="00C93D7F" w:rsidP="00C93D7F">
            <w:pPr>
              <w:jc w:val="center"/>
              <w:rPr>
                <w:rFonts w:ascii="Cambria Math" w:hAnsi="Cambria Math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oMath>
            </m:oMathPara>
          </w:p>
        </w:tc>
        <w:tc>
          <w:tcPr>
            <w:tcW w:w="709" w:type="dxa"/>
            <w:vAlign w:val="center"/>
          </w:tcPr>
          <w:p w:rsidR="00C93D7F" w:rsidRPr="007A3856" w:rsidRDefault="00C93D7F" w:rsidP="00C93D7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C93D7F" w:rsidTr="00285996">
        <w:trPr>
          <w:trHeight w:val="486"/>
        </w:trPr>
        <w:tc>
          <w:tcPr>
            <w:tcW w:w="560" w:type="dxa"/>
            <w:vAlign w:val="center"/>
          </w:tcPr>
          <w:p w:rsidR="00C93D7F" w:rsidRPr="009B0F82" w:rsidRDefault="00C93D7F" w:rsidP="00C93D7F">
            <w:pPr>
              <w:jc w:val="center"/>
            </w:pPr>
            <w:r w:rsidRPr="009B0F82">
              <w:t>2.</w:t>
            </w:r>
          </w:p>
        </w:tc>
        <w:tc>
          <w:tcPr>
            <w:tcW w:w="7938" w:type="dxa"/>
            <w:vAlign w:val="center"/>
          </w:tcPr>
          <w:p w:rsidR="00C93D7F" w:rsidRPr="0053303D" w:rsidRDefault="00C93D7F" w:rsidP="00C93D7F">
            <w:pPr>
              <w:jc w:val="both"/>
            </w:pPr>
            <w:r>
              <w:t>Планирование организации  и развития животноводства</w:t>
            </w:r>
          </w:p>
        </w:tc>
        <w:tc>
          <w:tcPr>
            <w:tcW w:w="851" w:type="dxa"/>
            <w:vAlign w:val="center"/>
          </w:tcPr>
          <w:p w:rsidR="00C93D7F" w:rsidRPr="00230770" w:rsidRDefault="00C93D7F" w:rsidP="00C93D7F">
            <w:pPr>
              <w:jc w:val="center"/>
              <w:rPr>
                <w:rFonts w:ascii="Cambria Math" w:hAnsi="Cambria Math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oMath>
            </m:oMathPara>
          </w:p>
        </w:tc>
        <w:tc>
          <w:tcPr>
            <w:tcW w:w="709" w:type="dxa"/>
            <w:vAlign w:val="center"/>
          </w:tcPr>
          <w:p w:rsidR="00C93D7F" w:rsidRDefault="00C93D7F" w:rsidP="00C93D7F">
            <w:pPr>
              <w:jc w:val="center"/>
              <w:rPr>
                <w:bCs/>
              </w:rPr>
            </w:pPr>
            <w:r>
              <w:rPr>
                <w:bCs/>
              </w:rPr>
              <w:t>+</w:t>
            </w:r>
          </w:p>
        </w:tc>
      </w:tr>
      <w:tr w:rsidR="00C93D7F" w:rsidTr="00285996">
        <w:trPr>
          <w:trHeight w:val="486"/>
        </w:trPr>
        <w:tc>
          <w:tcPr>
            <w:tcW w:w="560" w:type="dxa"/>
            <w:vAlign w:val="center"/>
          </w:tcPr>
          <w:p w:rsidR="00C93D7F" w:rsidRPr="009B0F82" w:rsidRDefault="00C93D7F" w:rsidP="00C93D7F">
            <w:pPr>
              <w:jc w:val="center"/>
            </w:pPr>
            <w:r w:rsidRPr="009B0F82">
              <w:t>3.</w:t>
            </w:r>
          </w:p>
        </w:tc>
        <w:tc>
          <w:tcPr>
            <w:tcW w:w="7938" w:type="dxa"/>
            <w:vAlign w:val="center"/>
          </w:tcPr>
          <w:p w:rsidR="00C93D7F" w:rsidRPr="0053303D" w:rsidRDefault="00C93D7F" w:rsidP="00C93D7F">
            <w:pPr>
              <w:jc w:val="both"/>
            </w:pPr>
            <w:r>
              <w:t>Планирование труда и заработной платы</w:t>
            </w:r>
          </w:p>
        </w:tc>
        <w:tc>
          <w:tcPr>
            <w:tcW w:w="851" w:type="dxa"/>
            <w:vAlign w:val="center"/>
          </w:tcPr>
          <w:p w:rsidR="00C93D7F" w:rsidRPr="00230770" w:rsidRDefault="00C93D7F" w:rsidP="00C93D7F">
            <w:pPr>
              <w:jc w:val="center"/>
              <w:rPr>
                <w:rFonts w:ascii="Cambria Math" w:hAnsi="Cambria Math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oMath>
            </m:oMathPara>
          </w:p>
        </w:tc>
        <w:tc>
          <w:tcPr>
            <w:tcW w:w="709" w:type="dxa"/>
            <w:vAlign w:val="center"/>
          </w:tcPr>
          <w:p w:rsidR="00C93D7F" w:rsidRDefault="00C93D7F" w:rsidP="00C93D7F">
            <w:pPr>
              <w:jc w:val="center"/>
              <w:rPr>
                <w:bCs/>
              </w:rPr>
            </w:pPr>
            <w:r>
              <w:rPr>
                <w:bCs/>
              </w:rPr>
              <w:t>+</w:t>
            </w:r>
          </w:p>
        </w:tc>
      </w:tr>
      <w:tr w:rsidR="00C93D7F" w:rsidTr="00285996">
        <w:trPr>
          <w:trHeight w:val="486"/>
        </w:trPr>
        <w:tc>
          <w:tcPr>
            <w:tcW w:w="560" w:type="dxa"/>
            <w:vAlign w:val="center"/>
          </w:tcPr>
          <w:p w:rsidR="00C93D7F" w:rsidRPr="009B0F82" w:rsidRDefault="00C93D7F" w:rsidP="00C93D7F">
            <w:pPr>
              <w:jc w:val="center"/>
            </w:pPr>
            <w:r w:rsidRPr="009B0F82">
              <w:lastRenderedPageBreak/>
              <w:t>4.</w:t>
            </w:r>
          </w:p>
        </w:tc>
        <w:tc>
          <w:tcPr>
            <w:tcW w:w="7938" w:type="dxa"/>
            <w:vAlign w:val="center"/>
          </w:tcPr>
          <w:p w:rsidR="00C93D7F" w:rsidRPr="0053303D" w:rsidRDefault="00C93D7F" w:rsidP="00C93D7F">
            <w:pPr>
              <w:jc w:val="both"/>
            </w:pPr>
            <w:r>
              <w:t>Планирование себестоимости продукции</w:t>
            </w:r>
          </w:p>
        </w:tc>
        <w:tc>
          <w:tcPr>
            <w:tcW w:w="851" w:type="dxa"/>
            <w:vAlign w:val="center"/>
          </w:tcPr>
          <w:p w:rsidR="00C93D7F" w:rsidRPr="00230770" w:rsidRDefault="00C93D7F" w:rsidP="00C93D7F">
            <w:pPr>
              <w:jc w:val="center"/>
              <w:rPr>
                <w:rFonts w:ascii="Cambria Math" w:hAnsi="Cambria Math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oMath>
            </m:oMathPara>
          </w:p>
        </w:tc>
        <w:tc>
          <w:tcPr>
            <w:tcW w:w="709" w:type="dxa"/>
            <w:vAlign w:val="center"/>
          </w:tcPr>
          <w:p w:rsidR="00C93D7F" w:rsidRDefault="00C93D7F" w:rsidP="00C93D7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C93D7F" w:rsidTr="00285996">
        <w:trPr>
          <w:trHeight w:val="486"/>
        </w:trPr>
        <w:tc>
          <w:tcPr>
            <w:tcW w:w="560" w:type="dxa"/>
            <w:vAlign w:val="center"/>
          </w:tcPr>
          <w:p w:rsidR="00C93D7F" w:rsidRPr="009B0F82" w:rsidRDefault="00C93D7F" w:rsidP="00C93D7F">
            <w:pPr>
              <w:jc w:val="center"/>
            </w:pPr>
            <w:r w:rsidRPr="009B0F82">
              <w:t>5.</w:t>
            </w:r>
          </w:p>
        </w:tc>
        <w:tc>
          <w:tcPr>
            <w:tcW w:w="7938" w:type="dxa"/>
            <w:vAlign w:val="center"/>
          </w:tcPr>
          <w:p w:rsidR="00C93D7F" w:rsidRPr="0053303D" w:rsidRDefault="00C93D7F" w:rsidP="00C93D7F">
            <w:pPr>
              <w:jc w:val="both"/>
            </w:pPr>
            <w:r>
              <w:t>Планирование и прогнозирование цен на продукцию</w:t>
            </w:r>
          </w:p>
        </w:tc>
        <w:tc>
          <w:tcPr>
            <w:tcW w:w="851" w:type="dxa"/>
            <w:vAlign w:val="center"/>
          </w:tcPr>
          <w:p w:rsidR="00C93D7F" w:rsidRPr="00230770" w:rsidRDefault="00C93D7F" w:rsidP="00C93D7F">
            <w:pPr>
              <w:jc w:val="center"/>
              <w:rPr>
                <w:rFonts w:ascii="Cambria Math" w:hAnsi="Cambria Math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oMath>
            </m:oMathPara>
          </w:p>
        </w:tc>
        <w:tc>
          <w:tcPr>
            <w:tcW w:w="709" w:type="dxa"/>
            <w:vAlign w:val="center"/>
          </w:tcPr>
          <w:p w:rsidR="00C93D7F" w:rsidRDefault="00C93D7F" w:rsidP="00C93D7F">
            <w:pPr>
              <w:jc w:val="center"/>
              <w:rPr>
                <w:bCs/>
              </w:rPr>
            </w:pPr>
            <w:r>
              <w:rPr>
                <w:bCs/>
              </w:rPr>
              <w:t>+</w:t>
            </w:r>
          </w:p>
        </w:tc>
      </w:tr>
      <w:tr w:rsidR="00C93D7F" w:rsidTr="00285996">
        <w:trPr>
          <w:trHeight w:val="486"/>
        </w:trPr>
        <w:tc>
          <w:tcPr>
            <w:tcW w:w="560" w:type="dxa"/>
            <w:vAlign w:val="center"/>
          </w:tcPr>
          <w:p w:rsidR="00C93D7F" w:rsidRPr="009B0F82" w:rsidRDefault="00C93D7F" w:rsidP="00C93D7F">
            <w:pPr>
              <w:jc w:val="center"/>
            </w:pPr>
            <w:r w:rsidRPr="009B0F82">
              <w:t>6.</w:t>
            </w:r>
          </w:p>
        </w:tc>
        <w:tc>
          <w:tcPr>
            <w:tcW w:w="7938" w:type="dxa"/>
            <w:vAlign w:val="center"/>
          </w:tcPr>
          <w:p w:rsidR="00C93D7F" w:rsidRPr="0053303D" w:rsidRDefault="00C93D7F" w:rsidP="00C93D7F">
            <w:r>
              <w:t>Планирование финансовых результатов деятельности</w:t>
            </w:r>
          </w:p>
        </w:tc>
        <w:tc>
          <w:tcPr>
            <w:tcW w:w="851" w:type="dxa"/>
            <w:vAlign w:val="center"/>
          </w:tcPr>
          <w:p w:rsidR="00C93D7F" w:rsidRPr="00230770" w:rsidRDefault="00C93D7F" w:rsidP="00C93D7F">
            <w:pPr>
              <w:jc w:val="center"/>
              <w:rPr>
                <w:rFonts w:ascii="Cambria Math" w:hAnsi="Cambria Math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oMath>
            </m:oMathPara>
          </w:p>
        </w:tc>
        <w:tc>
          <w:tcPr>
            <w:tcW w:w="709" w:type="dxa"/>
            <w:vAlign w:val="center"/>
          </w:tcPr>
          <w:p w:rsidR="00C93D7F" w:rsidRDefault="00C93D7F" w:rsidP="00C93D7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C93D7F" w:rsidTr="00285996">
        <w:trPr>
          <w:trHeight w:val="486"/>
        </w:trPr>
        <w:tc>
          <w:tcPr>
            <w:tcW w:w="560" w:type="dxa"/>
            <w:vAlign w:val="center"/>
          </w:tcPr>
          <w:p w:rsidR="00C93D7F" w:rsidRPr="009B0F82" w:rsidRDefault="00C93D7F" w:rsidP="00C93D7F">
            <w:pPr>
              <w:jc w:val="center"/>
            </w:pPr>
            <w:r w:rsidRPr="009B0F82">
              <w:t>7.</w:t>
            </w:r>
          </w:p>
        </w:tc>
        <w:tc>
          <w:tcPr>
            <w:tcW w:w="7938" w:type="dxa"/>
            <w:vAlign w:val="center"/>
          </w:tcPr>
          <w:p w:rsidR="00C93D7F" w:rsidRPr="0053303D" w:rsidRDefault="00C93D7F" w:rsidP="00C93D7F">
            <w:r>
              <w:t>Заполнение формы плана производственно-финансовой деятельности предприятия</w:t>
            </w:r>
          </w:p>
        </w:tc>
        <w:tc>
          <w:tcPr>
            <w:tcW w:w="851" w:type="dxa"/>
            <w:vAlign w:val="center"/>
          </w:tcPr>
          <w:p w:rsidR="00C93D7F" w:rsidRPr="00230770" w:rsidRDefault="00C93D7F" w:rsidP="00C93D7F">
            <w:pPr>
              <w:jc w:val="center"/>
              <w:rPr>
                <w:rFonts w:ascii="Cambria Math" w:hAnsi="Cambria Math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4</m:t>
                </m:r>
              </m:oMath>
            </m:oMathPara>
          </w:p>
        </w:tc>
        <w:tc>
          <w:tcPr>
            <w:tcW w:w="709" w:type="dxa"/>
            <w:vAlign w:val="center"/>
          </w:tcPr>
          <w:p w:rsidR="00C93D7F" w:rsidRDefault="00C93D7F" w:rsidP="00C93D7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C93D7F" w:rsidTr="00285996">
        <w:trPr>
          <w:trHeight w:val="486"/>
        </w:trPr>
        <w:tc>
          <w:tcPr>
            <w:tcW w:w="560" w:type="dxa"/>
            <w:vAlign w:val="center"/>
          </w:tcPr>
          <w:p w:rsidR="00C93D7F" w:rsidRPr="009B0F82" w:rsidRDefault="00C93D7F" w:rsidP="00C93D7F">
            <w:pPr>
              <w:jc w:val="center"/>
            </w:pPr>
            <w:r w:rsidRPr="009B0F82">
              <w:t>8.</w:t>
            </w:r>
          </w:p>
        </w:tc>
        <w:tc>
          <w:tcPr>
            <w:tcW w:w="7938" w:type="dxa"/>
            <w:vAlign w:val="center"/>
          </w:tcPr>
          <w:p w:rsidR="00C93D7F" w:rsidRPr="0053303D" w:rsidRDefault="00C93D7F" w:rsidP="00C93D7F">
            <w:pPr>
              <w:jc w:val="both"/>
            </w:pPr>
            <w:r>
              <w:t xml:space="preserve">Экспертиза </w:t>
            </w:r>
            <w:proofErr w:type="gramStart"/>
            <w:r>
              <w:t>бизнес-проектов</w:t>
            </w:r>
            <w:proofErr w:type="gramEnd"/>
            <w:r>
              <w:t xml:space="preserve"> (семинар)</w:t>
            </w:r>
          </w:p>
        </w:tc>
        <w:tc>
          <w:tcPr>
            <w:tcW w:w="851" w:type="dxa"/>
            <w:vAlign w:val="center"/>
          </w:tcPr>
          <w:p w:rsidR="00C93D7F" w:rsidRPr="00230770" w:rsidRDefault="00C93D7F" w:rsidP="00C93D7F">
            <w:pPr>
              <w:jc w:val="center"/>
              <w:rPr>
                <w:bCs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4</m:t>
                </m:r>
              </m:oMath>
            </m:oMathPara>
          </w:p>
        </w:tc>
        <w:tc>
          <w:tcPr>
            <w:tcW w:w="709" w:type="dxa"/>
            <w:vAlign w:val="center"/>
          </w:tcPr>
          <w:p w:rsidR="00C93D7F" w:rsidRDefault="00C93D7F" w:rsidP="00C93D7F">
            <w:pPr>
              <w:jc w:val="center"/>
              <w:rPr>
                <w:bCs/>
              </w:rPr>
            </w:pPr>
            <w:r>
              <w:rPr>
                <w:bCs/>
              </w:rPr>
              <w:t>+</w:t>
            </w:r>
          </w:p>
        </w:tc>
      </w:tr>
      <w:tr w:rsidR="00C93D7F" w:rsidTr="00285996">
        <w:trPr>
          <w:trHeight w:val="486"/>
        </w:trPr>
        <w:tc>
          <w:tcPr>
            <w:tcW w:w="560" w:type="dxa"/>
            <w:vAlign w:val="center"/>
          </w:tcPr>
          <w:p w:rsidR="00C93D7F" w:rsidRPr="009B0F82" w:rsidRDefault="00C93D7F" w:rsidP="00C93D7F">
            <w:pPr>
              <w:jc w:val="center"/>
            </w:pPr>
          </w:p>
        </w:tc>
        <w:tc>
          <w:tcPr>
            <w:tcW w:w="7938" w:type="dxa"/>
            <w:vAlign w:val="center"/>
          </w:tcPr>
          <w:p w:rsidR="00C93D7F" w:rsidRPr="009B0F82" w:rsidRDefault="00C93D7F" w:rsidP="00C93D7F">
            <w:pPr>
              <w:rPr>
                <w:b/>
                <w:bCs/>
              </w:rPr>
            </w:pPr>
            <w:r w:rsidRPr="009B0F82">
              <w:rPr>
                <w:b/>
                <w:bCs/>
              </w:rPr>
              <w:t>Итого</w:t>
            </w:r>
          </w:p>
        </w:tc>
        <w:tc>
          <w:tcPr>
            <w:tcW w:w="851" w:type="dxa"/>
            <w:vAlign w:val="center"/>
          </w:tcPr>
          <w:p w:rsidR="00C93D7F" w:rsidRPr="009B0F82" w:rsidRDefault="00C93D7F" w:rsidP="00C93D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709" w:type="dxa"/>
            <w:vAlign w:val="center"/>
          </w:tcPr>
          <w:p w:rsidR="00C93D7F" w:rsidRPr="00C93D7F" w:rsidRDefault="00C93D7F" w:rsidP="00C93D7F">
            <w:pPr>
              <w:jc w:val="center"/>
              <w:rPr>
                <w:b/>
                <w:bCs/>
              </w:rPr>
            </w:pPr>
            <w:r w:rsidRPr="00C93D7F">
              <w:rPr>
                <w:b/>
                <w:bCs/>
              </w:rPr>
              <w:t>20%</w:t>
            </w:r>
          </w:p>
        </w:tc>
      </w:tr>
    </w:tbl>
    <w:p w:rsidR="00D42933" w:rsidRPr="009B0F82" w:rsidRDefault="00D42933" w:rsidP="00D42933">
      <w:pPr>
        <w:jc w:val="both"/>
        <w:rPr>
          <w:rFonts w:ascii="Arial" w:hAnsi="Arial" w:cs="Arial"/>
          <w:sz w:val="26"/>
          <w:szCs w:val="26"/>
        </w:rPr>
      </w:pPr>
    </w:p>
    <w:p w:rsidR="00D42933" w:rsidRPr="009B0F82" w:rsidRDefault="00D42933" w:rsidP="00D42933">
      <w:pPr>
        <w:ind w:left="360"/>
        <w:jc w:val="center"/>
        <w:rPr>
          <w:b/>
          <w:bCs/>
        </w:rPr>
      </w:pPr>
      <w:r w:rsidRPr="009B0F82">
        <w:rPr>
          <w:b/>
          <w:bCs/>
        </w:rPr>
        <w:t xml:space="preserve">4.5. Виды и содержание </w:t>
      </w:r>
      <w:proofErr w:type="gramStart"/>
      <w:r w:rsidRPr="009B0F82">
        <w:rPr>
          <w:b/>
          <w:bCs/>
        </w:rPr>
        <w:t>самостоятельной</w:t>
      </w:r>
      <w:proofErr w:type="gramEnd"/>
      <w:r w:rsidRPr="009B0F82">
        <w:rPr>
          <w:b/>
          <w:bCs/>
        </w:rPr>
        <w:t xml:space="preserve"> работы обучающихся</w:t>
      </w:r>
    </w:p>
    <w:p w:rsidR="00D42933" w:rsidRPr="009B0F82" w:rsidRDefault="00D42933" w:rsidP="00D42933">
      <w:pPr>
        <w:jc w:val="center"/>
        <w:rPr>
          <w:b/>
          <w:bCs/>
        </w:rPr>
      </w:pPr>
    </w:p>
    <w:p w:rsidR="00D42933" w:rsidRPr="009B0F82" w:rsidRDefault="00D42933" w:rsidP="00D42933">
      <w:pPr>
        <w:ind w:firstLine="709"/>
        <w:jc w:val="center"/>
        <w:rPr>
          <w:bCs/>
        </w:rPr>
      </w:pPr>
      <w:r w:rsidRPr="009B0F82">
        <w:rPr>
          <w:bCs/>
        </w:rPr>
        <w:t xml:space="preserve">4.5.1. Виды </w:t>
      </w:r>
      <w:proofErr w:type="gramStart"/>
      <w:r w:rsidRPr="009B0F82">
        <w:rPr>
          <w:bCs/>
        </w:rPr>
        <w:t>самостоятельной</w:t>
      </w:r>
      <w:proofErr w:type="gramEnd"/>
      <w:r w:rsidRPr="009B0F82">
        <w:rPr>
          <w:bCs/>
        </w:rPr>
        <w:t xml:space="preserve"> работы обучающихся</w:t>
      </w:r>
    </w:p>
    <w:p w:rsidR="00D42933" w:rsidRPr="009B0F82" w:rsidRDefault="00D42933" w:rsidP="00D42933">
      <w:pPr>
        <w:ind w:firstLine="600"/>
        <w:jc w:val="both"/>
      </w:pPr>
    </w:p>
    <w:tbl>
      <w:tblPr>
        <w:tblW w:w="992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54"/>
        <w:gridCol w:w="3969"/>
      </w:tblGrid>
      <w:tr w:rsidR="003349AB" w:rsidRPr="00BC3C80" w:rsidTr="00C93D7F">
        <w:trPr>
          <w:trHeight w:val="603"/>
        </w:trPr>
        <w:tc>
          <w:tcPr>
            <w:tcW w:w="59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9AB" w:rsidRPr="00BC3C80" w:rsidRDefault="003349AB" w:rsidP="008E2743">
            <w:pPr>
              <w:jc w:val="center"/>
              <w:rPr>
                <w:i/>
                <w:iCs/>
              </w:rPr>
            </w:pPr>
            <w:r w:rsidRPr="00BC3C80">
              <w:t xml:space="preserve">Виды </w:t>
            </w:r>
            <w:proofErr w:type="gramStart"/>
            <w:r w:rsidRPr="00BC3C80">
              <w:t>самостоятельной</w:t>
            </w:r>
            <w:proofErr w:type="gramEnd"/>
            <w:r w:rsidRPr="00BC3C80">
              <w:t xml:space="preserve">  работы обучающихся</w:t>
            </w:r>
          </w:p>
        </w:tc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9AB" w:rsidRPr="00BC3C80" w:rsidRDefault="003349AB" w:rsidP="008E2743">
            <w:pPr>
              <w:jc w:val="center"/>
            </w:pPr>
            <w:r w:rsidRPr="00BC3C80">
              <w:t>Количество часов</w:t>
            </w:r>
          </w:p>
        </w:tc>
      </w:tr>
      <w:tr w:rsidR="003349AB" w:rsidRPr="00BC3C80" w:rsidTr="00C93D7F">
        <w:trPr>
          <w:trHeight w:val="276"/>
        </w:trPr>
        <w:tc>
          <w:tcPr>
            <w:tcW w:w="5954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9AB" w:rsidRPr="00BC3C80" w:rsidRDefault="003349AB" w:rsidP="008E2743">
            <w:pPr>
              <w:rPr>
                <w:i/>
                <w:iCs/>
              </w:rPr>
            </w:pPr>
          </w:p>
        </w:tc>
        <w:tc>
          <w:tcPr>
            <w:tcW w:w="3969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9AB" w:rsidRPr="00BC3C80" w:rsidRDefault="003349AB" w:rsidP="008E2743"/>
        </w:tc>
      </w:tr>
      <w:tr w:rsidR="003349AB" w:rsidRPr="00BC3C80" w:rsidTr="00C93D7F"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9AB" w:rsidRPr="00BC3C80" w:rsidRDefault="003349AB" w:rsidP="008E2743">
            <w:r w:rsidRPr="00BC3C80">
              <w:t>Подготовка к практическим занятиям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9AB" w:rsidRPr="00BC3C80" w:rsidRDefault="00BD3192" w:rsidP="008E2743">
            <w:pPr>
              <w:jc w:val="center"/>
            </w:pPr>
            <w:r>
              <w:t>36</w:t>
            </w:r>
          </w:p>
        </w:tc>
      </w:tr>
      <w:tr w:rsidR="003349AB" w:rsidRPr="00BC3C80" w:rsidTr="00C93D7F"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9AB" w:rsidRDefault="00BD3192" w:rsidP="008E2743">
            <w:r>
              <w:t>Реферат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9AB" w:rsidRDefault="00BD3192" w:rsidP="008E2743">
            <w:pPr>
              <w:jc w:val="center"/>
            </w:pPr>
            <w:r>
              <w:t>36</w:t>
            </w:r>
          </w:p>
        </w:tc>
      </w:tr>
      <w:tr w:rsidR="003349AB" w:rsidRPr="00BC3C80" w:rsidTr="00C93D7F"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9AB" w:rsidRPr="00BC3C80" w:rsidRDefault="003349AB" w:rsidP="008E2743">
            <w:r w:rsidRPr="00BC3C80">
              <w:t>Самостоятельное изучение отдельных тем и вопросов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9AB" w:rsidRPr="00230770" w:rsidRDefault="003349AB" w:rsidP="00230770">
            <w:pPr>
              <w:jc w:val="center"/>
              <w:rPr>
                <w:lang w:val="en-US"/>
              </w:rPr>
            </w:pPr>
            <w:r>
              <w:t>2</w:t>
            </w:r>
            <w:r w:rsidR="00230770">
              <w:rPr>
                <w:lang w:val="en-US"/>
              </w:rPr>
              <w:t>0</w:t>
            </w:r>
          </w:p>
        </w:tc>
      </w:tr>
      <w:tr w:rsidR="003349AB" w:rsidRPr="00BC3C80" w:rsidTr="00C93D7F"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9AB" w:rsidRPr="00BC3C80" w:rsidRDefault="003349AB" w:rsidP="008E2743">
            <w:r>
              <w:t xml:space="preserve">Подготовка к </w:t>
            </w:r>
            <w:r w:rsidR="00EE075C">
              <w:t>промежуточной аттестации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9AB" w:rsidRPr="00BC3C80" w:rsidRDefault="00EE075C" w:rsidP="008E2743">
            <w:pPr>
              <w:jc w:val="center"/>
            </w:pPr>
            <w:r>
              <w:t>-</w:t>
            </w:r>
          </w:p>
        </w:tc>
      </w:tr>
      <w:tr w:rsidR="003349AB" w:rsidRPr="00BC3C80" w:rsidTr="00C93D7F"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9AB" w:rsidRPr="00BC3C80" w:rsidRDefault="003349AB" w:rsidP="008E2743">
            <w:pPr>
              <w:rPr>
                <w:b/>
              </w:rPr>
            </w:pPr>
            <w:r w:rsidRPr="00BC3C80">
              <w:rPr>
                <w:b/>
              </w:rPr>
              <w:t>Итого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9AB" w:rsidRPr="00230770" w:rsidRDefault="00CA2733" w:rsidP="002307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fldChar w:fldCharType="begin"/>
            </w:r>
            <w:r w:rsidR="00230770">
              <w:rPr>
                <w:b/>
                <w:lang w:val="en-US"/>
              </w:rPr>
              <w:instrText xml:space="preserve"> =SUM(ABOVE) </w:instrText>
            </w:r>
            <w:r>
              <w:rPr>
                <w:b/>
                <w:lang w:val="en-US"/>
              </w:rPr>
              <w:fldChar w:fldCharType="separate"/>
            </w:r>
            <w:r w:rsidR="00230770">
              <w:rPr>
                <w:b/>
                <w:noProof/>
                <w:lang w:val="en-US"/>
              </w:rPr>
              <w:t>96</w:t>
            </w:r>
            <w:r>
              <w:rPr>
                <w:b/>
                <w:lang w:val="en-US"/>
              </w:rPr>
              <w:fldChar w:fldCharType="end"/>
            </w:r>
          </w:p>
        </w:tc>
      </w:tr>
    </w:tbl>
    <w:p w:rsidR="00C93D7F" w:rsidRDefault="00C93D7F" w:rsidP="00D42933">
      <w:pPr>
        <w:ind w:firstLine="709"/>
        <w:jc w:val="center"/>
      </w:pPr>
    </w:p>
    <w:p w:rsidR="00D42933" w:rsidRPr="009B0F82" w:rsidRDefault="00D42933" w:rsidP="00D42933">
      <w:pPr>
        <w:ind w:firstLine="709"/>
        <w:jc w:val="center"/>
      </w:pPr>
      <w:r w:rsidRPr="009B0F82">
        <w:t xml:space="preserve">4.5.2. Содержание </w:t>
      </w:r>
      <w:proofErr w:type="gramStart"/>
      <w:r w:rsidRPr="009B0F82">
        <w:rPr>
          <w:bCs/>
        </w:rPr>
        <w:t>самостоятельной</w:t>
      </w:r>
      <w:proofErr w:type="gramEnd"/>
      <w:r w:rsidRPr="009B0F82">
        <w:rPr>
          <w:bCs/>
        </w:rPr>
        <w:t xml:space="preserve"> работы обучающихся</w:t>
      </w:r>
    </w:p>
    <w:p w:rsidR="00D42933" w:rsidRPr="009B0F82" w:rsidRDefault="00D42933" w:rsidP="00D42933">
      <w:pPr>
        <w:ind w:firstLine="600"/>
        <w:jc w:val="center"/>
      </w:pPr>
    </w:p>
    <w:tbl>
      <w:tblPr>
        <w:tblW w:w="1002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7791"/>
        <w:gridCol w:w="1416"/>
      </w:tblGrid>
      <w:tr w:rsidR="00D42933" w:rsidRPr="009B0F82" w:rsidTr="00EE075C">
        <w:trPr>
          <w:cantSplit/>
          <w:trHeight w:val="1134"/>
        </w:trPr>
        <w:tc>
          <w:tcPr>
            <w:tcW w:w="822" w:type="dxa"/>
            <w:vAlign w:val="center"/>
          </w:tcPr>
          <w:p w:rsidR="00D42933" w:rsidRPr="009B0F82" w:rsidRDefault="00D42933" w:rsidP="00412738">
            <w:pPr>
              <w:jc w:val="center"/>
            </w:pPr>
            <w:r w:rsidRPr="009B0F82">
              <w:t xml:space="preserve">№ </w:t>
            </w:r>
          </w:p>
          <w:p w:rsidR="00D42933" w:rsidRPr="009B0F82" w:rsidRDefault="00D42933" w:rsidP="00412738">
            <w:pPr>
              <w:jc w:val="center"/>
            </w:pPr>
            <w:proofErr w:type="gramStart"/>
            <w:r w:rsidRPr="009B0F82">
              <w:t>п</w:t>
            </w:r>
            <w:proofErr w:type="gramEnd"/>
            <w:r w:rsidRPr="009B0F82">
              <w:t>/п</w:t>
            </w:r>
          </w:p>
        </w:tc>
        <w:tc>
          <w:tcPr>
            <w:tcW w:w="7791" w:type="dxa"/>
            <w:vAlign w:val="center"/>
          </w:tcPr>
          <w:p w:rsidR="00D42933" w:rsidRPr="009B0F82" w:rsidRDefault="00D42933" w:rsidP="00412738">
            <w:pPr>
              <w:jc w:val="center"/>
            </w:pPr>
            <w:r w:rsidRPr="009B0F82">
              <w:t>Наименование тем и вопросов</w:t>
            </w:r>
          </w:p>
        </w:tc>
        <w:tc>
          <w:tcPr>
            <w:tcW w:w="1416" w:type="dxa"/>
            <w:vAlign w:val="center"/>
          </w:tcPr>
          <w:p w:rsidR="00D42933" w:rsidRPr="009B0F82" w:rsidRDefault="00D42933" w:rsidP="00412738">
            <w:pPr>
              <w:ind w:left="-165" w:right="-84"/>
              <w:jc w:val="center"/>
              <w:rPr>
                <w:sz w:val="20"/>
                <w:szCs w:val="20"/>
              </w:rPr>
            </w:pPr>
            <w:r w:rsidRPr="009B0F82">
              <w:rPr>
                <w:sz w:val="20"/>
                <w:szCs w:val="20"/>
              </w:rPr>
              <w:t>Кол-во</w:t>
            </w:r>
          </w:p>
          <w:p w:rsidR="00D42933" w:rsidRPr="009B0F82" w:rsidRDefault="00D42933" w:rsidP="00412738">
            <w:pPr>
              <w:ind w:left="-165" w:right="-84"/>
              <w:jc w:val="center"/>
            </w:pPr>
            <w:r w:rsidRPr="009B0F82">
              <w:rPr>
                <w:sz w:val="20"/>
                <w:szCs w:val="20"/>
              </w:rPr>
              <w:t xml:space="preserve"> часов</w:t>
            </w:r>
          </w:p>
        </w:tc>
      </w:tr>
      <w:tr w:rsidR="00230770" w:rsidRPr="009B0F82" w:rsidTr="00EE075C">
        <w:tc>
          <w:tcPr>
            <w:tcW w:w="822" w:type="dxa"/>
          </w:tcPr>
          <w:p w:rsidR="00230770" w:rsidRPr="009B0F82" w:rsidRDefault="00230770" w:rsidP="00412738">
            <w:pPr>
              <w:jc w:val="center"/>
            </w:pPr>
            <w:r w:rsidRPr="009B0F82">
              <w:t>1.</w:t>
            </w:r>
          </w:p>
        </w:tc>
        <w:tc>
          <w:tcPr>
            <w:tcW w:w="7791" w:type="dxa"/>
            <w:vAlign w:val="center"/>
          </w:tcPr>
          <w:p w:rsidR="00230770" w:rsidRPr="009B0F82" w:rsidRDefault="00230770" w:rsidP="006875EB">
            <w:pPr>
              <w:jc w:val="both"/>
            </w:pPr>
            <w:r w:rsidRPr="008B5B2B">
              <w:t>Обоснование необходимости планирования</w:t>
            </w:r>
            <w:r>
              <w:t xml:space="preserve"> и прогнозирования</w:t>
            </w:r>
            <w:r w:rsidRPr="008B5B2B">
              <w:t xml:space="preserve"> в условиях рыночных отношений. Основные исторические этапы развития планирования</w:t>
            </w:r>
            <w:r>
              <w:t xml:space="preserve"> и прогнозирования</w:t>
            </w:r>
            <w:r w:rsidRPr="008B5B2B">
              <w:t>. Зарубежный опыт планирования и</w:t>
            </w:r>
            <w:r>
              <w:t xml:space="preserve"> прогнозирования</w:t>
            </w:r>
            <w:r w:rsidRPr="008B5B2B">
              <w:t xml:space="preserve"> организации производства. Роль отечественной науки в создании и развитии планирования</w:t>
            </w:r>
            <w:r>
              <w:t xml:space="preserve"> и прогнозирования</w:t>
            </w:r>
            <w:r w:rsidRPr="008B5B2B">
              <w:t>.</w:t>
            </w:r>
          </w:p>
        </w:tc>
        <w:tc>
          <w:tcPr>
            <w:tcW w:w="1416" w:type="dxa"/>
            <w:vAlign w:val="center"/>
          </w:tcPr>
          <w:p w:rsidR="00230770" w:rsidRPr="003E75A0" w:rsidRDefault="00230770" w:rsidP="00D96A6A">
            <w:pPr>
              <w:jc w:val="center"/>
            </w:pPr>
            <w:r>
              <w:t>8</w:t>
            </w:r>
          </w:p>
        </w:tc>
      </w:tr>
      <w:tr w:rsidR="00230770" w:rsidRPr="009B0F82" w:rsidTr="00EE075C">
        <w:tc>
          <w:tcPr>
            <w:tcW w:w="822" w:type="dxa"/>
          </w:tcPr>
          <w:p w:rsidR="00230770" w:rsidRPr="009B0F82" w:rsidRDefault="00230770" w:rsidP="00412738">
            <w:pPr>
              <w:jc w:val="center"/>
            </w:pPr>
            <w:r w:rsidRPr="009B0F82">
              <w:t>2.</w:t>
            </w:r>
          </w:p>
        </w:tc>
        <w:tc>
          <w:tcPr>
            <w:tcW w:w="7791" w:type="dxa"/>
            <w:vAlign w:val="center"/>
          </w:tcPr>
          <w:p w:rsidR="00230770" w:rsidRPr="009B0F82" w:rsidRDefault="00230770" w:rsidP="00412738">
            <w:pPr>
              <w:jc w:val="both"/>
            </w:pPr>
            <w:r w:rsidRPr="000F4D86">
              <w:t>Логика планирования. Алгоритм плановых расчетов. Информационное обеспечение планирования на предприятии.</w:t>
            </w:r>
          </w:p>
        </w:tc>
        <w:tc>
          <w:tcPr>
            <w:tcW w:w="1416" w:type="dxa"/>
            <w:vAlign w:val="center"/>
          </w:tcPr>
          <w:p w:rsidR="00230770" w:rsidRPr="009B0F82" w:rsidRDefault="00230770" w:rsidP="00D96A6A">
            <w:pPr>
              <w:jc w:val="center"/>
            </w:pPr>
            <w:r>
              <w:t>8</w:t>
            </w:r>
          </w:p>
        </w:tc>
      </w:tr>
      <w:tr w:rsidR="00230770" w:rsidRPr="009B0F82" w:rsidTr="00EE075C">
        <w:tc>
          <w:tcPr>
            <w:tcW w:w="822" w:type="dxa"/>
          </w:tcPr>
          <w:p w:rsidR="00230770" w:rsidRPr="009B0F82" w:rsidRDefault="00230770" w:rsidP="00412738">
            <w:pPr>
              <w:jc w:val="center"/>
            </w:pPr>
            <w:r w:rsidRPr="009B0F82">
              <w:t>3.</w:t>
            </w:r>
          </w:p>
        </w:tc>
        <w:tc>
          <w:tcPr>
            <w:tcW w:w="7791" w:type="dxa"/>
            <w:vAlign w:val="center"/>
          </w:tcPr>
          <w:p w:rsidR="00230770" w:rsidRPr="009B0F82" w:rsidRDefault="00230770" w:rsidP="00412738">
            <w:pPr>
              <w:jc w:val="both"/>
            </w:pPr>
            <w:r w:rsidRPr="000F4D86">
              <w:t>Методы оптимального планирования.</w:t>
            </w:r>
            <w:r>
              <w:t xml:space="preserve"> Методы прогнозирования</w:t>
            </w:r>
          </w:p>
        </w:tc>
        <w:tc>
          <w:tcPr>
            <w:tcW w:w="1416" w:type="dxa"/>
            <w:vAlign w:val="center"/>
          </w:tcPr>
          <w:p w:rsidR="00230770" w:rsidRPr="009B0F82" w:rsidRDefault="00230770" w:rsidP="00D96A6A">
            <w:pPr>
              <w:jc w:val="center"/>
            </w:pPr>
            <w:r>
              <w:t>8</w:t>
            </w:r>
          </w:p>
        </w:tc>
      </w:tr>
      <w:tr w:rsidR="00230770" w:rsidRPr="009B0F82" w:rsidTr="00EE075C">
        <w:tc>
          <w:tcPr>
            <w:tcW w:w="822" w:type="dxa"/>
          </w:tcPr>
          <w:p w:rsidR="00230770" w:rsidRPr="009B0F82" w:rsidRDefault="00230770" w:rsidP="00412738">
            <w:pPr>
              <w:jc w:val="center"/>
            </w:pPr>
            <w:r w:rsidRPr="009B0F82">
              <w:t>4.</w:t>
            </w:r>
          </w:p>
        </w:tc>
        <w:tc>
          <w:tcPr>
            <w:tcW w:w="7791" w:type="dxa"/>
            <w:vAlign w:val="center"/>
          </w:tcPr>
          <w:p w:rsidR="00230770" w:rsidRPr="009B0F82" w:rsidRDefault="00230770" w:rsidP="00412738">
            <w:pPr>
              <w:jc w:val="both"/>
            </w:pPr>
            <w:r w:rsidRPr="000F4D86">
              <w:t>План реструктуризации бизнеса и активов – основа стратегического планирования на предприятии и разработка стратегии роста. Инвестиционные планы как важнейшая составляющая стратегических планов.</w:t>
            </w:r>
          </w:p>
        </w:tc>
        <w:tc>
          <w:tcPr>
            <w:tcW w:w="1416" w:type="dxa"/>
            <w:vAlign w:val="center"/>
          </w:tcPr>
          <w:p w:rsidR="00230770" w:rsidRPr="003E75A0" w:rsidRDefault="00230770" w:rsidP="00D96A6A">
            <w:pPr>
              <w:jc w:val="center"/>
            </w:pPr>
            <w:r>
              <w:t>8</w:t>
            </w:r>
          </w:p>
        </w:tc>
      </w:tr>
      <w:tr w:rsidR="00230770" w:rsidRPr="009B0F82" w:rsidTr="00EE075C">
        <w:trPr>
          <w:trHeight w:val="317"/>
        </w:trPr>
        <w:tc>
          <w:tcPr>
            <w:tcW w:w="822" w:type="dxa"/>
          </w:tcPr>
          <w:p w:rsidR="00230770" w:rsidRPr="009B0F82" w:rsidRDefault="00230770" w:rsidP="00412738">
            <w:pPr>
              <w:jc w:val="center"/>
            </w:pPr>
            <w:r w:rsidRPr="009B0F82">
              <w:t>5.</w:t>
            </w:r>
          </w:p>
        </w:tc>
        <w:tc>
          <w:tcPr>
            <w:tcW w:w="7791" w:type="dxa"/>
            <w:vAlign w:val="center"/>
          </w:tcPr>
          <w:p w:rsidR="00230770" w:rsidRPr="009B0F82" w:rsidRDefault="00230770" w:rsidP="00412738">
            <w:pPr>
              <w:jc w:val="both"/>
            </w:pPr>
            <w:r w:rsidRPr="000F4D86">
              <w:t>Организация текущего и оперативного планирования на предприятии.</w:t>
            </w:r>
          </w:p>
        </w:tc>
        <w:tc>
          <w:tcPr>
            <w:tcW w:w="1416" w:type="dxa"/>
            <w:vAlign w:val="center"/>
          </w:tcPr>
          <w:p w:rsidR="00230770" w:rsidRPr="009B0F82" w:rsidRDefault="00230770" w:rsidP="00D96A6A">
            <w:pPr>
              <w:jc w:val="center"/>
            </w:pPr>
            <w:r>
              <w:t>8</w:t>
            </w:r>
          </w:p>
        </w:tc>
      </w:tr>
      <w:tr w:rsidR="00230770" w:rsidRPr="009B0F82" w:rsidTr="00EE075C">
        <w:tc>
          <w:tcPr>
            <w:tcW w:w="822" w:type="dxa"/>
          </w:tcPr>
          <w:p w:rsidR="00230770" w:rsidRPr="009B0F82" w:rsidRDefault="00230770" w:rsidP="00412738">
            <w:pPr>
              <w:jc w:val="center"/>
            </w:pPr>
            <w:r>
              <w:t>6.</w:t>
            </w:r>
          </w:p>
        </w:tc>
        <w:tc>
          <w:tcPr>
            <w:tcW w:w="7791" w:type="dxa"/>
            <w:vAlign w:val="center"/>
          </w:tcPr>
          <w:p w:rsidR="00230770" w:rsidRPr="000F4D86" w:rsidRDefault="00230770" w:rsidP="00412738">
            <w:pPr>
              <w:jc w:val="both"/>
            </w:pPr>
            <w:r w:rsidRPr="001F2F59">
              <w:t>Стадии процесса бизнес-планирования. Критерии оценки бизнес-планов. Экспертиза проектов потенциальными инвесторами.</w:t>
            </w:r>
          </w:p>
        </w:tc>
        <w:tc>
          <w:tcPr>
            <w:tcW w:w="1416" w:type="dxa"/>
            <w:vAlign w:val="center"/>
          </w:tcPr>
          <w:p w:rsidR="00230770" w:rsidRPr="009B0F82" w:rsidRDefault="00230770" w:rsidP="00D96A6A">
            <w:pPr>
              <w:jc w:val="center"/>
            </w:pPr>
            <w:r>
              <w:t>8</w:t>
            </w:r>
          </w:p>
        </w:tc>
      </w:tr>
      <w:tr w:rsidR="00230770" w:rsidRPr="009B0F82" w:rsidTr="00EE075C">
        <w:tc>
          <w:tcPr>
            <w:tcW w:w="822" w:type="dxa"/>
          </w:tcPr>
          <w:p w:rsidR="00230770" w:rsidRPr="009B0F82" w:rsidRDefault="00230770" w:rsidP="00412738">
            <w:pPr>
              <w:jc w:val="center"/>
            </w:pPr>
            <w:r>
              <w:t>7</w:t>
            </w:r>
            <w:r w:rsidRPr="009B0F82">
              <w:t>.</w:t>
            </w:r>
          </w:p>
        </w:tc>
        <w:tc>
          <w:tcPr>
            <w:tcW w:w="7791" w:type="dxa"/>
            <w:vAlign w:val="center"/>
          </w:tcPr>
          <w:p w:rsidR="00230770" w:rsidRPr="009B0F82" w:rsidRDefault="00230770" w:rsidP="00412738">
            <w:pPr>
              <w:jc w:val="both"/>
            </w:pPr>
            <w:r w:rsidRPr="000F4D86">
              <w:t>Организация работы в плановый период. Особенности планирования деятельности предприятий различных отраслей и сфер АПК.</w:t>
            </w:r>
          </w:p>
        </w:tc>
        <w:tc>
          <w:tcPr>
            <w:tcW w:w="1416" w:type="dxa"/>
            <w:vAlign w:val="center"/>
          </w:tcPr>
          <w:p w:rsidR="00230770" w:rsidRPr="003E75A0" w:rsidRDefault="00230770" w:rsidP="00D96A6A">
            <w:pPr>
              <w:jc w:val="center"/>
            </w:pPr>
            <w:r>
              <w:t>8</w:t>
            </w:r>
          </w:p>
        </w:tc>
      </w:tr>
      <w:tr w:rsidR="00230770" w:rsidRPr="009B0F82" w:rsidTr="00EE075C">
        <w:tc>
          <w:tcPr>
            <w:tcW w:w="822" w:type="dxa"/>
          </w:tcPr>
          <w:p w:rsidR="00230770" w:rsidRPr="009B0F82" w:rsidRDefault="00230770" w:rsidP="00412738">
            <w:pPr>
              <w:jc w:val="center"/>
            </w:pPr>
            <w:r>
              <w:t>8</w:t>
            </w:r>
            <w:r w:rsidRPr="009B0F82">
              <w:t>.</w:t>
            </w:r>
          </w:p>
        </w:tc>
        <w:tc>
          <w:tcPr>
            <w:tcW w:w="7791" w:type="dxa"/>
            <w:vAlign w:val="center"/>
          </w:tcPr>
          <w:p w:rsidR="00230770" w:rsidRPr="009B0F82" w:rsidRDefault="00230770" w:rsidP="00412738">
            <w:pPr>
              <w:jc w:val="both"/>
            </w:pPr>
            <w:r w:rsidRPr="000F4D86">
              <w:t>Оценка устойчивости и надежности плана. Планирование социального развития предприятия. Планирование внешнеэкономической деятельности предприятия.</w:t>
            </w:r>
          </w:p>
        </w:tc>
        <w:tc>
          <w:tcPr>
            <w:tcW w:w="1416" w:type="dxa"/>
            <w:vAlign w:val="center"/>
          </w:tcPr>
          <w:p w:rsidR="00230770" w:rsidRPr="003E75A0" w:rsidRDefault="00230770" w:rsidP="00D96A6A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230770" w:rsidRPr="009B0F82" w:rsidTr="00EE075C">
        <w:tc>
          <w:tcPr>
            <w:tcW w:w="822" w:type="dxa"/>
          </w:tcPr>
          <w:p w:rsidR="00230770" w:rsidRPr="009B0F82" w:rsidRDefault="00230770" w:rsidP="00412738">
            <w:pPr>
              <w:jc w:val="center"/>
            </w:pPr>
            <w:r>
              <w:lastRenderedPageBreak/>
              <w:t>9</w:t>
            </w:r>
            <w:r w:rsidRPr="009B0F82">
              <w:t>.</w:t>
            </w:r>
          </w:p>
        </w:tc>
        <w:tc>
          <w:tcPr>
            <w:tcW w:w="7791" w:type="dxa"/>
            <w:vAlign w:val="center"/>
          </w:tcPr>
          <w:p w:rsidR="00230770" w:rsidRPr="009B0F82" w:rsidRDefault="00230770" w:rsidP="00412738">
            <w:pPr>
              <w:jc w:val="both"/>
            </w:pPr>
            <w:r w:rsidRPr="000F4D86">
              <w:t>Планирование</w:t>
            </w:r>
            <w:r>
              <w:t xml:space="preserve"> и прогнозирования</w:t>
            </w:r>
            <w:r w:rsidRPr="000F4D86">
              <w:t xml:space="preserve"> использования земельных угодий. Обоснование уровня урожайности сельскохозяйственных культур. Методы обоснования планового уровня урожайности. Определение посевных площадей и валовых сборов продукции. Определение потребности в семенах. Расчет потребности в удобрениях и средствах защиты растений. Баланс продукции растениеводства. Определение затрат и исчисление себестоимости продукции растениеводства.</w:t>
            </w:r>
          </w:p>
        </w:tc>
        <w:tc>
          <w:tcPr>
            <w:tcW w:w="1416" w:type="dxa"/>
            <w:vAlign w:val="center"/>
          </w:tcPr>
          <w:p w:rsidR="00230770" w:rsidRDefault="00230770" w:rsidP="00D96A6A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230770" w:rsidRPr="009B0F82" w:rsidTr="00EE075C">
        <w:tc>
          <w:tcPr>
            <w:tcW w:w="822" w:type="dxa"/>
          </w:tcPr>
          <w:p w:rsidR="00230770" w:rsidRPr="009B0F82" w:rsidRDefault="00230770" w:rsidP="00412738">
            <w:pPr>
              <w:jc w:val="center"/>
            </w:pPr>
            <w:r>
              <w:t>10</w:t>
            </w:r>
            <w:r w:rsidRPr="009B0F82">
              <w:t>.</w:t>
            </w:r>
          </w:p>
        </w:tc>
        <w:tc>
          <w:tcPr>
            <w:tcW w:w="7791" w:type="dxa"/>
            <w:vAlign w:val="center"/>
          </w:tcPr>
          <w:p w:rsidR="00230770" w:rsidRPr="009B0F82" w:rsidRDefault="00230770" w:rsidP="00412738">
            <w:pPr>
              <w:jc w:val="both"/>
            </w:pPr>
            <w:r w:rsidRPr="000F4D86">
              <w:t xml:space="preserve">Содержание производственной программы развития животноводства. Планирование </w:t>
            </w:r>
            <w:r>
              <w:t xml:space="preserve">и прогнозирования </w:t>
            </w:r>
            <w:r w:rsidRPr="000F4D86">
              <w:t xml:space="preserve">продуктивности животных. Планирование случки и поступления приплода. Значение, содержание и порядок разработки плана оборота стада. Планирование развития кормовой базы. Планирование производства и распределения продукции животноводства. Планирование затрат на производство и </w:t>
            </w:r>
            <w:proofErr w:type="spellStart"/>
            <w:r w:rsidRPr="000F4D86">
              <w:t>калькулирование</w:t>
            </w:r>
            <w:proofErr w:type="spellEnd"/>
            <w:r w:rsidRPr="000F4D86">
              <w:t xml:space="preserve"> себестоимости продукции животноводства.</w:t>
            </w:r>
          </w:p>
        </w:tc>
        <w:tc>
          <w:tcPr>
            <w:tcW w:w="1416" w:type="dxa"/>
            <w:vAlign w:val="center"/>
          </w:tcPr>
          <w:p w:rsidR="00230770" w:rsidRDefault="00230770" w:rsidP="00D96A6A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230770" w:rsidRPr="009B0F82" w:rsidTr="00EE075C">
        <w:tc>
          <w:tcPr>
            <w:tcW w:w="822" w:type="dxa"/>
          </w:tcPr>
          <w:p w:rsidR="00230770" w:rsidRPr="009B0F82" w:rsidRDefault="00230770" w:rsidP="00412738">
            <w:pPr>
              <w:jc w:val="center"/>
            </w:pPr>
            <w:r>
              <w:t>11</w:t>
            </w:r>
            <w:r w:rsidRPr="009B0F82">
              <w:t>.</w:t>
            </w:r>
          </w:p>
        </w:tc>
        <w:tc>
          <w:tcPr>
            <w:tcW w:w="7791" w:type="dxa"/>
            <w:vAlign w:val="center"/>
          </w:tcPr>
          <w:p w:rsidR="00230770" w:rsidRPr="009B0F82" w:rsidRDefault="00230770" w:rsidP="00412738">
            <w:pPr>
              <w:jc w:val="both"/>
            </w:pPr>
            <w:r w:rsidRPr="000F4D86">
              <w:t>Система инженерно-технического обслуживания на предприятии АПК. Основные направления планирования ИТО. Определение потребности в тракторах и самоходных сельскохозяйственных машинах. Планирование ремонта и технического обслуживания тракторов, самоходных сельхозмашин. Планирование транспортных работ. Определение потребности в топливе и смазочных материалах. Планирование энергоснабжения производства. Планирование себестоимости единицы продукции и услуг обслуживающих производств.</w:t>
            </w:r>
          </w:p>
        </w:tc>
        <w:tc>
          <w:tcPr>
            <w:tcW w:w="1416" w:type="dxa"/>
            <w:vAlign w:val="center"/>
          </w:tcPr>
          <w:p w:rsidR="00230770" w:rsidRDefault="00230770" w:rsidP="00D96A6A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230770" w:rsidRPr="009B0F82" w:rsidTr="00EE075C">
        <w:tc>
          <w:tcPr>
            <w:tcW w:w="822" w:type="dxa"/>
          </w:tcPr>
          <w:p w:rsidR="00230770" w:rsidRPr="009B0F82" w:rsidRDefault="00230770" w:rsidP="00412738">
            <w:pPr>
              <w:jc w:val="center"/>
            </w:pPr>
            <w:r>
              <w:t>12.</w:t>
            </w:r>
          </w:p>
        </w:tc>
        <w:tc>
          <w:tcPr>
            <w:tcW w:w="7791" w:type="dxa"/>
          </w:tcPr>
          <w:p w:rsidR="00230770" w:rsidRPr="000F4D86" w:rsidRDefault="00230770" w:rsidP="00412738">
            <w:r w:rsidRPr="000F4D86">
              <w:t>Надбавки и доплаты к заработной плате. Направления организации труда. Организация нормирования труда.</w:t>
            </w:r>
          </w:p>
        </w:tc>
        <w:tc>
          <w:tcPr>
            <w:tcW w:w="1416" w:type="dxa"/>
            <w:vAlign w:val="center"/>
          </w:tcPr>
          <w:p w:rsidR="00230770" w:rsidRDefault="00230770" w:rsidP="00D96A6A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230770" w:rsidRPr="009B0F82" w:rsidTr="00EE075C">
        <w:tc>
          <w:tcPr>
            <w:tcW w:w="822" w:type="dxa"/>
          </w:tcPr>
          <w:p w:rsidR="00230770" w:rsidRPr="009B0F82" w:rsidRDefault="00230770" w:rsidP="001F2F59">
            <w:pPr>
              <w:jc w:val="center"/>
            </w:pPr>
            <w:r>
              <w:t>13.</w:t>
            </w:r>
          </w:p>
        </w:tc>
        <w:tc>
          <w:tcPr>
            <w:tcW w:w="7791" w:type="dxa"/>
          </w:tcPr>
          <w:p w:rsidR="00230770" w:rsidRPr="000F4D86" w:rsidRDefault="00230770" w:rsidP="00412738">
            <w:r w:rsidRPr="000F4D86">
              <w:t xml:space="preserve">Бюджетирование как метод разработки и </w:t>
            </w:r>
            <w:proofErr w:type="gramStart"/>
            <w:r w:rsidRPr="000F4D86">
              <w:t>контроля за</w:t>
            </w:r>
            <w:proofErr w:type="gramEnd"/>
            <w:r w:rsidRPr="000F4D86">
              <w:t xml:space="preserve"> выполнением оперативных планов на предприятии. Принципы и методика бюджетирования.</w:t>
            </w:r>
          </w:p>
        </w:tc>
        <w:tc>
          <w:tcPr>
            <w:tcW w:w="1416" w:type="dxa"/>
            <w:vAlign w:val="center"/>
          </w:tcPr>
          <w:p w:rsidR="00230770" w:rsidRDefault="00230770" w:rsidP="00D96A6A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D42933" w:rsidRPr="009B0F82" w:rsidTr="00EE075C">
        <w:tc>
          <w:tcPr>
            <w:tcW w:w="822" w:type="dxa"/>
          </w:tcPr>
          <w:p w:rsidR="00D42933" w:rsidRPr="009B0F82" w:rsidRDefault="00D42933" w:rsidP="00412738">
            <w:pPr>
              <w:jc w:val="center"/>
            </w:pPr>
          </w:p>
        </w:tc>
        <w:tc>
          <w:tcPr>
            <w:tcW w:w="7791" w:type="dxa"/>
          </w:tcPr>
          <w:p w:rsidR="00D42933" w:rsidRPr="009B0F82" w:rsidRDefault="00D42933" w:rsidP="00412738">
            <w:pPr>
              <w:rPr>
                <w:b/>
                <w:bCs/>
              </w:rPr>
            </w:pPr>
            <w:r w:rsidRPr="009B0F82">
              <w:rPr>
                <w:b/>
                <w:bCs/>
              </w:rPr>
              <w:t>Итого</w:t>
            </w:r>
          </w:p>
        </w:tc>
        <w:tc>
          <w:tcPr>
            <w:tcW w:w="1416" w:type="dxa"/>
          </w:tcPr>
          <w:p w:rsidR="00D42933" w:rsidRPr="00230770" w:rsidRDefault="00CA2733" w:rsidP="0023077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fldChar w:fldCharType="begin"/>
            </w:r>
            <w:r w:rsidR="00230770">
              <w:rPr>
                <w:b/>
                <w:bCs/>
                <w:lang w:val="en-US"/>
              </w:rPr>
              <w:instrText xml:space="preserve"> =SUM(ABOVE) </w:instrText>
            </w:r>
            <w:r>
              <w:rPr>
                <w:b/>
                <w:bCs/>
                <w:lang w:val="en-US"/>
              </w:rPr>
              <w:fldChar w:fldCharType="separate"/>
            </w:r>
            <w:r w:rsidR="00230770">
              <w:rPr>
                <w:b/>
                <w:bCs/>
                <w:noProof/>
                <w:lang w:val="en-US"/>
              </w:rPr>
              <w:t>96</w:t>
            </w:r>
            <w:r>
              <w:rPr>
                <w:b/>
                <w:bCs/>
                <w:lang w:val="en-US"/>
              </w:rPr>
              <w:fldChar w:fldCharType="end"/>
            </w:r>
          </w:p>
        </w:tc>
      </w:tr>
    </w:tbl>
    <w:p w:rsidR="00D42933" w:rsidRPr="009B0F82" w:rsidRDefault="00D42933" w:rsidP="00D42933">
      <w:pPr>
        <w:jc w:val="center"/>
        <w:rPr>
          <w:rFonts w:ascii="Arial" w:hAnsi="Arial" w:cs="Arial"/>
          <w:sz w:val="26"/>
          <w:szCs w:val="26"/>
        </w:rPr>
      </w:pPr>
    </w:p>
    <w:p w:rsidR="00D42933" w:rsidRPr="009B0F82" w:rsidRDefault="00D42933" w:rsidP="00D42933">
      <w:pPr>
        <w:jc w:val="center"/>
        <w:rPr>
          <w:b/>
          <w:bCs/>
        </w:rPr>
      </w:pPr>
      <w:r w:rsidRPr="009B0F82">
        <w:rPr>
          <w:b/>
          <w:bCs/>
        </w:rPr>
        <w:t xml:space="preserve">5. Учебно-методическое обеспечение </w:t>
      </w:r>
      <w:proofErr w:type="gramStart"/>
      <w:r w:rsidRPr="009B0F82">
        <w:rPr>
          <w:b/>
          <w:bCs/>
        </w:rPr>
        <w:t>самостоятельной</w:t>
      </w:r>
      <w:proofErr w:type="gramEnd"/>
      <w:r w:rsidRPr="009B0F82">
        <w:rPr>
          <w:b/>
          <w:bCs/>
        </w:rPr>
        <w:t xml:space="preserve"> работы обучающихся</w:t>
      </w:r>
    </w:p>
    <w:p w:rsidR="00D42933" w:rsidRPr="009B0F82" w:rsidRDefault="00D42933" w:rsidP="00D42933">
      <w:pPr>
        <w:jc w:val="center"/>
        <w:rPr>
          <w:b/>
          <w:bCs/>
        </w:rPr>
      </w:pPr>
    </w:p>
    <w:p w:rsidR="00D42933" w:rsidRDefault="00D42933" w:rsidP="00D42933">
      <w:pPr>
        <w:spacing w:before="60"/>
        <w:ind w:firstLine="600"/>
        <w:jc w:val="both"/>
      </w:pPr>
      <w:r w:rsidRPr="009B0F82">
        <w:t>Учебно-методические разработки имеются в Научной</w:t>
      </w:r>
      <w:r w:rsidRPr="009B0F82">
        <w:rPr>
          <w:sz w:val="16"/>
          <w:szCs w:val="16"/>
        </w:rPr>
        <w:tab/>
      </w:r>
      <w:r w:rsidRPr="009B0F82">
        <w:t xml:space="preserve">библиотеке ФГБОУ </w:t>
      </w:r>
      <w:proofErr w:type="gramStart"/>
      <w:r w:rsidRPr="009B0F82">
        <w:t>ВО</w:t>
      </w:r>
      <w:proofErr w:type="gramEnd"/>
      <w:r w:rsidRPr="009B0F82">
        <w:t xml:space="preserve"> Южно-Уральский ГАУ:</w:t>
      </w:r>
    </w:p>
    <w:p w:rsidR="003349AB" w:rsidRPr="003349AB" w:rsidRDefault="003349AB" w:rsidP="003349AB">
      <w:pPr>
        <w:ind w:firstLine="539"/>
        <w:jc w:val="both"/>
      </w:pPr>
      <w:r w:rsidRPr="003349AB">
        <w:t xml:space="preserve">1. </w:t>
      </w:r>
      <w:hyperlink r:id="rId9" w:history="1">
        <w:r w:rsidR="00F25D7C" w:rsidRPr="00F25D7C">
          <w:rPr>
            <w:rStyle w:val="afd"/>
            <w:color w:val="000000"/>
            <w:u w:val="none"/>
          </w:rPr>
          <w:t xml:space="preserve">Планирование и прогнозирование в менеджменте [Электронный ресурс]: метод. указ. для самостоятельной работы обучающихся по направлению 38.03.02 Менеджмент профиль "Производственный менеджмент" / сост.: Живулько У. В., Перчаткина И. Н.; Южно-Уральский ГАУ, Институт агроинженерии - Челябинск: Южно-Уральский ГАУ, 2019 - 13 с. - Доступ из локальной сети: </w:t>
        </w:r>
      </w:hyperlink>
      <w:hyperlink r:id="rId10" w:tgtFrame="_blank" w:history="1">
        <w:r w:rsidR="00F25D7C" w:rsidRPr="00F25D7C">
          <w:rPr>
            <w:rStyle w:val="afd"/>
          </w:rPr>
          <w:t>http://nb.sursau.ru:8080/localdocs/itm/130.pdf</w:t>
        </w:r>
      </w:hyperlink>
      <w:hyperlink r:id="rId11" w:history="1">
        <w:r w:rsidR="00F25D7C" w:rsidRPr="00F25D7C">
          <w:rPr>
            <w:rStyle w:val="afd"/>
            <w:color w:val="000000"/>
          </w:rPr>
          <w:t>.</w:t>
        </w:r>
      </w:hyperlink>
    </w:p>
    <w:p w:rsidR="00D42933" w:rsidRDefault="00D42933" w:rsidP="00D42933">
      <w:pPr>
        <w:ind w:firstLine="709"/>
        <w:jc w:val="both"/>
        <w:rPr>
          <w:rFonts w:ascii="Verdana" w:hAnsi="Verdana" w:cs="Verdana"/>
          <w:sz w:val="15"/>
          <w:szCs w:val="15"/>
        </w:rPr>
      </w:pPr>
    </w:p>
    <w:p w:rsidR="00BD3192" w:rsidRDefault="00BD3192" w:rsidP="00D42933">
      <w:pPr>
        <w:ind w:firstLine="709"/>
        <w:jc w:val="both"/>
        <w:rPr>
          <w:rFonts w:ascii="Verdana" w:hAnsi="Verdana" w:cs="Verdana"/>
          <w:sz w:val="15"/>
          <w:szCs w:val="15"/>
        </w:rPr>
      </w:pPr>
    </w:p>
    <w:p w:rsidR="00D42933" w:rsidRPr="009B0F82" w:rsidRDefault="00D42933" w:rsidP="00D42933">
      <w:pPr>
        <w:ind w:firstLine="709"/>
        <w:jc w:val="center"/>
        <w:rPr>
          <w:b/>
        </w:rPr>
      </w:pPr>
      <w:r w:rsidRPr="009B0F82">
        <w:rPr>
          <w:b/>
          <w:bCs/>
        </w:rPr>
        <w:t>6.</w:t>
      </w:r>
      <w:r w:rsidRPr="009B0F82">
        <w:rPr>
          <w:rFonts w:ascii="Arial" w:hAnsi="Arial" w:cs="Arial"/>
          <w:b/>
          <w:bCs/>
          <w:sz w:val="26"/>
          <w:szCs w:val="26"/>
        </w:rPr>
        <w:t xml:space="preserve"> </w:t>
      </w:r>
      <w:r w:rsidRPr="009B0F82">
        <w:rPr>
          <w:b/>
          <w:bCs/>
        </w:rPr>
        <w:t>Фонд оценочных сре</w:t>
      </w:r>
      <w:proofErr w:type="gramStart"/>
      <w:r w:rsidRPr="009B0F82">
        <w:rPr>
          <w:b/>
          <w:bCs/>
        </w:rPr>
        <w:t>дств</w:t>
      </w:r>
      <w:r w:rsidRPr="009B0F82">
        <w:rPr>
          <w:b/>
        </w:rPr>
        <w:t xml:space="preserve"> дл</w:t>
      </w:r>
      <w:proofErr w:type="gramEnd"/>
      <w:r w:rsidRPr="009B0F82">
        <w:rPr>
          <w:b/>
        </w:rPr>
        <w:t xml:space="preserve">я проведения </w:t>
      </w:r>
    </w:p>
    <w:p w:rsidR="00D42933" w:rsidRPr="009B0F82" w:rsidRDefault="00D42933" w:rsidP="00D42933">
      <w:pPr>
        <w:ind w:firstLine="709"/>
        <w:jc w:val="center"/>
        <w:rPr>
          <w:b/>
          <w:bCs/>
        </w:rPr>
      </w:pPr>
      <w:r w:rsidRPr="009B0F82">
        <w:rPr>
          <w:b/>
        </w:rPr>
        <w:t xml:space="preserve">промежуточной аттестации </w:t>
      </w:r>
      <w:proofErr w:type="gramStart"/>
      <w:r w:rsidRPr="009B0F82">
        <w:rPr>
          <w:b/>
        </w:rPr>
        <w:t>обучающихся</w:t>
      </w:r>
      <w:proofErr w:type="gramEnd"/>
    </w:p>
    <w:p w:rsidR="00D42933" w:rsidRPr="009B0F82" w:rsidRDefault="00D42933" w:rsidP="00D42933">
      <w:pPr>
        <w:ind w:firstLine="709"/>
        <w:jc w:val="both"/>
      </w:pPr>
    </w:p>
    <w:p w:rsidR="00D42933" w:rsidRPr="009B0F82" w:rsidRDefault="00D42933" w:rsidP="00D42933">
      <w:pPr>
        <w:ind w:firstLine="709"/>
        <w:jc w:val="both"/>
      </w:pPr>
      <w:r w:rsidRPr="009B0F82">
        <w:t xml:space="preserve">Для установления соответствия уровня подготовки обучающихся требованиям ФГОС </w:t>
      </w:r>
      <w:proofErr w:type="gramStart"/>
      <w:r w:rsidRPr="009B0F82">
        <w:t>ВО</w:t>
      </w:r>
      <w:proofErr w:type="gramEnd"/>
      <w:r w:rsidRPr="009B0F82">
        <w:t xml:space="preserve"> разработан фонд оценочных средств для текущего контроля успеваемости и проведения промежуточной аттестации обучающихся по дисциплине. Фонд оценочных сре</w:t>
      </w:r>
      <w:proofErr w:type="gramStart"/>
      <w:r w:rsidRPr="009B0F82">
        <w:t>дств пр</w:t>
      </w:r>
      <w:proofErr w:type="gramEnd"/>
      <w:r w:rsidRPr="009B0F82">
        <w:t xml:space="preserve">едставлен в  Приложении №1. </w:t>
      </w:r>
    </w:p>
    <w:p w:rsidR="00D42933" w:rsidRPr="009B0F82" w:rsidRDefault="00D42933" w:rsidP="00D42933">
      <w:pPr>
        <w:jc w:val="center"/>
        <w:rPr>
          <w:b/>
          <w:bCs/>
        </w:rPr>
      </w:pPr>
    </w:p>
    <w:p w:rsidR="00D42933" w:rsidRPr="009B0F82" w:rsidRDefault="00D42933" w:rsidP="00D42933">
      <w:pPr>
        <w:jc w:val="center"/>
        <w:rPr>
          <w:b/>
          <w:bCs/>
        </w:rPr>
      </w:pPr>
      <w:r w:rsidRPr="009B0F82">
        <w:rPr>
          <w:b/>
          <w:bCs/>
        </w:rPr>
        <w:t xml:space="preserve">7. Основная и дополнительная учебная литература, </w:t>
      </w:r>
      <w:r w:rsidRPr="009B0F82">
        <w:rPr>
          <w:b/>
        </w:rPr>
        <w:t>необходимая для освоения дисциплины</w:t>
      </w:r>
    </w:p>
    <w:p w:rsidR="00D42933" w:rsidRPr="009B0F82" w:rsidRDefault="00D42933" w:rsidP="00D42933">
      <w:pPr>
        <w:spacing w:before="60"/>
        <w:ind w:firstLine="600"/>
        <w:jc w:val="both"/>
      </w:pPr>
      <w:r w:rsidRPr="009B0F82">
        <w:t>Основная и дополнительная учебная литература имеется в Научной</w:t>
      </w:r>
      <w:r w:rsidRPr="009B0F82">
        <w:rPr>
          <w:sz w:val="16"/>
          <w:szCs w:val="16"/>
        </w:rPr>
        <w:tab/>
      </w:r>
      <w:r w:rsidRPr="009B0F82">
        <w:t xml:space="preserve">библиотеке и электронной информационно-образовательной среде ФГБОУ </w:t>
      </w:r>
      <w:proofErr w:type="gramStart"/>
      <w:r w:rsidRPr="009B0F82">
        <w:t>ВО</w:t>
      </w:r>
      <w:proofErr w:type="gramEnd"/>
      <w:r w:rsidRPr="009B0F82">
        <w:t xml:space="preserve"> Южно-Уральский ГАУ.</w:t>
      </w:r>
    </w:p>
    <w:p w:rsidR="007F5C3E" w:rsidRDefault="007F5C3E" w:rsidP="007F5C3E">
      <w:pPr>
        <w:jc w:val="center"/>
        <w:rPr>
          <w:b/>
        </w:rPr>
      </w:pPr>
    </w:p>
    <w:p w:rsidR="007F5C3E" w:rsidRDefault="007F5C3E" w:rsidP="007F5C3E">
      <w:pPr>
        <w:jc w:val="center"/>
        <w:rPr>
          <w:b/>
        </w:rPr>
      </w:pPr>
      <w:r w:rsidRPr="009B0F82">
        <w:rPr>
          <w:b/>
        </w:rPr>
        <w:t>Основная литература</w:t>
      </w:r>
    </w:p>
    <w:p w:rsidR="00285996" w:rsidRPr="00566B64" w:rsidRDefault="00197755" w:rsidP="001A4E6A">
      <w:pPr>
        <w:pStyle w:val="aff4"/>
        <w:numPr>
          <w:ilvl w:val="0"/>
          <w:numId w:val="5"/>
        </w:numPr>
        <w:ind w:left="0" w:firstLine="567"/>
        <w:jc w:val="both"/>
        <w:rPr>
          <w:rStyle w:val="biblio-record-text"/>
        </w:rPr>
      </w:pPr>
      <w:r>
        <w:rPr>
          <w:rStyle w:val="biblio-record-text"/>
        </w:rPr>
        <w:t>Савкина, Р. В. Планирование на предприятии</w:t>
      </w:r>
      <w:proofErr w:type="gramStart"/>
      <w:r>
        <w:rPr>
          <w:rStyle w:val="biblio-record-text"/>
        </w:rPr>
        <w:t xml:space="preserve"> :</w:t>
      </w:r>
      <w:proofErr w:type="gramEnd"/>
      <w:r>
        <w:rPr>
          <w:rStyle w:val="biblio-record-text"/>
        </w:rPr>
        <w:t xml:space="preserve"> учебник / Р. В. Савкина. — 4-е изд., стер. — Москва</w:t>
      </w:r>
      <w:proofErr w:type="gramStart"/>
      <w:r>
        <w:rPr>
          <w:rStyle w:val="biblio-record-text"/>
        </w:rPr>
        <w:t xml:space="preserve"> :</w:t>
      </w:r>
      <w:proofErr w:type="gramEnd"/>
      <w:r>
        <w:rPr>
          <w:rStyle w:val="biblio-record-text"/>
        </w:rPr>
        <w:t xml:space="preserve"> Дашков и</w:t>
      </w:r>
      <w:proofErr w:type="gramStart"/>
      <w:r>
        <w:rPr>
          <w:rStyle w:val="biblio-record-text"/>
        </w:rPr>
        <w:t xml:space="preserve"> К</w:t>
      </w:r>
      <w:proofErr w:type="gramEnd"/>
      <w:r>
        <w:rPr>
          <w:rStyle w:val="biblio-record-text"/>
        </w:rPr>
        <w:t>, 2022. — 320 с. — ISBN 978-5-394-03481-7. — Текст</w:t>
      </w:r>
      <w:proofErr w:type="gramStart"/>
      <w:r>
        <w:rPr>
          <w:rStyle w:val="biblio-record-text"/>
        </w:rPr>
        <w:t> :</w:t>
      </w:r>
      <w:proofErr w:type="gramEnd"/>
      <w:r>
        <w:rPr>
          <w:rStyle w:val="biblio-record-text"/>
        </w:rPr>
        <w:t xml:space="preserve"> электронный // Лань : электронно-библиотечная система. — URL: </w:t>
      </w:r>
      <w:hyperlink r:id="rId12" w:history="1">
        <w:r w:rsidRPr="0087173B">
          <w:rPr>
            <w:rStyle w:val="afd"/>
          </w:rPr>
          <w:t>https://e.lanbook.com/book/277448</w:t>
        </w:r>
      </w:hyperlink>
      <w:r w:rsidR="00EE075C" w:rsidRPr="00566B64">
        <w:rPr>
          <w:rStyle w:val="biblio-record-text"/>
        </w:rPr>
        <w:t xml:space="preserve"> </w:t>
      </w:r>
    </w:p>
    <w:p w:rsidR="001E2390" w:rsidRPr="001E2390" w:rsidRDefault="001E2390" w:rsidP="001A4E6A">
      <w:pPr>
        <w:pStyle w:val="aff4"/>
        <w:numPr>
          <w:ilvl w:val="0"/>
          <w:numId w:val="5"/>
        </w:numPr>
        <w:ind w:left="0" w:firstLine="567"/>
        <w:jc w:val="both"/>
      </w:pPr>
      <w:r w:rsidRPr="001E2390">
        <w:rPr>
          <w:shd w:val="clear" w:color="auto" w:fill="FFFFFF"/>
        </w:rPr>
        <w:t>Шаляпина, И. П. Планирование на предприятии АПК</w:t>
      </w:r>
      <w:proofErr w:type="gramStart"/>
      <w:r w:rsidRPr="001E2390">
        <w:rPr>
          <w:shd w:val="clear" w:color="auto" w:fill="FFFFFF"/>
        </w:rPr>
        <w:t xml:space="preserve"> :</w:t>
      </w:r>
      <w:proofErr w:type="gramEnd"/>
      <w:r w:rsidRPr="001E2390">
        <w:rPr>
          <w:shd w:val="clear" w:color="auto" w:fill="FFFFFF"/>
        </w:rPr>
        <w:t xml:space="preserve"> учебное пособие / И. П. Шаляпина, О. Ю. Анциферова, Е. А. Мягкова. — 2-е изд., стер. — Санкт-Петербург</w:t>
      </w:r>
      <w:proofErr w:type="gramStart"/>
      <w:r w:rsidRPr="001E2390">
        <w:rPr>
          <w:shd w:val="clear" w:color="auto" w:fill="FFFFFF"/>
        </w:rPr>
        <w:t xml:space="preserve"> :</w:t>
      </w:r>
      <w:proofErr w:type="gramEnd"/>
      <w:r w:rsidRPr="001E2390">
        <w:rPr>
          <w:shd w:val="clear" w:color="auto" w:fill="FFFFFF"/>
        </w:rPr>
        <w:t xml:space="preserve"> Лань, 2022. — 176 с. — ISBN 978-5-8114-2115-2. — Текст</w:t>
      </w:r>
      <w:proofErr w:type="gramStart"/>
      <w:r w:rsidRPr="001E2390">
        <w:rPr>
          <w:shd w:val="clear" w:color="auto" w:fill="FFFFFF"/>
        </w:rPr>
        <w:t> :</w:t>
      </w:r>
      <w:proofErr w:type="gramEnd"/>
      <w:r w:rsidRPr="001E2390">
        <w:rPr>
          <w:shd w:val="clear" w:color="auto" w:fill="FFFFFF"/>
        </w:rPr>
        <w:t xml:space="preserve"> электронный // Лань : электронно-библиотечная система. — URL: </w:t>
      </w:r>
      <w:hyperlink r:id="rId13" w:history="1">
        <w:r w:rsidRPr="007C7174">
          <w:rPr>
            <w:rStyle w:val="afd"/>
            <w:shd w:val="clear" w:color="auto" w:fill="FFFFFF"/>
          </w:rPr>
          <w:t>https://e.lanbook.com/book/209732</w:t>
        </w:r>
      </w:hyperlink>
    </w:p>
    <w:p w:rsidR="00285996" w:rsidRPr="00285996" w:rsidRDefault="00285996" w:rsidP="001A4E6A">
      <w:pPr>
        <w:pStyle w:val="aff4"/>
        <w:numPr>
          <w:ilvl w:val="0"/>
          <w:numId w:val="5"/>
        </w:numPr>
        <w:ind w:left="0" w:firstLine="567"/>
        <w:jc w:val="both"/>
        <w:rPr>
          <w:rStyle w:val="biblio-record-text"/>
        </w:rPr>
      </w:pPr>
      <w:proofErr w:type="spellStart"/>
      <w:r w:rsidRPr="00285996">
        <w:rPr>
          <w:rStyle w:val="biblio-record-text"/>
        </w:rPr>
        <w:t>Щепакин</w:t>
      </w:r>
      <w:proofErr w:type="spellEnd"/>
      <w:r w:rsidRPr="00285996">
        <w:rPr>
          <w:rStyle w:val="biblio-record-text"/>
        </w:rPr>
        <w:t>, М. Б. Прогнозирование и планирование деятельности на предприятии</w:t>
      </w:r>
      <w:proofErr w:type="gramStart"/>
      <w:r w:rsidRPr="00285996">
        <w:rPr>
          <w:rStyle w:val="biblio-record-text"/>
        </w:rPr>
        <w:t xml:space="preserve"> :</w:t>
      </w:r>
      <w:proofErr w:type="gramEnd"/>
      <w:r w:rsidRPr="00285996">
        <w:rPr>
          <w:rStyle w:val="biblio-record-text"/>
        </w:rPr>
        <w:t xml:space="preserve"> учебник / М. Б. </w:t>
      </w:r>
      <w:proofErr w:type="spellStart"/>
      <w:r w:rsidRPr="00285996">
        <w:rPr>
          <w:rStyle w:val="biblio-record-text"/>
        </w:rPr>
        <w:t>Щепакин</w:t>
      </w:r>
      <w:proofErr w:type="spellEnd"/>
      <w:r w:rsidRPr="00285996">
        <w:rPr>
          <w:rStyle w:val="biblio-record-text"/>
        </w:rPr>
        <w:t>. — Краснодар</w:t>
      </w:r>
      <w:proofErr w:type="gramStart"/>
      <w:r w:rsidRPr="00285996">
        <w:rPr>
          <w:rStyle w:val="biblio-record-text"/>
        </w:rPr>
        <w:t xml:space="preserve"> :</w:t>
      </w:r>
      <w:proofErr w:type="gramEnd"/>
      <w:r w:rsidRPr="00285996">
        <w:rPr>
          <w:rStyle w:val="biblio-record-text"/>
        </w:rPr>
        <w:t xml:space="preserve"> </w:t>
      </w:r>
      <w:proofErr w:type="spellStart"/>
      <w:r w:rsidRPr="00285996">
        <w:rPr>
          <w:rStyle w:val="biblio-record-text"/>
        </w:rPr>
        <w:t>КубГТУ</w:t>
      </w:r>
      <w:proofErr w:type="spellEnd"/>
      <w:r w:rsidRPr="00285996">
        <w:rPr>
          <w:rStyle w:val="biblio-record-text"/>
        </w:rPr>
        <w:t>, 2020. — 367 с. — ISBN 978-5-8333-0959-9. — Текст</w:t>
      </w:r>
      <w:proofErr w:type="gramStart"/>
      <w:r w:rsidRPr="00285996">
        <w:rPr>
          <w:rStyle w:val="biblio-record-text"/>
        </w:rPr>
        <w:t> :</w:t>
      </w:r>
      <w:proofErr w:type="gramEnd"/>
      <w:r w:rsidRPr="00285996">
        <w:rPr>
          <w:rStyle w:val="biblio-record-text"/>
        </w:rPr>
        <w:t xml:space="preserve"> электронный // Лань : электронно-библиотечная система. — URL: </w:t>
      </w:r>
      <w:hyperlink r:id="rId14" w:history="1">
        <w:r w:rsidRPr="00E864DA">
          <w:rPr>
            <w:rStyle w:val="afd"/>
          </w:rPr>
          <w:t>https://e.lanbook.com/book/167041</w:t>
        </w:r>
      </w:hyperlink>
    </w:p>
    <w:p w:rsidR="00285996" w:rsidRPr="00285996" w:rsidRDefault="00285996" w:rsidP="00285996">
      <w:pPr>
        <w:pStyle w:val="aff4"/>
        <w:ind w:left="567"/>
        <w:jc w:val="both"/>
        <w:rPr>
          <w:rStyle w:val="biblio-record-text"/>
        </w:rPr>
      </w:pPr>
    </w:p>
    <w:p w:rsidR="007F5C3E" w:rsidRDefault="007F5C3E" w:rsidP="00285996">
      <w:pPr>
        <w:jc w:val="center"/>
        <w:rPr>
          <w:b/>
        </w:rPr>
      </w:pPr>
      <w:r w:rsidRPr="00285996">
        <w:rPr>
          <w:b/>
        </w:rPr>
        <w:t>Дополнительная литература</w:t>
      </w:r>
    </w:p>
    <w:p w:rsidR="00285996" w:rsidRPr="00285996" w:rsidRDefault="00285996" w:rsidP="00285996">
      <w:pPr>
        <w:jc w:val="center"/>
      </w:pPr>
    </w:p>
    <w:p w:rsidR="007F5C3E" w:rsidRPr="00285996" w:rsidRDefault="00285996" w:rsidP="00285996">
      <w:pPr>
        <w:ind w:firstLine="567"/>
        <w:jc w:val="both"/>
        <w:rPr>
          <w:rStyle w:val="biblio-record-text"/>
        </w:rPr>
      </w:pPr>
      <w:r w:rsidRPr="00285996">
        <w:rPr>
          <w:rStyle w:val="biblio-record-text"/>
        </w:rPr>
        <w:t>1. Дубровин, И. А. Бизнес-планирование на предприятии</w:t>
      </w:r>
      <w:proofErr w:type="gramStart"/>
      <w:r w:rsidRPr="00285996">
        <w:rPr>
          <w:rStyle w:val="biblio-record-text"/>
        </w:rPr>
        <w:t xml:space="preserve"> :</w:t>
      </w:r>
      <w:proofErr w:type="gramEnd"/>
      <w:r w:rsidRPr="00285996">
        <w:rPr>
          <w:rStyle w:val="biblio-record-text"/>
        </w:rPr>
        <w:t xml:space="preserve"> учебник / И. А. Дубровин. — 2-е изд. — Москва : Дашков и</w:t>
      </w:r>
      <w:proofErr w:type="gramStart"/>
      <w:r w:rsidRPr="00285996">
        <w:rPr>
          <w:rStyle w:val="biblio-record-text"/>
        </w:rPr>
        <w:t xml:space="preserve"> К</w:t>
      </w:r>
      <w:proofErr w:type="gramEnd"/>
      <w:r w:rsidRPr="00285996">
        <w:rPr>
          <w:rStyle w:val="biblio-record-text"/>
        </w:rPr>
        <w:t>, 2017. — 432 с. — ISBN 978-5-394-01948-7. — Текст</w:t>
      </w:r>
      <w:proofErr w:type="gramStart"/>
      <w:r w:rsidRPr="00285996">
        <w:rPr>
          <w:rStyle w:val="biblio-record-text"/>
        </w:rPr>
        <w:t> :</w:t>
      </w:r>
      <w:proofErr w:type="gramEnd"/>
      <w:r w:rsidRPr="00285996">
        <w:rPr>
          <w:rStyle w:val="biblio-record-text"/>
        </w:rPr>
        <w:t xml:space="preserve"> электронный // Лань : электронно-библиотечная система. — URL: </w:t>
      </w:r>
      <w:hyperlink r:id="rId15" w:history="1">
        <w:r w:rsidR="007C24CC" w:rsidRPr="00E864DA">
          <w:rPr>
            <w:rStyle w:val="afd"/>
          </w:rPr>
          <w:t>https://e.lanbook.com/book/93529</w:t>
        </w:r>
      </w:hyperlink>
      <w:r w:rsidR="007F5C3E" w:rsidRPr="00285996">
        <w:rPr>
          <w:rStyle w:val="biblio-record-text"/>
        </w:rPr>
        <w:t xml:space="preserve">. </w:t>
      </w:r>
    </w:p>
    <w:p w:rsidR="007C24CC" w:rsidRDefault="007C24CC" w:rsidP="007C24CC">
      <w:pPr>
        <w:ind w:firstLine="567"/>
        <w:jc w:val="both"/>
      </w:pPr>
      <w:r>
        <w:t xml:space="preserve">2. </w:t>
      </w:r>
      <w:proofErr w:type="spellStart"/>
      <w:r w:rsidR="00285996" w:rsidRPr="00285996">
        <w:t>Щепакин</w:t>
      </w:r>
      <w:proofErr w:type="spellEnd"/>
      <w:r w:rsidR="00285996" w:rsidRPr="00285996">
        <w:t>, М. Б. Прогнозирование и планирование деятельности на предприятии</w:t>
      </w:r>
      <w:proofErr w:type="gramStart"/>
      <w:r w:rsidR="00285996" w:rsidRPr="00285996">
        <w:t xml:space="preserve"> :</w:t>
      </w:r>
      <w:proofErr w:type="gramEnd"/>
      <w:r w:rsidR="00285996" w:rsidRPr="00285996">
        <w:t xml:space="preserve"> учебник / М. Б. </w:t>
      </w:r>
      <w:proofErr w:type="spellStart"/>
      <w:r w:rsidR="00285996" w:rsidRPr="00285996">
        <w:t>Щепакин</w:t>
      </w:r>
      <w:proofErr w:type="spellEnd"/>
      <w:r w:rsidR="00285996" w:rsidRPr="00285996">
        <w:t>. — Краснодар</w:t>
      </w:r>
      <w:proofErr w:type="gramStart"/>
      <w:r w:rsidR="00285996" w:rsidRPr="00285996">
        <w:t xml:space="preserve"> :</w:t>
      </w:r>
      <w:proofErr w:type="gramEnd"/>
      <w:r w:rsidR="00285996" w:rsidRPr="00285996">
        <w:t xml:space="preserve"> </w:t>
      </w:r>
      <w:proofErr w:type="spellStart"/>
      <w:r w:rsidR="00285996" w:rsidRPr="00285996">
        <w:t>КубГТУ</w:t>
      </w:r>
      <w:proofErr w:type="spellEnd"/>
      <w:r w:rsidR="00285996" w:rsidRPr="00285996">
        <w:t>, 2020. — 367 с. — ISBN 978-5-8333-0959-9. — Текст</w:t>
      </w:r>
      <w:proofErr w:type="gramStart"/>
      <w:r w:rsidR="00285996" w:rsidRPr="00285996">
        <w:t> :</w:t>
      </w:r>
      <w:proofErr w:type="gramEnd"/>
      <w:r w:rsidR="00285996" w:rsidRPr="00285996">
        <w:t xml:space="preserve"> электронный // Лань : электронно-библиотечная система. — URL: </w:t>
      </w:r>
      <w:hyperlink r:id="rId16" w:history="1">
        <w:r w:rsidRPr="00E864DA">
          <w:rPr>
            <w:rStyle w:val="afd"/>
          </w:rPr>
          <w:t>https://e.lanbook.com/book/167041</w:t>
        </w:r>
      </w:hyperlink>
      <w:r w:rsidR="00285996" w:rsidRPr="00285996">
        <w:t xml:space="preserve">. </w:t>
      </w:r>
    </w:p>
    <w:p w:rsidR="007F5C3E" w:rsidRPr="009B0F82" w:rsidRDefault="007C24CC" w:rsidP="007C24CC">
      <w:pPr>
        <w:ind w:firstLine="567"/>
        <w:jc w:val="both"/>
      </w:pPr>
      <w:r>
        <w:t xml:space="preserve">3. </w:t>
      </w:r>
      <w:r w:rsidR="007F5C3E" w:rsidRPr="00A67DD0">
        <w:t xml:space="preserve">Справочник экономиста-аграрника [Текст]: справочник / Т. М. Василькова [и др.]; под ред.: Т. М. Васильковой [и др.] - М.: </w:t>
      </w:r>
      <w:proofErr w:type="spellStart"/>
      <w:r w:rsidR="007F5C3E" w:rsidRPr="00A67DD0">
        <w:t>КолосС</w:t>
      </w:r>
      <w:proofErr w:type="spellEnd"/>
      <w:r w:rsidR="007F5C3E" w:rsidRPr="00A67DD0">
        <w:t>, 2010 - 528 с.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D42933" w:rsidRPr="009B0F82" w:rsidTr="00412738">
        <w:trPr>
          <w:tblCellSpacing w:w="15" w:type="dxa"/>
        </w:trPr>
        <w:tc>
          <w:tcPr>
            <w:tcW w:w="0" w:type="auto"/>
            <w:vAlign w:val="center"/>
          </w:tcPr>
          <w:p w:rsidR="00D42933" w:rsidRPr="009B0F82" w:rsidRDefault="00D42933" w:rsidP="00F13065">
            <w:pPr>
              <w:jc w:val="both"/>
            </w:pPr>
          </w:p>
        </w:tc>
      </w:tr>
    </w:tbl>
    <w:p w:rsidR="00D42933" w:rsidRDefault="00D42933" w:rsidP="007C24CC">
      <w:pPr>
        <w:ind w:firstLine="708"/>
        <w:jc w:val="center"/>
        <w:rPr>
          <w:b/>
          <w:bCs/>
        </w:rPr>
      </w:pPr>
      <w:r w:rsidRPr="009B0F82">
        <w:rPr>
          <w:b/>
          <w:bCs/>
        </w:rPr>
        <w:t>Периодические издания:</w:t>
      </w:r>
    </w:p>
    <w:p w:rsidR="007C24CC" w:rsidRPr="009B0F82" w:rsidRDefault="007C24CC" w:rsidP="007C24CC">
      <w:pPr>
        <w:ind w:firstLine="708"/>
        <w:jc w:val="center"/>
      </w:pPr>
    </w:p>
    <w:p w:rsidR="007C24CC" w:rsidRDefault="007C24CC" w:rsidP="001A4E6A">
      <w:pPr>
        <w:pStyle w:val="aff4"/>
        <w:numPr>
          <w:ilvl w:val="0"/>
          <w:numId w:val="6"/>
        </w:numPr>
        <w:tabs>
          <w:tab w:val="left" w:pos="851"/>
        </w:tabs>
        <w:ind w:left="0" w:firstLine="567"/>
        <w:contextualSpacing w:val="0"/>
        <w:jc w:val="both"/>
        <w:rPr>
          <w:rStyle w:val="afd"/>
        </w:rPr>
      </w:pPr>
      <w:r w:rsidRPr="00C745C3">
        <w:rPr>
          <w:color w:val="000000"/>
        </w:rPr>
        <w:t>АПК: экономика, управление: ежемесячный теоретический и научно-практический журнал - Москва: ФГБНУ ФНЦ ВНИИЭСХ, - </w:t>
      </w:r>
      <w:hyperlink r:id="rId17" w:tgtFrame="_blank" w:history="1">
        <w:r w:rsidRPr="00C745C3">
          <w:rPr>
            <w:rStyle w:val="afd"/>
          </w:rPr>
          <w:t>http://apk-eu.ru</w:t>
        </w:r>
      </w:hyperlink>
      <w:r w:rsidRPr="00C745C3">
        <w:rPr>
          <w:rStyle w:val="afd"/>
        </w:rPr>
        <w:t>.</w:t>
      </w:r>
    </w:p>
    <w:p w:rsidR="007C24CC" w:rsidRDefault="007C24CC" w:rsidP="001A4E6A">
      <w:pPr>
        <w:pStyle w:val="aff4"/>
        <w:numPr>
          <w:ilvl w:val="0"/>
          <w:numId w:val="6"/>
        </w:numPr>
        <w:tabs>
          <w:tab w:val="left" w:pos="851"/>
        </w:tabs>
        <w:ind w:left="0" w:firstLine="567"/>
        <w:contextualSpacing w:val="0"/>
        <w:jc w:val="both"/>
        <w:rPr>
          <w:rStyle w:val="afd"/>
        </w:rPr>
      </w:pPr>
      <w:r w:rsidRPr="00445798">
        <w:rPr>
          <w:color w:val="000000"/>
        </w:rPr>
        <w:t>Вопросы экономики: ежемесячный журнал - Москва: Б.и., - </w:t>
      </w:r>
      <w:hyperlink r:id="rId18" w:tgtFrame="_blank" w:history="1">
        <w:r w:rsidRPr="00445798">
          <w:rPr>
            <w:rStyle w:val="afd"/>
          </w:rPr>
          <w:t>http://www.vopreco.ru</w:t>
        </w:r>
      </w:hyperlink>
      <w:r w:rsidRPr="00445798">
        <w:rPr>
          <w:rStyle w:val="afd"/>
        </w:rPr>
        <w:t>.</w:t>
      </w:r>
    </w:p>
    <w:p w:rsidR="007C24CC" w:rsidRDefault="007C24CC" w:rsidP="001A4E6A">
      <w:pPr>
        <w:pStyle w:val="aff4"/>
        <w:numPr>
          <w:ilvl w:val="0"/>
          <w:numId w:val="6"/>
        </w:numPr>
        <w:tabs>
          <w:tab w:val="left" w:pos="851"/>
        </w:tabs>
        <w:ind w:left="0" w:firstLine="567"/>
        <w:contextualSpacing w:val="0"/>
        <w:jc w:val="both"/>
        <w:rPr>
          <w:rStyle w:val="afd"/>
        </w:rPr>
      </w:pPr>
      <w:r w:rsidRPr="00445798">
        <w:rPr>
          <w:color w:val="000000"/>
        </w:rPr>
        <w:t>Мировая экономика и международные отношения: ежемесячный журнал - Москва: Наука, - </w:t>
      </w:r>
      <w:hyperlink r:id="rId19" w:tgtFrame="_blank" w:history="1">
        <w:r w:rsidRPr="00445798">
          <w:rPr>
            <w:rStyle w:val="afd"/>
          </w:rPr>
          <w:t>https://press.gaugn.ru/journals-ras/meimo/</w:t>
        </w:r>
      </w:hyperlink>
      <w:r w:rsidRPr="00445798">
        <w:rPr>
          <w:rStyle w:val="afd"/>
        </w:rPr>
        <w:t>.</w:t>
      </w:r>
    </w:p>
    <w:p w:rsidR="007C24CC" w:rsidRDefault="007C24CC" w:rsidP="001A4E6A">
      <w:pPr>
        <w:pStyle w:val="aff4"/>
        <w:numPr>
          <w:ilvl w:val="0"/>
          <w:numId w:val="6"/>
        </w:numPr>
        <w:tabs>
          <w:tab w:val="left" w:pos="851"/>
        </w:tabs>
        <w:ind w:left="0" w:firstLine="567"/>
        <w:contextualSpacing w:val="0"/>
        <w:jc w:val="both"/>
        <w:rPr>
          <w:rStyle w:val="afd"/>
        </w:rPr>
      </w:pPr>
      <w:r w:rsidRPr="00445798">
        <w:rPr>
          <w:color w:val="000000"/>
        </w:rPr>
        <w:t>Общество и экономика: международный научный и общественно-политический журнал - Москва: ФГБУ РАН, - </w:t>
      </w:r>
      <w:hyperlink r:id="rId20" w:tgtFrame="_blank" w:history="1">
        <w:r w:rsidRPr="00445798">
          <w:rPr>
            <w:rStyle w:val="afd"/>
          </w:rPr>
          <w:t>http://inecon.org/</w:t>
        </w:r>
      </w:hyperlink>
      <w:r w:rsidRPr="00445798">
        <w:rPr>
          <w:rStyle w:val="afd"/>
        </w:rPr>
        <w:t>.</w:t>
      </w:r>
    </w:p>
    <w:p w:rsidR="007C24CC" w:rsidRDefault="007C24CC" w:rsidP="001A4E6A">
      <w:pPr>
        <w:pStyle w:val="aff4"/>
        <w:numPr>
          <w:ilvl w:val="0"/>
          <w:numId w:val="6"/>
        </w:numPr>
        <w:tabs>
          <w:tab w:val="left" w:pos="851"/>
        </w:tabs>
        <w:ind w:left="0" w:firstLine="567"/>
        <w:contextualSpacing w:val="0"/>
        <w:jc w:val="both"/>
        <w:rPr>
          <w:rStyle w:val="afd"/>
        </w:rPr>
      </w:pPr>
      <w:r w:rsidRPr="00445798">
        <w:rPr>
          <w:color w:val="000000"/>
        </w:rPr>
        <w:t xml:space="preserve">Российский экономический журнал: научно-практическое ежемесячное издание - Москва: Академия менеджмента и </w:t>
      </w:r>
      <w:proofErr w:type="gramStart"/>
      <w:r w:rsidRPr="00445798">
        <w:rPr>
          <w:color w:val="000000"/>
        </w:rPr>
        <w:t>бизнес-администрирования</w:t>
      </w:r>
      <w:proofErr w:type="gramEnd"/>
      <w:r w:rsidRPr="00445798">
        <w:rPr>
          <w:color w:val="000000"/>
        </w:rPr>
        <w:t>, - </w:t>
      </w:r>
      <w:hyperlink r:id="rId21" w:tgtFrame="_blank" w:history="1">
        <w:r w:rsidRPr="00445798">
          <w:rPr>
            <w:rStyle w:val="afd"/>
          </w:rPr>
          <w:t>http://www.re-j.ru/</w:t>
        </w:r>
      </w:hyperlink>
      <w:r w:rsidRPr="00445798">
        <w:rPr>
          <w:rStyle w:val="afd"/>
        </w:rPr>
        <w:t>.</w:t>
      </w:r>
    </w:p>
    <w:p w:rsidR="007C24CC" w:rsidRDefault="007C24CC" w:rsidP="001A4E6A">
      <w:pPr>
        <w:pStyle w:val="aff4"/>
        <w:numPr>
          <w:ilvl w:val="0"/>
          <w:numId w:val="6"/>
        </w:numPr>
        <w:tabs>
          <w:tab w:val="left" w:pos="851"/>
        </w:tabs>
        <w:ind w:left="0" w:firstLine="567"/>
        <w:contextualSpacing w:val="0"/>
        <w:jc w:val="both"/>
        <w:rPr>
          <w:rStyle w:val="afd"/>
        </w:rPr>
      </w:pPr>
      <w:r w:rsidRPr="00445798">
        <w:rPr>
          <w:color w:val="000000"/>
        </w:rPr>
        <w:t>Экономика сельского хозяйства России: научно-производственный ежемесячный журнал - Москва: Автономная некоммерческая организация "Редакция журнала "Экономика сельского хозяйства России", - </w:t>
      </w:r>
      <w:hyperlink r:id="rId22" w:tgtFrame="_blank" w:history="1">
        <w:r w:rsidRPr="00445798">
          <w:rPr>
            <w:rStyle w:val="afd"/>
          </w:rPr>
          <w:t>http://esxr.ru</w:t>
        </w:r>
      </w:hyperlink>
      <w:r w:rsidRPr="00445798">
        <w:rPr>
          <w:rStyle w:val="afd"/>
        </w:rPr>
        <w:t>.</w:t>
      </w:r>
    </w:p>
    <w:p w:rsidR="007C24CC" w:rsidRDefault="007C24CC" w:rsidP="001A4E6A">
      <w:pPr>
        <w:pStyle w:val="aff4"/>
        <w:numPr>
          <w:ilvl w:val="0"/>
          <w:numId w:val="6"/>
        </w:numPr>
        <w:tabs>
          <w:tab w:val="left" w:pos="851"/>
        </w:tabs>
        <w:ind w:left="0" w:firstLine="567"/>
        <w:contextualSpacing w:val="0"/>
        <w:jc w:val="both"/>
        <w:rPr>
          <w:rStyle w:val="afd"/>
        </w:rPr>
      </w:pPr>
      <w:r w:rsidRPr="00445798">
        <w:rPr>
          <w:color w:val="000000"/>
        </w:rPr>
        <w:t>Экономика сельскохозяйственных и перерабатывающих предприятий: ежемесячный теоретический и научно-практический журнал - Москва: ООО "Редакция журнала "Экономика сельскохозяйственных и перерабатывающих предприятий", - </w:t>
      </w:r>
      <w:hyperlink r:id="rId23" w:tgtFrame="_blank" w:history="1">
        <w:r w:rsidRPr="00445798">
          <w:rPr>
            <w:rStyle w:val="afd"/>
          </w:rPr>
          <w:t>http://www.eshpp.ru</w:t>
        </w:r>
      </w:hyperlink>
      <w:r w:rsidRPr="00445798">
        <w:rPr>
          <w:rStyle w:val="afd"/>
        </w:rPr>
        <w:t>.</w:t>
      </w:r>
    </w:p>
    <w:p w:rsidR="007C24CC" w:rsidRPr="00445798" w:rsidRDefault="007C24CC" w:rsidP="001A4E6A">
      <w:pPr>
        <w:pStyle w:val="aff4"/>
        <w:numPr>
          <w:ilvl w:val="0"/>
          <w:numId w:val="6"/>
        </w:numPr>
        <w:tabs>
          <w:tab w:val="left" w:pos="851"/>
        </w:tabs>
        <w:ind w:left="0" w:firstLine="567"/>
        <w:contextualSpacing w:val="0"/>
        <w:jc w:val="both"/>
        <w:rPr>
          <w:rStyle w:val="afd"/>
        </w:rPr>
      </w:pPr>
      <w:r w:rsidRPr="00445798">
        <w:rPr>
          <w:color w:val="000000"/>
        </w:rPr>
        <w:t>Экономист: ежемесячный научно-практический журнал - Москва: Б.и., - </w:t>
      </w:r>
      <w:hyperlink r:id="rId24" w:tgtFrame="_blank" w:history="1">
        <w:r w:rsidRPr="00445798">
          <w:rPr>
            <w:rStyle w:val="afd"/>
          </w:rPr>
          <w:t>http://www.economist.com.ru</w:t>
        </w:r>
      </w:hyperlink>
      <w:r w:rsidRPr="00445798">
        <w:rPr>
          <w:rStyle w:val="afd"/>
        </w:rPr>
        <w:t>.</w:t>
      </w:r>
    </w:p>
    <w:p w:rsidR="007C24CC" w:rsidRDefault="007C24CC" w:rsidP="00395715">
      <w:pPr>
        <w:jc w:val="both"/>
        <w:rPr>
          <w:color w:val="000000"/>
        </w:rPr>
      </w:pPr>
    </w:p>
    <w:p w:rsidR="00395715" w:rsidRPr="00C745C3" w:rsidRDefault="00395715" w:rsidP="00395715">
      <w:pPr>
        <w:jc w:val="both"/>
        <w:rPr>
          <w:color w:val="000000"/>
        </w:rPr>
      </w:pPr>
    </w:p>
    <w:p w:rsidR="003349AB" w:rsidRPr="00BC3C80" w:rsidRDefault="003349AB" w:rsidP="003349AB">
      <w:pPr>
        <w:ind w:firstLine="708"/>
        <w:jc w:val="center"/>
        <w:rPr>
          <w:b/>
        </w:rPr>
      </w:pPr>
      <w:r w:rsidRPr="00BC3C80">
        <w:rPr>
          <w:b/>
        </w:rPr>
        <w:lastRenderedPageBreak/>
        <w:t>8.  Ресурсы информационно-телекоммуникационной сети «Интернет», необходимые для освоения дисциплины</w:t>
      </w:r>
    </w:p>
    <w:p w:rsidR="003349AB" w:rsidRPr="00BC3C80" w:rsidRDefault="003349AB" w:rsidP="003349AB">
      <w:pPr>
        <w:ind w:firstLine="708"/>
        <w:rPr>
          <w:b/>
        </w:rPr>
      </w:pPr>
    </w:p>
    <w:p w:rsidR="003349AB" w:rsidRPr="00BC3C80" w:rsidRDefault="003349AB" w:rsidP="003349AB">
      <w:pPr>
        <w:ind w:firstLine="540"/>
        <w:jc w:val="both"/>
      </w:pPr>
      <w:r w:rsidRPr="00BC3C80">
        <w:t>1. Единое окно доступа к учебно-методическим разработкам https://юургау</w:t>
      </w:r>
      <w:proofErr w:type="gramStart"/>
      <w:r w:rsidRPr="00BC3C80">
        <w:t>.р</w:t>
      </w:r>
      <w:proofErr w:type="gramEnd"/>
      <w:r w:rsidRPr="00BC3C80">
        <w:t>ф</w:t>
      </w:r>
    </w:p>
    <w:p w:rsidR="003349AB" w:rsidRPr="00BC3C80" w:rsidRDefault="003349AB" w:rsidP="003349AB">
      <w:pPr>
        <w:ind w:firstLine="540"/>
        <w:jc w:val="both"/>
      </w:pPr>
      <w:r w:rsidRPr="00BC3C80">
        <w:t xml:space="preserve">2. ЭБС «Лань» </w:t>
      </w:r>
      <w:r w:rsidRPr="00BC3C80">
        <w:rPr>
          <w:lang w:val="en-US"/>
        </w:rPr>
        <w:t>http</w:t>
      </w:r>
      <w:r w:rsidRPr="00BC3C80">
        <w:t>://</w:t>
      </w:r>
      <w:r w:rsidRPr="00BC3C80">
        <w:rPr>
          <w:lang w:val="en-US"/>
        </w:rPr>
        <w:t>e</w:t>
      </w:r>
      <w:r w:rsidRPr="00BC3C80">
        <w:t>.</w:t>
      </w:r>
      <w:proofErr w:type="spellStart"/>
      <w:r w:rsidRPr="00BC3C80">
        <w:rPr>
          <w:lang w:val="en-US"/>
        </w:rPr>
        <w:t>lanbook</w:t>
      </w:r>
      <w:proofErr w:type="spellEnd"/>
      <w:r w:rsidRPr="00BC3C80">
        <w:t>.</w:t>
      </w:r>
      <w:r w:rsidRPr="00BC3C80">
        <w:rPr>
          <w:lang w:val="en-US"/>
        </w:rPr>
        <w:t>com</w:t>
      </w:r>
      <w:r w:rsidRPr="00BC3C80">
        <w:t>/</w:t>
      </w:r>
    </w:p>
    <w:p w:rsidR="003349AB" w:rsidRPr="00BC3C80" w:rsidRDefault="003349AB" w:rsidP="003349AB">
      <w:pPr>
        <w:ind w:firstLine="540"/>
        <w:jc w:val="both"/>
      </w:pPr>
      <w:r w:rsidRPr="00BC3C80">
        <w:t xml:space="preserve">3. Университетская библиотека </w:t>
      </w:r>
      <w:r w:rsidRPr="00BC3C80">
        <w:rPr>
          <w:lang w:val="en-US"/>
        </w:rPr>
        <w:t>ONLINE</w:t>
      </w:r>
      <w:r w:rsidRPr="00BC3C80">
        <w:t xml:space="preserve"> </w:t>
      </w:r>
      <w:r w:rsidRPr="00BC3C80">
        <w:rPr>
          <w:lang w:val="en-US"/>
        </w:rPr>
        <w:t>http</w:t>
      </w:r>
      <w:r w:rsidRPr="00BC3C80">
        <w:t>://</w:t>
      </w:r>
      <w:proofErr w:type="spellStart"/>
      <w:r w:rsidRPr="00BC3C80">
        <w:rPr>
          <w:lang w:val="en-US"/>
        </w:rPr>
        <w:t>biblioclub</w:t>
      </w:r>
      <w:proofErr w:type="spellEnd"/>
      <w:r w:rsidRPr="00BC3C80">
        <w:t>.</w:t>
      </w:r>
      <w:proofErr w:type="spellStart"/>
      <w:r w:rsidRPr="00BC3C80">
        <w:rPr>
          <w:lang w:val="en-US"/>
        </w:rPr>
        <w:t>ru</w:t>
      </w:r>
      <w:proofErr w:type="spellEnd"/>
    </w:p>
    <w:p w:rsidR="00D42933" w:rsidRPr="009B0F82" w:rsidRDefault="00D42933" w:rsidP="00D42933">
      <w:pPr>
        <w:ind w:firstLine="540"/>
        <w:jc w:val="both"/>
      </w:pPr>
    </w:p>
    <w:p w:rsidR="00D42933" w:rsidRPr="00C23AF4" w:rsidRDefault="00D42933" w:rsidP="001A4E6A">
      <w:pPr>
        <w:pStyle w:val="aff4"/>
        <w:numPr>
          <w:ilvl w:val="0"/>
          <w:numId w:val="6"/>
        </w:numPr>
        <w:jc w:val="center"/>
        <w:rPr>
          <w:b/>
          <w:bCs/>
        </w:rPr>
      </w:pPr>
      <w:r w:rsidRPr="00C23AF4">
        <w:rPr>
          <w:b/>
          <w:bCs/>
        </w:rPr>
        <w:t xml:space="preserve">Методические указания для </w:t>
      </w:r>
      <w:proofErr w:type="gramStart"/>
      <w:r w:rsidRPr="00C23AF4">
        <w:rPr>
          <w:b/>
          <w:bCs/>
        </w:rPr>
        <w:t>обучающихся</w:t>
      </w:r>
      <w:proofErr w:type="gramEnd"/>
      <w:r w:rsidRPr="00C23AF4">
        <w:rPr>
          <w:b/>
          <w:bCs/>
        </w:rPr>
        <w:t xml:space="preserve"> по освоению дисциплины</w:t>
      </w:r>
    </w:p>
    <w:p w:rsidR="00C23AF4" w:rsidRPr="00C23AF4" w:rsidRDefault="00C23AF4" w:rsidP="00C23AF4">
      <w:pPr>
        <w:pStyle w:val="aff4"/>
        <w:ind w:left="900"/>
        <w:rPr>
          <w:b/>
          <w:bCs/>
        </w:rPr>
      </w:pPr>
    </w:p>
    <w:p w:rsidR="00D42933" w:rsidRDefault="00D42933" w:rsidP="00D42933">
      <w:pPr>
        <w:spacing w:before="60"/>
        <w:ind w:firstLine="600"/>
        <w:jc w:val="both"/>
      </w:pPr>
      <w:r w:rsidRPr="009B0F82">
        <w:t>Учебно-методические разработки имеются в Научной</w:t>
      </w:r>
      <w:r w:rsidRPr="009B0F82">
        <w:rPr>
          <w:sz w:val="16"/>
          <w:szCs w:val="16"/>
        </w:rPr>
        <w:tab/>
      </w:r>
      <w:r w:rsidR="00383665">
        <w:t>библиотеке:</w:t>
      </w:r>
    </w:p>
    <w:p w:rsidR="003349AB" w:rsidRPr="003349AB" w:rsidRDefault="003349AB" w:rsidP="003349AB">
      <w:pPr>
        <w:ind w:firstLine="539"/>
      </w:pPr>
      <w:r w:rsidRPr="003349AB">
        <w:t xml:space="preserve">1. </w:t>
      </w:r>
      <w:hyperlink r:id="rId25" w:history="1">
        <w:r w:rsidR="00F25D7C" w:rsidRPr="00F25D7C">
          <w:rPr>
            <w:rStyle w:val="afd"/>
            <w:color w:val="000000"/>
            <w:u w:val="none"/>
          </w:rPr>
          <w:t>Планирование и прогнозирование в менеджменте [Электронный ресурс]: метод. указ. для практических занятий обучающихся по направлению 38.03.02 Менеджмент профиль "Производственный менеджмент" / сост.: Живулько У. В., Перчаткина И. Н.; Южно-Уральский ГАУ, Институт агроинженерии - Челябинск: Южно-Уральский ГАУ, 2019 - 9 с. - Доступ из локальной сети:</w:t>
        </w:r>
        <w:r w:rsidR="00F25D7C" w:rsidRPr="00F25D7C">
          <w:rPr>
            <w:rStyle w:val="afd"/>
            <w:color w:val="000000"/>
          </w:rPr>
          <w:t xml:space="preserve"> </w:t>
        </w:r>
      </w:hyperlink>
      <w:hyperlink r:id="rId26" w:tgtFrame="_blank" w:history="1">
        <w:r w:rsidR="00F25D7C" w:rsidRPr="00F25D7C">
          <w:rPr>
            <w:rStyle w:val="afd"/>
          </w:rPr>
          <w:t>http://nb.sursau.ru:8080/localdocs/itm/129.pdf</w:t>
        </w:r>
      </w:hyperlink>
      <w:hyperlink r:id="rId27" w:history="1">
        <w:r w:rsidR="00F25D7C" w:rsidRPr="00F25D7C">
          <w:rPr>
            <w:rStyle w:val="afd"/>
            <w:color w:val="000000"/>
          </w:rPr>
          <w:t>.</w:t>
        </w:r>
      </w:hyperlink>
    </w:p>
    <w:p w:rsidR="003349AB" w:rsidRPr="00A9250D" w:rsidRDefault="003349AB" w:rsidP="003349AB">
      <w:pPr>
        <w:ind w:firstLine="539"/>
      </w:pPr>
      <w:r w:rsidRPr="003349AB">
        <w:t xml:space="preserve">2. </w:t>
      </w:r>
      <w:hyperlink r:id="rId28" w:history="1">
        <w:r w:rsidR="00F25D7C" w:rsidRPr="00F25D7C">
          <w:rPr>
            <w:rStyle w:val="afd"/>
            <w:color w:val="000000"/>
            <w:u w:val="none"/>
          </w:rPr>
          <w:t xml:space="preserve">Планирование и прогнозирование в менеджменте [Электронный ресурс]: метод. указ. для самостоятельной работы обучающихся по направлению 38.03.02 Менеджмент профиль "Производственный менеджмент" / сост.: Живулько У. В., Перчаткина И. Н.; Южно-Уральский ГАУ, Институт агроинженерии - Челябинск: Южно-Уральский ГАУ, 2019 - 13 с. - Доступ из локальной сети: </w:t>
        </w:r>
      </w:hyperlink>
      <w:hyperlink r:id="rId29" w:tgtFrame="_blank" w:history="1">
        <w:r w:rsidR="00F25D7C" w:rsidRPr="00F25D7C">
          <w:rPr>
            <w:rStyle w:val="afd"/>
          </w:rPr>
          <w:t>http://nb.sursau.ru:8080/localdocs/itm/130.pdf</w:t>
        </w:r>
      </w:hyperlink>
      <w:hyperlink r:id="rId30" w:history="1">
        <w:r w:rsidR="00F25D7C" w:rsidRPr="00F25D7C">
          <w:rPr>
            <w:rStyle w:val="afd"/>
            <w:color w:val="000000"/>
          </w:rPr>
          <w:t>.</w:t>
        </w:r>
      </w:hyperlink>
    </w:p>
    <w:p w:rsidR="00C01DCA" w:rsidRDefault="00C01DCA" w:rsidP="00D42933">
      <w:pPr>
        <w:jc w:val="center"/>
        <w:rPr>
          <w:b/>
          <w:bCs/>
        </w:rPr>
      </w:pPr>
    </w:p>
    <w:p w:rsidR="00D42933" w:rsidRPr="009B0F82" w:rsidRDefault="00D42933" w:rsidP="00D42933">
      <w:pPr>
        <w:jc w:val="center"/>
        <w:rPr>
          <w:b/>
          <w:bCs/>
        </w:rPr>
      </w:pPr>
      <w:r w:rsidRPr="009B0F82">
        <w:rPr>
          <w:b/>
          <w:bCs/>
        </w:rPr>
        <w:t>10. Информационные технологии, используемые при осуществлении образовательного процесса по дисциплине, включая перечень программного обеспечения и информационных спр</w:t>
      </w:r>
      <w:r w:rsidR="00383665">
        <w:rPr>
          <w:b/>
          <w:bCs/>
        </w:rPr>
        <w:t>авочных систем</w:t>
      </w:r>
      <w:r w:rsidRPr="009B0F82">
        <w:rPr>
          <w:b/>
          <w:bCs/>
        </w:rPr>
        <w:t xml:space="preserve"> </w:t>
      </w:r>
    </w:p>
    <w:p w:rsidR="00D42933" w:rsidRPr="009B0F82" w:rsidRDefault="00D42933" w:rsidP="00D42933">
      <w:pPr>
        <w:jc w:val="center"/>
        <w:rPr>
          <w:b/>
          <w:bCs/>
        </w:rPr>
      </w:pPr>
    </w:p>
    <w:p w:rsidR="007F5C3E" w:rsidRPr="007E150A" w:rsidRDefault="007F5C3E" w:rsidP="007F5C3E">
      <w:pPr>
        <w:ind w:firstLine="540"/>
        <w:jc w:val="both"/>
        <w:rPr>
          <w:bCs/>
        </w:rPr>
      </w:pPr>
      <w:r w:rsidRPr="007E150A">
        <w:rPr>
          <w:bCs/>
        </w:rPr>
        <w:t>В Научной библиотеке с терминальных станций предоставляется доступ к базам данных:</w:t>
      </w:r>
    </w:p>
    <w:p w:rsidR="003E16A1" w:rsidRPr="003E16A1" w:rsidRDefault="003E16A1" w:rsidP="003E16A1">
      <w:pPr>
        <w:rPr>
          <w:color w:val="000000"/>
        </w:rPr>
      </w:pPr>
      <w:proofErr w:type="spellStart"/>
      <w:r w:rsidRPr="003E16A1">
        <w:rPr>
          <w:color w:val="000000"/>
        </w:rPr>
        <w:t>MyTestXPRo</w:t>
      </w:r>
      <w:proofErr w:type="spellEnd"/>
      <w:r w:rsidRPr="003E16A1">
        <w:rPr>
          <w:color w:val="000000"/>
        </w:rPr>
        <w:t xml:space="preserve"> 11.0</w:t>
      </w:r>
    </w:p>
    <w:p w:rsidR="003E16A1" w:rsidRPr="00F51C9A" w:rsidRDefault="003E16A1" w:rsidP="003E16A1">
      <w:pPr>
        <w:rPr>
          <w:color w:val="000000"/>
        </w:rPr>
      </w:pPr>
      <w:proofErr w:type="spellStart"/>
      <w:r w:rsidRPr="003E16A1">
        <w:rPr>
          <w:color w:val="000000"/>
          <w:lang w:val="en-US"/>
        </w:rPr>
        <w:t>MicrosoftWindowsPRO</w:t>
      </w:r>
      <w:proofErr w:type="spellEnd"/>
      <w:r w:rsidRPr="00F51C9A">
        <w:rPr>
          <w:color w:val="000000"/>
        </w:rPr>
        <w:t xml:space="preserve"> 10 </w:t>
      </w:r>
      <w:proofErr w:type="spellStart"/>
      <w:r w:rsidRPr="003E16A1">
        <w:rPr>
          <w:color w:val="000000"/>
          <w:lang w:val="en-US"/>
        </w:rPr>
        <w:t>RussianAcademicOLP</w:t>
      </w:r>
      <w:proofErr w:type="spellEnd"/>
      <w:r w:rsidRPr="00F51C9A">
        <w:rPr>
          <w:color w:val="000000"/>
        </w:rPr>
        <w:t xml:space="preserve"> 1</w:t>
      </w:r>
      <w:proofErr w:type="spellStart"/>
      <w:r w:rsidRPr="003E16A1">
        <w:rPr>
          <w:color w:val="000000"/>
          <w:lang w:val="en-US"/>
        </w:rPr>
        <w:t>LicenseNoLevelLegalizationGetGenuine</w:t>
      </w:r>
      <w:proofErr w:type="spellEnd"/>
    </w:p>
    <w:p w:rsidR="003E16A1" w:rsidRPr="00F51C9A" w:rsidRDefault="003E16A1" w:rsidP="003E16A1">
      <w:pPr>
        <w:rPr>
          <w:color w:val="000000"/>
        </w:rPr>
      </w:pPr>
      <w:r w:rsidRPr="003E16A1">
        <w:rPr>
          <w:color w:val="000000"/>
        </w:rPr>
        <w:t>Офисное</w:t>
      </w:r>
      <w:r w:rsidRPr="00F51C9A">
        <w:rPr>
          <w:color w:val="000000"/>
        </w:rPr>
        <w:t xml:space="preserve"> </w:t>
      </w:r>
      <w:r w:rsidRPr="003E16A1">
        <w:rPr>
          <w:color w:val="000000"/>
        </w:rPr>
        <w:t>программное</w:t>
      </w:r>
      <w:r w:rsidRPr="00F51C9A">
        <w:rPr>
          <w:color w:val="000000"/>
        </w:rPr>
        <w:t xml:space="preserve"> </w:t>
      </w:r>
      <w:r w:rsidRPr="003E16A1">
        <w:rPr>
          <w:color w:val="000000"/>
        </w:rPr>
        <w:t>обеспечение</w:t>
      </w:r>
      <w:r w:rsidRPr="00F51C9A">
        <w:rPr>
          <w:color w:val="000000"/>
        </w:rPr>
        <w:t xml:space="preserve"> </w:t>
      </w:r>
      <w:r w:rsidRPr="003E16A1">
        <w:rPr>
          <w:color w:val="000000"/>
          <w:lang w:val="en-US"/>
        </w:rPr>
        <w:t>Microsoft</w:t>
      </w:r>
      <w:r w:rsidRPr="00F51C9A">
        <w:rPr>
          <w:color w:val="000000"/>
        </w:rPr>
        <w:t xml:space="preserve"> </w:t>
      </w:r>
      <w:proofErr w:type="spellStart"/>
      <w:r w:rsidRPr="003E16A1">
        <w:rPr>
          <w:color w:val="000000"/>
          <w:lang w:val="en-US"/>
        </w:rPr>
        <w:t>OfficeStd</w:t>
      </w:r>
      <w:proofErr w:type="spellEnd"/>
      <w:r w:rsidRPr="00F51C9A">
        <w:rPr>
          <w:color w:val="000000"/>
        </w:rPr>
        <w:t xml:space="preserve"> 2019 </w:t>
      </w:r>
      <w:proofErr w:type="spellStart"/>
      <w:r w:rsidRPr="003E16A1">
        <w:rPr>
          <w:color w:val="000000"/>
          <w:lang w:val="en-US"/>
        </w:rPr>
        <w:t>RUSOLPNLAcdmc</w:t>
      </w:r>
      <w:proofErr w:type="spellEnd"/>
      <w:r w:rsidRPr="00F51C9A">
        <w:rPr>
          <w:color w:val="000000"/>
        </w:rPr>
        <w:t xml:space="preserve"> </w:t>
      </w:r>
    </w:p>
    <w:p w:rsidR="007F5C3E" w:rsidRPr="003E16A1" w:rsidRDefault="003E16A1" w:rsidP="003E16A1">
      <w:pPr>
        <w:rPr>
          <w:bCs/>
        </w:rPr>
      </w:pPr>
      <w:r w:rsidRPr="003E16A1">
        <w:rPr>
          <w:color w:val="000000"/>
          <w:lang w:val="en-US"/>
        </w:rPr>
        <w:t>Kaspersky</w:t>
      </w:r>
      <w:r w:rsidRPr="003E16A1">
        <w:rPr>
          <w:color w:val="000000"/>
        </w:rPr>
        <w:t xml:space="preserve"> </w:t>
      </w:r>
      <w:r w:rsidRPr="003E16A1">
        <w:rPr>
          <w:color w:val="000000"/>
          <w:lang w:val="en-US"/>
        </w:rPr>
        <w:t>Endpoint</w:t>
      </w:r>
      <w:r w:rsidRPr="003E16A1">
        <w:rPr>
          <w:color w:val="000000"/>
        </w:rPr>
        <w:t xml:space="preserve"> </w:t>
      </w:r>
      <w:r w:rsidRPr="003E16A1">
        <w:rPr>
          <w:color w:val="000000"/>
          <w:lang w:val="en-US"/>
        </w:rPr>
        <w:t>Security</w:t>
      </w:r>
      <w:r w:rsidRPr="003E16A1">
        <w:rPr>
          <w:color w:val="000000"/>
        </w:rPr>
        <w:t xml:space="preserve"> Антивирусное программное обеспечение</w:t>
      </w:r>
    </w:p>
    <w:p w:rsidR="00F51C9A" w:rsidRDefault="00F51C9A" w:rsidP="00D42933">
      <w:pPr>
        <w:ind w:firstLine="540"/>
        <w:jc w:val="center"/>
        <w:rPr>
          <w:b/>
          <w:bCs/>
        </w:rPr>
      </w:pPr>
    </w:p>
    <w:p w:rsidR="00D42933" w:rsidRPr="009B0F82" w:rsidRDefault="00D42933" w:rsidP="00D42933">
      <w:pPr>
        <w:ind w:firstLine="540"/>
        <w:jc w:val="center"/>
        <w:rPr>
          <w:b/>
          <w:bCs/>
        </w:rPr>
      </w:pPr>
      <w:r w:rsidRPr="009B0F82">
        <w:rPr>
          <w:b/>
          <w:bCs/>
        </w:rPr>
        <w:t>11. Материально-техническая база, необходимая для осуществления образовательного процесса по дисциплине</w:t>
      </w:r>
    </w:p>
    <w:p w:rsidR="00D42933" w:rsidRPr="009B0F82" w:rsidRDefault="00D42933" w:rsidP="00D42933">
      <w:pPr>
        <w:ind w:firstLine="540"/>
        <w:jc w:val="center"/>
        <w:rPr>
          <w:b/>
          <w:bCs/>
        </w:rPr>
      </w:pPr>
    </w:p>
    <w:p w:rsidR="00D42933" w:rsidRPr="009B0F82" w:rsidRDefault="00D42933" w:rsidP="00D42933">
      <w:pPr>
        <w:ind w:firstLine="540"/>
        <w:jc w:val="both"/>
        <w:rPr>
          <w:b/>
          <w:bCs/>
        </w:rPr>
      </w:pPr>
      <w:r w:rsidRPr="009B0F82">
        <w:rPr>
          <w:b/>
          <w:bCs/>
        </w:rPr>
        <w:t>Перечень учебных лабораторий, аудиторий, компьютерных классов</w:t>
      </w:r>
    </w:p>
    <w:p w:rsidR="007F5C3E" w:rsidRDefault="007F5C3E" w:rsidP="007F5C3E">
      <w:pPr>
        <w:ind w:firstLine="567"/>
        <w:jc w:val="both"/>
      </w:pPr>
    </w:p>
    <w:p w:rsidR="007C24CC" w:rsidRDefault="007C24CC" w:rsidP="007C24CC">
      <w:pPr>
        <w:ind w:firstLine="709"/>
        <w:jc w:val="both"/>
        <w:rPr>
          <w:b/>
          <w:bCs/>
        </w:rPr>
      </w:pPr>
      <w:bookmarkStart w:id="1" w:name="_Hlk72760171"/>
      <w:r w:rsidRPr="007D69D5">
        <w:rPr>
          <w:b/>
          <w:bCs/>
        </w:rPr>
        <w:t xml:space="preserve">Учебные аудитории для проведения занятий, предусмотренных программой, оснащенные оборудованием и техническими средствами обучения. Помещения для </w:t>
      </w:r>
      <w:proofErr w:type="gramStart"/>
      <w:r w:rsidRPr="007D69D5">
        <w:rPr>
          <w:b/>
          <w:bCs/>
        </w:rPr>
        <w:t>самостоятельной</w:t>
      </w:r>
      <w:proofErr w:type="gramEnd"/>
      <w:r w:rsidRPr="007D69D5">
        <w:rPr>
          <w:b/>
          <w:bCs/>
        </w:rPr>
        <w:t xml:space="preserve"> работы обучающихся </w:t>
      </w:r>
    </w:p>
    <w:bookmarkEnd w:id="1"/>
    <w:p w:rsidR="00817F1E" w:rsidRPr="003E16A1" w:rsidRDefault="00817F1E" w:rsidP="00817F1E">
      <w:pPr>
        <w:jc w:val="both"/>
      </w:pPr>
      <w:r w:rsidRPr="003E16A1">
        <w:t>Учебная аудитория для проведения занятий лекционного и семинарского типов, групповых и индивидуальных консультаций, текущего контроля и промежуточной аттестации</w:t>
      </w:r>
    </w:p>
    <w:p w:rsidR="00817F1E" w:rsidRPr="003E16A1" w:rsidRDefault="00817F1E" w:rsidP="00817F1E">
      <w:r w:rsidRPr="003E16A1">
        <w:t>454080, Челябинская обл.,</w:t>
      </w:r>
    </w:p>
    <w:p w:rsidR="00817F1E" w:rsidRPr="003E16A1" w:rsidRDefault="00817F1E" w:rsidP="00817F1E">
      <w:pPr>
        <w:jc w:val="both"/>
      </w:pPr>
      <w:r w:rsidRPr="003E16A1">
        <w:t>г. Челябинск, пр. Ленина, 75, учебно-лабораторный корпус, аудитория №326.</w:t>
      </w:r>
    </w:p>
    <w:p w:rsidR="00817F1E" w:rsidRPr="003E16A1" w:rsidRDefault="00817F1E" w:rsidP="00817F1E">
      <w:pPr>
        <w:jc w:val="both"/>
      </w:pPr>
      <w:r w:rsidRPr="003E16A1">
        <w:t>Учебная аудитория для проведения занятий лекционного и семинарского типов, групповых и индивидуальных консультаций, текущего контроля и промежуточной аттестации</w:t>
      </w:r>
    </w:p>
    <w:p w:rsidR="00817F1E" w:rsidRPr="003E16A1" w:rsidRDefault="00817F1E" w:rsidP="00817F1E">
      <w:r w:rsidRPr="003E16A1">
        <w:t>454080, Челябинская обл.,</w:t>
      </w:r>
    </w:p>
    <w:p w:rsidR="00817F1E" w:rsidRPr="003E16A1" w:rsidRDefault="00817F1E" w:rsidP="00817F1E">
      <w:r w:rsidRPr="003E16A1">
        <w:t>г. Челябинск, пр. Ленина, 75, учебно-лабораторный корпус, аудитория №426.</w:t>
      </w:r>
    </w:p>
    <w:p w:rsidR="00817F1E" w:rsidRPr="003E16A1" w:rsidRDefault="00817F1E" w:rsidP="00817F1E">
      <w:pPr>
        <w:jc w:val="both"/>
        <w:rPr>
          <w:bCs/>
        </w:rPr>
      </w:pPr>
      <w:r w:rsidRPr="003E16A1">
        <w:rPr>
          <w:bCs/>
        </w:rPr>
        <w:t>Учебная аудитория для проведения занятий лекционного и семинарского типа, курсового проектирования, групповых и индивидуальных консультаций, текущего контроля и промежуточной аттестации; Помещение для самостоятельной работы</w:t>
      </w:r>
    </w:p>
    <w:p w:rsidR="007C24CC" w:rsidRPr="003E16A1" w:rsidRDefault="00817F1E" w:rsidP="003E16A1">
      <w:r w:rsidRPr="003E16A1">
        <w:t xml:space="preserve">454080, </w:t>
      </w:r>
      <w:proofErr w:type="gramStart"/>
      <w:r w:rsidRPr="003E16A1">
        <w:t>Челябинская</w:t>
      </w:r>
      <w:proofErr w:type="gramEnd"/>
      <w:r w:rsidRPr="003E16A1">
        <w:t xml:space="preserve"> обл.,</w:t>
      </w:r>
      <w:r w:rsidR="003E16A1">
        <w:t xml:space="preserve"> </w:t>
      </w:r>
      <w:r w:rsidRPr="003E16A1">
        <w:t>г. Челябинск, пр. Ленина, 75, учебно-лабораторный корпус, аудитории №420, №423</w:t>
      </w:r>
    </w:p>
    <w:p w:rsidR="007C24CC" w:rsidRPr="000A6F16" w:rsidRDefault="007C24CC" w:rsidP="007C24CC">
      <w:pPr>
        <w:jc w:val="center"/>
        <w:rPr>
          <w:b/>
          <w:bCs/>
        </w:rPr>
      </w:pPr>
      <w:bookmarkStart w:id="2" w:name="_Hlk72760182"/>
      <w:r w:rsidRPr="000A6F16">
        <w:rPr>
          <w:b/>
          <w:bCs/>
        </w:rPr>
        <w:lastRenderedPageBreak/>
        <w:t>Перечень оборудования  и технических средств обучения</w:t>
      </w:r>
    </w:p>
    <w:bookmarkEnd w:id="2"/>
    <w:p w:rsidR="003E16A1" w:rsidRPr="003E16A1" w:rsidRDefault="003E16A1" w:rsidP="003E16A1">
      <w:pPr>
        <w:pStyle w:val="af8"/>
        <w:spacing w:before="0" w:beforeAutospacing="0" w:after="0" w:afterAutospacing="0"/>
        <w:rPr>
          <w:lang w:val="ru-RU"/>
        </w:rPr>
      </w:pPr>
      <w:r w:rsidRPr="003E16A1">
        <w:rPr>
          <w:lang w:val="ru-RU"/>
        </w:rPr>
        <w:t xml:space="preserve">Посадочные места по числу студентов, рабочее место преподавателя, выход в Интернет, </w:t>
      </w:r>
      <w:proofErr w:type="spellStart"/>
      <w:r w:rsidRPr="003E16A1">
        <w:rPr>
          <w:lang w:val="ru-RU"/>
        </w:rPr>
        <w:t>внутривузовская</w:t>
      </w:r>
      <w:proofErr w:type="spellEnd"/>
      <w:r w:rsidRPr="003E16A1">
        <w:rPr>
          <w:lang w:val="ru-RU"/>
        </w:rPr>
        <w:t xml:space="preserve"> компьютерная сеть, доступ в электронную информационно-образовательную среду. </w:t>
      </w:r>
    </w:p>
    <w:p w:rsidR="003E16A1" w:rsidRPr="003E16A1" w:rsidRDefault="003E16A1" w:rsidP="003E16A1">
      <w:pPr>
        <w:pStyle w:val="af8"/>
        <w:spacing w:before="0" w:beforeAutospacing="0" w:after="0" w:afterAutospacing="0"/>
        <w:rPr>
          <w:lang w:val="ru-RU"/>
        </w:rPr>
      </w:pPr>
      <w:r w:rsidRPr="003E16A1">
        <w:rPr>
          <w:lang w:val="ru-RU"/>
        </w:rPr>
        <w:t>Ауд. 326</w:t>
      </w:r>
      <w:r>
        <w:rPr>
          <w:lang w:val="ru-RU"/>
        </w:rPr>
        <w:t xml:space="preserve"> </w:t>
      </w:r>
      <w:proofErr w:type="spellStart"/>
      <w:r w:rsidRPr="003E16A1">
        <w:rPr>
          <w:lang w:val="ru-RU"/>
        </w:rPr>
        <w:t>Мультимедиапроектор</w:t>
      </w:r>
      <w:proofErr w:type="spellEnd"/>
      <w:r w:rsidRPr="003E16A1">
        <w:rPr>
          <w:lang w:val="ru-RU"/>
        </w:rPr>
        <w:t>, стационарный компьютер</w:t>
      </w:r>
    </w:p>
    <w:p w:rsidR="003E16A1" w:rsidRPr="003E16A1" w:rsidRDefault="003E16A1" w:rsidP="003E16A1">
      <w:pPr>
        <w:pStyle w:val="af8"/>
        <w:spacing w:before="0" w:beforeAutospacing="0" w:after="0" w:afterAutospacing="0"/>
        <w:rPr>
          <w:lang w:val="ru-RU"/>
        </w:rPr>
      </w:pPr>
      <w:r w:rsidRPr="003E16A1">
        <w:rPr>
          <w:lang w:val="ru-RU"/>
        </w:rPr>
        <w:t>Ауд. 426</w:t>
      </w:r>
      <w:r>
        <w:rPr>
          <w:lang w:val="ru-RU"/>
        </w:rPr>
        <w:t xml:space="preserve"> </w:t>
      </w:r>
      <w:proofErr w:type="spellStart"/>
      <w:r w:rsidRPr="003E16A1">
        <w:rPr>
          <w:lang w:val="ru-RU"/>
        </w:rPr>
        <w:t>Мультимедиапроектор</w:t>
      </w:r>
      <w:proofErr w:type="spellEnd"/>
      <w:r w:rsidRPr="003E16A1">
        <w:rPr>
          <w:lang w:val="ru-RU"/>
        </w:rPr>
        <w:t xml:space="preserve">, стационарный компьютер </w:t>
      </w:r>
    </w:p>
    <w:p w:rsidR="003E16A1" w:rsidRPr="003E16A1" w:rsidRDefault="003E16A1" w:rsidP="003E16A1">
      <w:pPr>
        <w:jc w:val="both"/>
      </w:pPr>
      <w:r w:rsidRPr="003E16A1">
        <w:t xml:space="preserve">Ауд. 420. </w:t>
      </w:r>
      <w:r>
        <w:t xml:space="preserve"> </w:t>
      </w:r>
      <w:r w:rsidRPr="003E16A1">
        <w:t>ПК DUAL-G2010/GA-H61/500GB/2GB/ЖК18,5</w:t>
      </w:r>
      <w:r w:rsidRPr="003E16A1">
        <w:rPr>
          <w:kern w:val="28"/>
        </w:rPr>
        <w:t xml:space="preserve"> – 15 шт., ПК Р-4/3,2/1GB/160Gb/DVD/монитор17 </w:t>
      </w:r>
      <w:proofErr w:type="spellStart"/>
      <w:r w:rsidRPr="003E16A1">
        <w:rPr>
          <w:kern w:val="28"/>
        </w:rPr>
        <w:t>жк</w:t>
      </w:r>
      <w:proofErr w:type="spellEnd"/>
      <w:r w:rsidRPr="003E16A1">
        <w:rPr>
          <w:kern w:val="28"/>
        </w:rPr>
        <w:t xml:space="preserve"> – 1 шт., проектор </w:t>
      </w:r>
      <w:proofErr w:type="spellStart"/>
      <w:r w:rsidRPr="003E16A1">
        <w:rPr>
          <w:kern w:val="28"/>
        </w:rPr>
        <w:t>Toshiba</w:t>
      </w:r>
      <w:proofErr w:type="spellEnd"/>
      <w:r w:rsidRPr="003E16A1">
        <w:rPr>
          <w:kern w:val="28"/>
        </w:rPr>
        <w:t xml:space="preserve"> </w:t>
      </w:r>
      <w:proofErr w:type="gramStart"/>
      <w:r w:rsidRPr="003E16A1">
        <w:rPr>
          <w:kern w:val="28"/>
        </w:rPr>
        <w:t>Т</w:t>
      </w:r>
      <w:proofErr w:type="gramEnd"/>
      <w:r w:rsidRPr="003E16A1">
        <w:rPr>
          <w:kern w:val="28"/>
          <w:lang w:val="en-US"/>
        </w:rPr>
        <w:t>DP</w:t>
      </w:r>
      <w:r w:rsidRPr="003E16A1">
        <w:rPr>
          <w:kern w:val="28"/>
        </w:rPr>
        <w:t xml:space="preserve"> - </w:t>
      </w:r>
      <w:r w:rsidRPr="003E16A1">
        <w:rPr>
          <w:kern w:val="28"/>
          <w:lang w:val="en-US"/>
        </w:rPr>
        <w:t>T</w:t>
      </w:r>
      <w:r w:rsidRPr="003E16A1">
        <w:rPr>
          <w:kern w:val="28"/>
        </w:rPr>
        <w:t xml:space="preserve">100 – 1 шт., Экран настенный </w:t>
      </w:r>
      <w:proofErr w:type="spellStart"/>
      <w:r w:rsidRPr="003E16A1">
        <w:rPr>
          <w:kern w:val="28"/>
          <w:lang w:val="en-US"/>
        </w:rPr>
        <w:t>Projecta</w:t>
      </w:r>
      <w:proofErr w:type="spellEnd"/>
      <w:r w:rsidRPr="003E16A1">
        <w:rPr>
          <w:kern w:val="28"/>
        </w:rPr>
        <w:t xml:space="preserve"> </w:t>
      </w:r>
      <w:proofErr w:type="spellStart"/>
      <w:r w:rsidRPr="003E16A1">
        <w:rPr>
          <w:kern w:val="28"/>
          <w:lang w:val="en-US"/>
        </w:rPr>
        <w:t>Slimsceen</w:t>
      </w:r>
      <w:proofErr w:type="spellEnd"/>
      <w:r w:rsidRPr="003E16A1">
        <w:rPr>
          <w:kern w:val="28"/>
        </w:rPr>
        <w:t xml:space="preserve"> – 1 шт.</w:t>
      </w:r>
    </w:p>
    <w:p w:rsidR="003E16A1" w:rsidRPr="003E16A1" w:rsidRDefault="003E16A1" w:rsidP="003E16A1">
      <w:pPr>
        <w:pStyle w:val="af8"/>
        <w:spacing w:before="0" w:beforeAutospacing="0" w:after="0" w:afterAutospacing="0"/>
        <w:rPr>
          <w:lang w:val="ru-RU"/>
        </w:rPr>
      </w:pPr>
      <w:r w:rsidRPr="003E16A1">
        <w:rPr>
          <w:lang w:val="ru-RU"/>
        </w:rPr>
        <w:t>Ауд. 423</w:t>
      </w:r>
      <w:r>
        <w:rPr>
          <w:lang w:val="ru-RU"/>
        </w:rPr>
        <w:t xml:space="preserve"> </w:t>
      </w:r>
      <w:proofErr w:type="spellStart"/>
      <w:r w:rsidRPr="003E16A1">
        <w:rPr>
          <w:lang w:val="ru-RU"/>
        </w:rPr>
        <w:t>Мультимедиапроектор</w:t>
      </w:r>
      <w:proofErr w:type="spellEnd"/>
      <w:r w:rsidRPr="003E16A1">
        <w:rPr>
          <w:lang w:val="ru-RU"/>
        </w:rPr>
        <w:t>;</w:t>
      </w:r>
    </w:p>
    <w:p w:rsidR="003E16A1" w:rsidRPr="003E16A1" w:rsidRDefault="003E16A1" w:rsidP="003E16A1">
      <w:pPr>
        <w:pStyle w:val="af8"/>
        <w:spacing w:before="0" w:beforeAutospacing="0" w:after="0" w:afterAutospacing="0"/>
        <w:rPr>
          <w:lang w:val="ru-RU"/>
        </w:rPr>
      </w:pPr>
      <w:r w:rsidRPr="003E16A1">
        <w:rPr>
          <w:lang w:val="ru-RU"/>
        </w:rPr>
        <w:t xml:space="preserve">РМП - Компьютер </w:t>
      </w:r>
      <w:r w:rsidRPr="003E16A1">
        <w:t>DUAL</w:t>
      </w:r>
      <w:r w:rsidRPr="003E16A1">
        <w:rPr>
          <w:lang w:val="ru-RU"/>
        </w:rPr>
        <w:t xml:space="preserve"> </w:t>
      </w:r>
      <w:r w:rsidRPr="003E16A1">
        <w:t>Gb</w:t>
      </w:r>
      <w:r w:rsidRPr="003E16A1">
        <w:rPr>
          <w:lang w:val="ru-RU"/>
        </w:rPr>
        <w:t>2010/</w:t>
      </w:r>
      <w:r w:rsidRPr="003E16A1">
        <w:t>GA</w:t>
      </w:r>
      <w:r w:rsidRPr="003E16A1">
        <w:rPr>
          <w:lang w:val="ru-RU"/>
        </w:rPr>
        <w:t>-</w:t>
      </w:r>
      <w:r w:rsidRPr="003E16A1">
        <w:t>H</w:t>
      </w:r>
      <w:r w:rsidRPr="003E16A1">
        <w:rPr>
          <w:lang w:val="ru-RU"/>
        </w:rPr>
        <w:t>61</w:t>
      </w:r>
      <w:r w:rsidRPr="003E16A1">
        <w:t>M</w:t>
      </w:r>
      <w:r w:rsidRPr="003E16A1">
        <w:rPr>
          <w:lang w:val="ru-RU"/>
        </w:rPr>
        <w:t>/500</w:t>
      </w:r>
      <w:r w:rsidRPr="003E16A1">
        <w:t>Gb</w:t>
      </w:r>
      <w:r w:rsidRPr="003E16A1">
        <w:rPr>
          <w:lang w:val="ru-RU"/>
        </w:rPr>
        <w:t>/2</w:t>
      </w:r>
      <w:r w:rsidRPr="003E16A1">
        <w:t>Gb</w:t>
      </w:r>
      <w:r w:rsidRPr="003E16A1">
        <w:rPr>
          <w:lang w:val="ru-RU"/>
        </w:rPr>
        <w:t>;</w:t>
      </w:r>
    </w:p>
    <w:p w:rsidR="003E16A1" w:rsidRPr="003E16A1" w:rsidRDefault="003E16A1" w:rsidP="003E16A1">
      <w:pPr>
        <w:pStyle w:val="af8"/>
        <w:spacing w:before="0" w:beforeAutospacing="0" w:after="0" w:afterAutospacing="0"/>
        <w:rPr>
          <w:lang w:val="ru-RU"/>
        </w:rPr>
      </w:pPr>
      <w:r w:rsidRPr="003E16A1">
        <w:rPr>
          <w:lang w:val="ru-RU"/>
        </w:rPr>
        <w:t xml:space="preserve">15 РМУ -  Компьютеры </w:t>
      </w:r>
      <w:r w:rsidRPr="003E16A1">
        <w:t>DUAL</w:t>
      </w:r>
      <w:r w:rsidRPr="003E16A1">
        <w:rPr>
          <w:lang w:val="ru-RU"/>
        </w:rPr>
        <w:t xml:space="preserve"> </w:t>
      </w:r>
      <w:r w:rsidRPr="003E16A1">
        <w:t>Gb</w:t>
      </w:r>
      <w:r w:rsidRPr="003E16A1">
        <w:rPr>
          <w:lang w:val="ru-RU"/>
        </w:rPr>
        <w:t>2010/</w:t>
      </w:r>
      <w:r w:rsidRPr="003E16A1">
        <w:t>GA</w:t>
      </w:r>
      <w:r w:rsidRPr="003E16A1">
        <w:rPr>
          <w:lang w:val="ru-RU"/>
        </w:rPr>
        <w:t>-</w:t>
      </w:r>
      <w:r w:rsidRPr="003E16A1">
        <w:t>H</w:t>
      </w:r>
      <w:r w:rsidRPr="003E16A1">
        <w:rPr>
          <w:lang w:val="ru-RU"/>
        </w:rPr>
        <w:t>61</w:t>
      </w:r>
      <w:r w:rsidRPr="003E16A1">
        <w:t>M</w:t>
      </w:r>
      <w:r w:rsidRPr="003E16A1">
        <w:rPr>
          <w:lang w:val="ru-RU"/>
        </w:rPr>
        <w:t>/500</w:t>
      </w:r>
      <w:r w:rsidRPr="003E16A1">
        <w:t>Gb</w:t>
      </w:r>
      <w:r w:rsidRPr="003E16A1">
        <w:rPr>
          <w:lang w:val="ru-RU"/>
        </w:rPr>
        <w:t>/2</w:t>
      </w:r>
      <w:r w:rsidRPr="003E16A1">
        <w:t>Gb</w:t>
      </w:r>
    </w:p>
    <w:p w:rsidR="00D42933" w:rsidRDefault="00D42933" w:rsidP="00D42933">
      <w:pPr>
        <w:rPr>
          <w:sz w:val="28"/>
        </w:rPr>
      </w:pPr>
    </w:p>
    <w:p w:rsidR="007D1360" w:rsidRDefault="007D1360" w:rsidP="007D1360">
      <w:pPr>
        <w:jc w:val="right"/>
        <w:rPr>
          <w:b/>
          <w:bCs/>
          <w:i/>
          <w:iCs/>
        </w:rPr>
      </w:pPr>
    </w:p>
    <w:p w:rsidR="007D1360" w:rsidRDefault="007D1360" w:rsidP="007D1360">
      <w:pPr>
        <w:jc w:val="right"/>
        <w:rPr>
          <w:b/>
          <w:bCs/>
          <w:i/>
          <w:iCs/>
        </w:rPr>
      </w:pPr>
    </w:p>
    <w:p w:rsidR="007D1360" w:rsidRDefault="007D1360" w:rsidP="007D1360">
      <w:pPr>
        <w:jc w:val="right"/>
        <w:rPr>
          <w:b/>
          <w:bCs/>
          <w:i/>
          <w:iCs/>
        </w:rPr>
      </w:pPr>
    </w:p>
    <w:p w:rsidR="007D1360" w:rsidRDefault="007D1360" w:rsidP="007D1360">
      <w:pPr>
        <w:jc w:val="right"/>
        <w:rPr>
          <w:b/>
          <w:bCs/>
          <w:i/>
          <w:iCs/>
        </w:rPr>
      </w:pPr>
    </w:p>
    <w:p w:rsidR="007D1360" w:rsidRDefault="007D1360" w:rsidP="007D1360">
      <w:pPr>
        <w:jc w:val="right"/>
        <w:rPr>
          <w:b/>
          <w:bCs/>
          <w:i/>
          <w:iCs/>
        </w:rPr>
      </w:pPr>
    </w:p>
    <w:p w:rsidR="007D1360" w:rsidRDefault="007D1360" w:rsidP="007D1360">
      <w:pPr>
        <w:jc w:val="right"/>
        <w:rPr>
          <w:b/>
          <w:bCs/>
          <w:i/>
          <w:iCs/>
        </w:rPr>
      </w:pPr>
    </w:p>
    <w:p w:rsidR="007D1360" w:rsidRDefault="007D1360" w:rsidP="007D1360">
      <w:pPr>
        <w:jc w:val="right"/>
        <w:rPr>
          <w:b/>
          <w:bCs/>
          <w:i/>
          <w:iCs/>
        </w:rPr>
      </w:pPr>
    </w:p>
    <w:p w:rsidR="007D1360" w:rsidRDefault="007D1360" w:rsidP="007D1360">
      <w:pPr>
        <w:jc w:val="right"/>
        <w:rPr>
          <w:b/>
          <w:bCs/>
          <w:i/>
          <w:iCs/>
        </w:rPr>
      </w:pPr>
    </w:p>
    <w:p w:rsidR="007D1360" w:rsidRDefault="007D1360" w:rsidP="007D1360">
      <w:pPr>
        <w:jc w:val="right"/>
        <w:rPr>
          <w:b/>
          <w:bCs/>
          <w:i/>
          <w:iCs/>
        </w:rPr>
      </w:pPr>
    </w:p>
    <w:p w:rsidR="007D1360" w:rsidRDefault="007D1360" w:rsidP="007D1360">
      <w:pPr>
        <w:jc w:val="right"/>
        <w:rPr>
          <w:b/>
          <w:bCs/>
          <w:i/>
          <w:iCs/>
        </w:rPr>
      </w:pPr>
    </w:p>
    <w:p w:rsidR="007D1360" w:rsidRDefault="007D1360" w:rsidP="007D1360">
      <w:pPr>
        <w:jc w:val="right"/>
        <w:rPr>
          <w:b/>
          <w:bCs/>
          <w:i/>
          <w:iCs/>
        </w:rPr>
      </w:pPr>
    </w:p>
    <w:p w:rsidR="007D1360" w:rsidRDefault="007D1360" w:rsidP="007D1360">
      <w:pPr>
        <w:jc w:val="right"/>
        <w:rPr>
          <w:b/>
          <w:bCs/>
          <w:i/>
          <w:iCs/>
        </w:rPr>
      </w:pPr>
    </w:p>
    <w:p w:rsidR="00610196" w:rsidRDefault="00610196" w:rsidP="007D1360">
      <w:pPr>
        <w:jc w:val="right"/>
        <w:rPr>
          <w:b/>
          <w:bCs/>
          <w:i/>
          <w:iCs/>
        </w:rPr>
      </w:pPr>
    </w:p>
    <w:p w:rsidR="00610196" w:rsidRDefault="00610196" w:rsidP="007D1360">
      <w:pPr>
        <w:jc w:val="right"/>
        <w:rPr>
          <w:b/>
          <w:bCs/>
          <w:i/>
          <w:iCs/>
        </w:rPr>
      </w:pPr>
    </w:p>
    <w:p w:rsidR="00610196" w:rsidRDefault="00610196" w:rsidP="007D1360">
      <w:pPr>
        <w:jc w:val="right"/>
        <w:rPr>
          <w:b/>
          <w:bCs/>
          <w:i/>
          <w:iCs/>
        </w:rPr>
      </w:pPr>
    </w:p>
    <w:p w:rsidR="00610196" w:rsidRDefault="00610196" w:rsidP="007D1360">
      <w:pPr>
        <w:jc w:val="right"/>
        <w:rPr>
          <w:b/>
          <w:bCs/>
          <w:i/>
          <w:iCs/>
        </w:rPr>
      </w:pPr>
    </w:p>
    <w:p w:rsidR="00610196" w:rsidRDefault="00610196" w:rsidP="007D1360">
      <w:pPr>
        <w:jc w:val="right"/>
        <w:rPr>
          <w:b/>
          <w:bCs/>
          <w:i/>
          <w:iCs/>
        </w:rPr>
      </w:pPr>
    </w:p>
    <w:p w:rsidR="00610196" w:rsidRDefault="00610196" w:rsidP="007D1360">
      <w:pPr>
        <w:jc w:val="right"/>
        <w:rPr>
          <w:b/>
          <w:bCs/>
          <w:i/>
          <w:iCs/>
        </w:rPr>
      </w:pPr>
    </w:p>
    <w:p w:rsidR="00610196" w:rsidRDefault="00610196" w:rsidP="007D1360">
      <w:pPr>
        <w:jc w:val="right"/>
        <w:rPr>
          <w:b/>
          <w:bCs/>
          <w:i/>
          <w:iCs/>
        </w:rPr>
      </w:pPr>
    </w:p>
    <w:p w:rsidR="00610196" w:rsidRDefault="00610196" w:rsidP="007D1360">
      <w:pPr>
        <w:jc w:val="right"/>
        <w:rPr>
          <w:b/>
          <w:bCs/>
          <w:i/>
          <w:iCs/>
        </w:rPr>
      </w:pPr>
    </w:p>
    <w:p w:rsidR="00610196" w:rsidRDefault="00610196" w:rsidP="007D1360">
      <w:pPr>
        <w:jc w:val="right"/>
        <w:rPr>
          <w:b/>
          <w:bCs/>
          <w:i/>
          <w:iCs/>
        </w:rPr>
      </w:pPr>
    </w:p>
    <w:p w:rsidR="00610196" w:rsidRDefault="00610196" w:rsidP="007D1360">
      <w:pPr>
        <w:jc w:val="right"/>
        <w:rPr>
          <w:b/>
          <w:bCs/>
          <w:i/>
          <w:iCs/>
        </w:rPr>
      </w:pPr>
    </w:p>
    <w:p w:rsidR="00610196" w:rsidRDefault="00610196" w:rsidP="007D1360">
      <w:pPr>
        <w:jc w:val="right"/>
        <w:rPr>
          <w:b/>
          <w:bCs/>
          <w:i/>
          <w:iCs/>
        </w:rPr>
      </w:pPr>
    </w:p>
    <w:p w:rsidR="00610196" w:rsidRDefault="00610196" w:rsidP="007D1360">
      <w:pPr>
        <w:jc w:val="right"/>
        <w:rPr>
          <w:b/>
          <w:bCs/>
          <w:i/>
          <w:iCs/>
        </w:rPr>
      </w:pPr>
    </w:p>
    <w:p w:rsidR="00610196" w:rsidRDefault="00610196" w:rsidP="007D1360">
      <w:pPr>
        <w:jc w:val="right"/>
        <w:rPr>
          <w:b/>
          <w:bCs/>
          <w:i/>
          <w:iCs/>
        </w:rPr>
      </w:pPr>
    </w:p>
    <w:p w:rsidR="00610196" w:rsidRDefault="00610196" w:rsidP="007D1360">
      <w:pPr>
        <w:jc w:val="right"/>
        <w:rPr>
          <w:b/>
          <w:bCs/>
          <w:i/>
          <w:iCs/>
        </w:rPr>
      </w:pPr>
    </w:p>
    <w:p w:rsidR="00610196" w:rsidRDefault="00610196" w:rsidP="007D1360">
      <w:pPr>
        <w:jc w:val="right"/>
        <w:rPr>
          <w:b/>
          <w:bCs/>
          <w:i/>
          <w:iCs/>
        </w:rPr>
      </w:pPr>
    </w:p>
    <w:p w:rsidR="00610196" w:rsidRDefault="00610196" w:rsidP="007D1360">
      <w:pPr>
        <w:jc w:val="right"/>
        <w:rPr>
          <w:b/>
          <w:bCs/>
          <w:i/>
          <w:iCs/>
        </w:rPr>
      </w:pPr>
    </w:p>
    <w:p w:rsidR="00610196" w:rsidRDefault="00610196" w:rsidP="007D1360">
      <w:pPr>
        <w:jc w:val="right"/>
        <w:rPr>
          <w:b/>
          <w:bCs/>
          <w:i/>
          <w:iCs/>
        </w:rPr>
      </w:pPr>
    </w:p>
    <w:p w:rsidR="00610196" w:rsidRDefault="00610196" w:rsidP="007D1360">
      <w:pPr>
        <w:jc w:val="right"/>
        <w:rPr>
          <w:b/>
          <w:bCs/>
          <w:i/>
          <w:iCs/>
        </w:rPr>
      </w:pPr>
    </w:p>
    <w:p w:rsidR="00610196" w:rsidRDefault="00610196" w:rsidP="007D1360">
      <w:pPr>
        <w:jc w:val="right"/>
        <w:rPr>
          <w:b/>
          <w:bCs/>
          <w:i/>
          <w:iCs/>
        </w:rPr>
      </w:pPr>
    </w:p>
    <w:p w:rsidR="00610196" w:rsidRDefault="00610196" w:rsidP="007D1360">
      <w:pPr>
        <w:jc w:val="right"/>
        <w:rPr>
          <w:b/>
          <w:bCs/>
          <w:i/>
          <w:iCs/>
        </w:rPr>
      </w:pPr>
    </w:p>
    <w:p w:rsidR="00610196" w:rsidRDefault="00610196" w:rsidP="007D1360">
      <w:pPr>
        <w:jc w:val="right"/>
        <w:rPr>
          <w:b/>
          <w:bCs/>
          <w:i/>
          <w:iCs/>
        </w:rPr>
      </w:pPr>
    </w:p>
    <w:p w:rsidR="007D1360" w:rsidRDefault="007D1360" w:rsidP="007D1360">
      <w:pPr>
        <w:jc w:val="right"/>
        <w:rPr>
          <w:b/>
          <w:bCs/>
          <w:i/>
          <w:iCs/>
        </w:rPr>
      </w:pPr>
    </w:p>
    <w:p w:rsidR="007D1360" w:rsidRDefault="007D1360" w:rsidP="007D1360">
      <w:pPr>
        <w:jc w:val="right"/>
        <w:rPr>
          <w:b/>
          <w:bCs/>
          <w:i/>
          <w:iCs/>
        </w:rPr>
      </w:pPr>
    </w:p>
    <w:p w:rsidR="007D1360" w:rsidRDefault="007D1360" w:rsidP="007D1360">
      <w:pPr>
        <w:jc w:val="right"/>
        <w:rPr>
          <w:b/>
          <w:bCs/>
          <w:i/>
          <w:iCs/>
        </w:rPr>
      </w:pPr>
    </w:p>
    <w:p w:rsidR="00F51C9A" w:rsidRDefault="00F51C9A" w:rsidP="007D1360">
      <w:pPr>
        <w:jc w:val="right"/>
        <w:rPr>
          <w:b/>
          <w:bCs/>
          <w:i/>
          <w:iCs/>
        </w:rPr>
      </w:pPr>
    </w:p>
    <w:p w:rsidR="007D1360" w:rsidRDefault="007D1360" w:rsidP="007D1360">
      <w:pPr>
        <w:jc w:val="right"/>
        <w:rPr>
          <w:b/>
          <w:bCs/>
          <w:i/>
          <w:iCs/>
        </w:rPr>
      </w:pPr>
    </w:p>
    <w:p w:rsidR="007D1360" w:rsidRDefault="007D1360" w:rsidP="007D1360">
      <w:pPr>
        <w:jc w:val="right"/>
        <w:rPr>
          <w:b/>
          <w:bCs/>
          <w:i/>
          <w:iCs/>
        </w:rPr>
      </w:pPr>
    </w:p>
    <w:p w:rsidR="007D1360" w:rsidRPr="007B0425" w:rsidRDefault="007D1360" w:rsidP="007D1360">
      <w:pPr>
        <w:jc w:val="right"/>
        <w:rPr>
          <w:b/>
          <w:bCs/>
        </w:rPr>
      </w:pPr>
      <w:r w:rsidRPr="007B0425">
        <w:rPr>
          <w:b/>
          <w:bCs/>
          <w:i/>
          <w:iCs/>
        </w:rPr>
        <w:lastRenderedPageBreak/>
        <w:t>ПРИЛОЖЕНИЕ</w:t>
      </w:r>
    </w:p>
    <w:p w:rsidR="007D1360" w:rsidRPr="007B0425" w:rsidRDefault="007D1360" w:rsidP="007D1360">
      <w:pPr>
        <w:ind w:firstLine="540"/>
        <w:jc w:val="right"/>
        <w:rPr>
          <w:b/>
          <w:bCs/>
        </w:rPr>
      </w:pPr>
    </w:p>
    <w:p w:rsidR="007D1360" w:rsidRPr="007B0425" w:rsidRDefault="007D1360" w:rsidP="007D1360">
      <w:pPr>
        <w:ind w:firstLine="540"/>
        <w:jc w:val="right"/>
        <w:rPr>
          <w:b/>
          <w:bCs/>
        </w:rPr>
      </w:pPr>
    </w:p>
    <w:p w:rsidR="007D1360" w:rsidRPr="007B0425" w:rsidRDefault="007D1360" w:rsidP="007D1360">
      <w:pPr>
        <w:ind w:firstLine="540"/>
        <w:jc w:val="right"/>
        <w:rPr>
          <w:b/>
          <w:bCs/>
        </w:rPr>
      </w:pPr>
    </w:p>
    <w:p w:rsidR="007D1360" w:rsidRPr="007B0425" w:rsidRDefault="007D1360" w:rsidP="007D1360">
      <w:pPr>
        <w:ind w:firstLine="540"/>
        <w:jc w:val="right"/>
        <w:rPr>
          <w:b/>
          <w:bCs/>
        </w:rPr>
      </w:pPr>
    </w:p>
    <w:p w:rsidR="007D1360" w:rsidRPr="007B0425" w:rsidRDefault="007D1360" w:rsidP="007D1360">
      <w:pPr>
        <w:ind w:firstLine="540"/>
        <w:jc w:val="right"/>
        <w:rPr>
          <w:b/>
          <w:bCs/>
        </w:rPr>
      </w:pPr>
    </w:p>
    <w:p w:rsidR="007D1360" w:rsidRPr="007B0425" w:rsidRDefault="007D1360" w:rsidP="007D1360">
      <w:pPr>
        <w:ind w:firstLine="540"/>
        <w:jc w:val="right"/>
        <w:rPr>
          <w:b/>
          <w:bCs/>
        </w:rPr>
      </w:pPr>
    </w:p>
    <w:p w:rsidR="007D1360" w:rsidRPr="007B0425" w:rsidRDefault="007D1360" w:rsidP="007D1360">
      <w:pPr>
        <w:ind w:firstLine="540"/>
        <w:jc w:val="right"/>
        <w:rPr>
          <w:b/>
          <w:bCs/>
        </w:rPr>
      </w:pPr>
    </w:p>
    <w:p w:rsidR="007D1360" w:rsidRPr="007B0425" w:rsidRDefault="007D1360" w:rsidP="007D1360">
      <w:pPr>
        <w:ind w:firstLine="540"/>
        <w:jc w:val="right"/>
        <w:rPr>
          <w:b/>
          <w:bCs/>
        </w:rPr>
      </w:pPr>
    </w:p>
    <w:p w:rsidR="007D1360" w:rsidRPr="007B0425" w:rsidRDefault="007D1360" w:rsidP="007D1360">
      <w:pPr>
        <w:ind w:firstLine="540"/>
        <w:jc w:val="right"/>
        <w:rPr>
          <w:b/>
          <w:bCs/>
        </w:rPr>
      </w:pPr>
    </w:p>
    <w:p w:rsidR="007D1360" w:rsidRPr="007B0425" w:rsidRDefault="007D1360" w:rsidP="007D1360">
      <w:pPr>
        <w:ind w:firstLine="540"/>
        <w:jc w:val="right"/>
        <w:rPr>
          <w:b/>
          <w:bCs/>
        </w:rPr>
      </w:pPr>
    </w:p>
    <w:p w:rsidR="007D1360" w:rsidRPr="007B0425" w:rsidRDefault="007D1360" w:rsidP="007D1360">
      <w:pPr>
        <w:ind w:firstLine="540"/>
        <w:jc w:val="right"/>
        <w:rPr>
          <w:b/>
          <w:bCs/>
        </w:rPr>
      </w:pPr>
    </w:p>
    <w:p w:rsidR="007D1360" w:rsidRPr="007B0425" w:rsidRDefault="007D1360" w:rsidP="007D1360">
      <w:pPr>
        <w:ind w:firstLine="540"/>
        <w:jc w:val="right"/>
        <w:rPr>
          <w:b/>
          <w:bCs/>
        </w:rPr>
      </w:pPr>
    </w:p>
    <w:p w:rsidR="007D1360" w:rsidRPr="007B0425" w:rsidRDefault="007D1360" w:rsidP="007D1360">
      <w:pPr>
        <w:ind w:firstLine="540"/>
        <w:jc w:val="right"/>
        <w:rPr>
          <w:b/>
          <w:bCs/>
        </w:rPr>
      </w:pPr>
    </w:p>
    <w:p w:rsidR="007D1360" w:rsidRPr="007B0425" w:rsidRDefault="007D1360" w:rsidP="007D1360">
      <w:pPr>
        <w:ind w:firstLine="540"/>
        <w:jc w:val="right"/>
        <w:rPr>
          <w:b/>
          <w:bCs/>
        </w:rPr>
      </w:pPr>
    </w:p>
    <w:p w:rsidR="007D1360" w:rsidRPr="007B0425" w:rsidRDefault="007D1360" w:rsidP="007D1360">
      <w:pPr>
        <w:ind w:firstLine="540"/>
        <w:jc w:val="right"/>
        <w:rPr>
          <w:b/>
          <w:bCs/>
        </w:rPr>
      </w:pPr>
    </w:p>
    <w:p w:rsidR="007D1360" w:rsidRPr="007B0425" w:rsidRDefault="007D1360" w:rsidP="007D1360">
      <w:pPr>
        <w:ind w:firstLine="540"/>
        <w:jc w:val="right"/>
        <w:rPr>
          <w:b/>
          <w:bCs/>
        </w:rPr>
      </w:pPr>
    </w:p>
    <w:p w:rsidR="007D1360" w:rsidRPr="007B0425" w:rsidRDefault="007D1360" w:rsidP="007D1360">
      <w:pPr>
        <w:ind w:firstLine="540"/>
        <w:jc w:val="right"/>
        <w:rPr>
          <w:b/>
          <w:bCs/>
        </w:rPr>
      </w:pPr>
    </w:p>
    <w:p w:rsidR="007D1360" w:rsidRPr="007B0425" w:rsidRDefault="007D1360" w:rsidP="007D1360">
      <w:pPr>
        <w:ind w:firstLine="540"/>
        <w:jc w:val="right"/>
        <w:rPr>
          <w:b/>
          <w:bCs/>
        </w:rPr>
      </w:pPr>
    </w:p>
    <w:p w:rsidR="007D1360" w:rsidRPr="007B0425" w:rsidRDefault="007D1360" w:rsidP="007D1360">
      <w:pPr>
        <w:ind w:firstLine="540"/>
        <w:jc w:val="right"/>
        <w:rPr>
          <w:b/>
          <w:bCs/>
        </w:rPr>
      </w:pPr>
    </w:p>
    <w:p w:rsidR="007D1360" w:rsidRPr="007B0425" w:rsidRDefault="007D1360" w:rsidP="007D1360">
      <w:pPr>
        <w:ind w:firstLine="540"/>
        <w:jc w:val="right"/>
        <w:rPr>
          <w:b/>
          <w:bCs/>
        </w:rPr>
      </w:pPr>
    </w:p>
    <w:p w:rsidR="007D1360" w:rsidRPr="007B0425" w:rsidRDefault="007D1360" w:rsidP="007D1360">
      <w:pPr>
        <w:ind w:firstLine="540"/>
        <w:jc w:val="center"/>
        <w:rPr>
          <w:b/>
          <w:bCs/>
        </w:rPr>
      </w:pPr>
    </w:p>
    <w:p w:rsidR="007D1360" w:rsidRPr="007B0425" w:rsidRDefault="007D1360" w:rsidP="007D1360">
      <w:pPr>
        <w:autoSpaceDE w:val="0"/>
        <w:jc w:val="center"/>
        <w:rPr>
          <w:b/>
          <w:bCs/>
        </w:rPr>
      </w:pPr>
      <w:r w:rsidRPr="007B0425">
        <w:rPr>
          <w:b/>
          <w:bCs/>
        </w:rPr>
        <w:t>ФОНД ОЦЕНОЧНЫХ СРЕДСТВ</w:t>
      </w:r>
    </w:p>
    <w:p w:rsidR="007D1360" w:rsidRPr="007B0425" w:rsidRDefault="007D1360" w:rsidP="007D1360">
      <w:pPr>
        <w:autoSpaceDE w:val="0"/>
        <w:jc w:val="center"/>
        <w:rPr>
          <w:b/>
          <w:bCs/>
        </w:rPr>
      </w:pPr>
    </w:p>
    <w:p w:rsidR="007D1360" w:rsidRPr="00165F11" w:rsidRDefault="007D1360" w:rsidP="007D1360">
      <w:pPr>
        <w:autoSpaceDE w:val="0"/>
        <w:jc w:val="center"/>
      </w:pPr>
      <w:r w:rsidRPr="00165F11">
        <w:t>для текущего контроля успеваемости и проведения промежуточной аттестации</w:t>
      </w:r>
    </w:p>
    <w:p w:rsidR="007D1360" w:rsidRPr="007B0425" w:rsidRDefault="007D1360" w:rsidP="007D1360">
      <w:pPr>
        <w:autoSpaceDE w:val="0"/>
        <w:jc w:val="center"/>
        <w:rPr>
          <w:b/>
          <w:bCs/>
        </w:rPr>
      </w:pPr>
      <w:r w:rsidRPr="00165F11">
        <w:t>обучающихся</w:t>
      </w:r>
    </w:p>
    <w:p w:rsidR="007D1360" w:rsidRPr="007B0425" w:rsidRDefault="007D1360" w:rsidP="007D1360">
      <w:pPr>
        <w:autoSpaceDE w:val="0"/>
        <w:jc w:val="center"/>
      </w:pPr>
    </w:p>
    <w:p w:rsidR="007D1360" w:rsidRPr="007B0425" w:rsidRDefault="007D1360" w:rsidP="007D1360">
      <w:pPr>
        <w:ind w:firstLine="540"/>
        <w:jc w:val="center"/>
      </w:pPr>
    </w:p>
    <w:p w:rsidR="007D1360" w:rsidRPr="007B0425" w:rsidRDefault="007D1360" w:rsidP="007D1360">
      <w:pPr>
        <w:ind w:firstLine="540"/>
        <w:jc w:val="center"/>
      </w:pPr>
    </w:p>
    <w:p w:rsidR="007D1360" w:rsidRPr="007B0425" w:rsidRDefault="007D1360" w:rsidP="007D1360">
      <w:pPr>
        <w:ind w:firstLine="540"/>
        <w:jc w:val="center"/>
      </w:pPr>
    </w:p>
    <w:p w:rsidR="007D1360" w:rsidRPr="007B0425" w:rsidRDefault="007D1360" w:rsidP="007D1360">
      <w:pPr>
        <w:ind w:firstLine="540"/>
        <w:jc w:val="center"/>
      </w:pPr>
    </w:p>
    <w:p w:rsidR="007D1360" w:rsidRPr="007B0425" w:rsidRDefault="007D1360" w:rsidP="007D1360">
      <w:pPr>
        <w:ind w:firstLine="540"/>
        <w:jc w:val="center"/>
      </w:pPr>
    </w:p>
    <w:p w:rsidR="007D1360" w:rsidRPr="007B0425" w:rsidRDefault="007D1360" w:rsidP="007D1360">
      <w:pPr>
        <w:ind w:firstLine="540"/>
        <w:jc w:val="center"/>
      </w:pPr>
    </w:p>
    <w:p w:rsidR="007D1360" w:rsidRPr="007B0425" w:rsidRDefault="007D1360" w:rsidP="007D1360">
      <w:pPr>
        <w:ind w:firstLine="540"/>
        <w:jc w:val="center"/>
      </w:pPr>
    </w:p>
    <w:p w:rsidR="007D1360" w:rsidRPr="007B0425" w:rsidRDefault="007D1360" w:rsidP="007D1360">
      <w:pPr>
        <w:ind w:firstLine="540"/>
        <w:jc w:val="center"/>
      </w:pPr>
    </w:p>
    <w:p w:rsidR="00EF3625" w:rsidRPr="0050321C" w:rsidRDefault="00EF3625" w:rsidP="00EF3625">
      <w:pPr>
        <w:autoSpaceDE w:val="0"/>
        <w:jc w:val="center"/>
        <w:rPr>
          <w:sz w:val="28"/>
          <w:szCs w:val="28"/>
          <w:u w:val="single"/>
        </w:rPr>
      </w:pPr>
    </w:p>
    <w:p w:rsidR="00EF3625" w:rsidRPr="0050321C" w:rsidRDefault="00EF3625" w:rsidP="00EF3625">
      <w:pPr>
        <w:autoSpaceDE w:val="0"/>
        <w:jc w:val="center"/>
        <w:rPr>
          <w:sz w:val="28"/>
          <w:szCs w:val="28"/>
          <w:u w:val="single"/>
        </w:rPr>
      </w:pPr>
    </w:p>
    <w:p w:rsidR="00EF3625" w:rsidRPr="0050321C" w:rsidRDefault="00EF3625" w:rsidP="00EF3625">
      <w:pPr>
        <w:autoSpaceDE w:val="0"/>
        <w:jc w:val="center"/>
        <w:rPr>
          <w:sz w:val="28"/>
          <w:szCs w:val="28"/>
          <w:u w:val="single"/>
        </w:rPr>
      </w:pPr>
    </w:p>
    <w:p w:rsidR="00EF3625" w:rsidRPr="0050321C" w:rsidRDefault="00EF3625" w:rsidP="00EF3625">
      <w:pPr>
        <w:autoSpaceDE w:val="0"/>
        <w:jc w:val="center"/>
        <w:rPr>
          <w:sz w:val="28"/>
          <w:szCs w:val="28"/>
          <w:u w:val="single"/>
        </w:rPr>
      </w:pPr>
    </w:p>
    <w:p w:rsidR="00EF3625" w:rsidRPr="0050321C" w:rsidRDefault="00EF3625" w:rsidP="00EF3625">
      <w:pPr>
        <w:autoSpaceDE w:val="0"/>
        <w:jc w:val="center"/>
        <w:rPr>
          <w:sz w:val="28"/>
          <w:szCs w:val="28"/>
          <w:u w:val="single"/>
        </w:rPr>
      </w:pPr>
    </w:p>
    <w:p w:rsidR="00EF3625" w:rsidRPr="0050321C" w:rsidRDefault="00EF3625" w:rsidP="00EF3625">
      <w:pPr>
        <w:autoSpaceDE w:val="0"/>
        <w:jc w:val="center"/>
        <w:rPr>
          <w:sz w:val="28"/>
          <w:szCs w:val="28"/>
          <w:u w:val="single"/>
        </w:rPr>
      </w:pPr>
    </w:p>
    <w:p w:rsidR="00EF3625" w:rsidRPr="0050321C" w:rsidRDefault="00EF3625" w:rsidP="00EF3625">
      <w:pPr>
        <w:autoSpaceDE w:val="0"/>
        <w:jc w:val="center"/>
        <w:rPr>
          <w:sz w:val="28"/>
          <w:szCs w:val="28"/>
          <w:u w:val="single"/>
        </w:rPr>
      </w:pPr>
    </w:p>
    <w:p w:rsidR="00EF3625" w:rsidRPr="0050321C" w:rsidRDefault="00EF3625" w:rsidP="00EF3625">
      <w:pPr>
        <w:autoSpaceDE w:val="0"/>
        <w:jc w:val="center"/>
        <w:rPr>
          <w:sz w:val="28"/>
          <w:szCs w:val="28"/>
          <w:u w:val="single"/>
        </w:rPr>
      </w:pPr>
    </w:p>
    <w:p w:rsidR="00EF3625" w:rsidRPr="0050321C" w:rsidRDefault="00EF3625" w:rsidP="00EF3625">
      <w:pPr>
        <w:autoSpaceDE w:val="0"/>
        <w:jc w:val="center"/>
        <w:rPr>
          <w:sz w:val="28"/>
          <w:szCs w:val="28"/>
          <w:u w:val="single"/>
        </w:rPr>
      </w:pPr>
    </w:p>
    <w:p w:rsidR="00EF3625" w:rsidRDefault="00EF3625" w:rsidP="00EF3625">
      <w:pPr>
        <w:autoSpaceDE w:val="0"/>
        <w:rPr>
          <w:sz w:val="28"/>
          <w:szCs w:val="28"/>
          <w:u w:val="single"/>
        </w:rPr>
      </w:pPr>
    </w:p>
    <w:p w:rsidR="00F51C9A" w:rsidRPr="0050321C" w:rsidRDefault="00F51C9A" w:rsidP="00EF3625">
      <w:pPr>
        <w:autoSpaceDE w:val="0"/>
        <w:rPr>
          <w:sz w:val="28"/>
          <w:szCs w:val="28"/>
          <w:u w:val="single"/>
        </w:rPr>
      </w:pPr>
    </w:p>
    <w:p w:rsidR="00EF3625" w:rsidRDefault="00EF3625" w:rsidP="00EF3625">
      <w:pPr>
        <w:jc w:val="center"/>
      </w:pPr>
    </w:p>
    <w:p w:rsidR="00EF3625" w:rsidRDefault="00EF3625" w:rsidP="00EF3625">
      <w:pPr>
        <w:jc w:val="center"/>
      </w:pPr>
    </w:p>
    <w:p w:rsidR="00EF3625" w:rsidRDefault="00EF3625" w:rsidP="00EF3625">
      <w:pPr>
        <w:jc w:val="center"/>
      </w:pPr>
    </w:p>
    <w:p w:rsidR="00EF3625" w:rsidRDefault="00EF3625" w:rsidP="00EF3625">
      <w:pPr>
        <w:jc w:val="center"/>
      </w:pPr>
    </w:p>
    <w:p w:rsidR="00EF3625" w:rsidRDefault="00EF3625" w:rsidP="00EF3625">
      <w:pPr>
        <w:jc w:val="center"/>
      </w:pPr>
    </w:p>
    <w:p w:rsidR="00D42933" w:rsidRPr="009B0F82" w:rsidRDefault="00D42933" w:rsidP="00D42933">
      <w:pPr>
        <w:jc w:val="center"/>
        <w:rPr>
          <w:b/>
          <w:bCs/>
          <w:spacing w:val="20"/>
        </w:rPr>
      </w:pPr>
      <w:r w:rsidRPr="009B0F82">
        <w:rPr>
          <w:b/>
          <w:bCs/>
          <w:spacing w:val="20"/>
        </w:rPr>
        <w:t>СОДЕРЖАНИЕ</w:t>
      </w:r>
    </w:p>
    <w:p w:rsidR="00D42933" w:rsidRPr="009B0F82" w:rsidRDefault="00D42933" w:rsidP="00D42933">
      <w:pPr>
        <w:jc w:val="center"/>
      </w:pPr>
    </w:p>
    <w:p w:rsidR="00D42933" w:rsidRPr="009B0F82" w:rsidRDefault="00D42933" w:rsidP="00D42933">
      <w:pPr>
        <w:jc w:val="center"/>
        <w:rPr>
          <w:b/>
          <w:bCs/>
        </w:rPr>
      </w:pPr>
    </w:p>
    <w:tbl>
      <w:tblPr>
        <w:tblW w:w="10029" w:type="dxa"/>
        <w:tblInd w:w="2" w:type="dxa"/>
        <w:tblLook w:val="01E0" w:firstRow="1" w:lastRow="1" w:firstColumn="1" w:lastColumn="1" w:noHBand="0" w:noVBand="0"/>
      </w:tblPr>
      <w:tblGrid>
        <w:gridCol w:w="436"/>
        <w:gridCol w:w="756"/>
        <w:gridCol w:w="8381"/>
        <w:gridCol w:w="456"/>
      </w:tblGrid>
      <w:tr w:rsidR="00D42933" w:rsidRPr="009B0F82" w:rsidTr="00412738">
        <w:tc>
          <w:tcPr>
            <w:tcW w:w="436" w:type="dxa"/>
          </w:tcPr>
          <w:p w:rsidR="00D42933" w:rsidRPr="009B0F82" w:rsidRDefault="00D42933" w:rsidP="00412738">
            <w:pPr>
              <w:jc w:val="center"/>
              <w:rPr>
                <w:spacing w:val="20"/>
              </w:rPr>
            </w:pPr>
            <w:r w:rsidRPr="009B0F82">
              <w:rPr>
                <w:spacing w:val="20"/>
              </w:rPr>
              <w:t>1.</w:t>
            </w:r>
          </w:p>
        </w:tc>
        <w:tc>
          <w:tcPr>
            <w:tcW w:w="9137" w:type="dxa"/>
            <w:gridSpan w:val="2"/>
          </w:tcPr>
          <w:p w:rsidR="00D42933" w:rsidRPr="009B0F82" w:rsidRDefault="00D42933" w:rsidP="005C2F6F">
            <w:r w:rsidRPr="009B0F82">
              <w:t>Компетенции  с указанием этапа их формирования в процессе освоения ОПОП.…</w:t>
            </w:r>
            <w:r w:rsidR="00051D37">
              <w:t>…</w:t>
            </w:r>
          </w:p>
        </w:tc>
        <w:tc>
          <w:tcPr>
            <w:tcW w:w="456" w:type="dxa"/>
          </w:tcPr>
          <w:p w:rsidR="00D42933" w:rsidRPr="005C2F6F" w:rsidRDefault="00340A70" w:rsidP="00ED6AD8">
            <w:pPr>
              <w:jc w:val="center"/>
            </w:pPr>
            <w:r>
              <w:t>20</w:t>
            </w:r>
          </w:p>
        </w:tc>
      </w:tr>
      <w:tr w:rsidR="00D42933" w:rsidRPr="009B0F82" w:rsidTr="00412738">
        <w:tc>
          <w:tcPr>
            <w:tcW w:w="436" w:type="dxa"/>
          </w:tcPr>
          <w:p w:rsidR="00D42933" w:rsidRPr="009B0F82" w:rsidRDefault="00D42933" w:rsidP="00412738">
            <w:pPr>
              <w:jc w:val="center"/>
              <w:rPr>
                <w:spacing w:val="20"/>
              </w:rPr>
            </w:pPr>
            <w:r w:rsidRPr="009B0F82">
              <w:rPr>
                <w:spacing w:val="20"/>
              </w:rPr>
              <w:t>2.</w:t>
            </w:r>
          </w:p>
        </w:tc>
        <w:tc>
          <w:tcPr>
            <w:tcW w:w="9137" w:type="dxa"/>
            <w:gridSpan w:val="2"/>
          </w:tcPr>
          <w:p w:rsidR="00D42933" w:rsidRPr="009B0F82" w:rsidRDefault="00D42933" w:rsidP="005C2F6F">
            <w:pPr>
              <w:jc w:val="both"/>
            </w:pPr>
            <w:r w:rsidRPr="009B0F82">
              <w:t xml:space="preserve">Показатели, критерии и шкала оценивания </w:t>
            </w:r>
            <w:proofErr w:type="spellStart"/>
            <w:r w:rsidRPr="009B0F82">
              <w:t>сформированности</w:t>
            </w:r>
            <w:proofErr w:type="spellEnd"/>
            <w:r w:rsidRPr="009B0F82">
              <w:t xml:space="preserve"> компетенций…</w:t>
            </w:r>
            <w:r w:rsidR="00051D37">
              <w:t>…….</w:t>
            </w:r>
          </w:p>
        </w:tc>
        <w:tc>
          <w:tcPr>
            <w:tcW w:w="456" w:type="dxa"/>
          </w:tcPr>
          <w:p w:rsidR="00D42933" w:rsidRPr="005C2F6F" w:rsidRDefault="00340A70" w:rsidP="00B82EFF">
            <w:pPr>
              <w:jc w:val="center"/>
            </w:pPr>
            <w:r>
              <w:t>23</w:t>
            </w:r>
          </w:p>
        </w:tc>
      </w:tr>
      <w:tr w:rsidR="00D42933" w:rsidRPr="009B0F82" w:rsidTr="00412738">
        <w:tc>
          <w:tcPr>
            <w:tcW w:w="436" w:type="dxa"/>
          </w:tcPr>
          <w:p w:rsidR="00D42933" w:rsidRPr="009B0F82" w:rsidRDefault="00D42933" w:rsidP="00412738">
            <w:pPr>
              <w:jc w:val="center"/>
              <w:rPr>
                <w:spacing w:val="20"/>
              </w:rPr>
            </w:pPr>
            <w:r w:rsidRPr="009B0F82">
              <w:rPr>
                <w:spacing w:val="20"/>
              </w:rPr>
              <w:t>3.</w:t>
            </w:r>
          </w:p>
        </w:tc>
        <w:tc>
          <w:tcPr>
            <w:tcW w:w="9137" w:type="dxa"/>
            <w:gridSpan w:val="2"/>
          </w:tcPr>
          <w:p w:rsidR="00D42933" w:rsidRPr="009B0F82" w:rsidRDefault="00D42933" w:rsidP="005C2F6F">
            <w:pPr>
              <w:jc w:val="both"/>
            </w:pPr>
            <w:r w:rsidRPr="009B0F82">
              <w:t>Типовые контрольные задания и (или) иные материалы, необходимые для оценки знаний, умений, навыков и (или) опыта деятельности, характеризующих эта</w:t>
            </w:r>
            <w:proofErr w:type="gramStart"/>
            <w:r w:rsidRPr="009B0F82">
              <w:t>п(</w:t>
            </w:r>
            <w:proofErr w:type="gramEnd"/>
            <w:r w:rsidRPr="009B0F82">
              <w:t>ы) формирования компетенций в процессе освоения ОПОП……………………………</w:t>
            </w:r>
            <w:r w:rsidR="00051D37">
              <w:t>…</w:t>
            </w:r>
          </w:p>
        </w:tc>
        <w:tc>
          <w:tcPr>
            <w:tcW w:w="456" w:type="dxa"/>
          </w:tcPr>
          <w:p w:rsidR="00D42933" w:rsidRPr="005C2F6F" w:rsidRDefault="00340A70" w:rsidP="00B82EFF">
            <w:pPr>
              <w:jc w:val="center"/>
            </w:pPr>
            <w:r>
              <w:t>29</w:t>
            </w:r>
          </w:p>
        </w:tc>
      </w:tr>
      <w:tr w:rsidR="00D42933" w:rsidRPr="009B0F82" w:rsidTr="00412738">
        <w:tc>
          <w:tcPr>
            <w:tcW w:w="436" w:type="dxa"/>
          </w:tcPr>
          <w:p w:rsidR="00D42933" w:rsidRPr="009B0F82" w:rsidRDefault="00D42933" w:rsidP="00412738">
            <w:pPr>
              <w:jc w:val="center"/>
              <w:rPr>
                <w:spacing w:val="20"/>
              </w:rPr>
            </w:pPr>
            <w:r w:rsidRPr="009B0F82">
              <w:rPr>
                <w:spacing w:val="20"/>
              </w:rPr>
              <w:t>4.</w:t>
            </w:r>
          </w:p>
        </w:tc>
        <w:tc>
          <w:tcPr>
            <w:tcW w:w="9137" w:type="dxa"/>
            <w:gridSpan w:val="2"/>
          </w:tcPr>
          <w:p w:rsidR="00D42933" w:rsidRPr="009B0F82" w:rsidRDefault="00D42933" w:rsidP="00412738">
            <w:pPr>
              <w:jc w:val="both"/>
            </w:pPr>
            <w:r w:rsidRPr="009B0F82">
              <w:t>Методические материалы, определяющие процедуры оценивания знаний, умений, навыков и (или) опыта деятельности, характеризующих эта</w:t>
            </w:r>
            <w:proofErr w:type="gramStart"/>
            <w:r w:rsidRPr="009B0F82">
              <w:t>п(</w:t>
            </w:r>
            <w:proofErr w:type="gramEnd"/>
            <w:r w:rsidRPr="009B0F82">
              <w:t xml:space="preserve">ы)  формирования компетенций </w:t>
            </w:r>
          </w:p>
        </w:tc>
        <w:tc>
          <w:tcPr>
            <w:tcW w:w="456" w:type="dxa"/>
          </w:tcPr>
          <w:p w:rsidR="00D42933" w:rsidRPr="005C2F6F" w:rsidRDefault="00340A70" w:rsidP="00B82EFF">
            <w:pPr>
              <w:jc w:val="center"/>
            </w:pPr>
            <w:r>
              <w:t>29</w:t>
            </w:r>
          </w:p>
        </w:tc>
      </w:tr>
      <w:tr w:rsidR="00D42933" w:rsidRPr="009B0F82" w:rsidTr="00412738">
        <w:trPr>
          <w:trHeight w:val="288"/>
        </w:trPr>
        <w:tc>
          <w:tcPr>
            <w:tcW w:w="436" w:type="dxa"/>
          </w:tcPr>
          <w:p w:rsidR="00D42933" w:rsidRPr="009B0F82" w:rsidRDefault="00D42933" w:rsidP="00412738">
            <w:pPr>
              <w:spacing w:before="60"/>
              <w:jc w:val="center"/>
              <w:rPr>
                <w:spacing w:val="20"/>
              </w:rPr>
            </w:pPr>
          </w:p>
        </w:tc>
        <w:tc>
          <w:tcPr>
            <w:tcW w:w="756" w:type="dxa"/>
          </w:tcPr>
          <w:p w:rsidR="00D42933" w:rsidRPr="009B0F82" w:rsidRDefault="00D42933" w:rsidP="00412738">
            <w:pPr>
              <w:spacing w:before="60"/>
              <w:ind w:left="-216" w:right="-180" w:hanging="36"/>
              <w:jc w:val="center"/>
            </w:pPr>
            <w:r w:rsidRPr="009B0F82">
              <w:t>4.1.</w:t>
            </w:r>
          </w:p>
        </w:tc>
        <w:tc>
          <w:tcPr>
            <w:tcW w:w="8381" w:type="dxa"/>
          </w:tcPr>
          <w:p w:rsidR="00D42933" w:rsidRPr="009B0F82" w:rsidRDefault="00D42933" w:rsidP="005C2F6F">
            <w:pPr>
              <w:spacing w:before="60"/>
            </w:pPr>
            <w:r w:rsidRPr="009B0F82">
              <w:t>Оценочные средства для проведения текущего контроля успеваемости</w:t>
            </w:r>
            <w:r w:rsidR="00115D1A">
              <w:t xml:space="preserve"> в процессе практической подготовки</w:t>
            </w:r>
            <w:r w:rsidRPr="009B0F82">
              <w:t>.……</w:t>
            </w:r>
            <w:r w:rsidR="00115D1A">
              <w:t>………………………………………..</w:t>
            </w:r>
          </w:p>
        </w:tc>
        <w:tc>
          <w:tcPr>
            <w:tcW w:w="456" w:type="dxa"/>
          </w:tcPr>
          <w:p w:rsidR="00115D1A" w:rsidRDefault="00115D1A" w:rsidP="00B82EFF">
            <w:pPr>
              <w:spacing w:before="60"/>
              <w:jc w:val="center"/>
            </w:pPr>
          </w:p>
          <w:p w:rsidR="00D42933" w:rsidRPr="005C2F6F" w:rsidRDefault="00340A70" w:rsidP="00B82EFF">
            <w:pPr>
              <w:spacing w:before="60"/>
              <w:jc w:val="center"/>
            </w:pPr>
            <w:r>
              <w:t>29</w:t>
            </w:r>
          </w:p>
        </w:tc>
      </w:tr>
      <w:tr w:rsidR="00D42933" w:rsidRPr="009B0F82" w:rsidTr="00412738">
        <w:trPr>
          <w:trHeight w:val="288"/>
        </w:trPr>
        <w:tc>
          <w:tcPr>
            <w:tcW w:w="436" w:type="dxa"/>
          </w:tcPr>
          <w:p w:rsidR="00D42933" w:rsidRPr="009B0F82" w:rsidRDefault="00D42933" w:rsidP="00412738">
            <w:pPr>
              <w:spacing w:before="60"/>
              <w:jc w:val="center"/>
              <w:rPr>
                <w:spacing w:val="20"/>
              </w:rPr>
            </w:pPr>
          </w:p>
        </w:tc>
        <w:tc>
          <w:tcPr>
            <w:tcW w:w="756" w:type="dxa"/>
          </w:tcPr>
          <w:p w:rsidR="00D42933" w:rsidRPr="009B0F82" w:rsidRDefault="00D42933" w:rsidP="00412738">
            <w:pPr>
              <w:spacing w:before="60"/>
              <w:ind w:left="-216" w:right="-180" w:hanging="36"/>
              <w:jc w:val="center"/>
            </w:pPr>
            <w:r w:rsidRPr="009B0F82">
              <w:t>4.1.1.</w:t>
            </w:r>
          </w:p>
        </w:tc>
        <w:tc>
          <w:tcPr>
            <w:tcW w:w="8381" w:type="dxa"/>
          </w:tcPr>
          <w:p w:rsidR="00D42933" w:rsidRPr="009B0F82" w:rsidRDefault="00D42933" w:rsidP="005C2F6F">
            <w:pPr>
              <w:spacing w:before="60"/>
            </w:pPr>
            <w:r w:rsidRPr="009B0F82">
              <w:t xml:space="preserve">Устный </w:t>
            </w:r>
            <w:r w:rsidR="00C23AF4">
              <w:t xml:space="preserve">опрос </w:t>
            </w:r>
            <w:r w:rsidRPr="009B0F82">
              <w:t>на практическом занятии………………………………………</w:t>
            </w:r>
            <w:r w:rsidR="00051D37">
              <w:t>…</w:t>
            </w:r>
          </w:p>
        </w:tc>
        <w:tc>
          <w:tcPr>
            <w:tcW w:w="456" w:type="dxa"/>
          </w:tcPr>
          <w:p w:rsidR="00D42933" w:rsidRPr="005C2F6F" w:rsidRDefault="00340A70" w:rsidP="00B82EFF">
            <w:pPr>
              <w:spacing w:before="60"/>
              <w:jc w:val="center"/>
            </w:pPr>
            <w:r>
              <w:t>29</w:t>
            </w:r>
          </w:p>
        </w:tc>
      </w:tr>
      <w:tr w:rsidR="00D42933" w:rsidRPr="009B0F82" w:rsidTr="00412738">
        <w:trPr>
          <w:trHeight w:val="336"/>
        </w:trPr>
        <w:tc>
          <w:tcPr>
            <w:tcW w:w="436" w:type="dxa"/>
          </w:tcPr>
          <w:p w:rsidR="00D42933" w:rsidRPr="009B0F82" w:rsidRDefault="00D42933" w:rsidP="00412738">
            <w:pPr>
              <w:spacing w:before="60"/>
              <w:jc w:val="center"/>
              <w:rPr>
                <w:spacing w:val="20"/>
              </w:rPr>
            </w:pPr>
          </w:p>
        </w:tc>
        <w:tc>
          <w:tcPr>
            <w:tcW w:w="756" w:type="dxa"/>
          </w:tcPr>
          <w:p w:rsidR="00D42933" w:rsidRPr="009B0F82" w:rsidRDefault="00D42933" w:rsidP="00412738">
            <w:pPr>
              <w:spacing w:before="60"/>
            </w:pPr>
            <w:r w:rsidRPr="009B0F82">
              <w:t>4.1.2.</w:t>
            </w:r>
          </w:p>
        </w:tc>
        <w:tc>
          <w:tcPr>
            <w:tcW w:w="8381" w:type="dxa"/>
          </w:tcPr>
          <w:p w:rsidR="00D42933" w:rsidRPr="009B0F82" w:rsidRDefault="002932E7" w:rsidP="005368FA">
            <w:pPr>
              <w:spacing w:before="60"/>
            </w:pPr>
            <w:r>
              <w:t xml:space="preserve">Тестирование </w:t>
            </w:r>
            <w:r w:rsidR="00D42933" w:rsidRPr="009B0F82">
              <w:t>……………………………………………</w:t>
            </w:r>
            <w:r w:rsidR="00051D37">
              <w:t>…</w:t>
            </w:r>
            <w:r w:rsidR="00BD3192">
              <w:t>.....................................</w:t>
            </w:r>
          </w:p>
        </w:tc>
        <w:tc>
          <w:tcPr>
            <w:tcW w:w="456" w:type="dxa"/>
          </w:tcPr>
          <w:p w:rsidR="00D42933" w:rsidRPr="005C2F6F" w:rsidRDefault="00340A70" w:rsidP="00B82EFF">
            <w:pPr>
              <w:spacing w:before="60"/>
              <w:jc w:val="center"/>
            </w:pPr>
            <w:r>
              <w:t>32</w:t>
            </w:r>
          </w:p>
        </w:tc>
      </w:tr>
      <w:tr w:rsidR="00D42933" w:rsidRPr="009B0F82" w:rsidTr="00412738">
        <w:trPr>
          <w:trHeight w:val="288"/>
        </w:trPr>
        <w:tc>
          <w:tcPr>
            <w:tcW w:w="436" w:type="dxa"/>
          </w:tcPr>
          <w:p w:rsidR="00D42933" w:rsidRPr="009B0F82" w:rsidRDefault="00D42933" w:rsidP="00412738">
            <w:pPr>
              <w:spacing w:before="60"/>
              <w:jc w:val="center"/>
              <w:rPr>
                <w:spacing w:val="20"/>
              </w:rPr>
            </w:pPr>
          </w:p>
        </w:tc>
        <w:tc>
          <w:tcPr>
            <w:tcW w:w="756" w:type="dxa"/>
          </w:tcPr>
          <w:p w:rsidR="00D42933" w:rsidRPr="009B0F82" w:rsidRDefault="00D42933" w:rsidP="00412738">
            <w:pPr>
              <w:spacing w:before="60"/>
              <w:ind w:left="-216" w:right="-180" w:hanging="36"/>
              <w:jc w:val="center"/>
            </w:pPr>
            <w:r w:rsidRPr="009B0F82">
              <w:t>4.2.</w:t>
            </w:r>
          </w:p>
        </w:tc>
        <w:tc>
          <w:tcPr>
            <w:tcW w:w="8381" w:type="dxa"/>
          </w:tcPr>
          <w:p w:rsidR="00D42933" w:rsidRPr="009B0F82" w:rsidRDefault="00D42933" w:rsidP="00412738">
            <w:pPr>
              <w:spacing w:before="60"/>
            </w:pPr>
            <w:r w:rsidRPr="009B0F82">
              <w:t>Процедуры и оценочные средства для проведения промежуточной аттестации</w:t>
            </w:r>
          </w:p>
        </w:tc>
        <w:tc>
          <w:tcPr>
            <w:tcW w:w="456" w:type="dxa"/>
          </w:tcPr>
          <w:p w:rsidR="00D42933" w:rsidRPr="005C2F6F" w:rsidRDefault="00340A70" w:rsidP="00B82EFF">
            <w:pPr>
              <w:spacing w:before="60"/>
              <w:jc w:val="center"/>
            </w:pPr>
            <w:r>
              <w:t>39</w:t>
            </w:r>
          </w:p>
        </w:tc>
      </w:tr>
      <w:tr w:rsidR="00D42933" w:rsidRPr="009B0F82" w:rsidTr="00412738">
        <w:trPr>
          <w:trHeight w:val="336"/>
        </w:trPr>
        <w:tc>
          <w:tcPr>
            <w:tcW w:w="436" w:type="dxa"/>
          </w:tcPr>
          <w:p w:rsidR="00D42933" w:rsidRPr="009B0F82" w:rsidRDefault="00D42933" w:rsidP="00412738">
            <w:pPr>
              <w:spacing w:before="60"/>
              <w:jc w:val="center"/>
              <w:rPr>
                <w:spacing w:val="20"/>
              </w:rPr>
            </w:pPr>
          </w:p>
        </w:tc>
        <w:tc>
          <w:tcPr>
            <w:tcW w:w="756" w:type="dxa"/>
          </w:tcPr>
          <w:p w:rsidR="00D42933" w:rsidRPr="00D51D9B" w:rsidRDefault="00D42933" w:rsidP="00412738">
            <w:pPr>
              <w:spacing w:before="60"/>
            </w:pPr>
            <w:r w:rsidRPr="00D51D9B">
              <w:t>4.2.1.</w:t>
            </w:r>
          </w:p>
        </w:tc>
        <w:tc>
          <w:tcPr>
            <w:tcW w:w="8381" w:type="dxa"/>
          </w:tcPr>
          <w:p w:rsidR="00D42933" w:rsidRPr="00D51D9B" w:rsidRDefault="00D42933" w:rsidP="005C2F6F">
            <w:pPr>
              <w:spacing w:before="60"/>
            </w:pPr>
            <w:r w:rsidRPr="00D51D9B">
              <w:t>Зачет………………………………………………………………………………</w:t>
            </w:r>
            <w:r w:rsidR="00051D37" w:rsidRPr="00D51D9B">
              <w:t>...</w:t>
            </w:r>
          </w:p>
        </w:tc>
        <w:tc>
          <w:tcPr>
            <w:tcW w:w="456" w:type="dxa"/>
          </w:tcPr>
          <w:p w:rsidR="00D42933" w:rsidRPr="00D51D9B" w:rsidRDefault="00340A70" w:rsidP="00B82EFF">
            <w:pPr>
              <w:spacing w:before="60"/>
              <w:jc w:val="center"/>
            </w:pPr>
            <w:r w:rsidRPr="00D51D9B">
              <w:t>39</w:t>
            </w:r>
          </w:p>
        </w:tc>
      </w:tr>
      <w:tr w:rsidR="00FF4CCD" w:rsidRPr="009B0F82" w:rsidTr="00412738">
        <w:trPr>
          <w:trHeight w:val="336"/>
        </w:trPr>
        <w:tc>
          <w:tcPr>
            <w:tcW w:w="436" w:type="dxa"/>
          </w:tcPr>
          <w:p w:rsidR="00FF4CCD" w:rsidRPr="009B0F82" w:rsidRDefault="00FF4CCD" w:rsidP="00412738">
            <w:pPr>
              <w:spacing w:before="60"/>
              <w:jc w:val="center"/>
              <w:rPr>
                <w:spacing w:val="20"/>
              </w:rPr>
            </w:pPr>
          </w:p>
        </w:tc>
        <w:tc>
          <w:tcPr>
            <w:tcW w:w="756" w:type="dxa"/>
          </w:tcPr>
          <w:p w:rsidR="00FF4CCD" w:rsidRPr="00D51D9B" w:rsidRDefault="00FF4CCD" w:rsidP="00412738">
            <w:pPr>
              <w:spacing w:before="60"/>
            </w:pPr>
            <w:r w:rsidRPr="00D51D9B">
              <w:t>5</w:t>
            </w:r>
          </w:p>
        </w:tc>
        <w:tc>
          <w:tcPr>
            <w:tcW w:w="8381" w:type="dxa"/>
          </w:tcPr>
          <w:p w:rsidR="00FF4CCD" w:rsidRPr="00D51D9B" w:rsidRDefault="00FF4CCD" w:rsidP="005C2F6F">
            <w:pPr>
              <w:spacing w:before="60"/>
            </w:pPr>
            <w:r w:rsidRPr="00D51D9B">
              <w:t>Комплект оценочных материалов………………………………………………….</w:t>
            </w:r>
          </w:p>
        </w:tc>
        <w:tc>
          <w:tcPr>
            <w:tcW w:w="456" w:type="dxa"/>
          </w:tcPr>
          <w:p w:rsidR="00FF4CCD" w:rsidRPr="00D51D9B" w:rsidRDefault="00D51D9B" w:rsidP="00B82EFF">
            <w:pPr>
              <w:spacing w:before="60"/>
              <w:jc w:val="center"/>
            </w:pPr>
            <w:r w:rsidRPr="00D51D9B">
              <w:t>43</w:t>
            </w:r>
          </w:p>
        </w:tc>
      </w:tr>
    </w:tbl>
    <w:p w:rsidR="00D42933" w:rsidRPr="009B0F82" w:rsidRDefault="00D42933" w:rsidP="00D42933">
      <w:pPr>
        <w:jc w:val="center"/>
        <w:rPr>
          <w:b/>
          <w:bCs/>
        </w:rPr>
      </w:pPr>
    </w:p>
    <w:p w:rsidR="00D42933" w:rsidRPr="009B0F82" w:rsidRDefault="00D42933" w:rsidP="00D42933">
      <w:pPr>
        <w:jc w:val="center"/>
        <w:rPr>
          <w:b/>
          <w:bCs/>
        </w:rPr>
      </w:pPr>
    </w:p>
    <w:p w:rsidR="00D42933" w:rsidRPr="009B0F82" w:rsidRDefault="00D42933" w:rsidP="00D42933">
      <w:pPr>
        <w:jc w:val="center"/>
        <w:rPr>
          <w:b/>
          <w:bCs/>
        </w:rPr>
      </w:pPr>
    </w:p>
    <w:p w:rsidR="00D42933" w:rsidRPr="009B0F82" w:rsidRDefault="00D42933" w:rsidP="00D42933">
      <w:pPr>
        <w:rPr>
          <w:b/>
          <w:bCs/>
        </w:rPr>
      </w:pPr>
      <w:r>
        <w:rPr>
          <w:b/>
          <w:bCs/>
        </w:rPr>
        <w:br w:type="page"/>
      </w:r>
    </w:p>
    <w:p w:rsidR="00D42933" w:rsidRPr="009B0F82" w:rsidRDefault="00D42933" w:rsidP="001A4E6A">
      <w:pPr>
        <w:numPr>
          <w:ilvl w:val="0"/>
          <w:numId w:val="2"/>
        </w:numPr>
        <w:jc w:val="center"/>
        <w:rPr>
          <w:b/>
        </w:rPr>
      </w:pPr>
      <w:r w:rsidRPr="009B0F82">
        <w:rPr>
          <w:b/>
        </w:rPr>
        <w:lastRenderedPageBreak/>
        <w:t>Компетенции с указанием этапа их формирования в процессе освоения ОПОП</w:t>
      </w:r>
    </w:p>
    <w:p w:rsidR="00D42933" w:rsidRPr="009B0F82" w:rsidRDefault="00D42933" w:rsidP="00D42933">
      <w:pPr>
        <w:ind w:left="720"/>
        <w:jc w:val="center"/>
        <w:rPr>
          <w:b/>
        </w:rPr>
      </w:pPr>
    </w:p>
    <w:p w:rsidR="00AD2DE0" w:rsidRDefault="00AD2DE0" w:rsidP="00AD2DE0">
      <w:pPr>
        <w:ind w:firstLine="567"/>
        <w:jc w:val="both"/>
        <w:rPr>
          <w:bCs/>
        </w:rPr>
      </w:pPr>
      <w:r>
        <w:rPr>
          <w:bCs/>
        </w:rPr>
        <w:t xml:space="preserve">УК-11 </w:t>
      </w:r>
      <w:proofErr w:type="gramStart"/>
      <w:r w:rsidRPr="00481372">
        <w:rPr>
          <w:bCs/>
        </w:rPr>
        <w:t>Способен</w:t>
      </w:r>
      <w:proofErr w:type="gramEnd"/>
      <w:r w:rsidRPr="00481372">
        <w:rPr>
          <w:bCs/>
        </w:rPr>
        <w:t xml:space="preserve"> формировать нетерпимое отношение к коррупционному поведению</w:t>
      </w:r>
    </w:p>
    <w:p w:rsidR="00111426" w:rsidRDefault="00111426" w:rsidP="00AD2DE0">
      <w:pPr>
        <w:ind w:firstLine="567"/>
        <w:jc w:val="both"/>
        <w:rPr>
          <w:bCs/>
        </w:rPr>
      </w:pPr>
    </w:p>
    <w:tbl>
      <w:tblPr>
        <w:tblW w:w="1034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2033"/>
        <w:gridCol w:w="2019"/>
        <w:gridCol w:w="2019"/>
        <w:gridCol w:w="1389"/>
        <w:gridCol w:w="992"/>
      </w:tblGrid>
      <w:tr w:rsidR="00111426" w:rsidTr="007E1B10">
        <w:trPr>
          <w:trHeight w:val="323"/>
          <w:jc w:val="center"/>
        </w:trPr>
        <w:tc>
          <w:tcPr>
            <w:tcW w:w="1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1426" w:rsidRDefault="00111426" w:rsidP="007E1B10">
            <w:pPr>
              <w:spacing w:before="60"/>
              <w:jc w:val="center"/>
            </w:pPr>
            <w:r>
              <w:t>Код и наименование индикатора достижения компетенции</w:t>
            </w:r>
          </w:p>
        </w:tc>
        <w:tc>
          <w:tcPr>
            <w:tcW w:w="6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1426" w:rsidRDefault="00111426" w:rsidP="007E1B10">
            <w:pPr>
              <w:spacing w:before="60"/>
              <w:jc w:val="center"/>
            </w:pPr>
            <w:r>
              <w:t>Формируемые ЗУН</w:t>
            </w:r>
          </w:p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426" w:rsidRDefault="00111426" w:rsidP="007E1B10">
            <w:pPr>
              <w:spacing w:before="60"/>
              <w:jc w:val="center"/>
            </w:pPr>
            <w:r>
              <w:t>Наименование оценочных средств</w:t>
            </w:r>
          </w:p>
        </w:tc>
      </w:tr>
      <w:tr w:rsidR="00111426" w:rsidTr="007E1B10">
        <w:trPr>
          <w:cantSplit/>
          <w:trHeight w:val="1676"/>
          <w:jc w:val="center"/>
        </w:trPr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1426" w:rsidRDefault="00111426" w:rsidP="007E1B10"/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1426" w:rsidRDefault="00111426" w:rsidP="007E1B10">
            <w:pPr>
              <w:spacing w:before="60"/>
              <w:jc w:val="center"/>
            </w:pPr>
            <w:r>
              <w:t>знания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1426" w:rsidRDefault="00111426" w:rsidP="007E1B10">
            <w:pPr>
              <w:spacing w:before="60"/>
              <w:jc w:val="center"/>
            </w:pPr>
            <w:r>
              <w:t>умения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1426" w:rsidRDefault="00111426" w:rsidP="007E1B10">
            <w:pPr>
              <w:spacing w:before="60"/>
              <w:jc w:val="center"/>
            </w:pPr>
            <w:r>
              <w:t>навыки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11426" w:rsidRDefault="00111426" w:rsidP="007E1B10">
            <w:pPr>
              <w:spacing w:before="60"/>
              <w:ind w:left="113" w:right="113"/>
              <w:jc w:val="center"/>
            </w:pPr>
            <w:r>
              <w:t>Текущая аттестация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11426" w:rsidRDefault="00111426" w:rsidP="007E1B10">
            <w:pPr>
              <w:spacing w:before="60"/>
              <w:ind w:left="113" w:right="113"/>
              <w:jc w:val="center"/>
            </w:pPr>
            <w:r>
              <w:t>Промежуточная аттестация</w:t>
            </w:r>
          </w:p>
        </w:tc>
      </w:tr>
      <w:tr w:rsidR="00111426" w:rsidRPr="00E63B08" w:rsidTr="007E1B10">
        <w:trPr>
          <w:trHeight w:val="1065"/>
          <w:jc w:val="center"/>
        </w:trPr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426" w:rsidRDefault="00111426" w:rsidP="00111426">
            <w:pPr>
              <w:jc w:val="center"/>
            </w:pPr>
            <w:r>
              <w:t xml:space="preserve">ИД-3 </w:t>
            </w:r>
            <w:r>
              <w:rPr>
                <w:vertAlign w:val="subscript"/>
              </w:rPr>
              <w:t>УК</w:t>
            </w:r>
            <w:r w:rsidRPr="00394F96">
              <w:rPr>
                <w:vertAlign w:val="subscript"/>
              </w:rPr>
              <w:t>-</w:t>
            </w:r>
            <w:r>
              <w:rPr>
                <w:vertAlign w:val="subscript"/>
              </w:rPr>
              <w:t>11</w:t>
            </w:r>
            <w:r>
              <w:t xml:space="preserve"> </w:t>
            </w:r>
          </w:p>
          <w:p w:rsidR="00111426" w:rsidRPr="007B0425" w:rsidRDefault="00111426" w:rsidP="00111426">
            <w:pPr>
              <w:jc w:val="center"/>
            </w:pPr>
            <w:r w:rsidRPr="00E00A92">
              <w:t>Владеет навыками работы с законодательными и другими нормативными правовыми актами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426" w:rsidRDefault="00111426" w:rsidP="00111426">
            <w:pPr>
              <w:jc w:val="center"/>
            </w:pPr>
            <w:r w:rsidRPr="004B4A4A">
              <w:t xml:space="preserve">Обучающийся должен знать: </w:t>
            </w:r>
            <w:r>
              <w:t xml:space="preserve">принципы </w:t>
            </w:r>
            <w:r w:rsidRPr="00E00A92">
              <w:t>работы с законодательными и другими нормативными правовыми актами</w:t>
            </w:r>
          </w:p>
          <w:p w:rsidR="00111426" w:rsidRPr="00F749BC" w:rsidRDefault="00111426" w:rsidP="00111426">
            <w:pPr>
              <w:jc w:val="center"/>
            </w:pPr>
            <w:r w:rsidRPr="004B4A4A">
              <w:t>– (Б</w:t>
            </w:r>
            <w:proofErr w:type="gramStart"/>
            <w:r w:rsidRPr="004B4A4A">
              <w:t>1</w:t>
            </w:r>
            <w:proofErr w:type="gramEnd"/>
            <w:r w:rsidRPr="004B4A4A">
              <w:t>.</w:t>
            </w:r>
            <w:r>
              <w:t>В</w:t>
            </w:r>
            <w:r w:rsidRPr="004B4A4A">
              <w:t>.</w:t>
            </w:r>
            <w:r>
              <w:t>01</w:t>
            </w:r>
            <w:r w:rsidRPr="004B4A4A">
              <w:t>-З.</w:t>
            </w:r>
            <w:r w:rsidR="00610196">
              <w:t>1</w:t>
            </w:r>
            <w:r w:rsidRPr="004B4A4A">
              <w:t>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426" w:rsidRDefault="00111426" w:rsidP="00111426">
            <w:pPr>
              <w:jc w:val="center"/>
            </w:pPr>
            <w:r w:rsidRPr="004B4A4A">
              <w:t xml:space="preserve">Обучающийся должен уметь: </w:t>
            </w:r>
            <w:r w:rsidRPr="00E00A92">
              <w:t>работ</w:t>
            </w:r>
            <w:r>
              <w:t>ать</w:t>
            </w:r>
            <w:r w:rsidRPr="00E00A92">
              <w:t xml:space="preserve"> с законодательными и другими нормативными правовыми актами</w:t>
            </w:r>
          </w:p>
          <w:p w:rsidR="00111426" w:rsidRPr="004B4A4A" w:rsidRDefault="00111426" w:rsidP="00111426">
            <w:pPr>
              <w:jc w:val="center"/>
            </w:pPr>
            <w:r w:rsidRPr="004B4A4A">
              <w:t>– (Б</w:t>
            </w:r>
            <w:proofErr w:type="gramStart"/>
            <w:r w:rsidRPr="004B4A4A">
              <w:t>1</w:t>
            </w:r>
            <w:proofErr w:type="gramEnd"/>
            <w:r w:rsidRPr="004B4A4A">
              <w:t>.</w:t>
            </w:r>
            <w:r>
              <w:t>В</w:t>
            </w:r>
            <w:r w:rsidRPr="004B4A4A">
              <w:t>.</w:t>
            </w:r>
            <w:r>
              <w:t>01</w:t>
            </w:r>
            <w:r w:rsidRPr="004B4A4A">
              <w:t>-З.</w:t>
            </w:r>
            <w:r w:rsidR="00610196">
              <w:t>1</w:t>
            </w:r>
            <w:r w:rsidRPr="004B4A4A">
              <w:t>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426" w:rsidRDefault="00111426" w:rsidP="00111426">
            <w:pPr>
              <w:jc w:val="center"/>
            </w:pPr>
            <w:r w:rsidRPr="004B4A4A">
              <w:t xml:space="preserve">Обучающийся должен </w:t>
            </w:r>
            <w:r w:rsidR="002932E7">
              <w:t>владет</w:t>
            </w:r>
            <w:r w:rsidRPr="004B4A4A">
              <w:t xml:space="preserve">ь: </w:t>
            </w:r>
            <w:r w:rsidR="002932E7">
              <w:t xml:space="preserve">навыками работы </w:t>
            </w:r>
            <w:r w:rsidRPr="00E00A92">
              <w:t>с законодательными и другими нормативными правовыми актами</w:t>
            </w:r>
          </w:p>
          <w:p w:rsidR="00111426" w:rsidRPr="004B4A4A" w:rsidRDefault="00111426" w:rsidP="00111426">
            <w:pPr>
              <w:jc w:val="center"/>
            </w:pPr>
            <w:r w:rsidRPr="004B4A4A">
              <w:t>– (Б</w:t>
            </w:r>
            <w:proofErr w:type="gramStart"/>
            <w:r w:rsidRPr="004B4A4A">
              <w:t>1</w:t>
            </w:r>
            <w:proofErr w:type="gramEnd"/>
            <w:r w:rsidRPr="004B4A4A">
              <w:t>.</w:t>
            </w:r>
            <w:r>
              <w:t>В</w:t>
            </w:r>
            <w:r w:rsidRPr="004B4A4A">
              <w:t>.</w:t>
            </w:r>
            <w:r>
              <w:t>01</w:t>
            </w:r>
            <w:r w:rsidRPr="004B4A4A">
              <w:t>-З.</w:t>
            </w:r>
            <w:r w:rsidR="00610196">
              <w:t>1</w:t>
            </w:r>
            <w:r w:rsidRPr="004B4A4A">
              <w:t>)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426" w:rsidRPr="00E63B08" w:rsidRDefault="00111426" w:rsidP="00111426">
            <w:pPr>
              <w:spacing w:before="60"/>
              <w:jc w:val="center"/>
            </w:pPr>
            <w:r w:rsidRPr="00E63B08">
              <w:rPr>
                <w:sz w:val="22"/>
                <w:szCs w:val="22"/>
              </w:rPr>
              <w:t xml:space="preserve">1.Ответ на </w:t>
            </w:r>
            <w:proofErr w:type="spellStart"/>
            <w:proofErr w:type="gramStart"/>
            <w:r w:rsidRPr="00E63B08">
              <w:rPr>
                <w:sz w:val="22"/>
                <w:szCs w:val="22"/>
              </w:rPr>
              <w:t>практичес</w:t>
            </w:r>
            <w:proofErr w:type="spellEnd"/>
            <w:r w:rsidRPr="00E63B08">
              <w:rPr>
                <w:sz w:val="22"/>
                <w:szCs w:val="22"/>
              </w:rPr>
              <w:t>-ком</w:t>
            </w:r>
            <w:proofErr w:type="gramEnd"/>
            <w:r w:rsidRPr="00E63B08">
              <w:rPr>
                <w:sz w:val="22"/>
                <w:szCs w:val="22"/>
              </w:rPr>
              <w:t xml:space="preserve"> занятии;</w:t>
            </w:r>
          </w:p>
          <w:p w:rsidR="00111426" w:rsidRPr="00E63B08" w:rsidRDefault="00111426" w:rsidP="00111426">
            <w:pPr>
              <w:spacing w:before="60"/>
              <w:jc w:val="center"/>
            </w:pPr>
            <w:r w:rsidRPr="00E63B08">
              <w:rPr>
                <w:sz w:val="22"/>
                <w:szCs w:val="22"/>
              </w:rPr>
              <w:t>2.Тестирование</w:t>
            </w:r>
          </w:p>
          <w:p w:rsidR="00111426" w:rsidRPr="00E63B08" w:rsidRDefault="00111426" w:rsidP="00111426">
            <w:pPr>
              <w:spacing w:before="6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426" w:rsidRPr="00E63B08" w:rsidRDefault="00111426" w:rsidP="00111426">
            <w:pPr>
              <w:ind w:left="-108"/>
              <w:jc w:val="center"/>
            </w:pPr>
            <w:r w:rsidRPr="00E63B08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Зачет</w:t>
            </w:r>
          </w:p>
        </w:tc>
      </w:tr>
    </w:tbl>
    <w:p w:rsidR="00AD2DE0" w:rsidRDefault="00AD2DE0" w:rsidP="00AD2DE0">
      <w:pPr>
        <w:ind w:firstLine="567"/>
        <w:jc w:val="both"/>
        <w:rPr>
          <w:bCs/>
        </w:rPr>
      </w:pPr>
    </w:p>
    <w:p w:rsidR="00AD2DE0" w:rsidRDefault="00AD2DE0" w:rsidP="00AD2DE0">
      <w:pPr>
        <w:ind w:firstLine="708"/>
        <w:jc w:val="both"/>
        <w:rPr>
          <w:bCs/>
        </w:rPr>
      </w:pPr>
      <w:r>
        <w:rPr>
          <w:bCs/>
        </w:rPr>
        <w:t>О</w:t>
      </w:r>
      <w:r w:rsidRPr="008B6385">
        <w:rPr>
          <w:bCs/>
        </w:rPr>
        <w:t>ПК-</w:t>
      </w:r>
      <w:r>
        <w:rPr>
          <w:bCs/>
        </w:rPr>
        <w:t>4</w:t>
      </w:r>
      <w:r w:rsidRPr="008B6385">
        <w:rPr>
          <w:bCs/>
        </w:rPr>
        <w:t xml:space="preserve"> </w:t>
      </w:r>
      <w:proofErr w:type="gramStart"/>
      <w:r w:rsidRPr="00CE0BAE">
        <w:rPr>
          <w:bCs/>
        </w:rPr>
        <w:t>Способен</w:t>
      </w:r>
      <w:proofErr w:type="gramEnd"/>
      <w:r w:rsidRPr="00CE0BAE">
        <w:rPr>
          <w:bCs/>
        </w:rPr>
        <w:t xml:space="preserve"> выявлять и оценивать новые рыночные возможности, разрабатывать бизнес-планы создания и развития новых направлений деятельности и организаций</w:t>
      </w:r>
    </w:p>
    <w:p w:rsidR="00111426" w:rsidRDefault="00111426" w:rsidP="00AD2DE0">
      <w:pPr>
        <w:ind w:firstLine="708"/>
        <w:jc w:val="both"/>
        <w:rPr>
          <w:bCs/>
        </w:rPr>
      </w:pPr>
    </w:p>
    <w:tbl>
      <w:tblPr>
        <w:tblW w:w="1034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2033"/>
        <w:gridCol w:w="2019"/>
        <w:gridCol w:w="2019"/>
        <w:gridCol w:w="1389"/>
        <w:gridCol w:w="992"/>
      </w:tblGrid>
      <w:tr w:rsidR="00111426" w:rsidTr="007E1B10">
        <w:trPr>
          <w:trHeight w:val="323"/>
          <w:jc w:val="center"/>
        </w:trPr>
        <w:tc>
          <w:tcPr>
            <w:tcW w:w="1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1426" w:rsidRDefault="00111426" w:rsidP="007E1B10">
            <w:pPr>
              <w:spacing w:before="60"/>
              <w:jc w:val="center"/>
            </w:pPr>
            <w:r>
              <w:t>Код и наименование индикатора достижения компетенции</w:t>
            </w:r>
          </w:p>
        </w:tc>
        <w:tc>
          <w:tcPr>
            <w:tcW w:w="6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1426" w:rsidRDefault="00111426" w:rsidP="007E1B10">
            <w:pPr>
              <w:spacing w:before="60"/>
              <w:jc w:val="center"/>
            </w:pPr>
            <w:r>
              <w:t>Формируемые ЗУН</w:t>
            </w:r>
          </w:p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426" w:rsidRDefault="00111426" w:rsidP="007E1B10">
            <w:pPr>
              <w:spacing w:before="60"/>
              <w:jc w:val="center"/>
            </w:pPr>
            <w:r>
              <w:t>Наименование оценочных средств</w:t>
            </w:r>
          </w:p>
        </w:tc>
      </w:tr>
      <w:tr w:rsidR="00111426" w:rsidTr="007E1B10">
        <w:trPr>
          <w:cantSplit/>
          <w:trHeight w:val="1676"/>
          <w:jc w:val="center"/>
        </w:trPr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1426" w:rsidRDefault="00111426" w:rsidP="007E1B10"/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1426" w:rsidRDefault="00111426" w:rsidP="007E1B10">
            <w:pPr>
              <w:spacing w:before="60"/>
              <w:jc w:val="center"/>
            </w:pPr>
            <w:r>
              <w:t>знания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1426" w:rsidRDefault="00111426" w:rsidP="007E1B10">
            <w:pPr>
              <w:spacing w:before="60"/>
              <w:jc w:val="center"/>
            </w:pPr>
            <w:r>
              <w:t>умения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1426" w:rsidRDefault="00111426" w:rsidP="007E1B10">
            <w:pPr>
              <w:spacing w:before="60"/>
              <w:jc w:val="center"/>
            </w:pPr>
            <w:r>
              <w:t>навыки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11426" w:rsidRDefault="00111426" w:rsidP="007E1B10">
            <w:pPr>
              <w:spacing w:before="60"/>
              <w:ind w:left="113" w:right="113"/>
              <w:jc w:val="center"/>
            </w:pPr>
            <w:r>
              <w:t>Текущая аттестация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11426" w:rsidRDefault="00111426" w:rsidP="007E1B10">
            <w:pPr>
              <w:spacing w:before="60"/>
              <w:ind w:left="113" w:right="113"/>
              <w:jc w:val="center"/>
            </w:pPr>
            <w:r>
              <w:t>Промежуточная аттестация</w:t>
            </w:r>
          </w:p>
        </w:tc>
      </w:tr>
      <w:tr w:rsidR="00111426" w:rsidRPr="00E63B08" w:rsidTr="007E1B10">
        <w:trPr>
          <w:trHeight w:val="1065"/>
          <w:jc w:val="center"/>
        </w:trPr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426" w:rsidRPr="004C00A3" w:rsidRDefault="00111426" w:rsidP="00111426">
            <w:pPr>
              <w:jc w:val="center"/>
              <w:rPr>
                <w:vertAlign w:val="subscript"/>
              </w:rPr>
            </w:pPr>
            <w:r w:rsidRPr="007B0425">
              <w:t>ИД-</w:t>
            </w:r>
            <w:r>
              <w:t>1</w:t>
            </w:r>
            <w:r w:rsidRPr="007B0425">
              <w:t>.</w:t>
            </w:r>
            <w:r>
              <w:rPr>
                <w:vertAlign w:val="subscript"/>
              </w:rPr>
              <w:t>ОП</w:t>
            </w:r>
            <w:r w:rsidRPr="004C00A3">
              <w:rPr>
                <w:vertAlign w:val="subscript"/>
              </w:rPr>
              <w:t>К-</w:t>
            </w:r>
            <w:r>
              <w:rPr>
                <w:vertAlign w:val="subscript"/>
              </w:rPr>
              <w:t>4</w:t>
            </w:r>
          </w:p>
          <w:p w:rsidR="00111426" w:rsidRPr="007B0425" w:rsidRDefault="00111426" w:rsidP="00111426">
            <w:pPr>
              <w:jc w:val="center"/>
            </w:pPr>
            <w:r w:rsidRPr="005577E4">
              <w:t>Выявляет и оценивает возможности развития организации и бизнесов с учетом имеющихся ресурсов и компетенций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426" w:rsidRPr="007B0425" w:rsidRDefault="00111426" w:rsidP="00111426">
            <w:pPr>
              <w:jc w:val="center"/>
              <w:rPr>
                <w:b/>
                <w:bCs/>
              </w:rPr>
            </w:pPr>
            <w:r w:rsidRPr="007B0425">
              <w:t>Обучающийся должен знать:</w:t>
            </w:r>
            <w:r>
              <w:t xml:space="preserve"> </w:t>
            </w:r>
            <w:r w:rsidRPr="005577E4">
              <w:t>возможности развития организации и бизнесов с учетом имеющихся ресурсов и компетенций</w:t>
            </w:r>
            <w:r w:rsidRPr="007B0425">
              <w:t xml:space="preserve"> – (</w:t>
            </w:r>
            <w:r w:rsidRPr="00B40602">
              <w:t>Б</w:t>
            </w:r>
            <w:proofErr w:type="gramStart"/>
            <w:r w:rsidRPr="00B40602">
              <w:t>1</w:t>
            </w:r>
            <w:proofErr w:type="gramEnd"/>
            <w:r w:rsidRPr="00B40602">
              <w:t>.</w:t>
            </w:r>
            <w:r>
              <w:t>В</w:t>
            </w:r>
            <w:r w:rsidRPr="00B40602">
              <w:t>.</w:t>
            </w:r>
            <w:r>
              <w:t xml:space="preserve">01 </w:t>
            </w:r>
            <w:r w:rsidRPr="007B0425">
              <w:t>-</w:t>
            </w:r>
            <w:r>
              <w:t xml:space="preserve"> </w:t>
            </w:r>
            <w:r w:rsidRPr="007B0425">
              <w:t>З.</w:t>
            </w:r>
            <w:r w:rsidR="00610196">
              <w:t>2</w:t>
            </w:r>
            <w:r w:rsidRPr="007B0425">
              <w:t>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426" w:rsidRDefault="00111426" w:rsidP="00111426">
            <w:pPr>
              <w:jc w:val="center"/>
            </w:pPr>
            <w:r w:rsidRPr="007B0425">
              <w:t>Обучающийся должен уметь:</w:t>
            </w:r>
            <w:r w:rsidRPr="0040140C">
              <w:t xml:space="preserve"> </w:t>
            </w:r>
            <w:r>
              <w:t xml:space="preserve">выявлять и оценивать </w:t>
            </w:r>
            <w:r w:rsidRPr="005577E4">
              <w:t>возможности развития организации и бизнесов с учетом имеющихся ресурсов и компетенций</w:t>
            </w:r>
          </w:p>
          <w:p w:rsidR="00111426" w:rsidRPr="007B0425" w:rsidRDefault="00111426" w:rsidP="00111426">
            <w:pPr>
              <w:jc w:val="center"/>
              <w:rPr>
                <w:b/>
                <w:bCs/>
              </w:rPr>
            </w:pPr>
            <w:r w:rsidRPr="007B0425">
              <w:t xml:space="preserve"> - (</w:t>
            </w:r>
            <w:r w:rsidRPr="00B40602">
              <w:t>Б</w:t>
            </w:r>
            <w:proofErr w:type="gramStart"/>
            <w:r w:rsidRPr="00B40602">
              <w:t>1</w:t>
            </w:r>
            <w:proofErr w:type="gramEnd"/>
            <w:r w:rsidRPr="00B40602">
              <w:t>.</w:t>
            </w:r>
            <w:r>
              <w:t>В</w:t>
            </w:r>
            <w:r w:rsidRPr="00B40602">
              <w:t>.</w:t>
            </w:r>
            <w:r>
              <w:t xml:space="preserve">01 </w:t>
            </w:r>
            <w:r w:rsidRPr="007B0425">
              <w:t>-</w:t>
            </w:r>
            <w:r>
              <w:t xml:space="preserve"> </w:t>
            </w:r>
            <w:r w:rsidRPr="007B0425">
              <w:t>У.</w:t>
            </w:r>
            <w:r w:rsidR="00610196">
              <w:t>2</w:t>
            </w:r>
            <w:r w:rsidRPr="007B0425">
              <w:t>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426" w:rsidRDefault="00111426" w:rsidP="00111426">
            <w:pPr>
              <w:jc w:val="center"/>
            </w:pPr>
            <w:r>
              <w:t>Обучающийся должен владеть</w:t>
            </w:r>
            <w:r w:rsidRPr="007B0425">
              <w:t xml:space="preserve"> </w:t>
            </w:r>
            <w:r>
              <w:t xml:space="preserve">навыками оценки </w:t>
            </w:r>
            <w:r w:rsidRPr="005577E4">
              <w:t>возможности развития организации и бизнесов с учетом имеющихся ресурсов и компетенций</w:t>
            </w:r>
          </w:p>
          <w:p w:rsidR="00111426" w:rsidRPr="007B0425" w:rsidRDefault="00111426" w:rsidP="00111426">
            <w:pPr>
              <w:jc w:val="center"/>
              <w:rPr>
                <w:b/>
                <w:bCs/>
              </w:rPr>
            </w:pPr>
            <w:r w:rsidRPr="007B0425">
              <w:t>-</w:t>
            </w:r>
            <w:r>
              <w:t xml:space="preserve"> </w:t>
            </w:r>
            <w:r w:rsidRPr="007B0425">
              <w:t>(</w:t>
            </w:r>
            <w:r w:rsidRPr="00B40602">
              <w:t>Б</w:t>
            </w:r>
            <w:proofErr w:type="gramStart"/>
            <w:r w:rsidRPr="00B40602">
              <w:t>1</w:t>
            </w:r>
            <w:proofErr w:type="gramEnd"/>
            <w:r w:rsidRPr="00B40602">
              <w:t>.</w:t>
            </w:r>
            <w:r>
              <w:t>В</w:t>
            </w:r>
            <w:r w:rsidRPr="00B40602">
              <w:t>.</w:t>
            </w:r>
            <w:r>
              <w:t xml:space="preserve">01 </w:t>
            </w:r>
            <w:r w:rsidRPr="007B0425">
              <w:t>-</w:t>
            </w:r>
            <w:r>
              <w:t xml:space="preserve"> </w:t>
            </w:r>
            <w:r w:rsidRPr="007B0425">
              <w:t>Н.</w:t>
            </w:r>
            <w:r w:rsidR="00610196">
              <w:t>2</w:t>
            </w:r>
            <w:r w:rsidRPr="007B0425">
              <w:t>)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426" w:rsidRPr="00E63B08" w:rsidRDefault="00111426" w:rsidP="00111426">
            <w:pPr>
              <w:spacing w:before="60"/>
              <w:jc w:val="center"/>
            </w:pPr>
            <w:r w:rsidRPr="00E63B08">
              <w:rPr>
                <w:sz w:val="22"/>
                <w:szCs w:val="22"/>
              </w:rPr>
              <w:t xml:space="preserve">1.Ответ на </w:t>
            </w:r>
            <w:proofErr w:type="spellStart"/>
            <w:proofErr w:type="gramStart"/>
            <w:r w:rsidRPr="00E63B08">
              <w:rPr>
                <w:sz w:val="22"/>
                <w:szCs w:val="22"/>
              </w:rPr>
              <w:t>практичес</w:t>
            </w:r>
            <w:proofErr w:type="spellEnd"/>
            <w:r w:rsidRPr="00E63B08">
              <w:rPr>
                <w:sz w:val="22"/>
                <w:szCs w:val="22"/>
              </w:rPr>
              <w:t>-ком</w:t>
            </w:r>
            <w:proofErr w:type="gramEnd"/>
            <w:r w:rsidRPr="00E63B08">
              <w:rPr>
                <w:sz w:val="22"/>
                <w:szCs w:val="22"/>
              </w:rPr>
              <w:t xml:space="preserve"> занятии;</w:t>
            </w:r>
          </w:p>
          <w:p w:rsidR="00111426" w:rsidRPr="00E63B08" w:rsidRDefault="00111426" w:rsidP="00111426">
            <w:pPr>
              <w:spacing w:before="60"/>
              <w:jc w:val="center"/>
            </w:pPr>
            <w:r w:rsidRPr="00E63B08">
              <w:rPr>
                <w:sz w:val="22"/>
                <w:szCs w:val="22"/>
              </w:rPr>
              <w:t>2.Тестирование</w:t>
            </w:r>
          </w:p>
          <w:p w:rsidR="00111426" w:rsidRPr="00E63B08" w:rsidRDefault="00111426" w:rsidP="00111426">
            <w:pPr>
              <w:spacing w:before="6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426" w:rsidRPr="00E63B08" w:rsidRDefault="00111426" w:rsidP="00111426">
            <w:pPr>
              <w:ind w:left="-108"/>
              <w:jc w:val="center"/>
            </w:pPr>
            <w:r w:rsidRPr="00E63B08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Зачет</w:t>
            </w:r>
          </w:p>
        </w:tc>
      </w:tr>
      <w:tr w:rsidR="00111426" w:rsidRPr="00E63B08" w:rsidTr="007E1B10">
        <w:trPr>
          <w:trHeight w:val="1065"/>
          <w:jc w:val="center"/>
        </w:trPr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426" w:rsidRPr="004C00A3" w:rsidRDefault="00111426" w:rsidP="00111426">
            <w:pPr>
              <w:jc w:val="center"/>
              <w:rPr>
                <w:vertAlign w:val="subscript"/>
              </w:rPr>
            </w:pPr>
            <w:r w:rsidRPr="007B0425">
              <w:t>ИД-</w:t>
            </w:r>
            <w:r>
              <w:t>2</w:t>
            </w:r>
            <w:r w:rsidRPr="007B0425">
              <w:t>.</w:t>
            </w:r>
            <w:r>
              <w:rPr>
                <w:vertAlign w:val="subscript"/>
              </w:rPr>
              <w:t>ОП</w:t>
            </w:r>
            <w:r w:rsidRPr="004C00A3">
              <w:rPr>
                <w:vertAlign w:val="subscript"/>
              </w:rPr>
              <w:t>К-</w:t>
            </w:r>
            <w:r>
              <w:rPr>
                <w:vertAlign w:val="subscript"/>
              </w:rPr>
              <w:t>4</w:t>
            </w:r>
          </w:p>
          <w:p w:rsidR="00111426" w:rsidRPr="007B0425" w:rsidRDefault="00111426" w:rsidP="00111426">
            <w:pPr>
              <w:jc w:val="center"/>
            </w:pPr>
            <w:r w:rsidRPr="005577E4">
              <w:t xml:space="preserve">Разрабатывает бизнес-планы проектов и </w:t>
            </w:r>
            <w:r w:rsidRPr="005577E4">
              <w:lastRenderedPageBreak/>
              <w:t>направлений бизнеса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426" w:rsidRDefault="00111426" w:rsidP="00111426">
            <w:pPr>
              <w:jc w:val="center"/>
            </w:pPr>
            <w:r w:rsidRPr="007B0425">
              <w:lastRenderedPageBreak/>
              <w:t>Обучающийся должен знать:</w:t>
            </w:r>
            <w:r>
              <w:t xml:space="preserve"> основы разработки </w:t>
            </w:r>
            <w:r>
              <w:lastRenderedPageBreak/>
              <w:t>бизнес-планов проектов и направлений бизнеса</w:t>
            </w:r>
          </w:p>
          <w:p w:rsidR="00111426" w:rsidRPr="007B0425" w:rsidRDefault="00111426" w:rsidP="00111426">
            <w:pPr>
              <w:jc w:val="center"/>
              <w:rPr>
                <w:b/>
                <w:bCs/>
              </w:rPr>
            </w:pPr>
            <w:r w:rsidRPr="007B0425">
              <w:t>– (</w:t>
            </w:r>
            <w:r w:rsidRPr="00B40602">
              <w:t>Б</w:t>
            </w:r>
            <w:proofErr w:type="gramStart"/>
            <w:r w:rsidRPr="00B40602">
              <w:t>1</w:t>
            </w:r>
            <w:proofErr w:type="gramEnd"/>
            <w:r w:rsidRPr="00B40602">
              <w:t>.</w:t>
            </w:r>
            <w:r>
              <w:t>В</w:t>
            </w:r>
            <w:r w:rsidRPr="00B40602">
              <w:t>.</w:t>
            </w:r>
            <w:r>
              <w:t xml:space="preserve">01 </w:t>
            </w:r>
            <w:r w:rsidRPr="007B0425">
              <w:t>-</w:t>
            </w:r>
            <w:r>
              <w:t xml:space="preserve"> </w:t>
            </w:r>
            <w:r w:rsidRPr="007B0425">
              <w:t>З.</w:t>
            </w:r>
            <w:r w:rsidR="00610196">
              <w:t>3</w:t>
            </w:r>
            <w:r w:rsidRPr="007B0425">
              <w:t>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426" w:rsidRDefault="00111426" w:rsidP="00111426">
            <w:pPr>
              <w:jc w:val="center"/>
            </w:pPr>
            <w:r w:rsidRPr="007B0425">
              <w:lastRenderedPageBreak/>
              <w:t>Обучающийся должен уметь:</w:t>
            </w:r>
            <w:r w:rsidRPr="0040140C">
              <w:t xml:space="preserve"> </w:t>
            </w:r>
            <w:r>
              <w:t>р</w:t>
            </w:r>
            <w:r w:rsidRPr="005577E4">
              <w:t>азрабатыват</w:t>
            </w:r>
            <w:r>
              <w:t>ь</w:t>
            </w:r>
            <w:r w:rsidRPr="005577E4">
              <w:t xml:space="preserve"> бизнес-планы </w:t>
            </w:r>
            <w:r w:rsidRPr="005577E4">
              <w:lastRenderedPageBreak/>
              <w:t>проектов и направлений бизнеса</w:t>
            </w:r>
          </w:p>
          <w:p w:rsidR="00111426" w:rsidRPr="007B0425" w:rsidRDefault="00111426" w:rsidP="00111426">
            <w:pPr>
              <w:jc w:val="center"/>
              <w:rPr>
                <w:b/>
                <w:bCs/>
              </w:rPr>
            </w:pPr>
            <w:r w:rsidRPr="007B0425">
              <w:t xml:space="preserve"> - (</w:t>
            </w:r>
            <w:r w:rsidRPr="00B40602">
              <w:t>Б</w:t>
            </w:r>
            <w:proofErr w:type="gramStart"/>
            <w:r w:rsidRPr="00B40602">
              <w:t>1</w:t>
            </w:r>
            <w:proofErr w:type="gramEnd"/>
            <w:r w:rsidRPr="00B40602">
              <w:t>.</w:t>
            </w:r>
            <w:r>
              <w:t>В</w:t>
            </w:r>
            <w:r w:rsidRPr="00B40602">
              <w:t>.</w:t>
            </w:r>
            <w:r>
              <w:t xml:space="preserve">01 </w:t>
            </w:r>
            <w:r w:rsidRPr="007B0425">
              <w:t>-</w:t>
            </w:r>
            <w:r>
              <w:t xml:space="preserve"> </w:t>
            </w:r>
            <w:r w:rsidRPr="007B0425">
              <w:t>У.</w:t>
            </w:r>
            <w:r w:rsidR="00610196">
              <w:t>3</w:t>
            </w:r>
            <w:r w:rsidRPr="007B0425">
              <w:t>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426" w:rsidRDefault="00111426" w:rsidP="00111426">
            <w:pPr>
              <w:jc w:val="center"/>
            </w:pPr>
            <w:r>
              <w:lastRenderedPageBreak/>
              <w:t>Обучающийся должен владеть</w:t>
            </w:r>
            <w:r w:rsidRPr="007B0425">
              <w:t xml:space="preserve"> </w:t>
            </w:r>
            <w:r>
              <w:t xml:space="preserve">навыками разработки </w:t>
            </w:r>
            <w:r w:rsidRPr="005577E4">
              <w:lastRenderedPageBreak/>
              <w:t>бизнес-план</w:t>
            </w:r>
            <w:r>
              <w:t>ов</w:t>
            </w:r>
            <w:r w:rsidRPr="005577E4">
              <w:t xml:space="preserve"> проектов и направлений бизнеса</w:t>
            </w:r>
          </w:p>
          <w:p w:rsidR="00111426" w:rsidRPr="007B0425" w:rsidRDefault="00111426" w:rsidP="00111426">
            <w:pPr>
              <w:jc w:val="center"/>
              <w:rPr>
                <w:b/>
                <w:bCs/>
              </w:rPr>
            </w:pPr>
            <w:r w:rsidRPr="007B0425">
              <w:t>-</w:t>
            </w:r>
            <w:r>
              <w:t xml:space="preserve"> </w:t>
            </w:r>
            <w:r w:rsidRPr="007B0425">
              <w:t>(</w:t>
            </w:r>
            <w:r w:rsidRPr="00B40602">
              <w:t>Б</w:t>
            </w:r>
            <w:proofErr w:type="gramStart"/>
            <w:r w:rsidRPr="00B40602">
              <w:t>1</w:t>
            </w:r>
            <w:proofErr w:type="gramEnd"/>
            <w:r w:rsidRPr="00B40602">
              <w:t>.</w:t>
            </w:r>
            <w:r>
              <w:t>В</w:t>
            </w:r>
            <w:r w:rsidRPr="00B40602">
              <w:t>.</w:t>
            </w:r>
            <w:r>
              <w:t xml:space="preserve">01 </w:t>
            </w:r>
            <w:r w:rsidRPr="007B0425">
              <w:t>-</w:t>
            </w:r>
            <w:r>
              <w:t xml:space="preserve"> </w:t>
            </w:r>
            <w:r w:rsidRPr="007B0425">
              <w:t>Н.</w:t>
            </w:r>
            <w:r w:rsidR="00610196">
              <w:t>3</w:t>
            </w:r>
            <w:r w:rsidRPr="007B0425">
              <w:t>)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426" w:rsidRPr="00E63B08" w:rsidRDefault="00111426" w:rsidP="00111426">
            <w:pPr>
              <w:spacing w:before="60"/>
              <w:jc w:val="center"/>
            </w:pPr>
            <w:r w:rsidRPr="00E63B08">
              <w:rPr>
                <w:sz w:val="22"/>
                <w:szCs w:val="22"/>
              </w:rPr>
              <w:lastRenderedPageBreak/>
              <w:t xml:space="preserve">1.Ответ на </w:t>
            </w:r>
            <w:proofErr w:type="spellStart"/>
            <w:proofErr w:type="gramStart"/>
            <w:r w:rsidRPr="00E63B08">
              <w:rPr>
                <w:sz w:val="22"/>
                <w:szCs w:val="22"/>
              </w:rPr>
              <w:t>практичес</w:t>
            </w:r>
            <w:proofErr w:type="spellEnd"/>
            <w:r w:rsidRPr="00E63B08">
              <w:rPr>
                <w:sz w:val="22"/>
                <w:szCs w:val="22"/>
              </w:rPr>
              <w:t>-ком</w:t>
            </w:r>
            <w:proofErr w:type="gramEnd"/>
            <w:r w:rsidRPr="00E63B08">
              <w:rPr>
                <w:sz w:val="22"/>
                <w:szCs w:val="22"/>
              </w:rPr>
              <w:t xml:space="preserve"> занятии;</w:t>
            </w:r>
          </w:p>
          <w:p w:rsidR="00111426" w:rsidRPr="00E63B08" w:rsidRDefault="00111426" w:rsidP="00111426">
            <w:pPr>
              <w:spacing w:before="60"/>
              <w:jc w:val="center"/>
            </w:pPr>
            <w:r w:rsidRPr="00E63B08">
              <w:rPr>
                <w:sz w:val="22"/>
                <w:szCs w:val="22"/>
              </w:rPr>
              <w:lastRenderedPageBreak/>
              <w:t>2.Тестирование</w:t>
            </w:r>
          </w:p>
          <w:p w:rsidR="00111426" w:rsidRPr="00E63B08" w:rsidRDefault="00111426" w:rsidP="00111426">
            <w:pPr>
              <w:spacing w:before="6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426" w:rsidRPr="00E63B08" w:rsidRDefault="00111426" w:rsidP="00111426">
            <w:pPr>
              <w:ind w:left="-108"/>
              <w:jc w:val="center"/>
            </w:pPr>
            <w:r w:rsidRPr="00E63B08">
              <w:rPr>
                <w:sz w:val="22"/>
                <w:szCs w:val="22"/>
              </w:rPr>
              <w:lastRenderedPageBreak/>
              <w:t>1.</w:t>
            </w:r>
            <w:r>
              <w:rPr>
                <w:sz w:val="22"/>
                <w:szCs w:val="22"/>
              </w:rPr>
              <w:t>Зачет</w:t>
            </w:r>
          </w:p>
        </w:tc>
      </w:tr>
    </w:tbl>
    <w:p w:rsidR="00111426" w:rsidRDefault="00111426" w:rsidP="00AD2DE0">
      <w:pPr>
        <w:ind w:firstLine="708"/>
        <w:jc w:val="both"/>
        <w:rPr>
          <w:bCs/>
        </w:rPr>
      </w:pPr>
    </w:p>
    <w:p w:rsidR="00AD2DE0" w:rsidRDefault="00AD2DE0" w:rsidP="00AD2DE0">
      <w:pPr>
        <w:ind w:firstLine="708"/>
        <w:jc w:val="both"/>
        <w:rPr>
          <w:bCs/>
        </w:rPr>
      </w:pPr>
      <w:r w:rsidRPr="008B6385">
        <w:rPr>
          <w:bCs/>
        </w:rPr>
        <w:t xml:space="preserve">ПК-1 </w:t>
      </w:r>
      <w:proofErr w:type="gramStart"/>
      <w:r w:rsidRPr="008B6385">
        <w:rPr>
          <w:bCs/>
        </w:rPr>
        <w:t>Способен</w:t>
      </w:r>
      <w:proofErr w:type="gramEnd"/>
      <w:r w:rsidRPr="008B6385">
        <w:rPr>
          <w:bCs/>
        </w:rPr>
        <w:t xml:space="preserve"> руководить выполнением типовых задач тактического планирования производства</w:t>
      </w:r>
    </w:p>
    <w:p w:rsidR="00111426" w:rsidRDefault="00111426" w:rsidP="00AD2DE0">
      <w:pPr>
        <w:ind w:firstLine="708"/>
        <w:jc w:val="both"/>
        <w:rPr>
          <w:bCs/>
        </w:rPr>
      </w:pPr>
    </w:p>
    <w:tbl>
      <w:tblPr>
        <w:tblW w:w="1034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2033"/>
        <w:gridCol w:w="2019"/>
        <w:gridCol w:w="2019"/>
        <w:gridCol w:w="1389"/>
        <w:gridCol w:w="992"/>
      </w:tblGrid>
      <w:tr w:rsidR="00111426" w:rsidTr="007E1B10">
        <w:trPr>
          <w:trHeight w:val="323"/>
          <w:jc w:val="center"/>
        </w:trPr>
        <w:tc>
          <w:tcPr>
            <w:tcW w:w="1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1426" w:rsidRDefault="00111426" w:rsidP="007E1B10">
            <w:pPr>
              <w:spacing w:before="60"/>
              <w:jc w:val="center"/>
            </w:pPr>
            <w:r>
              <w:t>Код и наименование индикатора достижения компетенции</w:t>
            </w:r>
          </w:p>
        </w:tc>
        <w:tc>
          <w:tcPr>
            <w:tcW w:w="6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1426" w:rsidRDefault="00111426" w:rsidP="007E1B10">
            <w:pPr>
              <w:spacing w:before="60"/>
              <w:jc w:val="center"/>
            </w:pPr>
            <w:r>
              <w:t>Формируемые ЗУН</w:t>
            </w:r>
          </w:p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426" w:rsidRDefault="00111426" w:rsidP="007E1B10">
            <w:pPr>
              <w:spacing w:before="60"/>
              <w:jc w:val="center"/>
            </w:pPr>
            <w:r>
              <w:t>Наименование оценочных средств</w:t>
            </w:r>
          </w:p>
        </w:tc>
      </w:tr>
      <w:tr w:rsidR="00111426" w:rsidTr="007E1B10">
        <w:trPr>
          <w:cantSplit/>
          <w:trHeight w:val="1676"/>
          <w:jc w:val="center"/>
        </w:trPr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1426" w:rsidRDefault="00111426" w:rsidP="007E1B10"/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1426" w:rsidRDefault="00111426" w:rsidP="007E1B10">
            <w:pPr>
              <w:spacing w:before="60"/>
              <w:jc w:val="center"/>
            </w:pPr>
            <w:r>
              <w:t>знания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1426" w:rsidRDefault="00111426" w:rsidP="007E1B10">
            <w:pPr>
              <w:spacing w:before="60"/>
              <w:jc w:val="center"/>
            </w:pPr>
            <w:r>
              <w:t>умения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1426" w:rsidRDefault="00111426" w:rsidP="007E1B10">
            <w:pPr>
              <w:spacing w:before="60"/>
              <w:jc w:val="center"/>
            </w:pPr>
            <w:r>
              <w:t>навыки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11426" w:rsidRDefault="00111426" w:rsidP="007E1B10">
            <w:pPr>
              <w:spacing w:before="60"/>
              <w:ind w:left="113" w:right="113"/>
              <w:jc w:val="center"/>
            </w:pPr>
            <w:r>
              <w:t>Текущая аттестация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11426" w:rsidRDefault="00111426" w:rsidP="007E1B10">
            <w:pPr>
              <w:spacing w:before="60"/>
              <w:ind w:left="113" w:right="113"/>
              <w:jc w:val="center"/>
            </w:pPr>
            <w:r>
              <w:t>Промежуточная аттестация</w:t>
            </w:r>
          </w:p>
        </w:tc>
      </w:tr>
      <w:tr w:rsidR="00111426" w:rsidRPr="00E63B08" w:rsidTr="007E1B10">
        <w:trPr>
          <w:trHeight w:val="1065"/>
          <w:jc w:val="center"/>
        </w:trPr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426" w:rsidRPr="004C00A3" w:rsidRDefault="00111426" w:rsidP="00111426">
            <w:pPr>
              <w:jc w:val="center"/>
              <w:rPr>
                <w:vertAlign w:val="subscript"/>
              </w:rPr>
            </w:pPr>
            <w:r w:rsidRPr="007B0425">
              <w:t>ИД-</w:t>
            </w:r>
            <w:r>
              <w:t>1</w:t>
            </w:r>
            <w:r w:rsidRPr="007B0425">
              <w:t>.</w:t>
            </w:r>
            <w:r w:rsidRPr="004C00A3">
              <w:rPr>
                <w:vertAlign w:val="subscript"/>
              </w:rPr>
              <w:t>ПК-</w:t>
            </w:r>
            <w:r>
              <w:rPr>
                <w:vertAlign w:val="subscript"/>
              </w:rPr>
              <w:t>1</w:t>
            </w:r>
          </w:p>
          <w:p w:rsidR="00111426" w:rsidRPr="007B0425" w:rsidRDefault="00111426" w:rsidP="00111426">
            <w:pPr>
              <w:jc w:val="center"/>
            </w:pPr>
            <w:proofErr w:type="gramStart"/>
            <w:r w:rsidRPr="008B6385">
              <w:t>Способен</w:t>
            </w:r>
            <w:proofErr w:type="gramEnd"/>
            <w:r w:rsidRPr="008B6385">
              <w:t xml:space="preserve"> выполнять типовые расчеты, необходимые для составления проектов, перспективных планов </w:t>
            </w:r>
            <w:proofErr w:type="spellStart"/>
            <w:r w:rsidRPr="008B6385">
              <w:t>производствен</w:t>
            </w:r>
            <w:proofErr w:type="spellEnd"/>
            <w:r>
              <w:t>-</w:t>
            </w:r>
            <w:r w:rsidRPr="008B6385">
              <w:t>ной деятельности  организации, разработку технико-экономических нормативов материальных и трудовых затрат для определения себестоимости продукции, планово-расчетных цен на основные виды сырья, материалов, топлива, энергии, потребляемых в производстве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426" w:rsidRDefault="00111426" w:rsidP="00111426">
            <w:pPr>
              <w:jc w:val="center"/>
            </w:pPr>
            <w:r w:rsidRPr="007B0425">
              <w:t>Обучающийся должен знать:</w:t>
            </w:r>
            <w:r>
              <w:t xml:space="preserve"> </w:t>
            </w:r>
            <w:r w:rsidRPr="008B6385">
              <w:t xml:space="preserve">типовые расчеты, необходимые для составления проектов, перспективных планов </w:t>
            </w:r>
            <w:proofErr w:type="spellStart"/>
            <w:proofErr w:type="gramStart"/>
            <w:r w:rsidRPr="008B6385">
              <w:t>производствен</w:t>
            </w:r>
            <w:proofErr w:type="spellEnd"/>
            <w:r>
              <w:t>-</w:t>
            </w:r>
            <w:r w:rsidRPr="008B6385">
              <w:t>ной</w:t>
            </w:r>
            <w:proofErr w:type="gramEnd"/>
            <w:r w:rsidRPr="008B6385">
              <w:t xml:space="preserve"> деятельности  организации</w:t>
            </w:r>
            <w:r w:rsidRPr="00311197">
              <w:t>.</w:t>
            </w:r>
          </w:p>
          <w:p w:rsidR="00111426" w:rsidRPr="007B0425" w:rsidRDefault="00111426" w:rsidP="00111426">
            <w:pPr>
              <w:jc w:val="center"/>
              <w:rPr>
                <w:b/>
                <w:bCs/>
              </w:rPr>
            </w:pPr>
            <w:r w:rsidRPr="007B0425">
              <w:t>– (</w:t>
            </w:r>
            <w:r w:rsidRPr="00B40602">
              <w:t>Б</w:t>
            </w:r>
            <w:proofErr w:type="gramStart"/>
            <w:r w:rsidRPr="00B40602">
              <w:t>1</w:t>
            </w:r>
            <w:proofErr w:type="gramEnd"/>
            <w:r w:rsidRPr="00B40602">
              <w:t>.</w:t>
            </w:r>
            <w:r>
              <w:t>В</w:t>
            </w:r>
            <w:r w:rsidRPr="00B40602">
              <w:t>.</w:t>
            </w:r>
            <w:r>
              <w:t xml:space="preserve">01 </w:t>
            </w:r>
            <w:r w:rsidRPr="007B0425">
              <w:t>-</w:t>
            </w:r>
            <w:r>
              <w:t xml:space="preserve"> </w:t>
            </w:r>
            <w:r w:rsidRPr="007B0425">
              <w:t>З.</w:t>
            </w:r>
            <w:r w:rsidR="00610196">
              <w:t>4</w:t>
            </w:r>
            <w:r w:rsidRPr="007B0425">
              <w:t>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426" w:rsidRDefault="00111426" w:rsidP="00111426">
            <w:pPr>
              <w:jc w:val="center"/>
            </w:pPr>
            <w:r w:rsidRPr="007B0425">
              <w:t>Обучающийся должен уметь:</w:t>
            </w:r>
            <w:r w:rsidRPr="0040140C">
              <w:t xml:space="preserve"> </w:t>
            </w:r>
            <w:r w:rsidRPr="008B6385">
              <w:t xml:space="preserve">выполнять типовые расчеты, необходимые для составления проектов, перспективных планов </w:t>
            </w:r>
            <w:proofErr w:type="spellStart"/>
            <w:proofErr w:type="gramStart"/>
            <w:r w:rsidRPr="008B6385">
              <w:t>производствен</w:t>
            </w:r>
            <w:proofErr w:type="spellEnd"/>
            <w:r>
              <w:t>-</w:t>
            </w:r>
            <w:r w:rsidRPr="008B6385">
              <w:t>ной</w:t>
            </w:r>
            <w:proofErr w:type="gramEnd"/>
            <w:r w:rsidRPr="008B6385">
              <w:t xml:space="preserve"> деятельности  организации</w:t>
            </w:r>
          </w:p>
          <w:p w:rsidR="00111426" w:rsidRPr="007B0425" w:rsidRDefault="00111426" w:rsidP="00111426">
            <w:pPr>
              <w:jc w:val="center"/>
              <w:rPr>
                <w:b/>
                <w:bCs/>
              </w:rPr>
            </w:pPr>
            <w:r w:rsidRPr="007B0425">
              <w:t xml:space="preserve"> - (</w:t>
            </w:r>
            <w:r w:rsidRPr="00B40602">
              <w:t>Б</w:t>
            </w:r>
            <w:proofErr w:type="gramStart"/>
            <w:r w:rsidRPr="00B40602">
              <w:t>1</w:t>
            </w:r>
            <w:proofErr w:type="gramEnd"/>
            <w:r w:rsidRPr="00B40602">
              <w:t>.</w:t>
            </w:r>
            <w:r>
              <w:t>В</w:t>
            </w:r>
            <w:r w:rsidRPr="00B40602">
              <w:t>.</w:t>
            </w:r>
            <w:r>
              <w:t xml:space="preserve">01 </w:t>
            </w:r>
            <w:r w:rsidRPr="007B0425">
              <w:t>-</w:t>
            </w:r>
            <w:r>
              <w:t xml:space="preserve"> </w:t>
            </w:r>
            <w:r w:rsidRPr="007B0425">
              <w:t>У.</w:t>
            </w:r>
            <w:r w:rsidR="00610196">
              <w:t>4</w:t>
            </w:r>
            <w:r w:rsidRPr="007B0425">
              <w:t>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426" w:rsidRDefault="00111426" w:rsidP="00111426">
            <w:pPr>
              <w:jc w:val="center"/>
            </w:pPr>
            <w:r>
              <w:t>Обучающийся должен владеть</w:t>
            </w:r>
            <w:r w:rsidRPr="007B0425">
              <w:t xml:space="preserve"> </w:t>
            </w:r>
            <w:r>
              <w:t xml:space="preserve">навыками </w:t>
            </w:r>
            <w:r w:rsidRPr="008B6385">
              <w:t>типовы</w:t>
            </w:r>
            <w:r>
              <w:t>х</w:t>
            </w:r>
            <w:r w:rsidRPr="008B6385">
              <w:t xml:space="preserve"> расчет</w:t>
            </w:r>
            <w:r>
              <w:t>ов</w:t>
            </w:r>
            <w:r w:rsidRPr="008B6385">
              <w:t>, необходимы</w:t>
            </w:r>
            <w:r>
              <w:t>х</w:t>
            </w:r>
            <w:r w:rsidRPr="008B6385">
              <w:t xml:space="preserve"> для составления проектов, перспективных планов </w:t>
            </w:r>
            <w:proofErr w:type="spellStart"/>
            <w:proofErr w:type="gramStart"/>
            <w:r w:rsidRPr="008B6385">
              <w:t>производствен</w:t>
            </w:r>
            <w:proofErr w:type="spellEnd"/>
            <w:r>
              <w:t>-</w:t>
            </w:r>
            <w:r w:rsidRPr="008B6385">
              <w:t>ной</w:t>
            </w:r>
            <w:proofErr w:type="gramEnd"/>
            <w:r w:rsidRPr="008B6385">
              <w:t xml:space="preserve"> деятельности  организации</w:t>
            </w:r>
          </w:p>
          <w:p w:rsidR="00111426" w:rsidRPr="007B0425" w:rsidRDefault="00111426" w:rsidP="00111426">
            <w:pPr>
              <w:jc w:val="center"/>
              <w:rPr>
                <w:b/>
                <w:bCs/>
              </w:rPr>
            </w:pPr>
            <w:r w:rsidRPr="007B0425">
              <w:t>-</w:t>
            </w:r>
            <w:r>
              <w:t xml:space="preserve"> </w:t>
            </w:r>
            <w:r w:rsidRPr="007B0425">
              <w:t>(</w:t>
            </w:r>
            <w:r w:rsidRPr="00B40602">
              <w:t>Б</w:t>
            </w:r>
            <w:proofErr w:type="gramStart"/>
            <w:r w:rsidRPr="00B40602">
              <w:t>1</w:t>
            </w:r>
            <w:proofErr w:type="gramEnd"/>
            <w:r w:rsidRPr="00B40602">
              <w:t>.</w:t>
            </w:r>
            <w:r>
              <w:t>В</w:t>
            </w:r>
            <w:r w:rsidRPr="00B40602">
              <w:t>.</w:t>
            </w:r>
            <w:r>
              <w:t xml:space="preserve">01 </w:t>
            </w:r>
            <w:r w:rsidRPr="007B0425">
              <w:t>-</w:t>
            </w:r>
            <w:r>
              <w:t xml:space="preserve"> </w:t>
            </w:r>
            <w:r w:rsidRPr="007B0425">
              <w:t>Н.</w:t>
            </w:r>
            <w:r w:rsidR="00610196">
              <w:t>4</w:t>
            </w:r>
            <w:r w:rsidRPr="007B0425">
              <w:t>)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426" w:rsidRPr="00E63B08" w:rsidRDefault="00111426" w:rsidP="00111426">
            <w:pPr>
              <w:spacing w:before="60"/>
              <w:jc w:val="center"/>
            </w:pPr>
            <w:r w:rsidRPr="00E63B08">
              <w:rPr>
                <w:sz w:val="22"/>
                <w:szCs w:val="22"/>
              </w:rPr>
              <w:t xml:space="preserve">1.Ответ на </w:t>
            </w:r>
            <w:proofErr w:type="spellStart"/>
            <w:proofErr w:type="gramStart"/>
            <w:r w:rsidRPr="00E63B08">
              <w:rPr>
                <w:sz w:val="22"/>
                <w:szCs w:val="22"/>
              </w:rPr>
              <w:t>практичес</w:t>
            </w:r>
            <w:proofErr w:type="spellEnd"/>
            <w:r w:rsidRPr="00E63B08">
              <w:rPr>
                <w:sz w:val="22"/>
                <w:szCs w:val="22"/>
              </w:rPr>
              <w:t>-ком</w:t>
            </w:r>
            <w:proofErr w:type="gramEnd"/>
            <w:r w:rsidRPr="00E63B08">
              <w:rPr>
                <w:sz w:val="22"/>
                <w:szCs w:val="22"/>
              </w:rPr>
              <w:t xml:space="preserve"> занятии;</w:t>
            </w:r>
          </w:p>
          <w:p w:rsidR="00111426" w:rsidRPr="00E63B08" w:rsidRDefault="00111426" w:rsidP="00111426">
            <w:pPr>
              <w:spacing w:before="60"/>
              <w:jc w:val="center"/>
            </w:pPr>
            <w:r w:rsidRPr="00E63B08">
              <w:rPr>
                <w:sz w:val="22"/>
                <w:szCs w:val="22"/>
              </w:rPr>
              <w:t>2.Тестирование</w:t>
            </w:r>
          </w:p>
          <w:p w:rsidR="00111426" w:rsidRPr="00E63B08" w:rsidRDefault="00111426" w:rsidP="00111426">
            <w:pPr>
              <w:spacing w:before="6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426" w:rsidRPr="00E63B08" w:rsidRDefault="00111426" w:rsidP="00111426">
            <w:pPr>
              <w:ind w:left="-108"/>
              <w:jc w:val="center"/>
            </w:pPr>
            <w:r w:rsidRPr="00E63B08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Зачет</w:t>
            </w:r>
          </w:p>
        </w:tc>
      </w:tr>
      <w:tr w:rsidR="00111426" w:rsidRPr="00E63B08" w:rsidTr="007E1B10">
        <w:trPr>
          <w:trHeight w:val="1065"/>
          <w:jc w:val="center"/>
        </w:trPr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426" w:rsidRPr="004C00A3" w:rsidRDefault="00111426" w:rsidP="00111426">
            <w:pPr>
              <w:jc w:val="center"/>
              <w:rPr>
                <w:vertAlign w:val="subscript"/>
              </w:rPr>
            </w:pPr>
            <w:r w:rsidRPr="007B0425">
              <w:lastRenderedPageBreak/>
              <w:t>ИД-</w:t>
            </w:r>
            <w:r>
              <w:t>3</w:t>
            </w:r>
            <w:r w:rsidRPr="007B0425">
              <w:t>.</w:t>
            </w:r>
            <w:r w:rsidRPr="004C00A3">
              <w:rPr>
                <w:vertAlign w:val="subscript"/>
              </w:rPr>
              <w:t>ПК-</w:t>
            </w:r>
            <w:r>
              <w:rPr>
                <w:vertAlign w:val="subscript"/>
              </w:rPr>
              <w:t>1</w:t>
            </w:r>
          </w:p>
          <w:p w:rsidR="00111426" w:rsidRPr="007B0425" w:rsidRDefault="00111426" w:rsidP="00111426">
            <w:pPr>
              <w:jc w:val="center"/>
            </w:pPr>
            <w:proofErr w:type="gramStart"/>
            <w:r w:rsidRPr="005577E4">
              <w:t>Способен</w:t>
            </w:r>
            <w:proofErr w:type="gramEnd"/>
            <w:r w:rsidRPr="005577E4">
              <w:t xml:space="preserve"> руководить разработкой </w:t>
            </w:r>
            <w:proofErr w:type="spellStart"/>
            <w:r w:rsidRPr="005577E4">
              <w:t>производствен</w:t>
            </w:r>
            <w:r w:rsidR="00924296">
              <w:t>-</w:t>
            </w:r>
            <w:r w:rsidRPr="005577E4">
              <w:t>ных</w:t>
            </w:r>
            <w:proofErr w:type="spellEnd"/>
            <w:r w:rsidRPr="005577E4">
              <w:t xml:space="preserve"> программ и календарных графиков выпуска продукции в структурном подразделении (отделе, цехе) промышленной организации, их корректировкой в течение планируемого периода разработкой и внедрением нормативов для </w:t>
            </w:r>
            <w:proofErr w:type="spellStart"/>
            <w:r w:rsidRPr="005577E4">
              <w:t>производствен</w:t>
            </w:r>
            <w:r>
              <w:t>-</w:t>
            </w:r>
            <w:r w:rsidRPr="005577E4">
              <w:t>ного</w:t>
            </w:r>
            <w:proofErr w:type="spellEnd"/>
            <w:r w:rsidRPr="005577E4">
              <w:t xml:space="preserve"> планирования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426" w:rsidRDefault="00111426" w:rsidP="00111426">
            <w:pPr>
              <w:jc w:val="center"/>
            </w:pPr>
            <w:r w:rsidRPr="007B0425">
              <w:t>Обучающийся должен знать:</w:t>
            </w:r>
            <w:r>
              <w:t xml:space="preserve"> способы разработки руководством </w:t>
            </w:r>
            <w:proofErr w:type="spellStart"/>
            <w:proofErr w:type="gramStart"/>
            <w:r w:rsidRPr="005577E4">
              <w:t>производствен</w:t>
            </w:r>
            <w:r>
              <w:t>-</w:t>
            </w:r>
            <w:r w:rsidRPr="005577E4">
              <w:t>ных</w:t>
            </w:r>
            <w:proofErr w:type="spellEnd"/>
            <w:proofErr w:type="gramEnd"/>
            <w:r w:rsidRPr="005577E4">
              <w:t xml:space="preserve"> программ и календарных графиков выпуска продукции в структурном подразделении (отделе, цехе) промышленной организации</w:t>
            </w:r>
            <w:r w:rsidRPr="00311197">
              <w:t>.</w:t>
            </w:r>
          </w:p>
          <w:p w:rsidR="00111426" w:rsidRPr="007B0425" w:rsidRDefault="00111426" w:rsidP="00111426">
            <w:pPr>
              <w:jc w:val="center"/>
              <w:rPr>
                <w:b/>
                <w:bCs/>
              </w:rPr>
            </w:pPr>
            <w:r w:rsidRPr="007B0425">
              <w:t>– (</w:t>
            </w:r>
            <w:r w:rsidRPr="00B40602">
              <w:t>Б</w:t>
            </w:r>
            <w:proofErr w:type="gramStart"/>
            <w:r w:rsidRPr="00B40602">
              <w:t>1</w:t>
            </w:r>
            <w:proofErr w:type="gramEnd"/>
            <w:r w:rsidRPr="00B40602">
              <w:t>.</w:t>
            </w:r>
            <w:r>
              <w:t>В</w:t>
            </w:r>
            <w:r w:rsidRPr="00B40602">
              <w:t>.</w:t>
            </w:r>
            <w:r>
              <w:t xml:space="preserve">01 </w:t>
            </w:r>
            <w:r w:rsidRPr="007B0425">
              <w:t>-</w:t>
            </w:r>
            <w:r>
              <w:t xml:space="preserve"> </w:t>
            </w:r>
            <w:r w:rsidRPr="007B0425">
              <w:t>З.</w:t>
            </w:r>
            <w:r w:rsidR="00610196">
              <w:t>5</w:t>
            </w:r>
            <w:r w:rsidRPr="007B0425">
              <w:t>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426" w:rsidRDefault="00111426" w:rsidP="00111426">
            <w:pPr>
              <w:jc w:val="center"/>
            </w:pPr>
            <w:r w:rsidRPr="007B0425">
              <w:t>Обучающийся должен уметь:</w:t>
            </w:r>
            <w:r w:rsidRPr="0040140C">
              <w:t xml:space="preserve"> </w:t>
            </w:r>
            <w:r w:rsidRPr="005577E4">
              <w:t xml:space="preserve">руководить разработкой </w:t>
            </w:r>
            <w:proofErr w:type="spellStart"/>
            <w:proofErr w:type="gramStart"/>
            <w:r w:rsidRPr="005577E4">
              <w:t>производствен</w:t>
            </w:r>
            <w:r>
              <w:t>-</w:t>
            </w:r>
            <w:r w:rsidRPr="005577E4">
              <w:t>ных</w:t>
            </w:r>
            <w:proofErr w:type="spellEnd"/>
            <w:proofErr w:type="gramEnd"/>
            <w:r w:rsidRPr="005577E4">
              <w:t xml:space="preserve"> программ и календарных графиков выпуска продукции в структурном подразделении (отделе, цехе) промышленной организации</w:t>
            </w:r>
          </w:p>
          <w:p w:rsidR="00111426" w:rsidRPr="007B0425" w:rsidRDefault="00111426" w:rsidP="00111426">
            <w:pPr>
              <w:jc w:val="center"/>
              <w:rPr>
                <w:b/>
                <w:bCs/>
              </w:rPr>
            </w:pPr>
            <w:r w:rsidRPr="007B0425">
              <w:t xml:space="preserve"> - (</w:t>
            </w:r>
            <w:r w:rsidRPr="00B40602">
              <w:t>Б</w:t>
            </w:r>
            <w:proofErr w:type="gramStart"/>
            <w:r w:rsidRPr="00B40602">
              <w:t>1</w:t>
            </w:r>
            <w:proofErr w:type="gramEnd"/>
            <w:r w:rsidRPr="00B40602">
              <w:t>.</w:t>
            </w:r>
            <w:r>
              <w:t>В</w:t>
            </w:r>
            <w:r w:rsidRPr="00B40602">
              <w:t>.</w:t>
            </w:r>
            <w:r>
              <w:t xml:space="preserve">01 </w:t>
            </w:r>
            <w:r w:rsidRPr="007B0425">
              <w:t>-</w:t>
            </w:r>
            <w:r>
              <w:t xml:space="preserve"> </w:t>
            </w:r>
            <w:r w:rsidRPr="007B0425">
              <w:t>У.</w:t>
            </w:r>
            <w:r w:rsidR="00610196">
              <w:t>5</w:t>
            </w:r>
            <w:r>
              <w:t>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426" w:rsidRDefault="00111426" w:rsidP="00111426">
            <w:pPr>
              <w:jc w:val="center"/>
            </w:pPr>
            <w:r>
              <w:t>Обучающийся должен владеть</w:t>
            </w:r>
            <w:r w:rsidRPr="007B0425">
              <w:t xml:space="preserve"> </w:t>
            </w:r>
            <w:r>
              <w:t xml:space="preserve">навыками руководства </w:t>
            </w:r>
            <w:r w:rsidRPr="005577E4">
              <w:t>разработк</w:t>
            </w:r>
            <w:r>
              <w:t>и</w:t>
            </w:r>
            <w:r w:rsidRPr="005577E4">
              <w:t xml:space="preserve"> </w:t>
            </w:r>
            <w:proofErr w:type="spellStart"/>
            <w:proofErr w:type="gramStart"/>
            <w:r w:rsidRPr="005577E4">
              <w:t>производствен</w:t>
            </w:r>
            <w:r>
              <w:t>-</w:t>
            </w:r>
            <w:r w:rsidRPr="005577E4">
              <w:t>ных</w:t>
            </w:r>
            <w:proofErr w:type="spellEnd"/>
            <w:proofErr w:type="gramEnd"/>
            <w:r w:rsidRPr="005577E4">
              <w:t xml:space="preserve"> программ и календарных графиков выпуска продукции в структурном подразделении (отделе, цехе) промышленной организации</w:t>
            </w:r>
          </w:p>
          <w:p w:rsidR="00111426" w:rsidRPr="007B0425" w:rsidRDefault="00111426" w:rsidP="00111426">
            <w:pPr>
              <w:jc w:val="center"/>
              <w:rPr>
                <w:b/>
                <w:bCs/>
              </w:rPr>
            </w:pPr>
            <w:r w:rsidRPr="007B0425">
              <w:t>-</w:t>
            </w:r>
            <w:r>
              <w:t xml:space="preserve"> </w:t>
            </w:r>
            <w:r w:rsidRPr="007B0425">
              <w:t>(</w:t>
            </w:r>
            <w:r w:rsidRPr="00B40602">
              <w:t>Б</w:t>
            </w:r>
            <w:proofErr w:type="gramStart"/>
            <w:r w:rsidRPr="00B40602">
              <w:t>1</w:t>
            </w:r>
            <w:proofErr w:type="gramEnd"/>
            <w:r w:rsidRPr="00B40602">
              <w:t>.</w:t>
            </w:r>
            <w:r>
              <w:t>В</w:t>
            </w:r>
            <w:r w:rsidRPr="00B40602">
              <w:t>.</w:t>
            </w:r>
            <w:r>
              <w:t xml:space="preserve">01 </w:t>
            </w:r>
            <w:r w:rsidRPr="007B0425">
              <w:t>-</w:t>
            </w:r>
            <w:r>
              <w:t xml:space="preserve"> </w:t>
            </w:r>
            <w:r w:rsidRPr="007B0425">
              <w:t>Н.</w:t>
            </w:r>
            <w:r w:rsidR="00610196">
              <w:t>5</w:t>
            </w:r>
            <w:r w:rsidRPr="007B0425">
              <w:t>)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426" w:rsidRPr="00E63B08" w:rsidRDefault="00111426" w:rsidP="00111426">
            <w:pPr>
              <w:spacing w:before="60"/>
              <w:jc w:val="center"/>
            </w:pPr>
            <w:r w:rsidRPr="00E63B08">
              <w:rPr>
                <w:sz w:val="22"/>
                <w:szCs w:val="22"/>
              </w:rPr>
              <w:t xml:space="preserve">1.Ответ на </w:t>
            </w:r>
            <w:proofErr w:type="spellStart"/>
            <w:proofErr w:type="gramStart"/>
            <w:r w:rsidRPr="00E63B08">
              <w:rPr>
                <w:sz w:val="22"/>
                <w:szCs w:val="22"/>
              </w:rPr>
              <w:t>практичес</w:t>
            </w:r>
            <w:proofErr w:type="spellEnd"/>
            <w:r w:rsidRPr="00E63B08">
              <w:rPr>
                <w:sz w:val="22"/>
                <w:szCs w:val="22"/>
              </w:rPr>
              <w:t>-ком</w:t>
            </w:r>
            <w:proofErr w:type="gramEnd"/>
            <w:r w:rsidRPr="00E63B08">
              <w:rPr>
                <w:sz w:val="22"/>
                <w:szCs w:val="22"/>
              </w:rPr>
              <w:t xml:space="preserve"> занятии;</w:t>
            </w:r>
          </w:p>
          <w:p w:rsidR="00111426" w:rsidRPr="00E63B08" w:rsidRDefault="00111426" w:rsidP="00111426">
            <w:pPr>
              <w:spacing w:before="60"/>
              <w:jc w:val="center"/>
            </w:pPr>
            <w:r w:rsidRPr="00E63B08">
              <w:rPr>
                <w:sz w:val="22"/>
                <w:szCs w:val="22"/>
              </w:rPr>
              <w:t>2.Тестирование</w:t>
            </w:r>
          </w:p>
          <w:p w:rsidR="00111426" w:rsidRPr="00E63B08" w:rsidRDefault="00111426" w:rsidP="00111426">
            <w:pPr>
              <w:spacing w:before="6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426" w:rsidRPr="00E63B08" w:rsidRDefault="00111426" w:rsidP="00111426">
            <w:pPr>
              <w:ind w:left="-108"/>
              <w:jc w:val="center"/>
            </w:pPr>
            <w:r w:rsidRPr="00E63B08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Зачет</w:t>
            </w:r>
          </w:p>
        </w:tc>
      </w:tr>
    </w:tbl>
    <w:p w:rsidR="00610196" w:rsidRDefault="00AD2DE0" w:rsidP="00AD2DE0">
      <w:pPr>
        <w:jc w:val="both"/>
        <w:rPr>
          <w:b/>
          <w:bCs/>
        </w:rPr>
      </w:pPr>
      <w:r>
        <w:rPr>
          <w:b/>
          <w:bCs/>
        </w:rPr>
        <w:tab/>
      </w:r>
    </w:p>
    <w:p w:rsidR="00AD2DE0" w:rsidRDefault="00AD2DE0" w:rsidP="00AD2DE0">
      <w:pPr>
        <w:jc w:val="both"/>
        <w:rPr>
          <w:bCs/>
        </w:rPr>
      </w:pPr>
      <w:r w:rsidRPr="005577E4">
        <w:rPr>
          <w:bCs/>
        </w:rPr>
        <w:t xml:space="preserve">ПК-3 </w:t>
      </w:r>
      <w:proofErr w:type="gramStart"/>
      <w:r w:rsidRPr="004F4875">
        <w:rPr>
          <w:bCs/>
        </w:rPr>
        <w:t>Способен</w:t>
      </w:r>
      <w:proofErr w:type="gramEnd"/>
      <w:r w:rsidRPr="004F4875">
        <w:rPr>
          <w:bCs/>
        </w:rPr>
        <w:t xml:space="preserve"> к стратегическому управлению процессами планирования производственных ресурсов и производственных мощностей</w:t>
      </w:r>
    </w:p>
    <w:p w:rsidR="00111426" w:rsidRDefault="00111426" w:rsidP="00AD2DE0">
      <w:pPr>
        <w:jc w:val="both"/>
        <w:rPr>
          <w:bCs/>
        </w:rPr>
      </w:pPr>
    </w:p>
    <w:tbl>
      <w:tblPr>
        <w:tblW w:w="1034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2033"/>
        <w:gridCol w:w="2019"/>
        <w:gridCol w:w="2019"/>
        <w:gridCol w:w="1389"/>
        <w:gridCol w:w="992"/>
      </w:tblGrid>
      <w:tr w:rsidR="00111426" w:rsidTr="007E1B10">
        <w:trPr>
          <w:trHeight w:val="323"/>
          <w:jc w:val="center"/>
        </w:trPr>
        <w:tc>
          <w:tcPr>
            <w:tcW w:w="1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1426" w:rsidRDefault="00111426" w:rsidP="007E1B10">
            <w:pPr>
              <w:spacing w:before="60"/>
              <w:jc w:val="center"/>
            </w:pPr>
            <w:r>
              <w:t>Код и наименование индикатора достижения компетенции</w:t>
            </w:r>
          </w:p>
        </w:tc>
        <w:tc>
          <w:tcPr>
            <w:tcW w:w="6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1426" w:rsidRDefault="00111426" w:rsidP="007E1B10">
            <w:pPr>
              <w:spacing w:before="60"/>
              <w:jc w:val="center"/>
            </w:pPr>
            <w:r>
              <w:t>Формируемые ЗУН</w:t>
            </w:r>
          </w:p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426" w:rsidRDefault="00111426" w:rsidP="007E1B10">
            <w:pPr>
              <w:spacing w:before="60"/>
              <w:jc w:val="center"/>
            </w:pPr>
            <w:r>
              <w:t>Наименование оценочных средств</w:t>
            </w:r>
          </w:p>
        </w:tc>
      </w:tr>
      <w:tr w:rsidR="00111426" w:rsidTr="007E1B10">
        <w:trPr>
          <w:cantSplit/>
          <w:trHeight w:val="1676"/>
          <w:jc w:val="center"/>
        </w:trPr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1426" w:rsidRDefault="00111426" w:rsidP="007E1B10"/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1426" w:rsidRDefault="00111426" w:rsidP="007E1B10">
            <w:pPr>
              <w:spacing w:before="60"/>
              <w:jc w:val="center"/>
            </w:pPr>
            <w:r>
              <w:t>знания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1426" w:rsidRDefault="00111426" w:rsidP="007E1B10">
            <w:pPr>
              <w:spacing w:before="60"/>
              <w:jc w:val="center"/>
            </w:pPr>
            <w:r>
              <w:t>умения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1426" w:rsidRDefault="00111426" w:rsidP="007E1B10">
            <w:pPr>
              <w:spacing w:before="60"/>
              <w:jc w:val="center"/>
            </w:pPr>
            <w:r>
              <w:t>навыки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11426" w:rsidRDefault="00111426" w:rsidP="007E1B10">
            <w:pPr>
              <w:spacing w:before="60"/>
              <w:ind w:left="113" w:right="113"/>
              <w:jc w:val="center"/>
            </w:pPr>
            <w:r>
              <w:t>Текущая аттестация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11426" w:rsidRDefault="00111426" w:rsidP="007E1B10">
            <w:pPr>
              <w:spacing w:before="60"/>
              <w:ind w:left="113" w:right="113"/>
              <w:jc w:val="center"/>
            </w:pPr>
            <w:r>
              <w:t>Промежуточная аттестация</w:t>
            </w:r>
          </w:p>
        </w:tc>
      </w:tr>
      <w:tr w:rsidR="00111426" w:rsidRPr="00E63B08" w:rsidTr="007E1B10">
        <w:trPr>
          <w:trHeight w:val="1065"/>
          <w:jc w:val="center"/>
        </w:trPr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426" w:rsidRPr="004C00A3" w:rsidRDefault="00111426" w:rsidP="00111426">
            <w:pPr>
              <w:jc w:val="center"/>
              <w:rPr>
                <w:vertAlign w:val="subscript"/>
              </w:rPr>
            </w:pPr>
            <w:r w:rsidRPr="007B0425">
              <w:t>ИД-</w:t>
            </w:r>
            <w:r>
              <w:t>1</w:t>
            </w:r>
            <w:r w:rsidRPr="007B0425">
              <w:t>.</w:t>
            </w:r>
            <w:r w:rsidRPr="004C00A3">
              <w:rPr>
                <w:vertAlign w:val="subscript"/>
              </w:rPr>
              <w:t>ПК-</w:t>
            </w:r>
            <w:r>
              <w:rPr>
                <w:vertAlign w:val="subscript"/>
              </w:rPr>
              <w:t>3</w:t>
            </w:r>
          </w:p>
          <w:p w:rsidR="00111426" w:rsidRPr="007B0425" w:rsidRDefault="00111426" w:rsidP="00111426">
            <w:pPr>
              <w:jc w:val="center"/>
            </w:pPr>
            <w:r w:rsidRPr="004F4875">
              <w:t xml:space="preserve">Способен организовать работу и эффективное взаимодействие всех структурных подразделений, цехов и </w:t>
            </w:r>
            <w:proofErr w:type="spellStart"/>
            <w:r w:rsidRPr="004F4875">
              <w:t>производствен</w:t>
            </w:r>
            <w:r w:rsidR="003B4C03">
              <w:t>-</w:t>
            </w:r>
            <w:r w:rsidRPr="004F4875">
              <w:t>ных</w:t>
            </w:r>
            <w:proofErr w:type="spellEnd"/>
            <w:r w:rsidRPr="004F4875">
              <w:t xml:space="preserve"> единиц промышленной организации, направлять их </w:t>
            </w:r>
            <w:r w:rsidRPr="004F4875">
              <w:lastRenderedPageBreak/>
              <w:t xml:space="preserve">деятельность на развитие и совершенствование производства с учетом социальных и рыночных приоритетов, повышение эффективности работы организации, рост объемов сбыта </w:t>
            </w:r>
            <w:proofErr w:type="gramStart"/>
            <w:r w:rsidRPr="004F4875">
              <w:t>продукции</w:t>
            </w:r>
            <w:proofErr w:type="gramEnd"/>
            <w:r w:rsidRPr="004F4875">
              <w:t xml:space="preserve"> и увеличение прибыли, качества и конкурентоспособности производимой продукции, ее соответствие мировым стандартам в целях завоевания отечественного и зарубежного рынка и удовлетворения потребностей населения в </w:t>
            </w:r>
            <w:proofErr w:type="gramStart"/>
            <w:r w:rsidRPr="004F4875">
              <w:t>соответствую</w:t>
            </w:r>
            <w:r w:rsidR="003B4C03">
              <w:t>-</w:t>
            </w:r>
            <w:proofErr w:type="spellStart"/>
            <w:r w:rsidRPr="004F4875">
              <w:t>щих</w:t>
            </w:r>
            <w:proofErr w:type="spellEnd"/>
            <w:proofErr w:type="gramEnd"/>
            <w:r w:rsidRPr="004F4875">
              <w:t xml:space="preserve"> видах отечественной продукции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426" w:rsidRDefault="00111426" w:rsidP="00111426">
            <w:pPr>
              <w:jc w:val="center"/>
            </w:pPr>
            <w:r w:rsidRPr="007B0425">
              <w:lastRenderedPageBreak/>
              <w:t>Обучающийся должен знать:</w:t>
            </w:r>
            <w:r>
              <w:t xml:space="preserve"> с</w:t>
            </w:r>
            <w:r w:rsidRPr="004F4875">
              <w:t>пособ</w:t>
            </w:r>
            <w:r>
              <w:t>ы</w:t>
            </w:r>
            <w:r w:rsidRPr="004F4875">
              <w:t xml:space="preserve"> организ</w:t>
            </w:r>
            <w:r>
              <w:t>ации</w:t>
            </w:r>
            <w:r w:rsidRPr="004F4875">
              <w:t xml:space="preserve"> работ</w:t>
            </w:r>
            <w:r>
              <w:t>ы</w:t>
            </w:r>
            <w:r w:rsidRPr="004F4875">
              <w:t xml:space="preserve"> и эффективно</w:t>
            </w:r>
            <w:r>
              <w:t>го</w:t>
            </w:r>
            <w:r w:rsidRPr="004F4875">
              <w:t xml:space="preserve"> взаимодействи</w:t>
            </w:r>
            <w:r>
              <w:t>я</w:t>
            </w:r>
            <w:r w:rsidRPr="004F4875">
              <w:t xml:space="preserve"> всех структурных подразделений, цехов и </w:t>
            </w:r>
            <w:proofErr w:type="spellStart"/>
            <w:proofErr w:type="gramStart"/>
            <w:r w:rsidRPr="004F4875">
              <w:t>производствен</w:t>
            </w:r>
            <w:r>
              <w:t>-</w:t>
            </w:r>
            <w:r w:rsidRPr="004F4875">
              <w:t>ных</w:t>
            </w:r>
            <w:proofErr w:type="spellEnd"/>
            <w:proofErr w:type="gramEnd"/>
            <w:r w:rsidRPr="004F4875">
              <w:t xml:space="preserve"> единиц промышленной организации</w:t>
            </w:r>
          </w:p>
          <w:p w:rsidR="00111426" w:rsidRPr="007B0425" w:rsidRDefault="00111426" w:rsidP="00111426">
            <w:pPr>
              <w:jc w:val="center"/>
              <w:rPr>
                <w:b/>
                <w:bCs/>
              </w:rPr>
            </w:pPr>
            <w:r w:rsidRPr="007B0425">
              <w:lastRenderedPageBreak/>
              <w:t>– (</w:t>
            </w:r>
            <w:r w:rsidRPr="00B40602">
              <w:t>Б</w:t>
            </w:r>
            <w:proofErr w:type="gramStart"/>
            <w:r w:rsidRPr="00B40602">
              <w:t>1</w:t>
            </w:r>
            <w:proofErr w:type="gramEnd"/>
            <w:r w:rsidRPr="00B40602">
              <w:t>.</w:t>
            </w:r>
            <w:r>
              <w:t>В</w:t>
            </w:r>
            <w:r w:rsidRPr="00B40602">
              <w:t>.</w:t>
            </w:r>
            <w:r>
              <w:t xml:space="preserve">01 </w:t>
            </w:r>
            <w:r w:rsidRPr="007B0425">
              <w:t>-</w:t>
            </w:r>
            <w:r>
              <w:t xml:space="preserve"> </w:t>
            </w:r>
            <w:r w:rsidRPr="007B0425">
              <w:t>З.</w:t>
            </w:r>
            <w:r w:rsidR="00610196">
              <w:t>6</w:t>
            </w:r>
            <w:r w:rsidRPr="007B0425">
              <w:t>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7B8" w:rsidRDefault="00111426" w:rsidP="004077B8">
            <w:pPr>
              <w:jc w:val="center"/>
            </w:pPr>
            <w:r w:rsidRPr="007B0425">
              <w:lastRenderedPageBreak/>
              <w:t>Обучающийся должен уметь:</w:t>
            </w:r>
            <w:r w:rsidRPr="0040140C">
              <w:t xml:space="preserve"> </w:t>
            </w:r>
            <w:r w:rsidRPr="004F4875">
              <w:t xml:space="preserve">организовать работу и эффективное взаимодействие всех структурных подразделений, цехов и </w:t>
            </w:r>
            <w:proofErr w:type="spellStart"/>
            <w:proofErr w:type="gramStart"/>
            <w:r w:rsidRPr="004F4875">
              <w:t>производствен</w:t>
            </w:r>
            <w:r w:rsidR="003B4C03">
              <w:t>-</w:t>
            </w:r>
            <w:r w:rsidRPr="004F4875">
              <w:t>ных</w:t>
            </w:r>
            <w:proofErr w:type="spellEnd"/>
            <w:proofErr w:type="gramEnd"/>
            <w:r w:rsidRPr="004F4875">
              <w:t xml:space="preserve"> единиц промышленной организации, направлять их </w:t>
            </w:r>
            <w:r w:rsidRPr="004F4875">
              <w:lastRenderedPageBreak/>
              <w:t xml:space="preserve">деятельность на развитие и </w:t>
            </w:r>
            <w:proofErr w:type="spellStart"/>
            <w:r w:rsidRPr="004F4875">
              <w:t>совершенствова</w:t>
            </w:r>
            <w:r w:rsidR="003B4C03">
              <w:t>-</w:t>
            </w:r>
            <w:r w:rsidRPr="004F4875">
              <w:t>ние</w:t>
            </w:r>
            <w:proofErr w:type="spellEnd"/>
            <w:r w:rsidRPr="004F4875">
              <w:t xml:space="preserve"> производства с учетом социальных и рыночных приоритетов</w:t>
            </w:r>
          </w:p>
          <w:p w:rsidR="00111426" w:rsidRPr="007B0425" w:rsidRDefault="00111426" w:rsidP="00111426">
            <w:pPr>
              <w:jc w:val="center"/>
              <w:rPr>
                <w:b/>
                <w:bCs/>
              </w:rPr>
            </w:pPr>
            <w:r w:rsidRPr="007B0425">
              <w:t>- (</w:t>
            </w:r>
            <w:r w:rsidRPr="00B40602">
              <w:t>Б</w:t>
            </w:r>
            <w:proofErr w:type="gramStart"/>
            <w:r w:rsidRPr="00B40602">
              <w:t>1</w:t>
            </w:r>
            <w:proofErr w:type="gramEnd"/>
            <w:r w:rsidRPr="00B40602">
              <w:t>.</w:t>
            </w:r>
            <w:r>
              <w:t>В</w:t>
            </w:r>
            <w:r w:rsidRPr="00B40602">
              <w:t>.</w:t>
            </w:r>
            <w:r>
              <w:t xml:space="preserve">01 </w:t>
            </w:r>
            <w:r w:rsidRPr="007B0425">
              <w:t>-</w:t>
            </w:r>
            <w:r>
              <w:t xml:space="preserve"> </w:t>
            </w:r>
            <w:r w:rsidRPr="007B0425">
              <w:t>У.</w:t>
            </w:r>
            <w:r w:rsidR="00610196">
              <w:t>6</w:t>
            </w:r>
            <w:r w:rsidRPr="007B0425">
              <w:t>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426" w:rsidRDefault="00111426" w:rsidP="00111426">
            <w:pPr>
              <w:jc w:val="center"/>
            </w:pPr>
            <w:r>
              <w:lastRenderedPageBreak/>
              <w:t>Обучающийся должен владеть</w:t>
            </w:r>
            <w:r w:rsidRPr="007B0425">
              <w:t xml:space="preserve"> </w:t>
            </w:r>
            <w:r>
              <w:t>с</w:t>
            </w:r>
            <w:r w:rsidRPr="004F4875">
              <w:t>пособ</w:t>
            </w:r>
            <w:r>
              <w:t>ами</w:t>
            </w:r>
            <w:r w:rsidRPr="004F4875">
              <w:t xml:space="preserve"> организ</w:t>
            </w:r>
            <w:r>
              <w:t>ации</w:t>
            </w:r>
            <w:r w:rsidRPr="004F4875">
              <w:t xml:space="preserve"> работ</w:t>
            </w:r>
            <w:r>
              <w:t>ы</w:t>
            </w:r>
            <w:r w:rsidRPr="004F4875">
              <w:t xml:space="preserve"> и эффективно</w:t>
            </w:r>
            <w:r>
              <w:t>го</w:t>
            </w:r>
            <w:r w:rsidRPr="004F4875">
              <w:t xml:space="preserve"> взаимодействи</w:t>
            </w:r>
            <w:r>
              <w:t>я</w:t>
            </w:r>
            <w:r w:rsidRPr="004F4875">
              <w:t xml:space="preserve"> всех структурных подразделений, цехов и </w:t>
            </w:r>
            <w:proofErr w:type="spellStart"/>
            <w:proofErr w:type="gramStart"/>
            <w:r w:rsidRPr="004F4875">
              <w:t>производствен</w:t>
            </w:r>
            <w:r w:rsidR="003B4C03">
              <w:t>-</w:t>
            </w:r>
            <w:r w:rsidRPr="004F4875">
              <w:t>ных</w:t>
            </w:r>
            <w:proofErr w:type="spellEnd"/>
            <w:proofErr w:type="gramEnd"/>
            <w:r w:rsidRPr="004F4875">
              <w:t xml:space="preserve"> единиц промышленной организации</w:t>
            </w:r>
          </w:p>
          <w:p w:rsidR="00111426" w:rsidRPr="007B0425" w:rsidRDefault="00111426" w:rsidP="00111426">
            <w:pPr>
              <w:jc w:val="center"/>
              <w:rPr>
                <w:b/>
                <w:bCs/>
              </w:rPr>
            </w:pPr>
            <w:r w:rsidRPr="007B0425">
              <w:lastRenderedPageBreak/>
              <w:t>-</w:t>
            </w:r>
            <w:r>
              <w:t xml:space="preserve"> </w:t>
            </w:r>
            <w:r w:rsidRPr="007B0425">
              <w:t>(</w:t>
            </w:r>
            <w:r w:rsidRPr="00B40602">
              <w:t>Б</w:t>
            </w:r>
            <w:proofErr w:type="gramStart"/>
            <w:r w:rsidRPr="00B40602">
              <w:t>1</w:t>
            </w:r>
            <w:proofErr w:type="gramEnd"/>
            <w:r w:rsidRPr="00B40602">
              <w:t>.</w:t>
            </w:r>
            <w:r>
              <w:t>В</w:t>
            </w:r>
            <w:r w:rsidRPr="00B40602">
              <w:t>.</w:t>
            </w:r>
            <w:r>
              <w:t xml:space="preserve">01 </w:t>
            </w:r>
            <w:r w:rsidRPr="007B0425">
              <w:t>-</w:t>
            </w:r>
            <w:r>
              <w:t xml:space="preserve"> </w:t>
            </w:r>
            <w:r w:rsidRPr="007B0425">
              <w:t>Н.</w:t>
            </w:r>
            <w:r w:rsidR="00610196">
              <w:t>6</w:t>
            </w:r>
            <w:r w:rsidRPr="007B0425">
              <w:t>)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426" w:rsidRPr="00E63B08" w:rsidRDefault="00111426" w:rsidP="00111426">
            <w:pPr>
              <w:spacing w:before="60"/>
              <w:jc w:val="center"/>
            </w:pPr>
            <w:r w:rsidRPr="00E63B08">
              <w:rPr>
                <w:sz w:val="22"/>
                <w:szCs w:val="22"/>
              </w:rPr>
              <w:lastRenderedPageBreak/>
              <w:t xml:space="preserve">1.Ответ на </w:t>
            </w:r>
            <w:proofErr w:type="spellStart"/>
            <w:proofErr w:type="gramStart"/>
            <w:r w:rsidRPr="00E63B08">
              <w:rPr>
                <w:sz w:val="22"/>
                <w:szCs w:val="22"/>
              </w:rPr>
              <w:t>практичес</w:t>
            </w:r>
            <w:proofErr w:type="spellEnd"/>
            <w:r w:rsidRPr="00E63B08">
              <w:rPr>
                <w:sz w:val="22"/>
                <w:szCs w:val="22"/>
              </w:rPr>
              <w:t>-ком</w:t>
            </w:r>
            <w:proofErr w:type="gramEnd"/>
            <w:r w:rsidRPr="00E63B08">
              <w:rPr>
                <w:sz w:val="22"/>
                <w:szCs w:val="22"/>
              </w:rPr>
              <w:t xml:space="preserve"> занятии;</w:t>
            </w:r>
          </w:p>
          <w:p w:rsidR="00111426" w:rsidRPr="00E63B08" w:rsidRDefault="00111426" w:rsidP="00111426">
            <w:pPr>
              <w:spacing w:before="60"/>
              <w:jc w:val="center"/>
            </w:pPr>
            <w:r w:rsidRPr="00E63B08">
              <w:rPr>
                <w:sz w:val="22"/>
                <w:szCs w:val="22"/>
              </w:rPr>
              <w:t>2.Тестирование</w:t>
            </w:r>
          </w:p>
          <w:p w:rsidR="00111426" w:rsidRPr="00E63B08" w:rsidRDefault="00111426" w:rsidP="00111426">
            <w:pPr>
              <w:spacing w:before="6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426" w:rsidRPr="00E63B08" w:rsidRDefault="00111426" w:rsidP="00111426">
            <w:pPr>
              <w:ind w:left="-108"/>
              <w:jc w:val="center"/>
            </w:pPr>
            <w:r w:rsidRPr="00E63B08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Зачет</w:t>
            </w:r>
          </w:p>
        </w:tc>
      </w:tr>
    </w:tbl>
    <w:p w:rsidR="00111426" w:rsidRDefault="00111426" w:rsidP="00AD2DE0">
      <w:pPr>
        <w:jc w:val="both"/>
        <w:rPr>
          <w:bCs/>
        </w:rPr>
      </w:pPr>
    </w:p>
    <w:p w:rsidR="00D42933" w:rsidRPr="009B0F82" w:rsidRDefault="00D42933" w:rsidP="001A4E6A">
      <w:pPr>
        <w:numPr>
          <w:ilvl w:val="0"/>
          <w:numId w:val="2"/>
        </w:numPr>
        <w:jc w:val="center"/>
        <w:rPr>
          <w:b/>
        </w:rPr>
      </w:pPr>
      <w:r w:rsidRPr="009B0F82">
        <w:rPr>
          <w:b/>
        </w:rPr>
        <w:t xml:space="preserve">Показатели, критерии и шкала оценивания </w:t>
      </w:r>
      <w:proofErr w:type="spellStart"/>
      <w:r w:rsidRPr="009B0F82">
        <w:rPr>
          <w:b/>
        </w:rPr>
        <w:t>сформированности</w:t>
      </w:r>
      <w:proofErr w:type="spellEnd"/>
      <w:r w:rsidRPr="009B0F82">
        <w:rPr>
          <w:b/>
        </w:rPr>
        <w:t xml:space="preserve"> компетенций </w:t>
      </w:r>
    </w:p>
    <w:p w:rsidR="00D42933" w:rsidRDefault="00D42933" w:rsidP="00D42933">
      <w:pPr>
        <w:ind w:left="720"/>
        <w:jc w:val="center"/>
      </w:pPr>
    </w:p>
    <w:p w:rsidR="00184178" w:rsidRDefault="00184178" w:rsidP="00184178">
      <w:pPr>
        <w:ind w:firstLine="567"/>
        <w:jc w:val="both"/>
      </w:pPr>
      <w:r>
        <w:t xml:space="preserve">ИД-3 </w:t>
      </w:r>
      <w:r>
        <w:rPr>
          <w:vertAlign w:val="subscript"/>
        </w:rPr>
        <w:t>УК</w:t>
      </w:r>
      <w:r w:rsidRPr="00394F96">
        <w:rPr>
          <w:vertAlign w:val="subscript"/>
        </w:rPr>
        <w:t>-</w:t>
      </w:r>
      <w:r>
        <w:rPr>
          <w:vertAlign w:val="subscript"/>
        </w:rPr>
        <w:t>11</w:t>
      </w:r>
      <w:proofErr w:type="gramStart"/>
      <w:r>
        <w:t xml:space="preserve"> </w:t>
      </w:r>
      <w:r w:rsidRPr="00E00A92">
        <w:t>В</w:t>
      </w:r>
      <w:proofErr w:type="gramEnd"/>
      <w:r w:rsidRPr="00E00A92">
        <w:t>ладеет навыками работы с законодательными и другими нормативными правовыми актами</w:t>
      </w:r>
    </w:p>
    <w:p w:rsidR="007E1B10" w:rsidRDefault="007E1B10" w:rsidP="00D42933">
      <w:pPr>
        <w:ind w:firstLine="709"/>
        <w:jc w:val="center"/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410"/>
        <w:gridCol w:w="2198"/>
        <w:gridCol w:w="2198"/>
      </w:tblGrid>
      <w:tr w:rsidR="007E1B10" w:rsidRPr="009B0F82" w:rsidTr="007E1B10">
        <w:tc>
          <w:tcPr>
            <w:tcW w:w="1526" w:type="dxa"/>
            <w:vMerge w:val="restart"/>
          </w:tcPr>
          <w:p w:rsidR="007E1B10" w:rsidRPr="009B0F82" w:rsidRDefault="007E1B10" w:rsidP="007E1B10">
            <w:pPr>
              <w:jc w:val="center"/>
            </w:pPr>
            <w:proofErr w:type="spellStart"/>
            <w:proofErr w:type="gramStart"/>
            <w:r>
              <w:t>Формируе-мые</w:t>
            </w:r>
            <w:proofErr w:type="spellEnd"/>
            <w:proofErr w:type="gramEnd"/>
            <w:r>
              <w:t xml:space="preserve"> ЗУН</w:t>
            </w:r>
          </w:p>
        </w:tc>
        <w:tc>
          <w:tcPr>
            <w:tcW w:w="8932" w:type="dxa"/>
            <w:gridSpan w:val="4"/>
          </w:tcPr>
          <w:p w:rsidR="007E1B10" w:rsidRPr="009B0F82" w:rsidRDefault="007E1B10" w:rsidP="007E1B10">
            <w:pPr>
              <w:jc w:val="center"/>
            </w:pPr>
            <w:r w:rsidRPr="009B0F82">
              <w:t>Критерии и шкала оценивания результатов обучения по дисциплине</w:t>
            </w:r>
          </w:p>
        </w:tc>
      </w:tr>
      <w:tr w:rsidR="007E1B10" w:rsidRPr="009B0F82" w:rsidTr="007E1B10">
        <w:tc>
          <w:tcPr>
            <w:tcW w:w="1526" w:type="dxa"/>
            <w:vMerge/>
          </w:tcPr>
          <w:p w:rsidR="007E1B10" w:rsidRPr="009B0F82" w:rsidRDefault="007E1B10" w:rsidP="007E1B10">
            <w:pPr>
              <w:jc w:val="center"/>
            </w:pPr>
          </w:p>
        </w:tc>
        <w:tc>
          <w:tcPr>
            <w:tcW w:w="2126" w:type="dxa"/>
          </w:tcPr>
          <w:p w:rsidR="007E1B10" w:rsidRPr="00267749" w:rsidRDefault="007E1B10" w:rsidP="007E1B10">
            <w:pPr>
              <w:jc w:val="center"/>
              <w:rPr>
                <w:lang w:val="en-US"/>
              </w:rPr>
            </w:pPr>
            <w:r w:rsidRPr="009B0F82">
              <w:t>Недостаточный уровень</w:t>
            </w:r>
          </w:p>
        </w:tc>
        <w:tc>
          <w:tcPr>
            <w:tcW w:w="2410" w:type="dxa"/>
          </w:tcPr>
          <w:p w:rsidR="007E1B10" w:rsidRPr="00267749" w:rsidRDefault="007E1B10" w:rsidP="007E1B10">
            <w:pPr>
              <w:jc w:val="center"/>
              <w:rPr>
                <w:lang w:val="en-US"/>
              </w:rPr>
            </w:pPr>
            <w:r w:rsidRPr="009B0F82">
              <w:t xml:space="preserve">Достаточный уровень </w:t>
            </w:r>
          </w:p>
        </w:tc>
        <w:tc>
          <w:tcPr>
            <w:tcW w:w="2198" w:type="dxa"/>
          </w:tcPr>
          <w:p w:rsidR="007E1B10" w:rsidRPr="009B0F82" w:rsidRDefault="007E1B10" w:rsidP="007E1B10">
            <w:pPr>
              <w:jc w:val="center"/>
            </w:pPr>
            <w:r w:rsidRPr="009B0F82">
              <w:t>Средний уровень</w:t>
            </w:r>
          </w:p>
          <w:p w:rsidR="007E1B10" w:rsidRPr="009B0F82" w:rsidRDefault="007E1B10" w:rsidP="007E1B10">
            <w:pPr>
              <w:jc w:val="center"/>
            </w:pPr>
          </w:p>
        </w:tc>
        <w:tc>
          <w:tcPr>
            <w:tcW w:w="2198" w:type="dxa"/>
          </w:tcPr>
          <w:p w:rsidR="007E1B10" w:rsidRPr="009B0F82" w:rsidRDefault="007E1B10" w:rsidP="007E1B10">
            <w:pPr>
              <w:jc w:val="center"/>
            </w:pPr>
            <w:r w:rsidRPr="009B0F82">
              <w:t xml:space="preserve">Высокий уровень </w:t>
            </w:r>
          </w:p>
          <w:p w:rsidR="007E1B10" w:rsidRPr="009B0F82" w:rsidRDefault="007E1B10" w:rsidP="007E1B10">
            <w:pPr>
              <w:jc w:val="center"/>
            </w:pPr>
          </w:p>
        </w:tc>
      </w:tr>
      <w:tr w:rsidR="007E1B10" w:rsidRPr="009B0F82" w:rsidTr="007E1B10">
        <w:tc>
          <w:tcPr>
            <w:tcW w:w="1526" w:type="dxa"/>
          </w:tcPr>
          <w:p w:rsidR="007E1B10" w:rsidRPr="009B0F82" w:rsidRDefault="007E1B10" w:rsidP="007E1B10">
            <w:pPr>
              <w:jc w:val="center"/>
            </w:pPr>
            <w:r>
              <w:t>Б</w:t>
            </w:r>
            <w:proofErr w:type="gramStart"/>
            <w:r>
              <w:t>1</w:t>
            </w:r>
            <w:proofErr w:type="gramEnd"/>
            <w:r>
              <w:t>.В.01</w:t>
            </w:r>
            <w:r w:rsidRPr="00845CD2">
              <w:t>-З</w:t>
            </w:r>
            <w:r w:rsidR="00610196">
              <w:t>.1</w:t>
            </w:r>
          </w:p>
        </w:tc>
        <w:tc>
          <w:tcPr>
            <w:tcW w:w="2126" w:type="dxa"/>
          </w:tcPr>
          <w:p w:rsidR="002932E7" w:rsidRDefault="007E1B10" w:rsidP="002932E7">
            <w:pPr>
              <w:jc w:val="center"/>
            </w:pPr>
            <w:r w:rsidRPr="009B0F82">
              <w:t xml:space="preserve">Обучающийся не знает </w:t>
            </w:r>
            <w:r w:rsidR="002932E7">
              <w:t xml:space="preserve">принципы </w:t>
            </w:r>
            <w:r w:rsidR="002932E7" w:rsidRPr="00E00A92">
              <w:t xml:space="preserve">работы с законодательными и другими </w:t>
            </w:r>
            <w:r w:rsidR="002932E7" w:rsidRPr="00E00A92">
              <w:lastRenderedPageBreak/>
              <w:t>нормативными правовыми актами</w:t>
            </w:r>
          </w:p>
          <w:p w:rsidR="007E1B10" w:rsidRPr="009B0F82" w:rsidRDefault="007E1B10" w:rsidP="007E1B10">
            <w:pPr>
              <w:jc w:val="center"/>
            </w:pPr>
          </w:p>
        </w:tc>
        <w:tc>
          <w:tcPr>
            <w:tcW w:w="2410" w:type="dxa"/>
          </w:tcPr>
          <w:p w:rsidR="002932E7" w:rsidRDefault="007E1B10" w:rsidP="002932E7">
            <w:pPr>
              <w:jc w:val="center"/>
            </w:pPr>
            <w:r w:rsidRPr="009B0F82">
              <w:lastRenderedPageBreak/>
              <w:t xml:space="preserve">Обучающийся слабо знает </w:t>
            </w:r>
            <w:r w:rsidR="002932E7">
              <w:t xml:space="preserve">принципы </w:t>
            </w:r>
            <w:r w:rsidR="002932E7" w:rsidRPr="00E00A92">
              <w:t xml:space="preserve">работы с законодательными и другими </w:t>
            </w:r>
            <w:r w:rsidR="002932E7" w:rsidRPr="00E00A92">
              <w:lastRenderedPageBreak/>
              <w:t>нормативными правовыми актами</w:t>
            </w:r>
          </w:p>
          <w:p w:rsidR="007E1B10" w:rsidRPr="009B0F82" w:rsidRDefault="007E1B10" w:rsidP="007E1B10">
            <w:pPr>
              <w:jc w:val="center"/>
            </w:pPr>
          </w:p>
        </w:tc>
        <w:tc>
          <w:tcPr>
            <w:tcW w:w="2198" w:type="dxa"/>
          </w:tcPr>
          <w:p w:rsidR="007E1B10" w:rsidRPr="009B0F82" w:rsidRDefault="007E1B10" w:rsidP="002932E7">
            <w:pPr>
              <w:jc w:val="center"/>
            </w:pPr>
            <w:r w:rsidRPr="009B0F82">
              <w:lastRenderedPageBreak/>
              <w:t xml:space="preserve">Обучающийся с незначительными ошибками и отдельными пробелами знает </w:t>
            </w:r>
            <w:r w:rsidR="002932E7">
              <w:lastRenderedPageBreak/>
              <w:t xml:space="preserve">принципы </w:t>
            </w:r>
            <w:r w:rsidR="002932E7" w:rsidRPr="00E00A92">
              <w:t>работы с законодательными и другими нормативными правовыми актами</w:t>
            </w:r>
          </w:p>
        </w:tc>
        <w:tc>
          <w:tcPr>
            <w:tcW w:w="2198" w:type="dxa"/>
          </w:tcPr>
          <w:p w:rsidR="002932E7" w:rsidRDefault="007E1B10" w:rsidP="002932E7">
            <w:pPr>
              <w:jc w:val="center"/>
            </w:pPr>
            <w:r w:rsidRPr="009B0F82">
              <w:lastRenderedPageBreak/>
              <w:t xml:space="preserve">Обучающийся с требуемой степенью полноты и точности знает </w:t>
            </w:r>
            <w:r w:rsidR="002932E7">
              <w:t xml:space="preserve">принципы </w:t>
            </w:r>
            <w:r w:rsidR="002932E7" w:rsidRPr="00E00A92">
              <w:t xml:space="preserve">работы </w:t>
            </w:r>
            <w:r w:rsidR="002932E7" w:rsidRPr="00E00A92">
              <w:lastRenderedPageBreak/>
              <w:t>с законодательными и другими нормативными правовыми актами</w:t>
            </w:r>
          </w:p>
          <w:p w:rsidR="007E1B10" w:rsidRPr="009B0F82" w:rsidRDefault="007E1B10" w:rsidP="007E1B10">
            <w:pPr>
              <w:jc w:val="center"/>
            </w:pPr>
          </w:p>
        </w:tc>
      </w:tr>
      <w:tr w:rsidR="007E1B10" w:rsidRPr="00D85D05" w:rsidTr="007E1B10">
        <w:tc>
          <w:tcPr>
            <w:tcW w:w="1526" w:type="dxa"/>
          </w:tcPr>
          <w:p w:rsidR="007E1B10" w:rsidRDefault="007E1B10" w:rsidP="007E1B10">
            <w:r w:rsidRPr="00BB6FAF">
              <w:lastRenderedPageBreak/>
              <w:t>Б</w:t>
            </w:r>
            <w:proofErr w:type="gramStart"/>
            <w:r w:rsidRPr="00BB6FAF">
              <w:t>1</w:t>
            </w:r>
            <w:proofErr w:type="gramEnd"/>
            <w:r w:rsidRPr="00BB6FAF">
              <w:t>.В.01-</w:t>
            </w:r>
            <w:r w:rsidR="00610196">
              <w:t>У.1</w:t>
            </w:r>
          </w:p>
        </w:tc>
        <w:tc>
          <w:tcPr>
            <w:tcW w:w="2126" w:type="dxa"/>
          </w:tcPr>
          <w:p w:rsidR="007E1B10" w:rsidRPr="00924296" w:rsidRDefault="007E1B10" w:rsidP="007E1B10">
            <w:pPr>
              <w:pStyle w:val="aff4"/>
              <w:tabs>
                <w:tab w:val="left" w:pos="993"/>
                <w:tab w:val="left" w:pos="1134"/>
              </w:tabs>
              <w:ind w:left="0"/>
              <w:contextualSpacing w:val="0"/>
              <w:jc w:val="center"/>
            </w:pPr>
            <w:r w:rsidRPr="00924296">
              <w:t xml:space="preserve">Обучающийся не умеет </w:t>
            </w:r>
            <w:r w:rsidR="002932E7" w:rsidRPr="00E00A92">
              <w:t>работ</w:t>
            </w:r>
            <w:r w:rsidR="002932E7">
              <w:t>ать</w:t>
            </w:r>
            <w:r w:rsidR="002932E7" w:rsidRPr="00E00A92">
              <w:t xml:space="preserve"> с законодательными и другими нормативными правовыми актами</w:t>
            </w:r>
          </w:p>
          <w:p w:rsidR="007E1B10" w:rsidRPr="00924296" w:rsidRDefault="007E1B10" w:rsidP="007E1B10">
            <w:pPr>
              <w:jc w:val="center"/>
            </w:pPr>
          </w:p>
        </w:tc>
        <w:tc>
          <w:tcPr>
            <w:tcW w:w="2410" w:type="dxa"/>
          </w:tcPr>
          <w:p w:rsidR="007E1B10" w:rsidRPr="00924296" w:rsidRDefault="007E1B10" w:rsidP="007E1B10">
            <w:pPr>
              <w:jc w:val="center"/>
            </w:pPr>
            <w:r w:rsidRPr="00924296">
              <w:t xml:space="preserve">Обучающийся слабо умеет </w:t>
            </w:r>
            <w:r w:rsidR="002932E7" w:rsidRPr="00E00A92">
              <w:t>работ</w:t>
            </w:r>
            <w:r w:rsidR="002932E7">
              <w:t>ать</w:t>
            </w:r>
            <w:r w:rsidR="002932E7" w:rsidRPr="00E00A92">
              <w:t xml:space="preserve"> с законодательными и другими нормативными правовыми актами</w:t>
            </w:r>
          </w:p>
        </w:tc>
        <w:tc>
          <w:tcPr>
            <w:tcW w:w="2198" w:type="dxa"/>
          </w:tcPr>
          <w:p w:rsidR="007E1B10" w:rsidRPr="00D85D05" w:rsidRDefault="007E1B10" w:rsidP="007E1B10">
            <w:pPr>
              <w:jc w:val="center"/>
            </w:pPr>
            <w:r w:rsidRPr="00D85D05">
              <w:t xml:space="preserve">Обучающийся </w:t>
            </w:r>
            <w:r>
              <w:t xml:space="preserve">с небольшими затруднениями </w:t>
            </w:r>
            <w:r w:rsidRPr="00D85D05">
              <w:t>уме</w:t>
            </w:r>
            <w:r>
              <w:t xml:space="preserve">ет </w:t>
            </w:r>
            <w:r w:rsidR="002932E7" w:rsidRPr="00E00A92">
              <w:t>работ</w:t>
            </w:r>
            <w:r w:rsidR="002932E7">
              <w:t>ать</w:t>
            </w:r>
            <w:r w:rsidR="002932E7" w:rsidRPr="00E00A92">
              <w:t xml:space="preserve"> с законодательными и другими нормативными правовыми актами</w:t>
            </w:r>
          </w:p>
        </w:tc>
        <w:tc>
          <w:tcPr>
            <w:tcW w:w="2198" w:type="dxa"/>
          </w:tcPr>
          <w:p w:rsidR="007E1B10" w:rsidRPr="00D85D05" w:rsidRDefault="007E1B10" w:rsidP="007E1B10">
            <w:pPr>
              <w:jc w:val="center"/>
            </w:pPr>
            <w:r w:rsidRPr="00D85D05">
              <w:t xml:space="preserve">Обучающийся </w:t>
            </w:r>
            <w:r>
              <w:t xml:space="preserve">свободно </w:t>
            </w:r>
            <w:r w:rsidRPr="00D85D05">
              <w:t>умеет</w:t>
            </w:r>
            <w:r>
              <w:t xml:space="preserve"> </w:t>
            </w:r>
            <w:r w:rsidR="002932E7" w:rsidRPr="00E00A92">
              <w:t>работ</w:t>
            </w:r>
            <w:r w:rsidR="002932E7">
              <w:t>ать</w:t>
            </w:r>
            <w:r w:rsidR="002932E7" w:rsidRPr="00E00A92">
              <w:t xml:space="preserve"> с законодательными и другими нормативными правовыми актами</w:t>
            </w:r>
          </w:p>
        </w:tc>
      </w:tr>
      <w:tr w:rsidR="007E1B10" w:rsidRPr="00924296" w:rsidTr="007E1B10">
        <w:tc>
          <w:tcPr>
            <w:tcW w:w="1526" w:type="dxa"/>
          </w:tcPr>
          <w:p w:rsidR="007E1B10" w:rsidRDefault="007E1B10" w:rsidP="007E1B10">
            <w:r w:rsidRPr="00BB6FAF">
              <w:t>Б</w:t>
            </w:r>
            <w:proofErr w:type="gramStart"/>
            <w:r w:rsidRPr="00BB6FAF">
              <w:t>1</w:t>
            </w:r>
            <w:proofErr w:type="gramEnd"/>
            <w:r w:rsidRPr="00BB6FAF">
              <w:t>.В.01-</w:t>
            </w:r>
            <w:r w:rsidR="00610196">
              <w:t>Н.1</w:t>
            </w:r>
          </w:p>
        </w:tc>
        <w:tc>
          <w:tcPr>
            <w:tcW w:w="2126" w:type="dxa"/>
          </w:tcPr>
          <w:p w:rsidR="007E1B10" w:rsidRPr="00924296" w:rsidRDefault="007E1B10" w:rsidP="002932E7">
            <w:pPr>
              <w:jc w:val="center"/>
            </w:pPr>
            <w:r w:rsidRPr="00924296">
              <w:t xml:space="preserve">Обучающийся не владеет </w:t>
            </w:r>
            <w:r w:rsidR="002932E7">
              <w:t xml:space="preserve">навыками работы </w:t>
            </w:r>
            <w:r w:rsidR="002932E7" w:rsidRPr="00E00A92">
              <w:t>с законодательными и другими нормативными правовыми актами</w:t>
            </w:r>
          </w:p>
        </w:tc>
        <w:tc>
          <w:tcPr>
            <w:tcW w:w="2410" w:type="dxa"/>
          </w:tcPr>
          <w:p w:rsidR="002932E7" w:rsidRDefault="007E1B10" w:rsidP="002932E7">
            <w:pPr>
              <w:jc w:val="center"/>
            </w:pPr>
            <w:r w:rsidRPr="00924296">
              <w:t xml:space="preserve">Обучающийся слабо владеет  </w:t>
            </w:r>
            <w:r w:rsidR="002932E7">
              <w:t xml:space="preserve">навыками работы </w:t>
            </w:r>
            <w:r w:rsidR="002932E7" w:rsidRPr="00E00A92">
              <w:t>с законодательными и другими нормативными правовыми актами</w:t>
            </w:r>
          </w:p>
          <w:p w:rsidR="007E1B10" w:rsidRPr="00924296" w:rsidRDefault="007E1B10" w:rsidP="007E1B10">
            <w:pPr>
              <w:pStyle w:val="a6"/>
              <w:ind w:firstLine="0"/>
              <w:jc w:val="center"/>
              <w:rPr>
                <w:sz w:val="24"/>
              </w:rPr>
            </w:pPr>
          </w:p>
        </w:tc>
        <w:tc>
          <w:tcPr>
            <w:tcW w:w="2198" w:type="dxa"/>
          </w:tcPr>
          <w:p w:rsidR="002932E7" w:rsidRDefault="007E1B10" w:rsidP="002932E7">
            <w:pPr>
              <w:jc w:val="center"/>
            </w:pPr>
            <w:r w:rsidRPr="00924296">
              <w:t xml:space="preserve">Обучающийся владеет </w:t>
            </w:r>
            <w:r w:rsidR="002932E7">
              <w:t xml:space="preserve">навыками работы </w:t>
            </w:r>
            <w:r w:rsidR="002932E7" w:rsidRPr="00E00A92">
              <w:t>с законодательными и другими нормативными правовыми актами</w:t>
            </w:r>
          </w:p>
          <w:p w:rsidR="007E1B10" w:rsidRPr="00924296" w:rsidRDefault="007E1B10" w:rsidP="007E1B10">
            <w:pPr>
              <w:pStyle w:val="a6"/>
              <w:ind w:firstLine="0"/>
              <w:jc w:val="center"/>
              <w:rPr>
                <w:sz w:val="24"/>
              </w:rPr>
            </w:pPr>
          </w:p>
        </w:tc>
        <w:tc>
          <w:tcPr>
            <w:tcW w:w="2198" w:type="dxa"/>
          </w:tcPr>
          <w:p w:rsidR="007E1B10" w:rsidRPr="00924296" w:rsidRDefault="007E1B10" w:rsidP="002932E7">
            <w:pPr>
              <w:jc w:val="center"/>
            </w:pPr>
            <w:r w:rsidRPr="00924296">
              <w:t xml:space="preserve">Обучающийся свободно владеет </w:t>
            </w:r>
            <w:r w:rsidR="002932E7">
              <w:t xml:space="preserve">навыками работы </w:t>
            </w:r>
            <w:r w:rsidR="002932E7" w:rsidRPr="00E00A92">
              <w:t>с законодательными и другими нормативными правовыми актами</w:t>
            </w:r>
          </w:p>
        </w:tc>
      </w:tr>
    </w:tbl>
    <w:p w:rsidR="007E1B10" w:rsidRDefault="007E1B10" w:rsidP="00D42933">
      <w:pPr>
        <w:ind w:firstLine="709"/>
        <w:jc w:val="center"/>
      </w:pPr>
    </w:p>
    <w:p w:rsidR="00924296" w:rsidRDefault="00924296" w:rsidP="00D42933">
      <w:pPr>
        <w:ind w:firstLine="709"/>
        <w:jc w:val="center"/>
      </w:pPr>
    </w:p>
    <w:p w:rsidR="0040466D" w:rsidRDefault="0040466D" w:rsidP="0040466D">
      <w:pPr>
        <w:ind w:firstLine="567"/>
        <w:jc w:val="both"/>
      </w:pPr>
      <w:r w:rsidRPr="007B0425">
        <w:t>ИД-</w:t>
      </w:r>
      <w:r>
        <w:t>1</w:t>
      </w:r>
      <w:r w:rsidRPr="007B0425">
        <w:t>.</w:t>
      </w:r>
      <w:r>
        <w:rPr>
          <w:vertAlign w:val="subscript"/>
        </w:rPr>
        <w:t>ОП</w:t>
      </w:r>
      <w:r w:rsidRPr="004C00A3">
        <w:rPr>
          <w:vertAlign w:val="subscript"/>
        </w:rPr>
        <w:t>К-</w:t>
      </w:r>
      <w:r>
        <w:rPr>
          <w:vertAlign w:val="subscript"/>
        </w:rPr>
        <w:t>4</w:t>
      </w:r>
      <w:proofErr w:type="gramStart"/>
      <w:r>
        <w:rPr>
          <w:vertAlign w:val="subscript"/>
        </w:rPr>
        <w:t xml:space="preserve"> </w:t>
      </w:r>
      <w:r w:rsidRPr="005577E4">
        <w:t>В</w:t>
      </w:r>
      <w:proofErr w:type="gramEnd"/>
      <w:r w:rsidRPr="005577E4">
        <w:t>ыявляет и оценивает возможности развития организации и бизнесов с учетом имеющихся ресурсов и компетенций</w:t>
      </w:r>
    </w:p>
    <w:p w:rsidR="00924296" w:rsidRDefault="00924296" w:rsidP="00D42933">
      <w:pPr>
        <w:ind w:firstLine="709"/>
        <w:jc w:val="center"/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410"/>
        <w:gridCol w:w="2198"/>
        <w:gridCol w:w="2198"/>
      </w:tblGrid>
      <w:tr w:rsidR="007E1B10" w:rsidRPr="009B0F82" w:rsidTr="007E1B10">
        <w:tc>
          <w:tcPr>
            <w:tcW w:w="1526" w:type="dxa"/>
            <w:vMerge w:val="restart"/>
          </w:tcPr>
          <w:p w:rsidR="007E1B10" w:rsidRPr="009B0F82" w:rsidRDefault="007E1B10" w:rsidP="007E1B10">
            <w:pPr>
              <w:jc w:val="center"/>
            </w:pPr>
            <w:proofErr w:type="spellStart"/>
            <w:proofErr w:type="gramStart"/>
            <w:r>
              <w:t>Формируе-мые</w:t>
            </w:r>
            <w:proofErr w:type="spellEnd"/>
            <w:proofErr w:type="gramEnd"/>
            <w:r>
              <w:t xml:space="preserve"> ЗУН</w:t>
            </w:r>
          </w:p>
        </w:tc>
        <w:tc>
          <w:tcPr>
            <w:tcW w:w="8932" w:type="dxa"/>
            <w:gridSpan w:val="4"/>
          </w:tcPr>
          <w:p w:rsidR="007E1B10" w:rsidRPr="009B0F82" w:rsidRDefault="007E1B10" w:rsidP="007E1B10">
            <w:pPr>
              <w:jc w:val="center"/>
            </w:pPr>
            <w:r w:rsidRPr="009B0F82">
              <w:t>Критерии и шкала оценивания результатов обучения по дисциплине</w:t>
            </w:r>
          </w:p>
        </w:tc>
      </w:tr>
      <w:tr w:rsidR="007E1B10" w:rsidRPr="009B0F82" w:rsidTr="007E1B10">
        <w:tc>
          <w:tcPr>
            <w:tcW w:w="1526" w:type="dxa"/>
            <w:vMerge/>
          </w:tcPr>
          <w:p w:rsidR="007E1B10" w:rsidRPr="009B0F82" w:rsidRDefault="007E1B10" w:rsidP="007E1B10">
            <w:pPr>
              <w:jc w:val="center"/>
            </w:pPr>
          </w:p>
        </w:tc>
        <w:tc>
          <w:tcPr>
            <w:tcW w:w="2126" w:type="dxa"/>
          </w:tcPr>
          <w:p w:rsidR="007E1B10" w:rsidRPr="00267749" w:rsidRDefault="007E1B10" w:rsidP="007E1B10">
            <w:pPr>
              <w:jc w:val="center"/>
              <w:rPr>
                <w:lang w:val="en-US"/>
              </w:rPr>
            </w:pPr>
            <w:r w:rsidRPr="009B0F82">
              <w:t>Недостаточный уровень</w:t>
            </w:r>
          </w:p>
        </w:tc>
        <w:tc>
          <w:tcPr>
            <w:tcW w:w="2410" w:type="dxa"/>
          </w:tcPr>
          <w:p w:rsidR="007E1B10" w:rsidRPr="00267749" w:rsidRDefault="007E1B10" w:rsidP="007E1B10">
            <w:pPr>
              <w:jc w:val="center"/>
              <w:rPr>
                <w:lang w:val="en-US"/>
              </w:rPr>
            </w:pPr>
            <w:r w:rsidRPr="009B0F82">
              <w:t xml:space="preserve">Достаточный уровень </w:t>
            </w:r>
          </w:p>
        </w:tc>
        <w:tc>
          <w:tcPr>
            <w:tcW w:w="2198" w:type="dxa"/>
          </w:tcPr>
          <w:p w:rsidR="007E1B10" w:rsidRPr="009B0F82" w:rsidRDefault="007E1B10" w:rsidP="007E1B10">
            <w:pPr>
              <w:jc w:val="center"/>
            </w:pPr>
            <w:r w:rsidRPr="009B0F82">
              <w:t>Средний уровень</w:t>
            </w:r>
          </w:p>
          <w:p w:rsidR="007E1B10" w:rsidRPr="009B0F82" w:rsidRDefault="007E1B10" w:rsidP="007E1B10">
            <w:pPr>
              <w:jc w:val="center"/>
            </w:pPr>
          </w:p>
        </w:tc>
        <w:tc>
          <w:tcPr>
            <w:tcW w:w="2198" w:type="dxa"/>
          </w:tcPr>
          <w:p w:rsidR="007E1B10" w:rsidRPr="009B0F82" w:rsidRDefault="007E1B10" w:rsidP="007E1B10">
            <w:pPr>
              <w:jc w:val="center"/>
            </w:pPr>
            <w:r w:rsidRPr="009B0F82">
              <w:t xml:space="preserve">Высокий уровень </w:t>
            </w:r>
          </w:p>
          <w:p w:rsidR="007E1B10" w:rsidRPr="009B0F82" w:rsidRDefault="007E1B10" w:rsidP="007E1B10">
            <w:pPr>
              <w:jc w:val="center"/>
            </w:pPr>
          </w:p>
        </w:tc>
      </w:tr>
      <w:tr w:rsidR="007E1B10" w:rsidRPr="009B0F82" w:rsidTr="007E1B10">
        <w:tc>
          <w:tcPr>
            <w:tcW w:w="1526" w:type="dxa"/>
          </w:tcPr>
          <w:p w:rsidR="007E1B10" w:rsidRPr="009B0F82" w:rsidRDefault="007E1B10" w:rsidP="007E1B10">
            <w:pPr>
              <w:jc w:val="center"/>
            </w:pPr>
            <w:r>
              <w:t>Б</w:t>
            </w:r>
            <w:proofErr w:type="gramStart"/>
            <w:r>
              <w:t>1</w:t>
            </w:r>
            <w:proofErr w:type="gramEnd"/>
            <w:r>
              <w:t>.В.01</w:t>
            </w:r>
            <w:r w:rsidRPr="00845CD2">
              <w:t>-З</w:t>
            </w:r>
            <w:r w:rsidR="00610196">
              <w:t>.2</w:t>
            </w:r>
          </w:p>
        </w:tc>
        <w:tc>
          <w:tcPr>
            <w:tcW w:w="2126" w:type="dxa"/>
          </w:tcPr>
          <w:p w:rsidR="007E1B10" w:rsidRPr="009B0F82" w:rsidRDefault="007E1B10" w:rsidP="007E1B10">
            <w:pPr>
              <w:jc w:val="center"/>
            </w:pPr>
            <w:r w:rsidRPr="009B0F82">
              <w:t xml:space="preserve">Обучающийся не знает </w:t>
            </w:r>
            <w:r w:rsidR="00C16EE1" w:rsidRPr="005577E4">
              <w:t>возможности развития организации и бизнесов с учетом имеющихся ресурсов и компетенций</w:t>
            </w:r>
          </w:p>
        </w:tc>
        <w:tc>
          <w:tcPr>
            <w:tcW w:w="2410" w:type="dxa"/>
          </w:tcPr>
          <w:p w:rsidR="007E1B10" w:rsidRPr="009B0F82" w:rsidRDefault="007E1B10" w:rsidP="007E1B10">
            <w:pPr>
              <w:jc w:val="center"/>
            </w:pPr>
            <w:r w:rsidRPr="009B0F82">
              <w:t xml:space="preserve">Обучающийся слабо знает </w:t>
            </w:r>
            <w:r w:rsidR="00C16EE1" w:rsidRPr="005577E4">
              <w:t>возможности развития организации и бизнесов с учетом имеющихся ресурсов и компетенций</w:t>
            </w:r>
          </w:p>
        </w:tc>
        <w:tc>
          <w:tcPr>
            <w:tcW w:w="2198" w:type="dxa"/>
          </w:tcPr>
          <w:p w:rsidR="007E1B10" w:rsidRPr="009B0F82" w:rsidRDefault="007E1B10" w:rsidP="007E1B10">
            <w:pPr>
              <w:jc w:val="center"/>
            </w:pPr>
            <w:r w:rsidRPr="009B0F82">
              <w:t xml:space="preserve">Обучающийся с незначительными ошибками и отдельными пробелами знает </w:t>
            </w:r>
            <w:r w:rsidR="00C16EE1" w:rsidRPr="005577E4">
              <w:t>возможности развития организации и бизнесов с учетом имеющихся ресурсов и компетенций</w:t>
            </w:r>
          </w:p>
        </w:tc>
        <w:tc>
          <w:tcPr>
            <w:tcW w:w="2198" w:type="dxa"/>
          </w:tcPr>
          <w:p w:rsidR="007E1B10" w:rsidRPr="009B0F82" w:rsidRDefault="007E1B10" w:rsidP="007E1B10">
            <w:pPr>
              <w:jc w:val="center"/>
            </w:pPr>
            <w:r w:rsidRPr="009B0F82">
              <w:t xml:space="preserve">Обучающийся с требуемой степенью полноты и точности знает </w:t>
            </w:r>
            <w:r w:rsidR="00C16EE1" w:rsidRPr="005577E4">
              <w:t>возможности развития организации и бизнесов с учетом имеющихся ресурсов и компетенций</w:t>
            </w:r>
          </w:p>
        </w:tc>
      </w:tr>
      <w:tr w:rsidR="007E1B10" w:rsidRPr="00D85D05" w:rsidTr="007E1B10">
        <w:tc>
          <w:tcPr>
            <w:tcW w:w="1526" w:type="dxa"/>
          </w:tcPr>
          <w:p w:rsidR="007E1B10" w:rsidRDefault="007E1B10" w:rsidP="007E1B10">
            <w:r w:rsidRPr="00BB6FAF">
              <w:t>Б</w:t>
            </w:r>
            <w:proofErr w:type="gramStart"/>
            <w:r w:rsidRPr="00BB6FAF">
              <w:t>1</w:t>
            </w:r>
            <w:proofErr w:type="gramEnd"/>
            <w:r w:rsidRPr="00BB6FAF">
              <w:t>.В.01-</w:t>
            </w:r>
            <w:r w:rsidR="00610196">
              <w:t>У.2</w:t>
            </w:r>
          </w:p>
        </w:tc>
        <w:tc>
          <w:tcPr>
            <w:tcW w:w="2126" w:type="dxa"/>
          </w:tcPr>
          <w:p w:rsidR="007E1B10" w:rsidRPr="00924296" w:rsidRDefault="007E1B10" w:rsidP="007E1B10">
            <w:pPr>
              <w:pStyle w:val="aff4"/>
              <w:tabs>
                <w:tab w:val="left" w:pos="993"/>
                <w:tab w:val="left" w:pos="1134"/>
              </w:tabs>
              <w:ind w:left="0"/>
              <w:contextualSpacing w:val="0"/>
              <w:jc w:val="center"/>
            </w:pPr>
            <w:r w:rsidRPr="00924296">
              <w:t xml:space="preserve">Обучающийся не умеет </w:t>
            </w:r>
            <w:r w:rsidR="00C16EE1">
              <w:t xml:space="preserve">выявлять и оценивать </w:t>
            </w:r>
            <w:r w:rsidR="00C16EE1" w:rsidRPr="005577E4">
              <w:t xml:space="preserve">возможности развития организации и бизнесов с учетом имеющихся ресурсов и </w:t>
            </w:r>
            <w:r w:rsidR="00C16EE1" w:rsidRPr="005577E4">
              <w:lastRenderedPageBreak/>
              <w:t>компетенций</w:t>
            </w:r>
          </w:p>
          <w:p w:rsidR="007E1B10" w:rsidRPr="00924296" w:rsidRDefault="007E1B10" w:rsidP="007E1B10">
            <w:pPr>
              <w:jc w:val="center"/>
            </w:pPr>
          </w:p>
        </w:tc>
        <w:tc>
          <w:tcPr>
            <w:tcW w:w="2410" w:type="dxa"/>
          </w:tcPr>
          <w:p w:rsidR="007E1B10" w:rsidRPr="00924296" w:rsidRDefault="007E1B10" w:rsidP="007E1B10">
            <w:pPr>
              <w:jc w:val="center"/>
            </w:pPr>
            <w:r w:rsidRPr="00924296">
              <w:lastRenderedPageBreak/>
              <w:t xml:space="preserve">Обучающийся слабо умеет </w:t>
            </w:r>
            <w:r w:rsidR="00C16EE1">
              <w:t xml:space="preserve">выявлять и оценивать </w:t>
            </w:r>
            <w:r w:rsidR="00C16EE1" w:rsidRPr="005577E4">
              <w:t>возможности развития организации и бизнесов с учетом имеющихся ресурсов и компетенций</w:t>
            </w:r>
          </w:p>
        </w:tc>
        <w:tc>
          <w:tcPr>
            <w:tcW w:w="2198" w:type="dxa"/>
          </w:tcPr>
          <w:p w:rsidR="007E1B10" w:rsidRPr="00D85D05" w:rsidRDefault="007E1B10" w:rsidP="007E1B10">
            <w:pPr>
              <w:jc w:val="center"/>
            </w:pPr>
            <w:r w:rsidRPr="00D85D05">
              <w:t xml:space="preserve">Обучающийся </w:t>
            </w:r>
            <w:r>
              <w:t xml:space="preserve">с небольшими затруднениями </w:t>
            </w:r>
            <w:r w:rsidRPr="00D85D05">
              <w:t>уме</w:t>
            </w:r>
            <w:r>
              <w:t xml:space="preserve">ет </w:t>
            </w:r>
            <w:r w:rsidR="00C16EE1">
              <w:t xml:space="preserve">выявлять и оценивать </w:t>
            </w:r>
            <w:r w:rsidR="00C16EE1" w:rsidRPr="005577E4">
              <w:t xml:space="preserve">возможности развития организации и бизнесов с учетом имеющихся </w:t>
            </w:r>
            <w:r w:rsidR="00C16EE1" w:rsidRPr="005577E4">
              <w:lastRenderedPageBreak/>
              <w:t>ресурсов и компетенций</w:t>
            </w:r>
          </w:p>
        </w:tc>
        <w:tc>
          <w:tcPr>
            <w:tcW w:w="2198" w:type="dxa"/>
          </w:tcPr>
          <w:p w:rsidR="007E1B10" w:rsidRPr="00D85D05" w:rsidRDefault="007E1B10" w:rsidP="007E1B10">
            <w:pPr>
              <w:jc w:val="center"/>
            </w:pPr>
            <w:r w:rsidRPr="00D85D05">
              <w:lastRenderedPageBreak/>
              <w:t xml:space="preserve">Обучающийся </w:t>
            </w:r>
            <w:r>
              <w:t xml:space="preserve">свободно </w:t>
            </w:r>
            <w:r w:rsidRPr="00D85D05">
              <w:t>умеет</w:t>
            </w:r>
            <w:r>
              <w:t xml:space="preserve"> </w:t>
            </w:r>
            <w:r w:rsidR="00C16EE1">
              <w:t xml:space="preserve">выявлять и оценивать </w:t>
            </w:r>
            <w:r w:rsidR="00C16EE1" w:rsidRPr="005577E4">
              <w:t xml:space="preserve">возможности развития организации и бизнесов с учетом имеющихся ресурсов и </w:t>
            </w:r>
            <w:r w:rsidR="00C16EE1" w:rsidRPr="005577E4">
              <w:lastRenderedPageBreak/>
              <w:t>компетенций</w:t>
            </w:r>
          </w:p>
        </w:tc>
      </w:tr>
      <w:tr w:rsidR="007E1B10" w:rsidRPr="00924296" w:rsidTr="007E1B10">
        <w:tc>
          <w:tcPr>
            <w:tcW w:w="1526" w:type="dxa"/>
          </w:tcPr>
          <w:p w:rsidR="007E1B10" w:rsidRDefault="007E1B10" w:rsidP="007E1B10">
            <w:r w:rsidRPr="00BB6FAF">
              <w:lastRenderedPageBreak/>
              <w:t>Б</w:t>
            </w:r>
            <w:proofErr w:type="gramStart"/>
            <w:r w:rsidRPr="00BB6FAF">
              <w:t>1</w:t>
            </w:r>
            <w:proofErr w:type="gramEnd"/>
            <w:r w:rsidRPr="00BB6FAF">
              <w:t>.В.01-</w:t>
            </w:r>
            <w:r w:rsidR="00610196">
              <w:t>Н.2</w:t>
            </w:r>
          </w:p>
        </w:tc>
        <w:tc>
          <w:tcPr>
            <w:tcW w:w="2126" w:type="dxa"/>
          </w:tcPr>
          <w:p w:rsidR="007E1B10" w:rsidRPr="00924296" w:rsidRDefault="007E1B10" w:rsidP="00C16EE1">
            <w:pPr>
              <w:jc w:val="center"/>
            </w:pPr>
            <w:r w:rsidRPr="00924296">
              <w:t xml:space="preserve">Обучающийся не владеет </w:t>
            </w:r>
            <w:r w:rsidR="00C16EE1">
              <w:t xml:space="preserve">навыками оценки </w:t>
            </w:r>
            <w:r w:rsidR="00C16EE1" w:rsidRPr="005577E4">
              <w:t>возможности развития организации и бизнесов с учетом имеющихся ресурсов и компетенций</w:t>
            </w:r>
          </w:p>
        </w:tc>
        <w:tc>
          <w:tcPr>
            <w:tcW w:w="2410" w:type="dxa"/>
          </w:tcPr>
          <w:p w:rsidR="00C16EE1" w:rsidRDefault="007E1B10" w:rsidP="00C16EE1">
            <w:pPr>
              <w:jc w:val="center"/>
            </w:pPr>
            <w:r w:rsidRPr="00924296">
              <w:t xml:space="preserve">Обучающийся слабо владеет  </w:t>
            </w:r>
            <w:r w:rsidR="00C16EE1">
              <w:t xml:space="preserve">навыками оценки </w:t>
            </w:r>
            <w:r w:rsidR="00C16EE1" w:rsidRPr="005577E4">
              <w:t>возможности развития организации и бизнесов с учетом имеющихся ресурсов и компетенций</w:t>
            </w:r>
          </w:p>
          <w:p w:rsidR="007E1B10" w:rsidRPr="00924296" w:rsidRDefault="007E1B10" w:rsidP="007E1B10">
            <w:pPr>
              <w:pStyle w:val="a6"/>
              <w:ind w:firstLine="0"/>
              <w:jc w:val="center"/>
              <w:rPr>
                <w:sz w:val="24"/>
              </w:rPr>
            </w:pPr>
          </w:p>
        </w:tc>
        <w:tc>
          <w:tcPr>
            <w:tcW w:w="2198" w:type="dxa"/>
          </w:tcPr>
          <w:p w:rsidR="007E1B10" w:rsidRPr="00924296" w:rsidRDefault="007E1B10" w:rsidP="00C16EE1">
            <w:pPr>
              <w:jc w:val="center"/>
            </w:pPr>
            <w:r w:rsidRPr="00924296">
              <w:t xml:space="preserve">Обучающийся владеет </w:t>
            </w:r>
            <w:r w:rsidR="00C16EE1">
              <w:t xml:space="preserve">навыками оценки </w:t>
            </w:r>
            <w:r w:rsidR="00C16EE1" w:rsidRPr="005577E4">
              <w:t>возможности развития организации и бизнесов с учетом имеющихся ресурсов и компетенций</w:t>
            </w:r>
          </w:p>
        </w:tc>
        <w:tc>
          <w:tcPr>
            <w:tcW w:w="2198" w:type="dxa"/>
          </w:tcPr>
          <w:p w:rsidR="007E1B10" w:rsidRPr="00924296" w:rsidRDefault="007E1B10" w:rsidP="00C16EE1">
            <w:pPr>
              <w:jc w:val="center"/>
            </w:pPr>
            <w:r w:rsidRPr="00924296">
              <w:t xml:space="preserve">Обучающийся свободно владеет </w:t>
            </w:r>
            <w:r w:rsidR="00C16EE1">
              <w:t xml:space="preserve">навыками оценки </w:t>
            </w:r>
            <w:r w:rsidR="00C16EE1" w:rsidRPr="005577E4">
              <w:t>возможности развития организации и бизнесов с учетом имеющихся ресурсов и компетенций</w:t>
            </w:r>
          </w:p>
        </w:tc>
      </w:tr>
    </w:tbl>
    <w:p w:rsidR="00924296" w:rsidRDefault="00924296" w:rsidP="00D42933">
      <w:pPr>
        <w:ind w:firstLine="709"/>
        <w:jc w:val="center"/>
      </w:pPr>
    </w:p>
    <w:p w:rsidR="004077B8" w:rsidRDefault="004077B8" w:rsidP="004077B8">
      <w:pPr>
        <w:ind w:firstLine="567"/>
        <w:jc w:val="both"/>
      </w:pPr>
      <w:r w:rsidRPr="007B0425">
        <w:t>ИД-</w:t>
      </w:r>
      <w:r>
        <w:t>2</w:t>
      </w:r>
      <w:r w:rsidRPr="007B0425">
        <w:t>.</w:t>
      </w:r>
      <w:r>
        <w:rPr>
          <w:vertAlign w:val="subscript"/>
        </w:rPr>
        <w:t>ОП</w:t>
      </w:r>
      <w:r w:rsidRPr="004C00A3">
        <w:rPr>
          <w:vertAlign w:val="subscript"/>
        </w:rPr>
        <w:t>К-</w:t>
      </w:r>
      <w:r>
        <w:rPr>
          <w:vertAlign w:val="subscript"/>
        </w:rPr>
        <w:t>4</w:t>
      </w:r>
      <w:proofErr w:type="gramStart"/>
      <w:r>
        <w:rPr>
          <w:vertAlign w:val="subscript"/>
        </w:rPr>
        <w:t xml:space="preserve"> </w:t>
      </w:r>
      <w:r w:rsidRPr="005577E4">
        <w:t>Р</w:t>
      </w:r>
      <w:proofErr w:type="gramEnd"/>
      <w:r w:rsidRPr="005577E4">
        <w:t>азрабатывает бизнес-планы проектов и направлений бизнеса</w:t>
      </w:r>
    </w:p>
    <w:p w:rsidR="007E1B10" w:rsidRDefault="007E1B10" w:rsidP="00D42933">
      <w:pPr>
        <w:ind w:firstLine="709"/>
        <w:jc w:val="center"/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410"/>
        <w:gridCol w:w="2198"/>
        <w:gridCol w:w="2198"/>
      </w:tblGrid>
      <w:tr w:rsidR="007E1B10" w:rsidRPr="009B0F82" w:rsidTr="007E1B10">
        <w:tc>
          <w:tcPr>
            <w:tcW w:w="1526" w:type="dxa"/>
            <w:vMerge w:val="restart"/>
          </w:tcPr>
          <w:p w:rsidR="007E1B10" w:rsidRPr="009B0F82" w:rsidRDefault="007E1B10" w:rsidP="007E1B10">
            <w:pPr>
              <w:jc w:val="center"/>
            </w:pPr>
            <w:proofErr w:type="spellStart"/>
            <w:proofErr w:type="gramStart"/>
            <w:r>
              <w:t>Формируе-мые</w:t>
            </w:r>
            <w:proofErr w:type="spellEnd"/>
            <w:proofErr w:type="gramEnd"/>
            <w:r>
              <w:t xml:space="preserve"> ЗУН</w:t>
            </w:r>
          </w:p>
        </w:tc>
        <w:tc>
          <w:tcPr>
            <w:tcW w:w="8932" w:type="dxa"/>
            <w:gridSpan w:val="4"/>
          </w:tcPr>
          <w:p w:rsidR="007E1B10" w:rsidRPr="009B0F82" w:rsidRDefault="007E1B10" w:rsidP="007E1B10">
            <w:pPr>
              <w:jc w:val="center"/>
            </w:pPr>
            <w:r w:rsidRPr="009B0F82">
              <w:t>Критерии и шкала оценивания результатов обучения по дисциплине</w:t>
            </w:r>
          </w:p>
        </w:tc>
      </w:tr>
      <w:tr w:rsidR="007E1B10" w:rsidRPr="009B0F82" w:rsidTr="007E1B10">
        <w:tc>
          <w:tcPr>
            <w:tcW w:w="1526" w:type="dxa"/>
            <w:vMerge/>
          </w:tcPr>
          <w:p w:rsidR="007E1B10" w:rsidRPr="009B0F82" w:rsidRDefault="007E1B10" w:rsidP="007E1B10">
            <w:pPr>
              <w:jc w:val="center"/>
            </w:pPr>
          </w:p>
        </w:tc>
        <w:tc>
          <w:tcPr>
            <w:tcW w:w="2126" w:type="dxa"/>
          </w:tcPr>
          <w:p w:rsidR="007E1B10" w:rsidRPr="00267749" w:rsidRDefault="007E1B10" w:rsidP="007E1B10">
            <w:pPr>
              <w:jc w:val="center"/>
              <w:rPr>
                <w:lang w:val="en-US"/>
              </w:rPr>
            </w:pPr>
            <w:r w:rsidRPr="009B0F82">
              <w:t>Недостаточный уровень</w:t>
            </w:r>
          </w:p>
        </w:tc>
        <w:tc>
          <w:tcPr>
            <w:tcW w:w="2410" w:type="dxa"/>
          </w:tcPr>
          <w:p w:rsidR="007E1B10" w:rsidRPr="00267749" w:rsidRDefault="007E1B10" w:rsidP="007E1B10">
            <w:pPr>
              <w:jc w:val="center"/>
              <w:rPr>
                <w:lang w:val="en-US"/>
              </w:rPr>
            </w:pPr>
            <w:r w:rsidRPr="009B0F82">
              <w:t xml:space="preserve">Достаточный уровень </w:t>
            </w:r>
          </w:p>
        </w:tc>
        <w:tc>
          <w:tcPr>
            <w:tcW w:w="2198" w:type="dxa"/>
          </w:tcPr>
          <w:p w:rsidR="007E1B10" w:rsidRPr="009B0F82" w:rsidRDefault="007E1B10" w:rsidP="007E1B10">
            <w:pPr>
              <w:jc w:val="center"/>
            </w:pPr>
            <w:r w:rsidRPr="009B0F82">
              <w:t>Средний уровень</w:t>
            </w:r>
          </w:p>
          <w:p w:rsidR="007E1B10" w:rsidRPr="009B0F82" w:rsidRDefault="007E1B10" w:rsidP="007E1B10">
            <w:pPr>
              <w:jc w:val="center"/>
            </w:pPr>
          </w:p>
        </w:tc>
        <w:tc>
          <w:tcPr>
            <w:tcW w:w="2198" w:type="dxa"/>
          </w:tcPr>
          <w:p w:rsidR="007E1B10" w:rsidRPr="009B0F82" w:rsidRDefault="007E1B10" w:rsidP="007E1B10">
            <w:pPr>
              <w:jc w:val="center"/>
            </w:pPr>
            <w:r w:rsidRPr="009B0F82">
              <w:t xml:space="preserve">Высокий уровень </w:t>
            </w:r>
          </w:p>
          <w:p w:rsidR="007E1B10" w:rsidRPr="009B0F82" w:rsidRDefault="007E1B10" w:rsidP="007E1B10">
            <w:pPr>
              <w:jc w:val="center"/>
            </w:pPr>
          </w:p>
        </w:tc>
      </w:tr>
      <w:tr w:rsidR="007E1B10" w:rsidRPr="009B0F82" w:rsidTr="007E1B10">
        <w:tc>
          <w:tcPr>
            <w:tcW w:w="1526" w:type="dxa"/>
          </w:tcPr>
          <w:p w:rsidR="007E1B10" w:rsidRPr="009B0F82" w:rsidRDefault="007E1B10" w:rsidP="007E1B10">
            <w:pPr>
              <w:jc w:val="center"/>
            </w:pPr>
            <w:r>
              <w:t>Б</w:t>
            </w:r>
            <w:proofErr w:type="gramStart"/>
            <w:r>
              <w:t>1</w:t>
            </w:r>
            <w:proofErr w:type="gramEnd"/>
            <w:r>
              <w:t>.В.01</w:t>
            </w:r>
            <w:r w:rsidRPr="00845CD2">
              <w:t>-З</w:t>
            </w:r>
            <w:r w:rsidR="00610196">
              <w:t>.3</w:t>
            </w:r>
          </w:p>
        </w:tc>
        <w:tc>
          <w:tcPr>
            <w:tcW w:w="2126" w:type="dxa"/>
          </w:tcPr>
          <w:p w:rsidR="007E1B10" w:rsidRPr="009B0F82" w:rsidRDefault="007E1B10" w:rsidP="007E1B10">
            <w:pPr>
              <w:jc w:val="center"/>
            </w:pPr>
            <w:r w:rsidRPr="009B0F82">
              <w:t xml:space="preserve">Обучающийся не знает </w:t>
            </w:r>
            <w:r w:rsidR="004077B8">
              <w:t>основы разработки бизнес-планов проектов и направлений бизнеса</w:t>
            </w:r>
          </w:p>
        </w:tc>
        <w:tc>
          <w:tcPr>
            <w:tcW w:w="2410" w:type="dxa"/>
          </w:tcPr>
          <w:p w:rsidR="007E1B10" w:rsidRPr="009B0F82" w:rsidRDefault="007E1B10" w:rsidP="007E1B10">
            <w:pPr>
              <w:jc w:val="center"/>
            </w:pPr>
            <w:r w:rsidRPr="009B0F82">
              <w:t xml:space="preserve">Обучающийся слабо знает </w:t>
            </w:r>
            <w:r w:rsidR="004077B8">
              <w:t>основы разработки бизнес-планов проектов и направлений бизнеса</w:t>
            </w:r>
          </w:p>
        </w:tc>
        <w:tc>
          <w:tcPr>
            <w:tcW w:w="2198" w:type="dxa"/>
          </w:tcPr>
          <w:p w:rsidR="007E1B10" w:rsidRPr="009B0F82" w:rsidRDefault="007E1B10" w:rsidP="007E1B10">
            <w:pPr>
              <w:jc w:val="center"/>
            </w:pPr>
            <w:r w:rsidRPr="009B0F82">
              <w:t xml:space="preserve">Обучающийся с незначительными ошибками и отдельными пробелами знает </w:t>
            </w:r>
            <w:r w:rsidR="004077B8">
              <w:t>основы разработки бизнес-планов проектов и направлений бизнеса</w:t>
            </w:r>
          </w:p>
        </w:tc>
        <w:tc>
          <w:tcPr>
            <w:tcW w:w="2198" w:type="dxa"/>
          </w:tcPr>
          <w:p w:rsidR="007E1B10" w:rsidRPr="009B0F82" w:rsidRDefault="007E1B10" w:rsidP="007E1B10">
            <w:pPr>
              <w:jc w:val="center"/>
            </w:pPr>
            <w:r w:rsidRPr="009B0F82">
              <w:t xml:space="preserve">Обучающийся с требуемой степенью полноты и точности знает </w:t>
            </w:r>
            <w:r w:rsidR="004077B8">
              <w:t>основы разработки бизнес-планов проектов и направлений бизнеса</w:t>
            </w:r>
          </w:p>
        </w:tc>
      </w:tr>
      <w:tr w:rsidR="007E1B10" w:rsidRPr="00D85D05" w:rsidTr="007E1B10">
        <w:tc>
          <w:tcPr>
            <w:tcW w:w="1526" w:type="dxa"/>
          </w:tcPr>
          <w:p w:rsidR="007E1B10" w:rsidRDefault="007E1B10" w:rsidP="007E1B10">
            <w:r w:rsidRPr="00BB6FAF">
              <w:t>Б</w:t>
            </w:r>
            <w:proofErr w:type="gramStart"/>
            <w:r w:rsidRPr="00BB6FAF">
              <w:t>1</w:t>
            </w:r>
            <w:proofErr w:type="gramEnd"/>
            <w:r w:rsidRPr="00BB6FAF">
              <w:t>.В.01-</w:t>
            </w:r>
            <w:r w:rsidR="00610196">
              <w:t>У.3</w:t>
            </w:r>
          </w:p>
        </w:tc>
        <w:tc>
          <w:tcPr>
            <w:tcW w:w="2126" w:type="dxa"/>
          </w:tcPr>
          <w:p w:rsidR="007E1B10" w:rsidRPr="00924296" w:rsidRDefault="007E1B10" w:rsidP="004077B8">
            <w:pPr>
              <w:pStyle w:val="aff4"/>
              <w:tabs>
                <w:tab w:val="left" w:pos="993"/>
                <w:tab w:val="left" w:pos="1134"/>
              </w:tabs>
              <w:ind w:left="0"/>
              <w:contextualSpacing w:val="0"/>
              <w:jc w:val="center"/>
            </w:pPr>
            <w:r w:rsidRPr="00924296">
              <w:t xml:space="preserve">Обучающийся не умеет </w:t>
            </w:r>
            <w:r w:rsidR="004077B8">
              <w:t>р</w:t>
            </w:r>
            <w:r w:rsidR="004077B8" w:rsidRPr="005577E4">
              <w:t>азрабатыват</w:t>
            </w:r>
            <w:r w:rsidR="004077B8">
              <w:t>ь</w:t>
            </w:r>
            <w:r w:rsidR="004077B8" w:rsidRPr="005577E4">
              <w:t xml:space="preserve"> бизнес-планы проектов и направлений бизнеса</w:t>
            </w:r>
          </w:p>
        </w:tc>
        <w:tc>
          <w:tcPr>
            <w:tcW w:w="2410" w:type="dxa"/>
          </w:tcPr>
          <w:p w:rsidR="007E1B10" w:rsidRPr="00924296" w:rsidRDefault="007E1B10" w:rsidP="007E1B10">
            <w:pPr>
              <w:jc w:val="center"/>
            </w:pPr>
            <w:r w:rsidRPr="00924296">
              <w:t xml:space="preserve">Обучающийся слабо умеет </w:t>
            </w:r>
            <w:r w:rsidR="004077B8">
              <w:t>р</w:t>
            </w:r>
            <w:r w:rsidR="004077B8" w:rsidRPr="005577E4">
              <w:t>азрабатыват</w:t>
            </w:r>
            <w:r w:rsidR="004077B8">
              <w:t>ь</w:t>
            </w:r>
            <w:r w:rsidR="004077B8" w:rsidRPr="005577E4">
              <w:t xml:space="preserve"> бизнес-планы проектов и направлений бизнеса</w:t>
            </w:r>
          </w:p>
        </w:tc>
        <w:tc>
          <w:tcPr>
            <w:tcW w:w="2198" w:type="dxa"/>
          </w:tcPr>
          <w:p w:rsidR="007E1B10" w:rsidRPr="00D85D05" w:rsidRDefault="007E1B10" w:rsidP="007E1B10">
            <w:pPr>
              <w:jc w:val="center"/>
            </w:pPr>
            <w:r w:rsidRPr="00D85D05">
              <w:t xml:space="preserve">Обучающийся </w:t>
            </w:r>
            <w:r>
              <w:t xml:space="preserve">с небольшими затруднениями </w:t>
            </w:r>
            <w:r w:rsidRPr="00D85D05">
              <w:t>уме</w:t>
            </w:r>
            <w:r>
              <w:t xml:space="preserve">ет </w:t>
            </w:r>
            <w:r w:rsidR="004077B8">
              <w:t>р</w:t>
            </w:r>
            <w:r w:rsidR="004077B8" w:rsidRPr="005577E4">
              <w:t>азрабатыват</w:t>
            </w:r>
            <w:r w:rsidR="004077B8">
              <w:t>ь</w:t>
            </w:r>
            <w:r w:rsidR="004077B8" w:rsidRPr="005577E4">
              <w:t xml:space="preserve"> бизнес-планы проектов и направлений бизнеса</w:t>
            </w:r>
          </w:p>
        </w:tc>
        <w:tc>
          <w:tcPr>
            <w:tcW w:w="2198" w:type="dxa"/>
          </w:tcPr>
          <w:p w:rsidR="007E1B10" w:rsidRPr="00D85D05" w:rsidRDefault="007E1B10" w:rsidP="007E1B10">
            <w:pPr>
              <w:jc w:val="center"/>
            </w:pPr>
            <w:r w:rsidRPr="00D85D05">
              <w:t xml:space="preserve">Обучающийся </w:t>
            </w:r>
            <w:r>
              <w:t xml:space="preserve">свободно </w:t>
            </w:r>
            <w:r w:rsidRPr="00D85D05">
              <w:t>умеет</w:t>
            </w:r>
            <w:r>
              <w:t xml:space="preserve"> </w:t>
            </w:r>
            <w:r w:rsidR="004077B8">
              <w:t>р</w:t>
            </w:r>
            <w:r w:rsidR="004077B8" w:rsidRPr="005577E4">
              <w:t>азрабатыват</w:t>
            </w:r>
            <w:r w:rsidR="004077B8">
              <w:t>ь</w:t>
            </w:r>
            <w:r w:rsidR="004077B8" w:rsidRPr="005577E4">
              <w:t xml:space="preserve"> бизнес-планы проектов и направлений бизнеса</w:t>
            </w:r>
          </w:p>
        </w:tc>
      </w:tr>
      <w:tr w:rsidR="007E1B10" w:rsidRPr="00924296" w:rsidTr="007E1B10">
        <w:tc>
          <w:tcPr>
            <w:tcW w:w="1526" w:type="dxa"/>
          </w:tcPr>
          <w:p w:rsidR="007E1B10" w:rsidRDefault="007E1B10" w:rsidP="007E1B10">
            <w:r w:rsidRPr="00BB6FAF">
              <w:t>Б</w:t>
            </w:r>
            <w:proofErr w:type="gramStart"/>
            <w:r w:rsidRPr="00BB6FAF">
              <w:t>1</w:t>
            </w:r>
            <w:proofErr w:type="gramEnd"/>
            <w:r w:rsidRPr="00BB6FAF">
              <w:t>.В.01-</w:t>
            </w:r>
            <w:r w:rsidR="00610196">
              <w:t>Н.3</w:t>
            </w:r>
          </w:p>
        </w:tc>
        <w:tc>
          <w:tcPr>
            <w:tcW w:w="2126" w:type="dxa"/>
          </w:tcPr>
          <w:p w:rsidR="007E1B10" w:rsidRPr="00924296" w:rsidRDefault="007E1B10" w:rsidP="004077B8">
            <w:pPr>
              <w:jc w:val="center"/>
            </w:pPr>
            <w:r w:rsidRPr="00924296">
              <w:t xml:space="preserve">Обучающийся не владеет </w:t>
            </w:r>
            <w:r w:rsidR="004077B8">
              <w:t xml:space="preserve">навыками разработки </w:t>
            </w:r>
            <w:r w:rsidR="004077B8" w:rsidRPr="005577E4">
              <w:t>бизнес-план</w:t>
            </w:r>
            <w:r w:rsidR="004077B8">
              <w:t>ов</w:t>
            </w:r>
            <w:r w:rsidR="004077B8" w:rsidRPr="005577E4">
              <w:t xml:space="preserve"> проектов и направлений бизнеса</w:t>
            </w:r>
          </w:p>
        </w:tc>
        <w:tc>
          <w:tcPr>
            <w:tcW w:w="2410" w:type="dxa"/>
          </w:tcPr>
          <w:p w:rsidR="004077B8" w:rsidRDefault="007E1B10" w:rsidP="004077B8">
            <w:pPr>
              <w:jc w:val="center"/>
            </w:pPr>
            <w:r w:rsidRPr="00924296">
              <w:t xml:space="preserve">Обучающийся слабо владеет  </w:t>
            </w:r>
            <w:r w:rsidR="004077B8">
              <w:t xml:space="preserve">навыками разработки </w:t>
            </w:r>
            <w:r w:rsidR="004077B8" w:rsidRPr="005577E4">
              <w:t>бизнес-план</w:t>
            </w:r>
            <w:r w:rsidR="004077B8">
              <w:t>ов</w:t>
            </w:r>
            <w:r w:rsidR="004077B8" w:rsidRPr="005577E4">
              <w:t xml:space="preserve"> проектов и направлений бизнеса</w:t>
            </w:r>
          </w:p>
          <w:p w:rsidR="007E1B10" w:rsidRPr="00924296" w:rsidRDefault="007E1B10" w:rsidP="007E1B10">
            <w:pPr>
              <w:pStyle w:val="a6"/>
              <w:ind w:firstLine="0"/>
              <w:jc w:val="center"/>
              <w:rPr>
                <w:sz w:val="24"/>
              </w:rPr>
            </w:pPr>
          </w:p>
        </w:tc>
        <w:tc>
          <w:tcPr>
            <w:tcW w:w="2198" w:type="dxa"/>
          </w:tcPr>
          <w:p w:rsidR="004077B8" w:rsidRDefault="007E1B10" w:rsidP="004077B8">
            <w:pPr>
              <w:jc w:val="center"/>
            </w:pPr>
            <w:r w:rsidRPr="00924296">
              <w:t xml:space="preserve">Обучающийся владеет </w:t>
            </w:r>
            <w:r w:rsidR="004077B8">
              <w:t xml:space="preserve">навыками разработки </w:t>
            </w:r>
            <w:r w:rsidR="004077B8" w:rsidRPr="005577E4">
              <w:t>бизнес-план</w:t>
            </w:r>
            <w:r w:rsidR="004077B8">
              <w:t>ов</w:t>
            </w:r>
            <w:r w:rsidR="004077B8" w:rsidRPr="005577E4">
              <w:t xml:space="preserve"> проектов и направлений бизнеса</w:t>
            </w:r>
          </w:p>
          <w:p w:rsidR="007E1B10" w:rsidRPr="00924296" w:rsidRDefault="007E1B10" w:rsidP="007E1B10">
            <w:pPr>
              <w:pStyle w:val="a6"/>
              <w:ind w:firstLine="0"/>
              <w:jc w:val="center"/>
              <w:rPr>
                <w:sz w:val="24"/>
              </w:rPr>
            </w:pPr>
          </w:p>
        </w:tc>
        <w:tc>
          <w:tcPr>
            <w:tcW w:w="2198" w:type="dxa"/>
          </w:tcPr>
          <w:p w:rsidR="007E1B10" w:rsidRPr="00924296" w:rsidRDefault="007E1B10" w:rsidP="004077B8">
            <w:pPr>
              <w:jc w:val="center"/>
            </w:pPr>
            <w:r w:rsidRPr="00924296">
              <w:t>Обучающийся свободно владеет</w:t>
            </w:r>
            <w:r w:rsidR="004077B8">
              <w:t xml:space="preserve"> навыками разработки </w:t>
            </w:r>
            <w:r w:rsidR="004077B8" w:rsidRPr="005577E4">
              <w:t>бизнес-план</w:t>
            </w:r>
            <w:r w:rsidR="004077B8">
              <w:t>ов</w:t>
            </w:r>
            <w:r w:rsidR="004077B8" w:rsidRPr="005577E4">
              <w:t xml:space="preserve"> проектов и направлений бизнеса</w:t>
            </w:r>
            <w:r w:rsidRPr="00924296">
              <w:t xml:space="preserve"> </w:t>
            </w:r>
          </w:p>
        </w:tc>
      </w:tr>
    </w:tbl>
    <w:p w:rsidR="007E1B10" w:rsidRDefault="007E1B10" w:rsidP="00D42933">
      <w:pPr>
        <w:ind w:firstLine="709"/>
        <w:jc w:val="center"/>
      </w:pPr>
    </w:p>
    <w:p w:rsidR="00953269" w:rsidRPr="009B0F82" w:rsidRDefault="00953269" w:rsidP="00953269">
      <w:pPr>
        <w:ind w:firstLine="567"/>
        <w:jc w:val="both"/>
      </w:pPr>
      <w:r w:rsidRPr="007B0425">
        <w:t>ИД-</w:t>
      </w:r>
      <w:r>
        <w:t>1</w:t>
      </w:r>
      <w:r w:rsidRPr="007B0425">
        <w:t>.</w:t>
      </w:r>
      <w:r w:rsidRPr="004C00A3">
        <w:rPr>
          <w:vertAlign w:val="subscript"/>
        </w:rPr>
        <w:t>ПК-</w:t>
      </w:r>
      <w:r>
        <w:rPr>
          <w:vertAlign w:val="subscript"/>
        </w:rPr>
        <w:t xml:space="preserve">1 </w:t>
      </w:r>
      <w:proofErr w:type="gramStart"/>
      <w:r w:rsidRPr="008B6385">
        <w:t>Способен</w:t>
      </w:r>
      <w:proofErr w:type="gramEnd"/>
      <w:r w:rsidRPr="008B6385">
        <w:t xml:space="preserve"> выполнять типовые расчеты, необходимые</w:t>
      </w:r>
      <w:r>
        <w:t xml:space="preserve"> </w:t>
      </w:r>
      <w:r w:rsidRPr="008B6385">
        <w:t>для составления проектов, перспективных планов производственной деятельности  организации, разработку технико-экономических нормативов материальных и трудовых затрат для определения себестоимости продукции, планово-расчетных цен на основные виды сырья, материалов, топлива, энергии, потребляемых в производстве</w:t>
      </w:r>
    </w:p>
    <w:p w:rsidR="00D42933" w:rsidRDefault="00D42933" w:rsidP="00D42933">
      <w:pPr>
        <w:jc w:val="center"/>
        <w:rPr>
          <w:b/>
          <w:bCs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410"/>
        <w:gridCol w:w="2198"/>
        <w:gridCol w:w="2198"/>
      </w:tblGrid>
      <w:tr w:rsidR="007E1B10" w:rsidRPr="009B0F82" w:rsidTr="007E1B10">
        <w:tc>
          <w:tcPr>
            <w:tcW w:w="1526" w:type="dxa"/>
            <w:vMerge w:val="restart"/>
          </w:tcPr>
          <w:p w:rsidR="007E1B10" w:rsidRPr="009B0F82" w:rsidRDefault="007E1B10" w:rsidP="007E1B10">
            <w:pPr>
              <w:jc w:val="center"/>
            </w:pPr>
            <w:proofErr w:type="spellStart"/>
            <w:proofErr w:type="gramStart"/>
            <w:r>
              <w:t>Формируе-</w:t>
            </w:r>
            <w:r>
              <w:lastRenderedPageBreak/>
              <w:t>мые</w:t>
            </w:r>
            <w:proofErr w:type="spellEnd"/>
            <w:proofErr w:type="gramEnd"/>
            <w:r>
              <w:t xml:space="preserve"> ЗУН</w:t>
            </w:r>
          </w:p>
        </w:tc>
        <w:tc>
          <w:tcPr>
            <w:tcW w:w="8932" w:type="dxa"/>
            <w:gridSpan w:val="4"/>
          </w:tcPr>
          <w:p w:rsidR="007E1B10" w:rsidRPr="009B0F82" w:rsidRDefault="007E1B10" w:rsidP="007E1B10">
            <w:pPr>
              <w:jc w:val="center"/>
            </w:pPr>
            <w:r w:rsidRPr="009B0F82">
              <w:lastRenderedPageBreak/>
              <w:t>Критерии и шкала оценивания результатов обучения по дисциплине</w:t>
            </w:r>
          </w:p>
        </w:tc>
      </w:tr>
      <w:tr w:rsidR="007E1B10" w:rsidRPr="009B0F82" w:rsidTr="007E1B10">
        <w:tc>
          <w:tcPr>
            <w:tcW w:w="1526" w:type="dxa"/>
            <w:vMerge/>
          </w:tcPr>
          <w:p w:rsidR="007E1B10" w:rsidRPr="009B0F82" w:rsidRDefault="007E1B10" w:rsidP="007E1B10">
            <w:pPr>
              <w:jc w:val="center"/>
            </w:pPr>
          </w:p>
        </w:tc>
        <w:tc>
          <w:tcPr>
            <w:tcW w:w="2126" w:type="dxa"/>
          </w:tcPr>
          <w:p w:rsidR="007E1B10" w:rsidRPr="00267749" w:rsidRDefault="007E1B10" w:rsidP="007E1B10">
            <w:pPr>
              <w:jc w:val="center"/>
              <w:rPr>
                <w:lang w:val="en-US"/>
              </w:rPr>
            </w:pPr>
            <w:r w:rsidRPr="009B0F82">
              <w:t>Недостаточный уровень</w:t>
            </w:r>
          </w:p>
        </w:tc>
        <w:tc>
          <w:tcPr>
            <w:tcW w:w="2410" w:type="dxa"/>
          </w:tcPr>
          <w:p w:rsidR="007E1B10" w:rsidRPr="00267749" w:rsidRDefault="007E1B10" w:rsidP="007E1B10">
            <w:pPr>
              <w:jc w:val="center"/>
              <w:rPr>
                <w:lang w:val="en-US"/>
              </w:rPr>
            </w:pPr>
            <w:r w:rsidRPr="009B0F82">
              <w:t xml:space="preserve">Достаточный уровень </w:t>
            </w:r>
          </w:p>
        </w:tc>
        <w:tc>
          <w:tcPr>
            <w:tcW w:w="2198" w:type="dxa"/>
          </w:tcPr>
          <w:p w:rsidR="007E1B10" w:rsidRPr="009B0F82" w:rsidRDefault="007E1B10" w:rsidP="007E1B10">
            <w:pPr>
              <w:jc w:val="center"/>
            </w:pPr>
            <w:r w:rsidRPr="009B0F82">
              <w:t>Средний уровень</w:t>
            </w:r>
          </w:p>
          <w:p w:rsidR="007E1B10" w:rsidRPr="009B0F82" w:rsidRDefault="007E1B10" w:rsidP="007E1B10">
            <w:pPr>
              <w:jc w:val="center"/>
            </w:pPr>
          </w:p>
        </w:tc>
        <w:tc>
          <w:tcPr>
            <w:tcW w:w="2198" w:type="dxa"/>
          </w:tcPr>
          <w:p w:rsidR="007E1B10" w:rsidRPr="009B0F82" w:rsidRDefault="007E1B10" w:rsidP="007E1B10">
            <w:pPr>
              <w:jc w:val="center"/>
            </w:pPr>
            <w:r w:rsidRPr="009B0F82">
              <w:t xml:space="preserve">Высокий уровень </w:t>
            </w:r>
          </w:p>
          <w:p w:rsidR="007E1B10" w:rsidRPr="009B0F82" w:rsidRDefault="007E1B10" w:rsidP="007E1B10">
            <w:pPr>
              <w:jc w:val="center"/>
            </w:pPr>
          </w:p>
        </w:tc>
      </w:tr>
      <w:tr w:rsidR="007E1B10" w:rsidRPr="009B0F82" w:rsidTr="007E1B10">
        <w:tc>
          <w:tcPr>
            <w:tcW w:w="1526" w:type="dxa"/>
          </w:tcPr>
          <w:p w:rsidR="007E1B10" w:rsidRPr="009B0F82" w:rsidRDefault="007E1B10" w:rsidP="007E1B10">
            <w:pPr>
              <w:jc w:val="center"/>
            </w:pPr>
            <w:r>
              <w:lastRenderedPageBreak/>
              <w:t>Б</w:t>
            </w:r>
            <w:proofErr w:type="gramStart"/>
            <w:r>
              <w:t>1</w:t>
            </w:r>
            <w:proofErr w:type="gramEnd"/>
            <w:r>
              <w:t>.В.01</w:t>
            </w:r>
            <w:r w:rsidRPr="00845CD2">
              <w:t>-З</w:t>
            </w:r>
            <w:r>
              <w:t>.</w:t>
            </w:r>
            <w:r w:rsidR="00610196">
              <w:t>4</w:t>
            </w:r>
          </w:p>
        </w:tc>
        <w:tc>
          <w:tcPr>
            <w:tcW w:w="2126" w:type="dxa"/>
          </w:tcPr>
          <w:p w:rsidR="007E1B10" w:rsidRPr="009B0F82" w:rsidRDefault="007E1B10" w:rsidP="007E1B10">
            <w:pPr>
              <w:jc w:val="center"/>
            </w:pPr>
            <w:r w:rsidRPr="009B0F82">
              <w:t xml:space="preserve">Обучающийся не знает </w:t>
            </w:r>
            <w:r w:rsidR="00C23A06" w:rsidRPr="008B6385">
              <w:t>типовые расчеты, необходимые для составления проектов,</w:t>
            </w:r>
            <w:r w:rsidR="00C23A06">
              <w:t xml:space="preserve"> </w:t>
            </w:r>
            <w:r w:rsidR="00C23A06" w:rsidRPr="008B6385">
              <w:t xml:space="preserve">перспективных планов </w:t>
            </w:r>
            <w:proofErr w:type="spellStart"/>
            <w:proofErr w:type="gramStart"/>
            <w:r w:rsidR="00C23A06" w:rsidRPr="008B6385">
              <w:t>производствен</w:t>
            </w:r>
            <w:proofErr w:type="spellEnd"/>
            <w:r w:rsidR="00C23A06">
              <w:t>-</w:t>
            </w:r>
            <w:r w:rsidR="00C23A06" w:rsidRPr="008B6385">
              <w:t>ной</w:t>
            </w:r>
            <w:proofErr w:type="gramEnd"/>
            <w:r w:rsidR="00C23A06" w:rsidRPr="008B6385">
              <w:t xml:space="preserve"> деятельности  организации</w:t>
            </w:r>
          </w:p>
        </w:tc>
        <w:tc>
          <w:tcPr>
            <w:tcW w:w="2410" w:type="dxa"/>
          </w:tcPr>
          <w:p w:rsidR="007E1B10" w:rsidRPr="009B0F82" w:rsidRDefault="007E1B10" w:rsidP="007E1B10">
            <w:pPr>
              <w:jc w:val="center"/>
            </w:pPr>
            <w:r w:rsidRPr="009B0F82">
              <w:t xml:space="preserve">Обучающийся слабо знает </w:t>
            </w:r>
            <w:r w:rsidR="00C23A06" w:rsidRPr="008B6385">
              <w:t>типовые расчеты, необходимые для составления</w:t>
            </w:r>
            <w:r w:rsidR="00C23A06">
              <w:t xml:space="preserve"> </w:t>
            </w:r>
            <w:r w:rsidR="00C23A06" w:rsidRPr="008B6385">
              <w:t>проектов,</w:t>
            </w:r>
            <w:r w:rsidR="00C23A06">
              <w:t xml:space="preserve"> </w:t>
            </w:r>
            <w:r w:rsidR="00C23A06" w:rsidRPr="008B6385">
              <w:t>перспективных планов производственной деятельности  организации</w:t>
            </w:r>
          </w:p>
        </w:tc>
        <w:tc>
          <w:tcPr>
            <w:tcW w:w="2198" w:type="dxa"/>
          </w:tcPr>
          <w:p w:rsidR="007E1B10" w:rsidRPr="009B0F82" w:rsidRDefault="007E1B10" w:rsidP="007E1B10">
            <w:pPr>
              <w:jc w:val="center"/>
            </w:pPr>
            <w:r w:rsidRPr="009B0F82">
              <w:t xml:space="preserve">Обучающийся с незначительными ошибками и отдельными пробелами знает </w:t>
            </w:r>
            <w:r w:rsidR="00C23A06">
              <w:t xml:space="preserve"> </w:t>
            </w:r>
            <w:r w:rsidR="008A2B46" w:rsidRPr="008B6385">
              <w:t>типовые расчеты, необходимые для составления проектов,</w:t>
            </w:r>
            <w:r w:rsidR="008A2B46">
              <w:t xml:space="preserve"> </w:t>
            </w:r>
            <w:r w:rsidR="008A2B46" w:rsidRPr="008B6385">
              <w:t>перспективных планов производственной деятельности  организации</w:t>
            </w:r>
          </w:p>
        </w:tc>
        <w:tc>
          <w:tcPr>
            <w:tcW w:w="2198" w:type="dxa"/>
          </w:tcPr>
          <w:p w:rsidR="007E1B10" w:rsidRPr="009B0F82" w:rsidRDefault="007E1B10" w:rsidP="007E1B10">
            <w:pPr>
              <w:jc w:val="center"/>
            </w:pPr>
            <w:r w:rsidRPr="009B0F82">
              <w:t xml:space="preserve">Обучающийся с требуемой степенью полноты и точности знает </w:t>
            </w:r>
            <w:r w:rsidR="00C23A06" w:rsidRPr="008B6385">
              <w:t>типовые расчеты, необходимые для составления</w:t>
            </w:r>
            <w:r w:rsidR="008A2B46">
              <w:t xml:space="preserve"> </w:t>
            </w:r>
            <w:r w:rsidR="008A2B46" w:rsidRPr="008B6385">
              <w:t>проектов,</w:t>
            </w:r>
            <w:r w:rsidR="008A2B46">
              <w:t xml:space="preserve"> </w:t>
            </w:r>
            <w:r w:rsidR="008A2B46" w:rsidRPr="008B6385">
              <w:t>перспективных планов производственной деятельности  организации</w:t>
            </w:r>
          </w:p>
        </w:tc>
      </w:tr>
      <w:tr w:rsidR="007E1B10" w:rsidRPr="00D85D05" w:rsidTr="007E1B10">
        <w:tc>
          <w:tcPr>
            <w:tcW w:w="1526" w:type="dxa"/>
          </w:tcPr>
          <w:p w:rsidR="007E1B10" w:rsidRDefault="007E1B10" w:rsidP="007E1B10">
            <w:r w:rsidRPr="00BB6FAF">
              <w:t>Б</w:t>
            </w:r>
            <w:proofErr w:type="gramStart"/>
            <w:r w:rsidRPr="00BB6FAF">
              <w:t>1</w:t>
            </w:r>
            <w:proofErr w:type="gramEnd"/>
            <w:r w:rsidRPr="00BB6FAF">
              <w:t>.В.01-</w:t>
            </w:r>
            <w:r w:rsidR="00610196">
              <w:t>У.4</w:t>
            </w:r>
          </w:p>
        </w:tc>
        <w:tc>
          <w:tcPr>
            <w:tcW w:w="2126" w:type="dxa"/>
          </w:tcPr>
          <w:p w:rsidR="007E1B10" w:rsidRPr="00924296" w:rsidRDefault="007E1B10" w:rsidP="007E1B10">
            <w:pPr>
              <w:pStyle w:val="aff4"/>
              <w:tabs>
                <w:tab w:val="left" w:pos="993"/>
                <w:tab w:val="left" w:pos="1134"/>
              </w:tabs>
              <w:ind w:left="0"/>
              <w:contextualSpacing w:val="0"/>
              <w:jc w:val="center"/>
            </w:pPr>
            <w:r w:rsidRPr="00924296">
              <w:t xml:space="preserve">Обучающийся не умеет </w:t>
            </w:r>
            <w:r w:rsidR="000E27B3">
              <w:t xml:space="preserve">выполнять </w:t>
            </w:r>
            <w:r w:rsidR="000E27B3" w:rsidRPr="008B6385">
              <w:t>типовые расчеты, необходимые для составления проектов,</w:t>
            </w:r>
            <w:r w:rsidR="000E27B3">
              <w:t xml:space="preserve"> </w:t>
            </w:r>
            <w:r w:rsidR="000E27B3" w:rsidRPr="008B6385">
              <w:t>перспективных планов производственной деятельности  организации</w:t>
            </w:r>
          </w:p>
          <w:p w:rsidR="007E1B10" w:rsidRPr="00924296" w:rsidRDefault="007E1B10" w:rsidP="007E1B10">
            <w:pPr>
              <w:jc w:val="center"/>
            </w:pPr>
          </w:p>
        </w:tc>
        <w:tc>
          <w:tcPr>
            <w:tcW w:w="2410" w:type="dxa"/>
          </w:tcPr>
          <w:p w:rsidR="000E27B3" w:rsidRPr="00924296" w:rsidRDefault="007E1B10" w:rsidP="000E27B3">
            <w:pPr>
              <w:pStyle w:val="aff4"/>
              <w:tabs>
                <w:tab w:val="left" w:pos="993"/>
                <w:tab w:val="left" w:pos="1134"/>
              </w:tabs>
              <w:ind w:left="0"/>
              <w:contextualSpacing w:val="0"/>
              <w:jc w:val="center"/>
            </w:pPr>
            <w:r w:rsidRPr="00924296">
              <w:t xml:space="preserve">Обучающийся слабо умеет </w:t>
            </w:r>
            <w:r w:rsidR="000E27B3">
              <w:t xml:space="preserve">выполнять </w:t>
            </w:r>
            <w:r w:rsidR="000E27B3" w:rsidRPr="008B6385">
              <w:t>типовые расчеты, необходимые для составления проектов,</w:t>
            </w:r>
            <w:r w:rsidR="000E27B3">
              <w:t xml:space="preserve"> </w:t>
            </w:r>
            <w:r w:rsidR="000E27B3" w:rsidRPr="008B6385">
              <w:t>перспективных планов производственной деятельности  организации</w:t>
            </w:r>
          </w:p>
          <w:p w:rsidR="007E1B10" w:rsidRPr="00924296" w:rsidRDefault="007E1B10" w:rsidP="007E1B10">
            <w:pPr>
              <w:jc w:val="center"/>
            </w:pPr>
          </w:p>
        </w:tc>
        <w:tc>
          <w:tcPr>
            <w:tcW w:w="2198" w:type="dxa"/>
          </w:tcPr>
          <w:p w:rsidR="007E1B10" w:rsidRPr="00D85D05" w:rsidRDefault="007E1B10" w:rsidP="000E27B3">
            <w:pPr>
              <w:pStyle w:val="aff4"/>
              <w:tabs>
                <w:tab w:val="left" w:pos="993"/>
                <w:tab w:val="left" w:pos="1134"/>
              </w:tabs>
              <w:ind w:left="0"/>
              <w:contextualSpacing w:val="0"/>
              <w:jc w:val="center"/>
            </w:pPr>
            <w:r w:rsidRPr="00D85D05">
              <w:t xml:space="preserve">Обучающийся </w:t>
            </w:r>
            <w:r>
              <w:t xml:space="preserve">с небольшими затруднениями </w:t>
            </w:r>
            <w:r w:rsidRPr="00D85D05">
              <w:t>уме</w:t>
            </w:r>
            <w:r>
              <w:t xml:space="preserve">ет </w:t>
            </w:r>
            <w:r w:rsidR="000E27B3">
              <w:t xml:space="preserve">выполнять </w:t>
            </w:r>
            <w:r w:rsidR="000E27B3" w:rsidRPr="008B6385">
              <w:t>типовые расчеты, необходимые для составления проектов,</w:t>
            </w:r>
            <w:r w:rsidR="000E27B3">
              <w:t xml:space="preserve"> </w:t>
            </w:r>
            <w:r w:rsidR="000E27B3" w:rsidRPr="008B6385">
              <w:t>перспективных планов производственной деятельности  организации</w:t>
            </w:r>
          </w:p>
        </w:tc>
        <w:tc>
          <w:tcPr>
            <w:tcW w:w="2198" w:type="dxa"/>
          </w:tcPr>
          <w:p w:rsidR="000E27B3" w:rsidRPr="00924296" w:rsidRDefault="007E1B10" w:rsidP="000E27B3">
            <w:pPr>
              <w:pStyle w:val="aff4"/>
              <w:tabs>
                <w:tab w:val="left" w:pos="993"/>
                <w:tab w:val="left" w:pos="1134"/>
              </w:tabs>
              <w:ind w:left="0"/>
              <w:contextualSpacing w:val="0"/>
              <w:jc w:val="center"/>
            </w:pPr>
            <w:r w:rsidRPr="00D85D05">
              <w:t xml:space="preserve">Обучающийся </w:t>
            </w:r>
            <w:r>
              <w:t xml:space="preserve">свободно </w:t>
            </w:r>
            <w:r w:rsidRPr="00D85D05">
              <w:t>умеет</w:t>
            </w:r>
            <w:r>
              <w:t xml:space="preserve"> </w:t>
            </w:r>
            <w:r w:rsidR="000E27B3">
              <w:t xml:space="preserve">выполнять </w:t>
            </w:r>
            <w:r w:rsidR="000E27B3" w:rsidRPr="008B6385">
              <w:t>типовые расчеты, необходимые для составления проектов,</w:t>
            </w:r>
            <w:r w:rsidR="000E27B3">
              <w:t xml:space="preserve"> </w:t>
            </w:r>
            <w:r w:rsidR="000E27B3" w:rsidRPr="008B6385">
              <w:t>перспективных планов производственной деятельности  организации</w:t>
            </w:r>
          </w:p>
          <w:p w:rsidR="007E1B10" w:rsidRPr="00D85D05" w:rsidRDefault="007E1B10" w:rsidP="007E1B10">
            <w:pPr>
              <w:jc w:val="center"/>
            </w:pPr>
          </w:p>
        </w:tc>
      </w:tr>
      <w:tr w:rsidR="007E1B10" w:rsidRPr="00924296" w:rsidTr="007E1B10">
        <w:tc>
          <w:tcPr>
            <w:tcW w:w="1526" w:type="dxa"/>
          </w:tcPr>
          <w:p w:rsidR="007E1B10" w:rsidRDefault="007E1B10" w:rsidP="007E1B10">
            <w:r w:rsidRPr="00BB6FAF">
              <w:t>Б</w:t>
            </w:r>
            <w:proofErr w:type="gramStart"/>
            <w:r w:rsidRPr="00BB6FAF">
              <w:t>1</w:t>
            </w:r>
            <w:proofErr w:type="gramEnd"/>
            <w:r w:rsidRPr="00BB6FAF">
              <w:t>.В.01-</w:t>
            </w:r>
            <w:r w:rsidR="00610196">
              <w:t>Н.4</w:t>
            </w:r>
          </w:p>
        </w:tc>
        <w:tc>
          <w:tcPr>
            <w:tcW w:w="2126" w:type="dxa"/>
          </w:tcPr>
          <w:p w:rsidR="000E27B3" w:rsidRPr="000E27B3" w:rsidRDefault="007E1B10" w:rsidP="000E27B3">
            <w:pPr>
              <w:pStyle w:val="aff4"/>
              <w:tabs>
                <w:tab w:val="left" w:pos="993"/>
                <w:tab w:val="left" w:pos="1134"/>
              </w:tabs>
              <w:ind w:left="0"/>
              <w:contextualSpacing w:val="0"/>
              <w:jc w:val="center"/>
            </w:pPr>
            <w:r w:rsidRPr="000E27B3">
              <w:t xml:space="preserve">Обучающийся не владеет </w:t>
            </w:r>
            <w:r w:rsidR="000E27B3" w:rsidRPr="000E27B3">
              <w:t>навыками типовых расчетов, необходимых для составления проектов, перспективных планов производственной деятельности  организации</w:t>
            </w:r>
          </w:p>
          <w:p w:rsidR="007E1B10" w:rsidRPr="000E27B3" w:rsidRDefault="007E1B10" w:rsidP="007E1B10">
            <w:pPr>
              <w:pStyle w:val="a6"/>
              <w:ind w:firstLine="0"/>
              <w:jc w:val="center"/>
              <w:rPr>
                <w:sz w:val="24"/>
              </w:rPr>
            </w:pPr>
          </w:p>
        </w:tc>
        <w:tc>
          <w:tcPr>
            <w:tcW w:w="2410" w:type="dxa"/>
          </w:tcPr>
          <w:p w:rsidR="007E1B10" w:rsidRPr="000E27B3" w:rsidRDefault="007E1B10" w:rsidP="007E1B10">
            <w:pPr>
              <w:pStyle w:val="a6"/>
              <w:ind w:firstLine="0"/>
              <w:jc w:val="center"/>
              <w:rPr>
                <w:sz w:val="24"/>
              </w:rPr>
            </w:pPr>
            <w:r w:rsidRPr="000E27B3">
              <w:rPr>
                <w:sz w:val="24"/>
              </w:rPr>
              <w:t xml:space="preserve">Обучающийся слабо владеет  </w:t>
            </w:r>
            <w:r w:rsidR="000E27B3" w:rsidRPr="000E27B3">
              <w:rPr>
                <w:sz w:val="24"/>
              </w:rPr>
              <w:t>навыками типовых расчетов, необходимых для составления проектов, перспективных планов производственной деятельности  организации</w:t>
            </w:r>
          </w:p>
        </w:tc>
        <w:tc>
          <w:tcPr>
            <w:tcW w:w="2198" w:type="dxa"/>
          </w:tcPr>
          <w:p w:rsidR="007E1B10" w:rsidRPr="000E27B3" w:rsidRDefault="007E1B10" w:rsidP="007E1B10">
            <w:pPr>
              <w:pStyle w:val="a6"/>
              <w:ind w:firstLine="0"/>
              <w:jc w:val="center"/>
              <w:rPr>
                <w:sz w:val="24"/>
              </w:rPr>
            </w:pPr>
            <w:r w:rsidRPr="000E27B3">
              <w:rPr>
                <w:sz w:val="24"/>
              </w:rPr>
              <w:t xml:space="preserve">Обучающийся </w:t>
            </w:r>
            <w:r w:rsidR="004077B8" w:rsidRPr="000E27B3">
              <w:rPr>
                <w:sz w:val="24"/>
              </w:rPr>
              <w:t xml:space="preserve">с небольшими затруднениями </w:t>
            </w:r>
            <w:r w:rsidRPr="000E27B3">
              <w:rPr>
                <w:sz w:val="24"/>
              </w:rPr>
              <w:t xml:space="preserve">владеет </w:t>
            </w:r>
            <w:r w:rsidR="000E27B3" w:rsidRPr="000E27B3">
              <w:rPr>
                <w:sz w:val="24"/>
              </w:rPr>
              <w:t>навыками типовых расчетов, необходимых для составления проектов, перспективных планов производственной деятельности  организации</w:t>
            </w:r>
          </w:p>
        </w:tc>
        <w:tc>
          <w:tcPr>
            <w:tcW w:w="2198" w:type="dxa"/>
          </w:tcPr>
          <w:p w:rsidR="007E1B10" w:rsidRPr="000E27B3" w:rsidRDefault="007E1B10" w:rsidP="007E1B10">
            <w:pPr>
              <w:pStyle w:val="a6"/>
              <w:ind w:firstLine="0"/>
              <w:jc w:val="center"/>
              <w:rPr>
                <w:sz w:val="24"/>
              </w:rPr>
            </w:pPr>
            <w:r w:rsidRPr="000E27B3">
              <w:rPr>
                <w:sz w:val="24"/>
              </w:rPr>
              <w:t xml:space="preserve">Обучающийся свободно владеет </w:t>
            </w:r>
            <w:r w:rsidR="000E27B3" w:rsidRPr="000E27B3">
              <w:rPr>
                <w:sz w:val="24"/>
              </w:rPr>
              <w:t>навыками типовых расчетов, необходимых для составления проектов, перспективных планов производственной деятельности  организации</w:t>
            </w:r>
          </w:p>
        </w:tc>
      </w:tr>
    </w:tbl>
    <w:p w:rsidR="007E1B10" w:rsidRDefault="007E1B10" w:rsidP="00D42933">
      <w:pPr>
        <w:jc w:val="center"/>
        <w:rPr>
          <w:b/>
          <w:bCs/>
        </w:rPr>
      </w:pPr>
    </w:p>
    <w:p w:rsidR="000E27B3" w:rsidRDefault="005918BD" w:rsidP="005918BD">
      <w:pPr>
        <w:ind w:firstLine="567"/>
        <w:jc w:val="both"/>
        <w:rPr>
          <w:b/>
          <w:bCs/>
        </w:rPr>
      </w:pPr>
      <w:r w:rsidRPr="007B0425">
        <w:t>ИД-</w:t>
      </w:r>
      <w:r>
        <w:t>3</w:t>
      </w:r>
      <w:r w:rsidRPr="007B0425">
        <w:t>.</w:t>
      </w:r>
      <w:r w:rsidRPr="004C00A3">
        <w:rPr>
          <w:vertAlign w:val="subscript"/>
        </w:rPr>
        <w:t>ПК-</w:t>
      </w:r>
      <w:r>
        <w:rPr>
          <w:vertAlign w:val="subscript"/>
        </w:rPr>
        <w:t xml:space="preserve">1 </w:t>
      </w:r>
      <w:proofErr w:type="gramStart"/>
      <w:r w:rsidRPr="005577E4">
        <w:t>Способен</w:t>
      </w:r>
      <w:proofErr w:type="gramEnd"/>
      <w:r w:rsidRPr="005577E4">
        <w:t xml:space="preserve"> руководить разработкой производственных программ и календарных графиков выпуска продукции в структурном подразделении (отделе, цехе) промышленной организации, их корректировкой в течение планируемого периода разработкой и внедрением нормативов для производственного планирования</w:t>
      </w:r>
    </w:p>
    <w:p w:rsidR="000E27B3" w:rsidRDefault="000E27B3" w:rsidP="00D42933">
      <w:pPr>
        <w:jc w:val="center"/>
        <w:rPr>
          <w:b/>
          <w:bCs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984"/>
        <w:gridCol w:w="2410"/>
        <w:gridCol w:w="2198"/>
        <w:gridCol w:w="2198"/>
      </w:tblGrid>
      <w:tr w:rsidR="00AF4773" w:rsidRPr="009B0F82" w:rsidTr="00AF4773">
        <w:tc>
          <w:tcPr>
            <w:tcW w:w="1668" w:type="dxa"/>
            <w:vMerge w:val="restart"/>
          </w:tcPr>
          <w:p w:rsidR="00AF4773" w:rsidRPr="009B0F82" w:rsidRDefault="00AF4773" w:rsidP="00A56D75">
            <w:pPr>
              <w:jc w:val="center"/>
            </w:pPr>
            <w:proofErr w:type="spellStart"/>
            <w:proofErr w:type="gramStart"/>
            <w:r>
              <w:t>Формируе-мые</w:t>
            </w:r>
            <w:proofErr w:type="spellEnd"/>
            <w:proofErr w:type="gramEnd"/>
            <w:r>
              <w:t xml:space="preserve"> ЗУН</w:t>
            </w:r>
          </w:p>
        </w:tc>
        <w:tc>
          <w:tcPr>
            <w:tcW w:w="8790" w:type="dxa"/>
            <w:gridSpan w:val="4"/>
          </w:tcPr>
          <w:p w:rsidR="00AF4773" w:rsidRPr="009B0F82" w:rsidRDefault="00AF4773" w:rsidP="00A56D75">
            <w:pPr>
              <w:jc w:val="center"/>
            </w:pPr>
            <w:r w:rsidRPr="009B0F82">
              <w:t>Критерии и шкала оценивания результатов обучения по дисциплине</w:t>
            </w:r>
          </w:p>
        </w:tc>
      </w:tr>
      <w:tr w:rsidR="00AF4773" w:rsidRPr="009B0F82" w:rsidTr="00AF4773">
        <w:tc>
          <w:tcPr>
            <w:tcW w:w="1668" w:type="dxa"/>
            <w:vMerge/>
          </w:tcPr>
          <w:p w:rsidR="00AF4773" w:rsidRPr="009B0F82" w:rsidRDefault="00AF4773" w:rsidP="00A56D75">
            <w:pPr>
              <w:jc w:val="center"/>
            </w:pPr>
          </w:p>
        </w:tc>
        <w:tc>
          <w:tcPr>
            <w:tcW w:w="1984" w:type="dxa"/>
          </w:tcPr>
          <w:p w:rsidR="00AF4773" w:rsidRPr="00267749" w:rsidRDefault="00AF4773" w:rsidP="00A56D75">
            <w:pPr>
              <w:jc w:val="center"/>
              <w:rPr>
                <w:lang w:val="en-US"/>
              </w:rPr>
            </w:pPr>
            <w:r w:rsidRPr="009B0F82">
              <w:t>Недостаточный уровень</w:t>
            </w:r>
          </w:p>
        </w:tc>
        <w:tc>
          <w:tcPr>
            <w:tcW w:w="2410" w:type="dxa"/>
          </w:tcPr>
          <w:p w:rsidR="00AF4773" w:rsidRPr="00267749" w:rsidRDefault="00AF4773" w:rsidP="00A56D75">
            <w:pPr>
              <w:jc w:val="center"/>
              <w:rPr>
                <w:lang w:val="en-US"/>
              </w:rPr>
            </w:pPr>
            <w:r w:rsidRPr="009B0F82">
              <w:t xml:space="preserve">Достаточный уровень </w:t>
            </w:r>
          </w:p>
        </w:tc>
        <w:tc>
          <w:tcPr>
            <w:tcW w:w="2198" w:type="dxa"/>
          </w:tcPr>
          <w:p w:rsidR="00AF4773" w:rsidRPr="009B0F82" w:rsidRDefault="00AF4773" w:rsidP="00A56D75">
            <w:pPr>
              <w:jc w:val="center"/>
            </w:pPr>
            <w:r w:rsidRPr="009B0F82">
              <w:t>Средний уровень</w:t>
            </w:r>
          </w:p>
          <w:p w:rsidR="00AF4773" w:rsidRPr="009B0F82" w:rsidRDefault="00AF4773" w:rsidP="00A56D75">
            <w:pPr>
              <w:jc w:val="center"/>
            </w:pPr>
          </w:p>
        </w:tc>
        <w:tc>
          <w:tcPr>
            <w:tcW w:w="2198" w:type="dxa"/>
          </w:tcPr>
          <w:p w:rsidR="00AF4773" w:rsidRPr="009B0F82" w:rsidRDefault="00AF4773" w:rsidP="00A56D75">
            <w:pPr>
              <w:jc w:val="center"/>
            </w:pPr>
            <w:r w:rsidRPr="009B0F82">
              <w:t xml:space="preserve">Высокий уровень </w:t>
            </w:r>
          </w:p>
          <w:p w:rsidR="00AF4773" w:rsidRPr="009B0F82" w:rsidRDefault="00AF4773" w:rsidP="00A56D75">
            <w:pPr>
              <w:jc w:val="center"/>
            </w:pPr>
          </w:p>
        </w:tc>
      </w:tr>
      <w:tr w:rsidR="00AF4773" w:rsidRPr="009B0F82" w:rsidTr="00AF4773">
        <w:tc>
          <w:tcPr>
            <w:tcW w:w="1668" w:type="dxa"/>
          </w:tcPr>
          <w:p w:rsidR="00AF4773" w:rsidRPr="009B0F82" w:rsidRDefault="00AF4773" w:rsidP="00A56D75">
            <w:pPr>
              <w:jc w:val="center"/>
            </w:pPr>
            <w:r>
              <w:t>Б</w:t>
            </w:r>
            <w:proofErr w:type="gramStart"/>
            <w:r>
              <w:t>1</w:t>
            </w:r>
            <w:proofErr w:type="gramEnd"/>
            <w:r>
              <w:t>.В.01</w:t>
            </w:r>
            <w:r w:rsidRPr="00845CD2">
              <w:t>-З</w:t>
            </w:r>
            <w:r w:rsidR="00610196">
              <w:t>.5</w:t>
            </w:r>
          </w:p>
        </w:tc>
        <w:tc>
          <w:tcPr>
            <w:tcW w:w="1984" w:type="dxa"/>
          </w:tcPr>
          <w:p w:rsidR="00AF4773" w:rsidRPr="009B0F82" w:rsidRDefault="00AF4773" w:rsidP="00A56D75">
            <w:pPr>
              <w:jc w:val="center"/>
            </w:pPr>
            <w:r w:rsidRPr="009B0F82">
              <w:t xml:space="preserve">Обучающийся </w:t>
            </w:r>
            <w:r w:rsidRPr="009B0F82">
              <w:lastRenderedPageBreak/>
              <w:t xml:space="preserve">не знает </w:t>
            </w:r>
            <w:r w:rsidR="005918BD">
              <w:t xml:space="preserve">способы разработки руководством </w:t>
            </w:r>
            <w:proofErr w:type="spellStart"/>
            <w:proofErr w:type="gramStart"/>
            <w:r w:rsidR="005918BD" w:rsidRPr="005577E4">
              <w:t>производствен</w:t>
            </w:r>
            <w:r w:rsidR="005918BD">
              <w:t>-</w:t>
            </w:r>
            <w:r w:rsidR="005918BD" w:rsidRPr="005577E4">
              <w:t>ных</w:t>
            </w:r>
            <w:proofErr w:type="spellEnd"/>
            <w:proofErr w:type="gramEnd"/>
            <w:r w:rsidR="005918BD" w:rsidRPr="005577E4">
              <w:t xml:space="preserve"> программ и календарных графиков выпуска продукции в структурном подразделении (отделе, цехе) промышленной организации</w:t>
            </w:r>
          </w:p>
        </w:tc>
        <w:tc>
          <w:tcPr>
            <w:tcW w:w="2410" w:type="dxa"/>
          </w:tcPr>
          <w:p w:rsidR="00AF4773" w:rsidRPr="009B0F82" w:rsidRDefault="00AF4773" w:rsidP="00A56D75">
            <w:pPr>
              <w:jc w:val="center"/>
            </w:pPr>
            <w:r w:rsidRPr="009B0F82">
              <w:lastRenderedPageBreak/>
              <w:t xml:space="preserve">Обучающийся слабо </w:t>
            </w:r>
            <w:r w:rsidRPr="009B0F82">
              <w:lastRenderedPageBreak/>
              <w:t xml:space="preserve">знает </w:t>
            </w:r>
            <w:r w:rsidR="005918BD">
              <w:t xml:space="preserve">способы разработки руководством </w:t>
            </w:r>
            <w:r w:rsidR="005918BD" w:rsidRPr="005577E4">
              <w:t>производственных программ и календарных графиков выпуска продукции в структурном подразделении (отделе, цехе) промышленной организации</w:t>
            </w:r>
          </w:p>
        </w:tc>
        <w:tc>
          <w:tcPr>
            <w:tcW w:w="2198" w:type="dxa"/>
          </w:tcPr>
          <w:p w:rsidR="00AF4773" w:rsidRPr="009B0F82" w:rsidRDefault="00AF4773" w:rsidP="00A56D75">
            <w:pPr>
              <w:jc w:val="center"/>
            </w:pPr>
            <w:r w:rsidRPr="009B0F82">
              <w:lastRenderedPageBreak/>
              <w:t xml:space="preserve">Обучающийся с </w:t>
            </w:r>
            <w:r w:rsidRPr="009B0F82">
              <w:lastRenderedPageBreak/>
              <w:t xml:space="preserve">незначительными ошибками и отдельными пробелами знает </w:t>
            </w:r>
            <w:r w:rsidR="005918BD">
              <w:t xml:space="preserve">способы разработки руководством </w:t>
            </w:r>
            <w:proofErr w:type="spellStart"/>
            <w:proofErr w:type="gramStart"/>
            <w:r w:rsidR="005918BD" w:rsidRPr="005577E4">
              <w:t>производствен</w:t>
            </w:r>
            <w:r w:rsidR="005918BD">
              <w:t>-</w:t>
            </w:r>
            <w:r w:rsidR="005918BD" w:rsidRPr="005577E4">
              <w:t>ных</w:t>
            </w:r>
            <w:proofErr w:type="spellEnd"/>
            <w:proofErr w:type="gramEnd"/>
            <w:r w:rsidR="005918BD" w:rsidRPr="005577E4">
              <w:t xml:space="preserve"> программ и календарных графиков выпуска продукции в структурном подразделении (отделе, цехе) промышленной организации</w:t>
            </w:r>
          </w:p>
        </w:tc>
        <w:tc>
          <w:tcPr>
            <w:tcW w:w="2198" w:type="dxa"/>
          </w:tcPr>
          <w:p w:rsidR="00AF4773" w:rsidRPr="009B0F82" w:rsidRDefault="00AF4773" w:rsidP="00A56D75">
            <w:pPr>
              <w:jc w:val="center"/>
            </w:pPr>
            <w:r w:rsidRPr="009B0F82">
              <w:lastRenderedPageBreak/>
              <w:t xml:space="preserve">Обучающийся с </w:t>
            </w:r>
            <w:r w:rsidRPr="009B0F82">
              <w:lastRenderedPageBreak/>
              <w:t xml:space="preserve">требуемой степенью полноты и точности знает </w:t>
            </w:r>
            <w:r w:rsidR="005918BD">
              <w:t xml:space="preserve">способы разработки руководством </w:t>
            </w:r>
            <w:proofErr w:type="spellStart"/>
            <w:proofErr w:type="gramStart"/>
            <w:r w:rsidR="005918BD" w:rsidRPr="005577E4">
              <w:t>производствен</w:t>
            </w:r>
            <w:r w:rsidR="005918BD">
              <w:t>-</w:t>
            </w:r>
            <w:r w:rsidR="005918BD" w:rsidRPr="005577E4">
              <w:t>ных</w:t>
            </w:r>
            <w:proofErr w:type="spellEnd"/>
            <w:proofErr w:type="gramEnd"/>
            <w:r w:rsidR="005918BD" w:rsidRPr="005577E4">
              <w:t xml:space="preserve"> программ и календарных графиков выпуска продукции в структурном подразделении (отделе, цехе) промышленной организации</w:t>
            </w:r>
          </w:p>
        </w:tc>
      </w:tr>
      <w:tr w:rsidR="00AF4773" w:rsidRPr="00D85D05" w:rsidTr="00AF4773">
        <w:tc>
          <w:tcPr>
            <w:tcW w:w="1668" w:type="dxa"/>
          </w:tcPr>
          <w:p w:rsidR="00AF4773" w:rsidRDefault="00AF4773" w:rsidP="00A56D75">
            <w:r w:rsidRPr="00BB6FAF">
              <w:lastRenderedPageBreak/>
              <w:t>Б</w:t>
            </w:r>
            <w:proofErr w:type="gramStart"/>
            <w:r w:rsidRPr="00BB6FAF">
              <w:t>1</w:t>
            </w:r>
            <w:proofErr w:type="gramEnd"/>
            <w:r w:rsidRPr="00BB6FAF">
              <w:t>.В.01-</w:t>
            </w:r>
            <w:r w:rsidR="00610196">
              <w:t>У.5</w:t>
            </w:r>
          </w:p>
        </w:tc>
        <w:tc>
          <w:tcPr>
            <w:tcW w:w="1984" w:type="dxa"/>
          </w:tcPr>
          <w:p w:rsidR="00AF4773" w:rsidRPr="00924296" w:rsidRDefault="00AF4773" w:rsidP="005918BD">
            <w:pPr>
              <w:pStyle w:val="aff4"/>
              <w:tabs>
                <w:tab w:val="left" w:pos="993"/>
                <w:tab w:val="left" w:pos="1134"/>
              </w:tabs>
              <w:ind w:left="0"/>
              <w:contextualSpacing w:val="0"/>
              <w:jc w:val="center"/>
            </w:pPr>
            <w:r w:rsidRPr="00924296">
              <w:t xml:space="preserve">Обучающийся не умеет </w:t>
            </w:r>
            <w:r w:rsidR="005918BD" w:rsidRPr="005577E4">
              <w:t xml:space="preserve">руководить разработкой </w:t>
            </w:r>
            <w:proofErr w:type="spellStart"/>
            <w:proofErr w:type="gramStart"/>
            <w:r w:rsidR="005918BD" w:rsidRPr="005577E4">
              <w:t>производствен</w:t>
            </w:r>
            <w:r w:rsidR="005918BD">
              <w:t>-</w:t>
            </w:r>
            <w:r w:rsidR="005918BD" w:rsidRPr="005577E4">
              <w:t>ных</w:t>
            </w:r>
            <w:proofErr w:type="spellEnd"/>
            <w:proofErr w:type="gramEnd"/>
            <w:r w:rsidR="005918BD" w:rsidRPr="005577E4">
              <w:t xml:space="preserve"> программ и календарных графиков выпуска продукции в структурном подразделении (отделе, цехе) промышленной организации</w:t>
            </w:r>
          </w:p>
        </w:tc>
        <w:tc>
          <w:tcPr>
            <w:tcW w:w="2410" w:type="dxa"/>
          </w:tcPr>
          <w:p w:rsidR="00AF4773" w:rsidRPr="00924296" w:rsidRDefault="00AF4773" w:rsidP="00A56D75">
            <w:pPr>
              <w:jc w:val="center"/>
            </w:pPr>
            <w:r w:rsidRPr="00924296">
              <w:t xml:space="preserve">Обучающийся слабо умеет </w:t>
            </w:r>
            <w:r w:rsidR="005918BD" w:rsidRPr="005577E4">
              <w:t>руководить разработкой производственных программ и календарных графиков выпуска продукции в структурном подразделении (отделе, цехе) промышленной организации</w:t>
            </w:r>
          </w:p>
        </w:tc>
        <w:tc>
          <w:tcPr>
            <w:tcW w:w="2198" w:type="dxa"/>
          </w:tcPr>
          <w:p w:rsidR="00AF4773" w:rsidRPr="00D85D05" w:rsidRDefault="00AF4773" w:rsidP="00A56D75">
            <w:pPr>
              <w:jc w:val="center"/>
            </w:pPr>
            <w:r w:rsidRPr="00D85D05">
              <w:t xml:space="preserve">Обучающийся </w:t>
            </w:r>
            <w:r>
              <w:t xml:space="preserve">с небольшими затруднениями </w:t>
            </w:r>
            <w:r w:rsidRPr="00D85D05">
              <w:t>уме</w:t>
            </w:r>
            <w:r>
              <w:t xml:space="preserve">ет </w:t>
            </w:r>
            <w:r w:rsidR="005918BD" w:rsidRPr="005577E4">
              <w:t xml:space="preserve">руководить разработкой </w:t>
            </w:r>
            <w:proofErr w:type="spellStart"/>
            <w:proofErr w:type="gramStart"/>
            <w:r w:rsidR="005918BD" w:rsidRPr="005577E4">
              <w:t>производствен</w:t>
            </w:r>
            <w:r w:rsidR="005918BD">
              <w:t>-</w:t>
            </w:r>
            <w:r w:rsidR="005918BD" w:rsidRPr="005577E4">
              <w:t>ных</w:t>
            </w:r>
            <w:proofErr w:type="spellEnd"/>
            <w:proofErr w:type="gramEnd"/>
            <w:r w:rsidR="005918BD" w:rsidRPr="005577E4">
              <w:t xml:space="preserve"> программ и календарных графиков выпуска продукции в структурном подразделении (отделе, цехе) промышленной организации</w:t>
            </w:r>
          </w:p>
        </w:tc>
        <w:tc>
          <w:tcPr>
            <w:tcW w:w="2198" w:type="dxa"/>
          </w:tcPr>
          <w:p w:rsidR="00AF4773" w:rsidRPr="00D85D05" w:rsidRDefault="00AF4773" w:rsidP="00A56D75">
            <w:pPr>
              <w:jc w:val="center"/>
            </w:pPr>
            <w:r w:rsidRPr="00D85D05">
              <w:t xml:space="preserve">Обучающийся </w:t>
            </w:r>
            <w:r>
              <w:t xml:space="preserve">свободно </w:t>
            </w:r>
            <w:r w:rsidRPr="00D85D05">
              <w:t>умеет</w:t>
            </w:r>
            <w:r>
              <w:t xml:space="preserve"> </w:t>
            </w:r>
            <w:r w:rsidR="005918BD" w:rsidRPr="005577E4">
              <w:t xml:space="preserve">руководить разработкой </w:t>
            </w:r>
            <w:proofErr w:type="spellStart"/>
            <w:proofErr w:type="gramStart"/>
            <w:r w:rsidR="005918BD" w:rsidRPr="005577E4">
              <w:t>производствен</w:t>
            </w:r>
            <w:r w:rsidR="005918BD">
              <w:t>-</w:t>
            </w:r>
            <w:r w:rsidR="005918BD" w:rsidRPr="005577E4">
              <w:t>ных</w:t>
            </w:r>
            <w:proofErr w:type="spellEnd"/>
            <w:proofErr w:type="gramEnd"/>
            <w:r w:rsidR="005918BD" w:rsidRPr="005577E4">
              <w:t xml:space="preserve"> программ и календарных графиков выпуска продукции в структурном подразделении (отделе, цехе) промышленной организации</w:t>
            </w:r>
          </w:p>
        </w:tc>
      </w:tr>
      <w:tr w:rsidR="00AF4773" w:rsidRPr="00924296" w:rsidTr="00AF4773">
        <w:tc>
          <w:tcPr>
            <w:tcW w:w="1668" w:type="dxa"/>
          </w:tcPr>
          <w:p w:rsidR="00AF4773" w:rsidRDefault="00AF4773" w:rsidP="00A56D75">
            <w:r w:rsidRPr="00BB6FAF">
              <w:t>Б</w:t>
            </w:r>
            <w:proofErr w:type="gramStart"/>
            <w:r w:rsidRPr="00BB6FAF">
              <w:t>1</w:t>
            </w:r>
            <w:proofErr w:type="gramEnd"/>
            <w:r w:rsidRPr="00BB6FAF">
              <w:t>.В.01-</w:t>
            </w:r>
            <w:r w:rsidR="00610196">
              <w:t>Н.5</w:t>
            </w:r>
          </w:p>
        </w:tc>
        <w:tc>
          <w:tcPr>
            <w:tcW w:w="1984" w:type="dxa"/>
          </w:tcPr>
          <w:p w:rsidR="00AF4773" w:rsidRPr="00924296" w:rsidRDefault="00AF4773" w:rsidP="005918BD">
            <w:pPr>
              <w:jc w:val="center"/>
            </w:pPr>
            <w:r w:rsidRPr="00924296">
              <w:t xml:space="preserve">Обучающийся не владеет </w:t>
            </w:r>
            <w:r w:rsidR="005918BD">
              <w:t xml:space="preserve">навыками руководства </w:t>
            </w:r>
            <w:r w:rsidR="005918BD" w:rsidRPr="005577E4">
              <w:t>разработк</w:t>
            </w:r>
            <w:r w:rsidR="005918BD">
              <w:t>и</w:t>
            </w:r>
            <w:r w:rsidR="005918BD" w:rsidRPr="005577E4">
              <w:t xml:space="preserve"> </w:t>
            </w:r>
            <w:proofErr w:type="spellStart"/>
            <w:proofErr w:type="gramStart"/>
            <w:r w:rsidR="005918BD" w:rsidRPr="005577E4">
              <w:t>производствен</w:t>
            </w:r>
            <w:r w:rsidR="005918BD">
              <w:t>-</w:t>
            </w:r>
            <w:r w:rsidR="005918BD" w:rsidRPr="005577E4">
              <w:t>ных</w:t>
            </w:r>
            <w:proofErr w:type="spellEnd"/>
            <w:proofErr w:type="gramEnd"/>
            <w:r w:rsidR="005918BD" w:rsidRPr="005577E4">
              <w:t xml:space="preserve"> программ и календарных графиков выпуска продукции в структурном подразделении (отделе, цехе) промышленной организации</w:t>
            </w:r>
          </w:p>
        </w:tc>
        <w:tc>
          <w:tcPr>
            <w:tcW w:w="2410" w:type="dxa"/>
          </w:tcPr>
          <w:p w:rsidR="005918BD" w:rsidRDefault="00AF4773" w:rsidP="005918BD">
            <w:pPr>
              <w:jc w:val="center"/>
            </w:pPr>
            <w:r w:rsidRPr="00924296">
              <w:t xml:space="preserve">Обучающийся слабо владеет  </w:t>
            </w:r>
            <w:r w:rsidR="005918BD">
              <w:t xml:space="preserve">навыками руководства </w:t>
            </w:r>
            <w:r w:rsidR="005918BD" w:rsidRPr="005577E4">
              <w:t>разработк</w:t>
            </w:r>
            <w:r w:rsidR="005918BD">
              <w:t>и</w:t>
            </w:r>
            <w:r w:rsidR="005918BD" w:rsidRPr="005577E4">
              <w:t xml:space="preserve"> производственных программ и календарных графиков выпуска продукции в структурном подразделении (отделе, цехе) промышленной организации</w:t>
            </w:r>
          </w:p>
          <w:p w:rsidR="00AF4773" w:rsidRPr="00924296" w:rsidRDefault="00AF4773" w:rsidP="00A56D75">
            <w:pPr>
              <w:pStyle w:val="a6"/>
              <w:ind w:firstLine="0"/>
              <w:jc w:val="center"/>
              <w:rPr>
                <w:sz w:val="24"/>
              </w:rPr>
            </w:pPr>
          </w:p>
        </w:tc>
        <w:tc>
          <w:tcPr>
            <w:tcW w:w="2198" w:type="dxa"/>
          </w:tcPr>
          <w:p w:rsidR="005918BD" w:rsidRDefault="00AF4773" w:rsidP="005918BD">
            <w:pPr>
              <w:jc w:val="center"/>
            </w:pPr>
            <w:r w:rsidRPr="00924296">
              <w:t xml:space="preserve">Обучающийся владеет </w:t>
            </w:r>
            <w:r w:rsidR="005918BD">
              <w:t xml:space="preserve">навыками руководства </w:t>
            </w:r>
            <w:r w:rsidR="005918BD" w:rsidRPr="005577E4">
              <w:t>разработк</w:t>
            </w:r>
            <w:r w:rsidR="005918BD">
              <w:t>и</w:t>
            </w:r>
            <w:r w:rsidR="005918BD" w:rsidRPr="005577E4">
              <w:t xml:space="preserve"> </w:t>
            </w:r>
            <w:proofErr w:type="spellStart"/>
            <w:proofErr w:type="gramStart"/>
            <w:r w:rsidR="005918BD" w:rsidRPr="005577E4">
              <w:t>производствен</w:t>
            </w:r>
            <w:r w:rsidR="005918BD">
              <w:t>-</w:t>
            </w:r>
            <w:r w:rsidR="005918BD" w:rsidRPr="005577E4">
              <w:t>ных</w:t>
            </w:r>
            <w:proofErr w:type="spellEnd"/>
            <w:proofErr w:type="gramEnd"/>
            <w:r w:rsidR="005918BD" w:rsidRPr="005577E4">
              <w:t xml:space="preserve"> программ и календарных графиков выпуска продукции в структурном подразделении (отделе, цехе) промышленной организации</w:t>
            </w:r>
          </w:p>
          <w:p w:rsidR="00AF4773" w:rsidRPr="00924296" w:rsidRDefault="00AF4773" w:rsidP="00A56D75">
            <w:pPr>
              <w:pStyle w:val="a6"/>
              <w:ind w:firstLine="0"/>
              <w:jc w:val="center"/>
              <w:rPr>
                <w:sz w:val="24"/>
              </w:rPr>
            </w:pPr>
          </w:p>
        </w:tc>
        <w:tc>
          <w:tcPr>
            <w:tcW w:w="2198" w:type="dxa"/>
          </w:tcPr>
          <w:p w:rsidR="005918BD" w:rsidRDefault="00AF4773" w:rsidP="005918BD">
            <w:pPr>
              <w:jc w:val="center"/>
            </w:pPr>
            <w:r w:rsidRPr="00924296">
              <w:t xml:space="preserve">Обучающийся свободно владеет </w:t>
            </w:r>
            <w:r w:rsidR="005918BD">
              <w:t xml:space="preserve">навыками руководства </w:t>
            </w:r>
            <w:r w:rsidR="005918BD" w:rsidRPr="005577E4">
              <w:t>разработк</w:t>
            </w:r>
            <w:r w:rsidR="005918BD">
              <w:t>и</w:t>
            </w:r>
            <w:r w:rsidR="005918BD" w:rsidRPr="005577E4">
              <w:t xml:space="preserve"> </w:t>
            </w:r>
            <w:proofErr w:type="spellStart"/>
            <w:proofErr w:type="gramStart"/>
            <w:r w:rsidR="005918BD" w:rsidRPr="005577E4">
              <w:t>производствен</w:t>
            </w:r>
            <w:r w:rsidR="005918BD">
              <w:t>-</w:t>
            </w:r>
            <w:r w:rsidR="005918BD" w:rsidRPr="005577E4">
              <w:t>ных</w:t>
            </w:r>
            <w:proofErr w:type="spellEnd"/>
            <w:proofErr w:type="gramEnd"/>
            <w:r w:rsidR="005918BD" w:rsidRPr="005577E4">
              <w:t xml:space="preserve"> программ и календарных графиков выпуска продукции в структурном подразделении (отделе, цехе) промышленной организации</w:t>
            </w:r>
          </w:p>
          <w:p w:rsidR="00AF4773" w:rsidRPr="00924296" w:rsidRDefault="00AF4773" w:rsidP="00A56D75">
            <w:pPr>
              <w:pStyle w:val="a6"/>
              <w:ind w:firstLine="0"/>
              <w:jc w:val="center"/>
              <w:rPr>
                <w:sz w:val="24"/>
              </w:rPr>
            </w:pPr>
          </w:p>
        </w:tc>
      </w:tr>
    </w:tbl>
    <w:p w:rsidR="007E1B10" w:rsidRDefault="007E1B10" w:rsidP="00D42933">
      <w:pPr>
        <w:jc w:val="center"/>
        <w:rPr>
          <w:b/>
          <w:bCs/>
        </w:rPr>
      </w:pPr>
    </w:p>
    <w:p w:rsidR="00AF4773" w:rsidRDefault="00BA4503" w:rsidP="00BA4503">
      <w:pPr>
        <w:ind w:firstLine="567"/>
        <w:jc w:val="both"/>
        <w:rPr>
          <w:b/>
          <w:bCs/>
        </w:rPr>
      </w:pPr>
      <w:r w:rsidRPr="007B0425">
        <w:t>ИД-</w:t>
      </w:r>
      <w:r>
        <w:t>1</w:t>
      </w:r>
      <w:r w:rsidRPr="007B0425">
        <w:t>.</w:t>
      </w:r>
      <w:r w:rsidRPr="004C00A3">
        <w:rPr>
          <w:vertAlign w:val="subscript"/>
        </w:rPr>
        <w:t>ПК-</w:t>
      </w:r>
      <w:r>
        <w:rPr>
          <w:vertAlign w:val="subscript"/>
        </w:rPr>
        <w:t xml:space="preserve">3 </w:t>
      </w:r>
      <w:r w:rsidRPr="004F4875">
        <w:t xml:space="preserve">Способен организовать работу и эффективное взаимодействие всех структурных подразделений, цехов и производственных единиц промышленной организации, направлять их деятельность на развитие и совершенствование производства с учетом социальных и рыночных </w:t>
      </w:r>
      <w:r w:rsidRPr="004F4875">
        <w:lastRenderedPageBreak/>
        <w:t xml:space="preserve">приоритетов, повышение эффективности работы организации, рост объемов сбыта </w:t>
      </w:r>
      <w:proofErr w:type="gramStart"/>
      <w:r w:rsidRPr="004F4875">
        <w:t>продукции</w:t>
      </w:r>
      <w:proofErr w:type="gramEnd"/>
      <w:r w:rsidRPr="004F4875">
        <w:t xml:space="preserve"> и увеличение прибыли, качества и конкурентоспособности производимой продукции, ее соответствие мировым стандартам в целях завоевания отечественного и зарубежного рынка и удовлетворения потребностей населения в соответствующих видах отечественной продукции</w:t>
      </w:r>
    </w:p>
    <w:p w:rsidR="00BA4503" w:rsidRDefault="00BA4503" w:rsidP="00D42933">
      <w:pPr>
        <w:jc w:val="center"/>
        <w:rPr>
          <w:b/>
          <w:bCs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984"/>
        <w:gridCol w:w="2410"/>
        <w:gridCol w:w="2198"/>
        <w:gridCol w:w="2198"/>
      </w:tblGrid>
      <w:tr w:rsidR="00AF4773" w:rsidRPr="009B0F82" w:rsidTr="00AF4773">
        <w:tc>
          <w:tcPr>
            <w:tcW w:w="1668" w:type="dxa"/>
            <w:vMerge w:val="restart"/>
          </w:tcPr>
          <w:p w:rsidR="00AF4773" w:rsidRPr="009B0F82" w:rsidRDefault="00AF4773" w:rsidP="00A56D75">
            <w:pPr>
              <w:jc w:val="center"/>
            </w:pPr>
            <w:proofErr w:type="spellStart"/>
            <w:proofErr w:type="gramStart"/>
            <w:r>
              <w:t>Формируе-мые</w:t>
            </w:r>
            <w:proofErr w:type="spellEnd"/>
            <w:proofErr w:type="gramEnd"/>
            <w:r>
              <w:t xml:space="preserve"> ЗУН</w:t>
            </w:r>
          </w:p>
        </w:tc>
        <w:tc>
          <w:tcPr>
            <w:tcW w:w="8790" w:type="dxa"/>
            <w:gridSpan w:val="4"/>
          </w:tcPr>
          <w:p w:rsidR="00AF4773" w:rsidRPr="009B0F82" w:rsidRDefault="00AF4773" w:rsidP="00A56D75">
            <w:pPr>
              <w:jc w:val="center"/>
            </w:pPr>
            <w:r w:rsidRPr="009B0F82">
              <w:t>Критерии и шкала оценивания результатов обучения по дисциплине</w:t>
            </w:r>
          </w:p>
        </w:tc>
      </w:tr>
      <w:tr w:rsidR="00AF4773" w:rsidRPr="009B0F82" w:rsidTr="00AF4773">
        <w:tc>
          <w:tcPr>
            <w:tcW w:w="1668" w:type="dxa"/>
            <w:vMerge/>
          </w:tcPr>
          <w:p w:rsidR="00AF4773" w:rsidRPr="009B0F82" w:rsidRDefault="00AF4773" w:rsidP="00A56D75">
            <w:pPr>
              <w:jc w:val="center"/>
            </w:pPr>
          </w:p>
        </w:tc>
        <w:tc>
          <w:tcPr>
            <w:tcW w:w="1984" w:type="dxa"/>
          </w:tcPr>
          <w:p w:rsidR="00AF4773" w:rsidRPr="00267749" w:rsidRDefault="00AF4773" w:rsidP="00A56D75">
            <w:pPr>
              <w:jc w:val="center"/>
              <w:rPr>
                <w:lang w:val="en-US"/>
              </w:rPr>
            </w:pPr>
            <w:r w:rsidRPr="009B0F82">
              <w:t>Недостаточный уровень</w:t>
            </w:r>
          </w:p>
        </w:tc>
        <w:tc>
          <w:tcPr>
            <w:tcW w:w="2410" w:type="dxa"/>
          </w:tcPr>
          <w:p w:rsidR="00AF4773" w:rsidRPr="00267749" w:rsidRDefault="00AF4773" w:rsidP="00A56D75">
            <w:pPr>
              <w:jc w:val="center"/>
              <w:rPr>
                <w:lang w:val="en-US"/>
              </w:rPr>
            </w:pPr>
            <w:r w:rsidRPr="009B0F82">
              <w:t xml:space="preserve">Достаточный уровень </w:t>
            </w:r>
          </w:p>
        </w:tc>
        <w:tc>
          <w:tcPr>
            <w:tcW w:w="2198" w:type="dxa"/>
          </w:tcPr>
          <w:p w:rsidR="00AF4773" w:rsidRPr="009B0F82" w:rsidRDefault="00AF4773" w:rsidP="00A56D75">
            <w:pPr>
              <w:jc w:val="center"/>
            </w:pPr>
            <w:r w:rsidRPr="009B0F82">
              <w:t>Средний уровень</w:t>
            </w:r>
          </w:p>
          <w:p w:rsidR="00AF4773" w:rsidRPr="009B0F82" w:rsidRDefault="00AF4773" w:rsidP="00A56D75">
            <w:pPr>
              <w:jc w:val="center"/>
            </w:pPr>
          </w:p>
        </w:tc>
        <w:tc>
          <w:tcPr>
            <w:tcW w:w="2198" w:type="dxa"/>
          </w:tcPr>
          <w:p w:rsidR="00AF4773" w:rsidRPr="009B0F82" w:rsidRDefault="00AF4773" w:rsidP="00A56D75">
            <w:pPr>
              <w:jc w:val="center"/>
            </w:pPr>
            <w:r w:rsidRPr="009B0F82">
              <w:t xml:space="preserve">Высокий уровень </w:t>
            </w:r>
          </w:p>
          <w:p w:rsidR="00AF4773" w:rsidRPr="009B0F82" w:rsidRDefault="00AF4773" w:rsidP="00A56D75">
            <w:pPr>
              <w:jc w:val="center"/>
            </w:pPr>
          </w:p>
        </w:tc>
      </w:tr>
      <w:tr w:rsidR="00AF4773" w:rsidRPr="009B0F82" w:rsidTr="00AF4773">
        <w:tc>
          <w:tcPr>
            <w:tcW w:w="1668" w:type="dxa"/>
          </w:tcPr>
          <w:p w:rsidR="00AF4773" w:rsidRPr="009B0F82" w:rsidRDefault="00AF4773" w:rsidP="00A56D75">
            <w:pPr>
              <w:jc w:val="center"/>
            </w:pPr>
            <w:r>
              <w:t>Б</w:t>
            </w:r>
            <w:proofErr w:type="gramStart"/>
            <w:r>
              <w:t>1</w:t>
            </w:r>
            <w:proofErr w:type="gramEnd"/>
            <w:r>
              <w:t>.В.01</w:t>
            </w:r>
            <w:r w:rsidRPr="00845CD2">
              <w:t>-З</w:t>
            </w:r>
            <w:r w:rsidR="00610196">
              <w:t>.6</w:t>
            </w:r>
          </w:p>
        </w:tc>
        <w:tc>
          <w:tcPr>
            <w:tcW w:w="1984" w:type="dxa"/>
          </w:tcPr>
          <w:p w:rsidR="00AF4773" w:rsidRPr="009B0F82" w:rsidRDefault="00AF4773" w:rsidP="00A56D75">
            <w:pPr>
              <w:jc w:val="center"/>
            </w:pPr>
            <w:r w:rsidRPr="009B0F82">
              <w:t xml:space="preserve">Обучающийся не знает </w:t>
            </w:r>
            <w:r w:rsidR="00BA4503">
              <w:t>с</w:t>
            </w:r>
            <w:r w:rsidR="00BA4503" w:rsidRPr="004F4875">
              <w:t>пособ</w:t>
            </w:r>
            <w:r w:rsidR="00BA4503">
              <w:t>ы</w:t>
            </w:r>
            <w:r w:rsidR="00BA4503" w:rsidRPr="004F4875">
              <w:t xml:space="preserve"> организ</w:t>
            </w:r>
            <w:r w:rsidR="00BA4503">
              <w:t>ации</w:t>
            </w:r>
            <w:r w:rsidR="00BA4503" w:rsidRPr="004F4875">
              <w:t xml:space="preserve"> работ</w:t>
            </w:r>
            <w:r w:rsidR="00BA4503">
              <w:t>ы</w:t>
            </w:r>
            <w:r w:rsidR="00BA4503" w:rsidRPr="004F4875">
              <w:t xml:space="preserve"> и эффективно</w:t>
            </w:r>
            <w:r w:rsidR="00BA4503">
              <w:t>го</w:t>
            </w:r>
            <w:r w:rsidR="00BA4503" w:rsidRPr="004F4875">
              <w:t xml:space="preserve"> взаимодействи</w:t>
            </w:r>
            <w:r w:rsidR="00BA4503">
              <w:t>я</w:t>
            </w:r>
            <w:r w:rsidR="00BA4503" w:rsidRPr="004F4875">
              <w:t xml:space="preserve"> всех структурных подразделений, цехов и </w:t>
            </w:r>
            <w:proofErr w:type="spellStart"/>
            <w:proofErr w:type="gramStart"/>
            <w:r w:rsidR="00BA4503" w:rsidRPr="004F4875">
              <w:t>производствен</w:t>
            </w:r>
            <w:r w:rsidR="00BA4503">
              <w:t>-</w:t>
            </w:r>
            <w:r w:rsidR="00BA4503" w:rsidRPr="004F4875">
              <w:t>ных</w:t>
            </w:r>
            <w:proofErr w:type="spellEnd"/>
            <w:proofErr w:type="gramEnd"/>
            <w:r w:rsidR="00BA4503" w:rsidRPr="004F4875">
              <w:t xml:space="preserve"> единиц промышленной организации</w:t>
            </w:r>
          </w:p>
        </w:tc>
        <w:tc>
          <w:tcPr>
            <w:tcW w:w="2410" w:type="dxa"/>
          </w:tcPr>
          <w:p w:rsidR="00AF4773" w:rsidRPr="009B0F82" w:rsidRDefault="00AF4773" w:rsidP="00A56D75">
            <w:pPr>
              <w:jc w:val="center"/>
            </w:pPr>
            <w:r w:rsidRPr="009B0F82">
              <w:t xml:space="preserve">Обучающийся слабо знает </w:t>
            </w:r>
            <w:r w:rsidR="00BA4503">
              <w:t>с</w:t>
            </w:r>
            <w:r w:rsidR="00BA4503" w:rsidRPr="004F4875">
              <w:t>пособ</w:t>
            </w:r>
            <w:r w:rsidR="00BA4503">
              <w:t>ы</w:t>
            </w:r>
            <w:r w:rsidR="00BA4503" w:rsidRPr="004F4875">
              <w:t xml:space="preserve"> организ</w:t>
            </w:r>
            <w:r w:rsidR="00BA4503">
              <w:t>ации</w:t>
            </w:r>
            <w:r w:rsidR="00BA4503" w:rsidRPr="004F4875">
              <w:t xml:space="preserve"> работ</w:t>
            </w:r>
            <w:r w:rsidR="00BA4503">
              <w:t>ы</w:t>
            </w:r>
            <w:r w:rsidR="00BA4503" w:rsidRPr="004F4875">
              <w:t xml:space="preserve"> и эффективно</w:t>
            </w:r>
            <w:r w:rsidR="00BA4503">
              <w:t>го</w:t>
            </w:r>
            <w:r w:rsidR="00BA4503" w:rsidRPr="004F4875">
              <w:t xml:space="preserve"> взаимодействи</w:t>
            </w:r>
            <w:r w:rsidR="00BA4503">
              <w:t>я</w:t>
            </w:r>
            <w:r w:rsidR="00BA4503" w:rsidRPr="004F4875">
              <w:t xml:space="preserve"> всех структурных подразделений, цехов и производственных единиц промышленной организации</w:t>
            </w:r>
          </w:p>
        </w:tc>
        <w:tc>
          <w:tcPr>
            <w:tcW w:w="2198" w:type="dxa"/>
          </w:tcPr>
          <w:p w:rsidR="00AF4773" w:rsidRPr="009B0F82" w:rsidRDefault="00AF4773" w:rsidP="00A56D75">
            <w:pPr>
              <w:jc w:val="center"/>
            </w:pPr>
            <w:r w:rsidRPr="009B0F82">
              <w:t xml:space="preserve">Обучающийся с незначительными ошибками и отдельными пробелами знает </w:t>
            </w:r>
            <w:r w:rsidR="00BA4503">
              <w:t>с</w:t>
            </w:r>
            <w:r w:rsidR="00BA4503" w:rsidRPr="004F4875">
              <w:t>пособ</w:t>
            </w:r>
            <w:r w:rsidR="00BA4503">
              <w:t>ы</w:t>
            </w:r>
            <w:r w:rsidR="00BA4503" w:rsidRPr="004F4875">
              <w:t xml:space="preserve"> организ</w:t>
            </w:r>
            <w:r w:rsidR="00BA4503">
              <w:t>ации</w:t>
            </w:r>
            <w:r w:rsidR="00BA4503" w:rsidRPr="004F4875">
              <w:t xml:space="preserve"> работ</w:t>
            </w:r>
            <w:r w:rsidR="00BA4503">
              <w:t>ы</w:t>
            </w:r>
            <w:r w:rsidR="00BA4503" w:rsidRPr="004F4875">
              <w:t xml:space="preserve"> и эффективно</w:t>
            </w:r>
            <w:r w:rsidR="00BA4503">
              <w:t>го</w:t>
            </w:r>
            <w:r w:rsidR="00BA4503" w:rsidRPr="004F4875">
              <w:t xml:space="preserve"> взаимодействи</w:t>
            </w:r>
            <w:r w:rsidR="00BA4503">
              <w:t>я</w:t>
            </w:r>
            <w:r w:rsidR="00BA4503" w:rsidRPr="004F4875">
              <w:t xml:space="preserve"> всех структурных подразделений, цехов и </w:t>
            </w:r>
            <w:proofErr w:type="spellStart"/>
            <w:proofErr w:type="gramStart"/>
            <w:r w:rsidR="00BA4503" w:rsidRPr="004F4875">
              <w:t>производствен</w:t>
            </w:r>
            <w:r w:rsidR="00BA4503">
              <w:t>-</w:t>
            </w:r>
            <w:r w:rsidR="00BA4503" w:rsidRPr="004F4875">
              <w:t>ных</w:t>
            </w:r>
            <w:proofErr w:type="spellEnd"/>
            <w:proofErr w:type="gramEnd"/>
            <w:r w:rsidR="00BA4503" w:rsidRPr="004F4875">
              <w:t xml:space="preserve"> единиц промышленной организации</w:t>
            </w:r>
          </w:p>
        </w:tc>
        <w:tc>
          <w:tcPr>
            <w:tcW w:w="2198" w:type="dxa"/>
          </w:tcPr>
          <w:p w:rsidR="00AF4773" w:rsidRPr="009B0F82" w:rsidRDefault="00AF4773" w:rsidP="00A56D75">
            <w:pPr>
              <w:jc w:val="center"/>
            </w:pPr>
            <w:r w:rsidRPr="009B0F82">
              <w:t xml:space="preserve">Обучающийся с требуемой степенью полноты и точности знает </w:t>
            </w:r>
            <w:r w:rsidR="00BA4503">
              <w:t>с</w:t>
            </w:r>
            <w:r w:rsidR="00BA4503" w:rsidRPr="004F4875">
              <w:t>пособ</w:t>
            </w:r>
            <w:r w:rsidR="00BA4503">
              <w:t>ы</w:t>
            </w:r>
            <w:r w:rsidR="00BA4503" w:rsidRPr="004F4875">
              <w:t xml:space="preserve"> организ</w:t>
            </w:r>
            <w:r w:rsidR="00BA4503">
              <w:t>ации</w:t>
            </w:r>
            <w:r w:rsidR="00BA4503" w:rsidRPr="004F4875">
              <w:t xml:space="preserve"> работ</w:t>
            </w:r>
            <w:r w:rsidR="00BA4503">
              <w:t>ы</w:t>
            </w:r>
            <w:r w:rsidR="00BA4503" w:rsidRPr="004F4875">
              <w:t xml:space="preserve"> и эффективно</w:t>
            </w:r>
            <w:r w:rsidR="00BA4503">
              <w:t>го</w:t>
            </w:r>
            <w:r w:rsidR="00BA4503" w:rsidRPr="004F4875">
              <w:t xml:space="preserve"> взаимодействи</w:t>
            </w:r>
            <w:r w:rsidR="00BA4503">
              <w:t>я</w:t>
            </w:r>
            <w:r w:rsidR="00BA4503" w:rsidRPr="004F4875">
              <w:t xml:space="preserve"> всех структурных подразделений, цехов и </w:t>
            </w:r>
            <w:proofErr w:type="spellStart"/>
            <w:proofErr w:type="gramStart"/>
            <w:r w:rsidR="00BA4503" w:rsidRPr="004F4875">
              <w:t>производствен</w:t>
            </w:r>
            <w:r w:rsidR="00BA4503">
              <w:t>-</w:t>
            </w:r>
            <w:r w:rsidR="00BA4503" w:rsidRPr="004F4875">
              <w:t>ных</w:t>
            </w:r>
            <w:proofErr w:type="spellEnd"/>
            <w:proofErr w:type="gramEnd"/>
            <w:r w:rsidR="00BA4503" w:rsidRPr="004F4875">
              <w:t xml:space="preserve"> единиц промышленной организации</w:t>
            </w:r>
          </w:p>
        </w:tc>
      </w:tr>
      <w:tr w:rsidR="00AF4773" w:rsidRPr="00D85D05" w:rsidTr="00AF4773">
        <w:tc>
          <w:tcPr>
            <w:tcW w:w="1668" w:type="dxa"/>
          </w:tcPr>
          <w:p w:rsidR="00AF4773" w:rsidRDefault="00AF4773" w:rsidP="00A56D75">
            <w:r w:rsidRPr="00BB6FAF">
              <w:t>Б</w:t>
            </w:r>
            <w:proofErr w:type="gramStart"/>
            <w:r w:rsidRPr="00BB6FAF">
              <w:t>1</w:t>
            </w:r>
            <w:proofErr w:type="gramEnd"/>
            <w:r w:rsidRPr="00BB6FAF">
              <w:t>.В.01-</w:t>
            </w:r>
            <w:r w:rsidR="00610196">
              <w:t>У.6</w:t>
            </w:r>
          </w:p>
        </w:tc>
        <w:tc>
          <w:tcPr>
            <w:tcW w:w="1984" w:type="dxa"/>
          </w:tcPr>
          <w:p w:rsidR="00AF4773" w:rsidRPr="00924296" w:rsidRDefault="00AF4773" w:rsidP="005918BD">
            <w:pPr>
              <w:pStyle w:val="aff4"/>
              <w:tabs>
                <w:tab w:val="left" w:pos="993"/>
                <w:tab w:val="left" w:pos="1134"/>
              </w:tabs>
              <w:ind w:left="0"/>
              <w:contextualSpacing w:val="0"/>
              <w:jc w:val="center"/>
            </w:pPr>
            <w:r w:rsidRPr="00924296">
              <w:t xml:space="preserve">Обучающийся не умеет </w:t>
            </w:r>
            <w:r w:rsidR="00BA4503" w:rsidRPr="004F4875">
              <w:t xml:space="preserve">организовать работу и эффективное взаимодействие всех структурных подразделений, цехов и </w:t>
            </w:r>
            <w:proofErr w:type="spellStart"/>
            <w:proofErr w:type="gramStart"/>
            <w:r w:rsidR="00BA4503" w:rsidRPr="004F4875">
              <w:t>производствен</w:t>
            </w:r>
            <w:r w:rsidR="00BA4503">
              <w:t>-</w:t>
            </w:r>
            <w:r w:rsidR="00BA4503" w:rsidRPr="004F4875">
              <w:t>ных</w:t>
            </w:r>
            <w:proofErr w:type="spellEnd"/>
            <w:proofErr w:type="gramEnd"/>
            <w:r w:rsidR="00BA4503" w:rsidRPr="004F4875">
              <w:t xml:space="preserve"> единиц промышленной организации, направлять их деятельность на развитие и </w:t>
            </w:r>
            <w:proofErr w:type="spellStart"/>
            <w:r w:rsidR="00BA4503" w:rsidRPr="004F4875">
              <w:t>совершенствова</w:t>
            </w:r>
            <w:r w:rsidR="00BA4503">
              <w:t>-</w:t>
            </w:r>
            <w:r w:rsidR="00BA4503" w:rsidRPr="004F4875">
              <w:t>ние</w:t>
            </w:r>
            <w:proofErr w:type="spellEnd"/>
            <w:r w:rsidR="00BA4503" w:rsidRPr="004F4875">
              <w:t xml:space="preserve"> производства с учетом социальных и рыночных приоритетов</w:t>
            </w:r>
          </w:p>
        </w:tc>
        <w:tc>
          <w:tcPr>
            <w:tcW w:w="2410" w:type="dxa"/>
          </w:tcPr>
          <w:p w:rsidR="00AF4773" w:rsidRPr="00924296" w:rsidRDefault="00AF4773" w:rsidP="00A56D75">
            <w:pPr>
              <w:jc w:val="center"/>
            </w:pPr>
            <w:r w:rsidRPr="00924296">
              <w:t xml:space="preserve">Обучающийся слабо умеет </w:t>
            </w:r>
            <w:r w:rsidR="00BA4503" w:rsidRPr="004F4875">
              <w:t>организовать работу и эффективное взаимодействие всех структурных подразделений, цехов и производственных единиц промышленной организации, направлять их деятельность на развитие и совершенствование производства с учетом социальных и рыночных приоритетов</w:t>
            </w:r>
          </w:p>
        </w:tc>
        <w:tc>
          <w:tcPr>
            <w:tcW w:w="2198" w:type="dxa"/>
          </w:tcPr>
          <w:p w:rsidR="00AF4773" w:rsidRPr="00D85D05" w:rsidRDefault="00AF4773" w:rsidP="00A56D75">
            <w:pPr>
              <w:jc w:val="center"/>
            </w:pPr>
            <w:r w:rsidRPr="00D85D05">
              <w:t xml:space="preserve">Обучающийся </w:t>
            </w:r>
            <w:r>
              <w:t xml:space="preserve">с небольшими затруднениями </w:t>
            </w:r>
            <w:r w:rsidRPr="00D85D05">
              <w:t>уме</w:t>
            </w:r>
            <w:r>
              <w:t xml:space="preserve">ет </w:t>
            </w:r>
            <w:r w:rsidR="00BA4503" w:rsidRPr="004F4875">
              <w:t xml:space="preserve">организовать работу и эффективное взаимодействие всех структурных подразделений, цехов и </w:t>
            </w:r>
            <w:proofErr w:type="spellStart"/>
            <w:proofErr w:type="gramStart"/>
            <w:r w:rsidR="00BA4503" w:rsidRPr="004F4875">
              <w:t>производствен</w:t>
            </w:r>
            <w:r w:rsidR="00BA4503">
              <w:t>-</w:t>
            </w:r>
            <w:r w:rsidR="00BA4503" w:rsidRPr="004F4875">
              <w:t>ных</w:t>
            </w:r>
            <w:proofErr w:type="spellEnd"/>
            <w:proofErr w:type="gramEnd"/>
            <w:r w:rsidR="00BA4503" w:rsidRPr="004F4875">
              <w:t xml:space="preserve"> единиц промышленной организации, направлять их деятельность на развитие и </w:t>
            </w:r>
            <w:proofErr w:type="spellStart"/>
            <w:r w:rsidR="00BA4503" w:rsidRPr="004F4875">
              <w:t>совершенствова</w:t>
            </w:r>
            <w:r w:rsidR="00BA4503">
              <w:t>-</w:t>
            </w:r>
            <w:r w:rsidR="00BA4503" w:rsidRPr="004F4875">
              <w:t>ние</w:t>
            </w:r>
            <w:proofErr w:type="spellEnd"/>
            <w:r w:rsidR="00BA4503" w:rsidRPr="004F4875">
              <w:t xml:space="preserve"> производства с учетом социальных и рыночных приоритетов</w:t>
            </w:r>
          </w:p>
        </w:tc>
        <w:tc>
          <w:tcPr>
            <w:tcW w:w="2198" w:type="dxa"/>
          </w:tcPr>
          <w:p w:rsidR="00AF4773" w:rsidRPr="00D85D05" w:rsidRDefault="00AF4773" w:rsidP="00A56D75">
            <w:pPr>
              <w:jc w:val="center"/>
            </w:pPr>
            <w:r w:rsidRPr="00D85D05">
              <w:t xml:space="preserve">Обучающийся </w:t>
            </w:r>
            <w:r>
              <w:t xml:space="preserve">свободно </w:t>
            </w:r>
            <w:r w:rsidRPr="00D85D05">
              <w:t>умеет</w:t>
            </w:r>
            <w:r>
              <w:t xml:space="preserve"> </w:t>
            </w:r>
            <w:r w:rsidR="00BA4503" w:rsidRPr="004F4875">
              <w:t xml:space="preserve">организовать работу и эффективное взаимодействие всех структурных подразделений, цехов и </w:t>
            </w:r>
            <w:proofErr w:type="spellStart"/>
            <w:proofErr w:type="gramStart"/>
            <w:r w:rsidR="00BA4503" w:rsidRPr="004F4875">
              <w:t>производствен</w:t>
            </w:r>
            <w:r w:rsidR="00BA4503">
              <w:t>-</w:t>
            </w:r>
            <w:r w:rsidR="00BA4503" w:rsidRPr="004F4875">
              <w:t>ных</w:t>
            </w:r>
            <w:proofErr w:type="spellEnd"/>
            <w:proofErr w:type="gramEnd"/>
            <w:r w:rsidR="00BA4503" w:rsidRPr="004F4875">
              <w:t xml:space="preserve"> единиц промышленной организации, направлять их деятельность на развитие и </w:t>
            </w:r>
            <w:proofErr w:type="spellStart"/>
            <w:r w:rsidR="00BA4503" w:rsidRPr="004F4875">
              <w:t>совершенствова</w:t>
            </w:r>
            <w:r w:rsidR="00BA4503">
              <w:t>-</w:t>
            </w:r>
            <w:r w:rsidR="00BA4503" w:rsidRPr="004F4875">
              <w:t>ние</w:t>
            </w:r>
            <w:proofErr w:type="spellEnd"/>
            <w:r w:rsidR="00BA4503" w:rsidRPr="004F4875">
              <w:t xml:space="preserve"> производства с учетом социальных и рыночных приоритетов</w:t>
            </w:r>
          </w:p>
        </w:tc>
      </w:tr>
      <w:tr w:rsidR="00AF4773" w:rsidRPr="00924296" w:rsidTr="00AF4773">
        <w:tc>
          <w:tcPr>
            <w:tcW w:w="1668" w:type="dxa"/>
          </w:tcPr>
          <w:p w:rsidR="00AF4773" w:rsidRDefault="00AF4773" w:rsidP="00A56D75">
            <w:r w:rsidRPr="00BB6FAF">
              <w:t>Б</w:t>
            </w:r>
            <w:proofErr w:type="gramStart"/>
            <w:r w:rsidRPr="00BB6FAF">
              <w:t>1</w:t>
            </w:r>
            <w:proofErr w:type="gramEnd"/>
            <w:r w:rsidRPr="00BB6FAF">
              <w:t>.В.01-</w:t>
            </w:r>
            <w:r w:rsidR="00610196">
              <w:t>Н.6</w:t>
            </w:r>
          </w:p>
        </w:tc>
        <w:tc>
          <w:tcPr>
            <w:tcW w:w="1984" w:type="dxa"/>
          </w:tcPr>
          <w:p w:rsidR="00A426DD" w:rsidRDefault="00AF4773" w:rsidP="00A426DD">
            <w:pPr>
              <w:jc w:val="center"/>
            </w:pPr>
            <w:r w:rsidRPr="00924296">
              <w:t xml:space="preserve">Обучающийся не владеет </w:t>
            </w:r>
            <w:r w:rsidR="00A426DD">
              <w:t>с</w:t>
            </w:r>
            <w:r w:rsidR="00A426DD" w:rsidRPr="004F4875">
              <w:t>пособ</w:t>
            </w:r>
            <w:r w:rsidR="00A426DD">
              <w:t>ами</w:t>
            </w:r>
            <w:r w:rsidR="00A426DD" w:rsidRPr="004F4875">
              <w:t xml:space="preserve"> </w:t>
            </w:r>
            <w:r w:rsidR="00A426DD" w:rsidRPr="004F4875">
              <w:lastRenderedPageBreak/>
              <w:t>организ</w:t>
            </w:r>
            <w:r w:rsidR="00A426DD">
              <w:t>ации</w:t>
            </w:r>
            <w:r w:rsidR="00A426DD" w:rsidRPr="004F4875">
              <w:t xml:space="preserve"> работ</w:t>
            </w:r>
            <w:r w:rsidR="00A426DD">
              <w:t>ы</w:t>
            </w:r>
            <w:r w:rsidR="00A426DD" w:rsidRPr="004F4875">
              <w:t xml:space="preserve"> и эффективно</w:t>
            </w:r>
            <w:r w:rsidR="00A426DD">
              <w:t>го</w:t>
            </w:r>
            <w:r w:rsidR="00A426DD" w:rsidRPr="004F4875">
              <w:t xml:space="preserve"> взаимодействи</w:t>
            </w:r>
            <w:r w:rsidR="00A426DD">
              <w:t>я</w:t>
            </w:r>
            <w:r w:rsidR="00A426DD" w:rsidRPr="004F4875">
              <w:t xml:space="preserve"> всех структурных подразделений, цехов и </w:t>
            </w:r>
            <w:proofErr w:type="spellStart"/>
            <w:proofErr w:type="gramStart"/>
            <w:r w:rsidR="00A426DD" w:rsidRPr="004F4875">
              <w:t>производствен</w:t>
            </w:r>
            <w:r w:rsidR="00A426DD">
              <w:t>-</w:t>
            </w:r>
            <w:r w:rsidR="00A426DD" w:rsidRPr="004F4875">
              <w:t>ных</w:t>
            </w:r>
            <w:proofErr w:type="spellEnd"/>
            <w:proofErr w:type="gramEnd"/>
            <w:r w:rsidR="00A426DD" w:rsidRPr="004F4875">
              <w:t xml:space="preserve"> единиц промышленной организации</w:t>
            </w:r>
          </w:p>
          <w:p w:rsidR="00AF4773" w:rsidRPr="00924296" w:rsidRDefault="00AF4773" w:rsidP="00A56D75">
            <w:pPr>
              <w:pStyle w:val="a6"/>
              <w:ind w:firstLine="0"/>
              <w:jc w:val="center"/>
              <w:rPr>
                <w:sz w:val="24"/>
              </w:rPr>
            </w:pPr>
          </w:p>
        </w:tc>
        <w:tc>
          <w:tcPr>
            <w:tcW w:w="2410" w:type="dxa"/>
          </w:tcPr>
          <w:p w:rsidR="00A426DD" w:rsidRDefault="00AF4773" w:rsidP="00A426DD">
            <w:pPr>
              <w:jc w:val="center"/>
            </w:pPr>
            <w:r w:rsidRPr="00924296">
              <w:lastRenderedPageBreak/>
              <w:t xml:space="preserve">Обучающийся слабо владеет  </w:t>
            </w:r>
            <w:r w:rsidR="00A426DD">
              <w:t>с</w:t>
            </w:r>
            <w:r w:rsidR="00A426DD" w:rsidRPr="004F4875">
              <w:t>пособ</w:t>
            </w:r>
            <w:r w:rsidR="00A426DD">
              <w:t>ами</w:t>
            </w:r>
            <w:r w:rsidR="00A426DD" w:rsidRPr="004F4875">
              <w:t xml:space="preserve"> организ</w:t>
            </w:r>
            <w:r w:rsidR="00A426DD">
              <w:t>ации</w:t>
            </w:r>
            <w:r w:rsidR="00A426DD" w:rsidRPr="004F4875">
              <w:t xml:space="preserve"> работ</w:t>
            </w:r>
            <w:r w:rsidR="00A426DD">
              <w:t>ы</w:t>
            </w:r>
            <w:r w:rsidR="00A426DD" w:rsidRPr="004F4875">
              <w:t xml:space="preserve"> </w:t>
            </w:r>
            <w:r w:rsidR="00A426DD" w:rsidRPr="004F4875">
              <w:lastRenderedPageBreak/>
              <w:t>и эффективно</w:t>
            </w:r>
            <w:r w:rsidR="00A426DD">
              <w:t>го</w:t>
            </w:r>
            <w:r w:rsidR="00A426DD" w:rsidRPr="004F4875">
              <w:t xml:space="preserve"> взаимодействи</w:t>
            </w:r>
            <w:r w:rsidR="00A426DD">
              <w:t>я</w:t>
            </w:r>
            <w:r w:rsidR="00A426DD" w:rsidRPr="004F4875">
              <w:t xml:space="preserve"> всех структурных подразделений, цехов и производственных единиц промышленной организации</w:t>
            </w:r>
          </w:p>
          <w:p w:rsidR="00AF4773" w:rsidRPr="00924296" w:rsidRDefault="00AF4773" w:rsidP="00A56D75">
            <w:pPr>
              <w:pStyle w:val="a6"/>
              <w:ind w:firstLine="0"/>
              <w:jc w:val="center"/>
              <w:rPr>
                <w:sz w:val="24"/>
              </w:rPr>
            </w:pPr>
          </w:p>
        </w:tc>
        <w:tc>
          <w:tcPr>
            <w:tcW w:w="2198" w:type="dxa"/>
          </w:tcPr>
          <w:p w:rsidR="00A426DD" w:rsidRDefault="00AF4773" w:rsidP="00A426DD">
            <w:pPr>
              <w:jc w:val="center"/>
            </w:pPr>
            <w:r w:rsidRPr="00924296">
              <w:lastRenderedPageBreak/>
              <w:t xml:space="preserve">Обучающийся владеет </w:t>
            </w:r>
            <w:r w:rsidR="00A426DD">
              <w:t>с</w:t>
            </w:r>
            <w:r w:rsidR="00A426DD" w:rsidRPr="004F4875">
              <w:t>пособ</w:t>
            </w:r>
            <w:r w:rsidR="00A426DD">
              <w:t>ами</w:t>
            </w:r>
            <w:r w:rsidR="00A426DD" w:rsidRPr="004F4875">
              <w:t xml:space="preserve"> организ</w:t>
            </w:r>
            <w:r w:rsidR="00A426DD">
              <w:t>ации</w:t>
            </w:r>
            <w:r w:rsidR="00A426DD" w:rsidRPr="004F4875">
              <w:t xml:space="preserve"> </w:t>
            </w:r>
            <w:r w:rsidR="00A426DD" w:rsidRPr="004F4875">
              <w:lastRenderedPageBreak/>
              <w:t>работ</w:t>
            </w:r>
            <w:r w:rsidR="00A426DD">
              <w:t>ы</w:t>
            </w:r>
            <w:r w:rsidR="00A426DD" w:rsidRPr="004F4875">
              <w:t xml:space="preserve"> и эффективно</w:t>
            </w:r>
            <w:r w:rsidR="00A426DD">
              <w:t>го</w:t>
            </w:r>
            <w:r w:rsidR="00A426DD" w:rsidRPr="004F4875">
              <w:t xml:space="preserve"> взаимодействи</w:t>
            </w:r>
            <w:r w:rsidR="00A426DD">
              <w:t>я</w:t>
            </w:r>
            <w:r w:rsidR="00A426DD" w:rsidRPr="004F4875">
              <w:t xml:space="preserve"> всех структурных подразделений, цехов и </w:t>
            </w:r>
            <w:proofErr w:type="spellStart"/>
            <w:proofErr w:type="gramStart"/>
            <w:r w:rsidR="00A426DD" w:rsidRPr="004F4875">
              <w:t>производствен</w:t>
            </w:r>
            <w:r w:rsidR="00A426DD">
              <w:t>-</w:t>
            </w:r>
            <w:r w:rsidR="00A426DD" w:rsidRPr="004F4875">
              <w:t>ных</w:t>
            </w:r>
            <w:proofErr w:type="spellEnd"/>
            <w:proofErr w:type="gramEnd"/>
            <w:r w:rsidR="00A426DD" w:rsidRPr="004F4875">
              <w:t xml:space="preserve"> единиц промышленной организации</w:t>
            </w:r>
          </w:p>
          <w:p w:rsidR="00AF4773" w:rsidRPr="00924296" w:rsidRDefault="00AF4773" w:rsidP="00A56D75">
            <w:pPr>
              <w:pStyle w:val="a6"/>
              <w:ind w:firstLine="0"/>
              <w:jc w:val="center"/>
              <w:rPr>
                <w:sz w:val="24"/>
              </w:rPr>
            </w:pPr>
          </w:p>
        </w:tc>
        <w:tc>
          <w:tcPr>
            <w:tcW w:w="2198" w:type="dxa"/>
          </w:tcPr>
          <w:p w:rsidR="00A426DD" w:rsidRDefault="00AF4773" w:rsidP="00A426DD">
            <w:pPr>
              <w:jc w:val="center"/>
            </w:pPr>
            <w:r w:rsidRPr="00924296">
              <w:lastRenderedPageBreak/>
              <w:t xml:space="preserve">Обучающийся свободно владеет </w:t>
            </w:r>
            <w:r w:rsidR="00A426DD">
              <w:t>с</w:t>
            </w:r>
            <w:r w:rsidR="00A426DD" w:rsidRPr="004F4875">
              <w:t>пособ</w:t>
            </w:r>
            <w:r w:rsidR="00A426DD">
              <w:t>ами</w:t>
            </w:r>
            <w:r w:rsidR="00A426DD" w:rsidRPr="004F4875">
              <w:t xml:space="preserve"> </w:t>
            </w:r>
            <w:r w:rsidR="00A426DD" w:rsidRPr="004F4875">
              <w:lastRenderedPageBreak/>
              <w:t>организ</w:t>
            </w:r>
            <w:r w:rsidR="00A426DD">
              <w:t>ации</w:t>
            </w:r>
            <w:r w:rsidR="00A426DD" w:rsidRPr="004F4875">
              <w:t xml:space="preserve"> работ</w:t>
            </w:r>
            <w:r w:rsidR="00A426DD">
              <w:t>ы</w:t>
            </w:r>
            <w:r w:rsidR="00A426DD" w:rsidRPr="004F4875">
              <w:t xml:space="preserve"> и эффективно</w:t>
            </w:r>
            <w:r w:rsidR="00A426DD">
              <w:t>го</w:t>
            </w:r>
            <w:r w:rsidR="00A426DD" w:rsidRPr="004F4875">
              <w:t xml:space="preserve"> взаимодействи</w:t>
            </w:r>
            <w:r w:rsidR="00A426DD">
              <w:t>я</w:t>
            </w:r>
            <w:r w:rsidR="00A426DD" w:rsidRPr="004F4875">
              <w:t xml:space="preserve"> всех структурных подразделений, цехов и </w:t>
            </w:r>
            <w:proofErr w:type="spellStart"/>
            <w:proofErr w:type="gramStart"/>
            <w:r w:rsidR="00A426DD" w:rsidRPr="004F4875">
              <w:t>производствен</w:t>
            </w:r>
            <w:r w:rsidR="00A426DD">
              <w:t>-</w:t>
            </w:r>
            <w:r w:rsidR="00A426DD" w:rsidRPr="004F4875">
              <w:t>ных</w:t>
            </w:r>
            <w:proofErr w:type="spellEnd"/>
            <w:proofErr w:type="gramEnd"/>
            <w:r w:rsidR="00A426DD" w:rsidRPr="004F4875">
              <w:t xml:space="preserve"> единиц промышленной организации</w:t>
            </w:r>
          </w:p>
          <w:p w:rsidR="00AF4773" w:rsidRPr="00924296" w:rsidRDefault="00AF4773" w:rsidP="00A56D75">
            <w:pPr>
              <w:pStyle w:val="a6"/>
              <w:ind w:firstLine="0"/>
              <w:jc w:val="center"/>
              <w:rPr>
                <w:sz w:val="24"/>
              </w:rPr>
            </w:pPr>
          </w:p>
        </w:tc>
      </w:tr>
    </w:tbl>
    <w:p w:rsidR="00AF4773" w:rsidRDefault="00AF4773" w:rsidP="00D42933">
      <w:pPr>
        <w:jc w:val="center"/>
        <w:rPr>
          <w:b/>
          <w:bCs/>
        </w:rPr>
      </w:pPr>
    </w:p>
    <w:p w:rsidR="00D42933" w:rsidRPr="009B0F82" w:rsidRDefault="00D42933" w:rsidP="00D42933">
      <w:pPr>
        <w:jc w:val="center"/>
        <w:rPr>
          <w:b/>
        </w:rPr>
      </w:pPr>
      <w:r w:rsidRPr="009B0F82">
        <w:rPr>
          <w:b/>
        </w:rPr>
        <w:t xml:space="preserve">3. Типовые контрольные задания и (или) иные материалы, необходимые для оценки знаний, умений и навыков и (или) опыта деятельности, характеризующих этапы формирования компетенций в процессе освоения ОПОП </w:t>
      </w:r>
    </w:p>
    <w:p w:rsidR="00D42933" w:rsidRPr="009B0F82" w:rsidRDefault="00D42933" w:rsidP="00D42933">
      <w:pPr>
        <w:jc w:val="center"/>
        <w:rPr>
          <w:b/>
        </w:rPr>
      </w:pPr>
    </w:p>
    <w:p w:rsidR="00D42933" w:rsidRPr="009B0F82" w:rsidRDefault="00D42933" w:rsidP="00D42933">
      <w:pPr>
        <w:ind w:firstLine="708"/>
        <w:jc w:val="both"/>
      </w:pPr>
      <w:r w:rsidRPr="009B0F82">
        <w:t xml:space="preserve">Типовые контрольные задания и материалы, необходимые для оценки знаний, умений и навыков, характеризующих </w:t>
      </w:r>
      <w:r w:rsidR="00A40C66">
        <w:t>продвинутый</w:t>
      </w:r>
      <w:r w:rsidRPr="009B0F82">
        <w:t xml:space="preserve"> этап формирования компетенций в процессе освоения ОПОП, содержатся в учебно-методических разработках, приведенных ниже.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0A1E05" w:rsidRPr="009B0F82" w:rsidTr="000A1E05">
        <w:trPr>
          <w:tblCellSpacing w:w="15" w:type="dxa"/>
        </w:trPr>
        <w:tc>
          <w:tcPr>
            <w:tcW w:w="0" w:type="auto"/>
          </w:tcPr>
          <w:p w:rsidR="000A1E05" w:rsidRPr="00294186" w:rsidRDefault="000A1E05" w:rsidP="00FF4CCD">
            <w:pPr>
              <w:ind w:firstLine="539"/>
              <w:jc w:val="both"/>
            </w:pPr>
            <w:r w:rsidRPr="00294186">
              <w:t xml:space="preserve">1. Планирование и прогнозирование в менеджменте </w:t>
            </w:r>
            <w:r w:rsidRPr="00294186">
              <w:sym w:font="Symbol" w:char="005B"/>
            </w:r>
            <w:r w:rsidRPr="00294186">
              <w:t>Текст</w:t>
            </w:r>
            <w:r w:rsidRPr="00294186">
              <w:sym w:font="Symbol" w:char="005D"/>
            </w:r>
            <w:r w:rsidRPr="00294186">
              <w:t>: метод</w:t>
            </w:r>
            <w:proofErr w:type="gramStart"/>
            <w:r w:rsidRPr="00294186">
              <w:t>.</w:t>
            </w:r>
            <w:proofErr w:type="gramEnd"/>
            <w:r w:rsidRPr="00294186">
              <w:t xml:space="preserve"> </w:t>
            </w:r>
            <w:proofErr w:type="gramStart"/>
            <w:r w:rsidRPr="00294186">
              <w:t>у</w:t>
            </w:r>
            <w:proofErr w:type="gramEnd"/>
            <w:r w:rsidRPr="00294186">
              <w:t xml:space="preserve">каз. для практических занятий обучающихся по направлению 38.03.02 Менеджмент  / сост. У.В. </w:t>
            </w:r>
            <w:proofErr w:type="spellStart"/>
            <w:r w:rsidRPr="00294186">
              <w:t>Живулько</w:t>
            </w:r>
            <w:proofErr w:type="spellEnd"/>
            <w:r w:rsidRPr="00294186">
              <w:t xml:space="preserve">, И.Н. Перчаткина. – Челябинск: ФГБОУ </w:t>
            </w:r>
            <w:proofErr w:type="gramStart"/>
            <w:r w:rsidRPr="00294186">
              <w:t>ВО</w:t>
            </w:r>
            <w:proofErr w:type="gramEnd"/>
            <w:r w:rsidRPr="00294186">
              <w:t xml:space="preserve"> Южно</w:t>
            </w:r>
            <w:r w:rsidRPr="003349AB">
              <w:t>-Уральский ГАУ, 2019. –  9 с.</w:t>
            </w:r>
          </w:p>
        </w:tc>
      </w:tr>
      <w:tr w:rsidR="000A1E05" w:rsidRPr="009B0F82" w:rsidTr="000A1E05">
        <w:trPr>
          <w:tblCellSpacing w:w="15" w:type="dxa"/>
        </w:trPr>
        <w:tc>
          <w:tcPr>
            <w:tcW w:w="0" w:type="auto"/>
          </w:tcPr>
          <w:p w:rsidR="000A1E05" w:rsidRDefault="00FF4CCD" w:rsidP="00FF4CCD">
            <w:pPr>
              <w:tabs>
                <w:tab w:val="left" w:pos="792"/>
              </w:tabs>
              <w:ind w:firstLine="567"/>
              <w:jc w:val="both"/>
            </w:pPr>
            <w:r>
              <w:t>2.</w:t>
            </w:r>
            <w:r w:rsidR="000A1E05" w:rsidRPr="00294186">
              <w:t xml:space="preserve">Планирование и прогнозирование в менеджменте </w:t>
            </w:r>
            <w:r w:rsidR="000A1E05" w:rsidRPr="00294186">
              <w:sym w:font="Symbol" w:char="005B"/>
            </w:r>
            <w:r w:rsidR="000A1E05" w:rsidRPr="00294186">
              <w:t>Текст</w:t>
            </w:r>
            <w:r w:rsidR="000A1E05" w:rsidRPr="00294186">
              <w:sym w:font="Symbol" w:char="005D"/>
            </w:r>
            <w:r w:rsidR="000A1E05" w:rsidRPr="00294186">
              <w:t>: метод</w:t>
            </w:r>
            <w:proofErr w:type="gramStart"/>
            <w:r w:rsidR="000A1E05" w:rsidRPr="00294186">
              <w:t>.</w:t>
            </w:r>
            <w:proofErr w:type="gramEnd"/>
            <w:r w:rsidR="000A1E05" w:rsidRPr="00294186">
              <w:t xml:space="preserve"> </w:t>
            </w:r>
            <w:proofErr w:type="gramStart"/>
            <w:r w:rsidR="000A1E05" w:rsidRPr="00294186">
              <w:t>у</w:t>
            </w:r>
            <w:proofErr w:type="gramEnd"/>
            <w:r w:rsidR="000A1E05" w:rsidRPr="00294186">
              <w:t xml:space="preserve">каз. для самостоятельной работы обучающихся по направлению 38.03.02 Менеджмент  / сост. У.В. </w:t>
            </w:r>
            <w:proofErr w:type="spellStart"/>
            <w:r w:rsidR="000A1E05" w:rsidRPr="00294186">
              <w:t>Живулько</w:t>
            </w:r>
            <w:proofErr w:type="spellEnd"/>
            <w:r w:rsidR="000A1E05" w:rsidRPr="00294186">
              <w:t xml:space="preserve">, И.Н. Перчаткина. – Челябинск: ФГБОУ </w:t>
            </w:r>
            <w:proofErr w:type="gramStart"/>
            <w:r w:rsidR="000A1E05" w:rsidRPr="00294186">
              <w:t>ВО</w:t>
            </w:r>
            <w:proofErr w:type="gramEnd"/>
            <w:r w:rsidR="000A1E05" w:rsidRPr="00294186">
              <w:t xml:space="preserve"> Южно</w:t>
            </w:r>
            <w:r w:rsidR="000A1E05" w:rsidRPr="003349AB">
              <w:t>-Уральский ГАУ, 2019. –  9 с.</w:t>
            </w:r>
          </w:p>
          <w:p w:rsidR="000A1E05" w:rsidRPr="00294186" w:rsidRDefault="00FF4CCD" w:rsidP="00FF4CCD">
            <w:pPr>
              <w:tabs>
                <w:tab w:val="left" w:pos="792"/>
              </w:tabs>
              <w:ind w:firstLine="567"/>
              <w:jc w:val="both"/>
            </w:pPr>
            <w:r>
              <w:t>3.</w:t>
            </w:r>
            <w:r w:rsidR="000A1E05" w:rsidRPr="0036057E">
              <w:t>Текущее и оперативное планирование в животноводстве [Текст]: методические указания для студентов экономических специальностей и направлений / сост.: С. Н. Исакова, Ю. В. Лебедева, Н. В. Самойлова; ЧГАА - Челябинск: ЧГАА, 2014 - 59 с.</w:t>
            </w:r>
          </w:p>
        </w:tc>
      </w:tr>
    </w:tbl>
    <w:p w:rsidR="00D42933" w:rsidRPr="009B0F82" w:rsidRDefault="00D42933" w:rsidP="00D42933">
      <w:pPr>
        <w:ind w:firstLine="709"/>
        <w:jc w:val="both"/>
      </w:pPr>
    </w:p>
    <w:p w:rsidR="00D42933" w:rsidRPr="009B0F82" w:rsidRDefault="00D42933" w:rsidP="00D42933">
      <w:pPr>
        <w:ind w:firstLine="708"/>
        <w:jc w:val="center"/>
        <w:rPr>
          <w:b/>
        </w:rPr>
      </w:pPr>
      <w:r w:rsidRPr="009B0F82">
        <w:rPr>
          <w:b/>
        </w:rPr>
        <w:t xml:space="preserve">4. Методические материалы, определяющие процедуры оценивания знаний, </w:t>
      </w:r>
    </w:p>
    <w:p w:rsidR="00D42933" w:rsidRPr="003E16B4" w:rsidRDefault="00D42933" w:rsidP="00D42933">
      <w:pPr>
        <w:ind w:firstLine="708"/>
        <w:jc w:val="center"/>
        <w:rPr>
          <w:b/>
        </w:rPr>
      </w:pPr>
      <w:r w:rsidRPr="009B0F82">
        <w:rPr>
          <w:b/>
        </w:rPr>
        <w:t>умений, навыков и (или) опыта деятельности, характеризующих эта</w:t>
      </w:r>
      <w:proofErr w:type="gramStart"/>
      <w:r w:rsidRPr="009B0F82">
        <w:rPr>
          <w:b/>
        </w:rPr>
        <w:t>п(</w:t>
      </w:r>
      <w:proofErr w:type="gramEnd"/>
      <w:r w:rsidRPr="009B0F82">
        <w:rPr>
          <w:b/>
        </w:rPr>
        <w:t>ы) формирования компетенций</w:t>
      </w:r>
    </w:p>
    <w:p w:rsidR="00D42933" w:rsidRPr="003E16B4" w:rsidRDefault="00D42933" w:rsidP="00D42933">
      <w:pPr>
        <w:ind w:firstLine="708"/>
        <w:jc w:val="center"/>
        <w:rPr>
          <w:b/>
        </w:rPr>
      </w:pPr>
    </w:p>
    <w:p w:rsidR="00D42933" w:rsidRPr="009B0F82" w:rsidRDefault="00D42933" w:rsidP="00D42933">
      <w:pPr>
        <w:ind w:firstLine="708"/>
        <w:jc w:val="both"/>
      </w:pPr>
      <w:r w:rsidRPr="009B0F82">
        <w:t xml:space="preserve">В данном разделе методические материалы, определяющие процедуры оценивания знаний, умений, навыков, характеризующих </w:t>
      </w:r>
      <w:r w:rsidR="00BD3192">
        <w:t>продвинутый</w:t>
      </w:r>
      <w:r w:rsidRPr="009B0F82">
        <w:t xml:space="preserve"> этап формирования компетенций по дисциплине «</w:t>
      </w:r>
      <w:r w:rsidR="00CF5A79">
        <w:t>Планирование и прогнозирование в менеджменте</w:t>
      </w:r>
      <w:r w:rsidRPr="009B0F82">
        <w:t>», приведены применительно к каждому из используемых видов текущего контроля успеваемости и промежуточной аттестации обучающихся.</w:t>
      </w:r>
    </w:p>
    <w:p w:rsidR="00D42933" w:rsidRPr="009B0F82" w:rsidRDefault="00D42933" w:rsidP="00D42933">
      <w:pPr>
        <w:ind w:firstLine="709"/>
        <w:jc w:val="center"/>
        <w:rPr>
          <w:b/>
          <w:bCs/>
        </w:rPr>
      </w:pPr>
    </w:p>
    <w:p w:rsidR="00D42933" w:rsidRPr="009B0F82" w:rsidRDefault="00D42933" w:rsidP="00D42933">
      <w:pPr>
        <w:ind w:firstLine="709"/>
        <w:jc w:val="center"/>
        <w:rPr>
          <w:b/>
          <w:bCs/>
        </w:rPr>
      </w:pPr>
      <w:r w:rsidRPr="009B0F82">
        <w:rPr>
          <w:b/>
          <w:bCs/>
        </w:rPr>
        <w:t>4.1. Оценочные средства для проведения текущего контроля успеваемости</w:t>
      </w:r>
    </w:p>
    <w:p w:rsidR="00D42933" w:rsidRPr="009B0F82" w:rsidRDefault="00D42933" w:rsidP="00D42933">
      <w:pPr>
        <w:ind w:firstLine="709"/>
        <w:jc w:val="center"/>
        <w:rPr>
          <w:b/>
          <w:bCs/>
        </w:rPr>
      </w:pPr>
    </w:p>
    <w:p w:rsidR="00D42933" w:rsidRDefault="00D42933" w:rsidP="00D42933">
      <w:pPr>
        <w:jc w:val="center"/>
        <w:rPr>
          <w:bCs/>
        </w:rPr>
      </w:pPr>
      <w:r w:rsidRPr="009B0F82">
        <w:rPr>
          <w:bCs/>
        </w:rPr>
        <w:t xml:space="preserve">4.1.1. Устный </w:t>
      </w:r>
      <w:r w:rsidR="00973FD9">
        <w:rPr>
          <w:bCs/>
        </w:rPr>
        <w:t>опрос</w:t>
      </w:r>
      <w:r w:rsidRPr="009B0F82">
        <w:rPr>
          <w:bCs/>
        </w:rPr>
        <w:t xml:space="preserve"> на практическом занятии</w:t>
      </w:r>
    </w:p>
    <w:p w:rsidR="00973FD9" w:rsidRPr="009B0F82" w:rsidRDefault="00973FD9" w:rsidP="00D42933">
      <w:pPr>
        <w:jc w:val="center"/>
        <w:rPr>
          <w:bCs/>
        </w:rPr>
      </w:pPr>
    </w:p>
    <w:p w:rsidR="00D42933" w:rsidRDefault="00973FD9" w:rsidP="00D42933">
      <w:pPr>
        <w:ind w:firstLine="567"/>
        <w:jc w:val="both"/>
      </w:pPr>
      <w:r>
        <w:rPr>
          <w:bCs/>
        </w:rPr>
        <w:t>Ответ</w:t>
      </w:r>
      <w:r w:rsidR="00D42933" w:rsidRPr="009B0F82">
        <w:t xml:space="preserve"> на практическом занятии используется для оценки качества освоения обучающимся основной профессиональной образовательной программы по отдельным вопросам и темам дисциплины. Темы и планы занятий  заранее сообщаются </w:t>
      </w:r>
      <w:proofErr w:type="gramStart"/>
      <w:r w:rsidR="00D42933" w:rsidRPr="009B0F82">
        <w:t>обучающимся</w:t>
      </w:r>
      <w:proofErr w:type="gramEnd"/>
      <w:r w:rsidR="00D42933" w:rsidRPr="009B0F82">
        <w:t xml:space="preserve">. Ответ оценивается оценкой «отлично», «хорошо», «удовлетворительно» или «неудовлетворительно». </w:t>
      </w:r>
    </w:p>
    <w:p w:rsidR="00973FD9" w:rsidRDefault="00973FD9" w:rsidP="00D42933">
      <w:pPr>
        <w:ind w:firstLine="567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3"/>
        <w:gridCol w:w="5621"/>
        <w:gridCol w:w="3517"/>
      </w:tblGrid>
      <w:tr w:rsidR="00973FD9" w:rsidRPr="007B0425" w:rsidTr="00A56D75">
        <w:trPr>
          <w:jc w:val="center"/>
        </w:trPr>
        <w:tc>
          <w:tcPr>
            <w:tcW w:w="553" w:type="dxa"/>
            <w:vMerge w:val="restart"/>
          </w:tcPr>
          <w:p w:rsidR="00973FD9" w:rsidRPr="007B0425" w:rsidRDefault="00973FD9" w:rsidP="00A56D75">
            <w:pPr>
              <w:jc w:val="center"/>
            </w:pPr>
            <w:r w:rsidRPr="007B0425">
              <w:t>№</w:t>
            </w:r>
          </w:p>
        </w:tc>
        <w:tc>
          <w:tcPr>
            <w:tcW w:w="5621" w:type="dxa"/>
          </w:tcPr>
          <w:p w:rsidR="00973FD9" w:rsidRPr="007B0425" w:rsidRDefault="00973FD9" w:rsidP="00A56D75">
            <w:pPr>
              <w:jc w:val="center"/>
            </w:pPr>
            <w:r w:rsidRPr="007B0425">
              <w:t>Оценочные средства</w:t>
            </w:r>
          </w:p>
        </w:tc>
        <w:tc>
          <w:tcPr>
            <w:tcW w:w="3517" w:type="dxa"/>
            <w:vMerge w:val="restart"/>
          </w:tcPr>
          <w:p w:rsidR="00973FD9" w:rsidRPr="007B0425" w:rsidRDefault="00973FD9" w:rsidP="00A56D75">
            <w:pPr>
              <w:jc w:val="center"/>
            </w:pPr>
            <w:r w:rsidRPr="007B0425">
              <w:t xml:space="preserve">Код и наименование </w:t>
            </w:r>
            <w:r w:rsidRPr="007B0425">
              <w:lastRenderedPageBreak/>
              <w:t>индикатора компетенции</w:t>
            </w:r>
          </w:p>
        </w:tc>
      </w:tr>
      <w:tr w:rsidR="00973FD9" w:rsidRPr="007B0425" w:rsidTr="00A56D75">
        <w:trPr>
          <w:trHeight w:val="241"/>
          <w:jc w:val="center"/>
        </w:trPr>
        <w:tc>
          <w:tcPr>
            <w:tcW w:w="553" w:type="dxa"/>
            <w:vMerge/>
          </w:tcPr>
          <w:p w:rsidR="00973FD9" w:rsidRPr="007B0425" w:rsidRDefault="00973FD9" w:rsidP="00A56D75">
            <w:pPr>
              <w:jc w:val="both"/>
            </w:pPr>
          </w:p>
        </w:tc>
        <w:tc>
          <w:tcPr>
            <w:tcW w:w="5621" w:type="dxa"/>
          </w:tcPr>
          <w:p w:rsidR="00973FD9" w:rsidRPr="007B0425" w:rsidRDefault="00973FD9" w:rsidP="00A56D75">
            <w:pPr>
              <w:jc w:val="both"/>
            </w:pPr>
            <w:r w:rsidRPr="007B0425">
              <w:t xml:space="preserve">Типовые контрольные задания и (или) иные материалы, необходимые для оценки знаний, умений, навыков и (или) опыта деятельности, характеризующих </w:t>
            </w:r>
            <w:proofErr w:type="spellStart"/>
            <w:r w:rsidRPr="007B0425">
              <w:t>сформированность</w:t>
            </w:r>
            <w:proofErr w:type="spellEnd"/>
            <w:r w:rsidRPr="007B0425">
              <w:t xml:space="preserve"> компетенций в процессе освоения дисциплины</w:t>
            </w:r>
          </w:p>
        </w:tc>
        <w:tc>
          <w:tcPr>
            <w:tcW w:w="3517" w:type="dxa"/>
            <w:vMerge/>
          </w:tcPr>
          <w:p w:rsidR="00973FD9" w:rsidRPr="007B0425" w:rsidRDefault="00973FD9" w:rsidP="00A56D75">
            <w:pPr>
              <w:jc w:val="both"/>
            </w:pPr>
          </w:p>
        </w:tc>
      </w:tr>
      <w:tr w:rsidR="00973FD9" w:rsidRPr="007B0425" w:rsidTr="00A56D75">
        <w:trPr>
          <w:trHeight w:val="1314"/>
          <w:jc w:val="center"/>
        </w:trPr>
        <w:tc>
          <w:tcPr>
            <w:tcW w:w="553" w:type="dxa"/>
          </w:tcPr>
          <w:p w:rsidR="00973FD9" w:rsidRDefault="009A3144" w:rsidP="00973FD9">
            <w:pPr>
              <w:jc w:val="center"/>
            </w:pPr>
            <w:r>
              <w:lastRenderedPageBreak/>
              <w:t>1</w:t>
            </w:r>
          </w:p>
        </w:tc>
        <w:tc>
          <w:tcPr>
            <w:tcW w:w="5621" w:type="dxa"/>
          </w:tcPr>
          <w:p w:rsidR="007108A7" w:rsidRDefault="007108A7" w:rsidP="001A4E6A">
            <w:pPr>
              <w:pStyle w:val="aff4"/>
              <w:numPr>
                <w:ilvl w:val="0"/>
                <w:numId w:val="10"/>
              </w:numPr>
              <w:spacing w:before="0"/>
              <w:ind w:left="0" w:firstLine="0"/>
              <w:jc w:val="both"/>
              <w:textAlignment w:val="baseline"/>
            </w:pPr>
            <w:r>
              <w:t xml:space="preserve">Какие основные причины определяют необходимость прогнозирования? </w:t>
            </w:r>
          </w:p>
          <w:p w:rsidR="007108A7" w:rsidRDefault="007108A7" w:rsidP="001A4E6A">
            <w:pPr>
              <w:pStyle w:val="aff4"/>
              <w:numPr>
                <w:ilvl w:val="0"/>
                <w:numId w:val="10"/>
              </w:numPr>
              <w:spacing w:before="0"/>
              <w:ind w:left="0" w:firstLine="0"/>
              <w:jc w:val="both"/>
              <w:textAlignment w:val="baseline"/>
            </w:pPr>
            <w:r>
              <w:t xml:space="preserve">Что представляют собой элементы ближнего и дольнего окружения компании? </w:t>
            </w:r>
          </w:p>
          <w:p w:rsidR="007108A7" w:rsidRDefault="007108A7" w:rsidP="001A4E6A">
            <w:pPr>
              <w:pStyle w:val="aff4"/>
              <w:numPr>
                <w:ilvl w:val="0"/>
                <w:numId w:val="10"/>
              </w:numPr>
              <w:spacing w:before="0"/>
              <w:ind w:left="0" w:firstLine="0"/>
              <w:jc w:val="both"/>
              <w:textAlignment w:val="baseline"/>
            </w:pPr>
            <w:r>
              <w:t xml:space="preserve">Определите влияние политических и правовых факторов на развитие предприятий. </w:t>
            </w:r>
          </w:p>
          <w:p w:rsidR="007108A7" w:rsidRDefault="007108A7" w:rsidP="001A4E6A">
            <w:pPr>
              <w:pStyle w:val="aff4"/>
              <w:numPr>
                <w:ilvl w:val="0"/>
                <w:numId w:val="10"/>
              </w:numPr>
              <w:spacing w:before="0"/>
              <w:ind w:left="0" w:firstLine="0"/>
              <w:jc w:val="both"/>
              <w:textAlignment w:val="baseline"/>
            </w:pPr>
            <w:r>
              <w:t xml:space="preserve">Какие основные макроэкономические параметры воздействуют на развитие предприятий? </w:t>
            </w:r>
          </w:p>
          <w:p w:rsidR="00973FD9" w:rsidRPr="00F54969" w:rsidRDefault="007108A7" w:rsidP="001A4E6A">
            <w:pPr>
              <w:pStyle w:val="aff4"/>
              <w:numPr>
                <w:ilvl w:val="0"/>
                <w:numId w:val="10"/>
              </w:numPr>
              <w:spacing w:before="0"/>
              <w:ind w:left="0" w:firstLine="0"/>
              <w:jc w:val="both"/>
              <w:textAlignment w:val="baseline"/>
            </w:pPr>
            <w:r>
              <w:t>С чем связано возрастание роли социальных и культурных факторов в прогнозировании?</w:t>
            </w:r>
          </w:p>
        </w:tc>
        <w:tc>
          <w:tcPr>
            <w:tcW w:w="3517" w:type="dxa"/>
          </w:tcPr>
          <w:p w:rsidR="00973FD9" w:rsidRDefault="00973FD9" w:rsidP="00973FD9">
            <w:pPr>
              <w:jc w:val="center"/>
            </w:pPr>
            <w:r>
              <w:t xml:space="preserve">ИД-3 </w:t>
            </w:r>
            <w:r>
              <w:rPr>
                <w:vertAlign w:val="subscript"/>
              </w:rPr>
              <w:t>УК</w:t>
            </w:r>
            <w:r w:rsidRPr="00394F96">
              <w:rPr>
                <w:vertAlign w:val="subscript"/>
              </w:rPr>
              <w:t>-</w:t>
            </w:r>
            <w:r>
              <w:rPr>
                <w:vertAlign w:val="subscript"/>
              </w:rPr>
              <w:t>11</w:t>
            </w:r>
            <w:r>
              <w:t xml:space="preserve"> </w:t>
            </w:r>
          </w:p>
          <w:p w:rsidR="00973FD9" w:rsidRPr="007B0425" w:rsidRDefault="00973FD9" w:rsidP="00973FD9">
            <w:pPr>
              <w:jc w:val="center"/>
            </w:pPr>
            <w:r w:rsidRPr="00E00A92">
              <w:t>Владеет навыками работы с законодательными и другими нормативными правовыми актами</w:t>
            </w:r>
          </w:p>
        </w:tc>
      </w:tr>
      <w:tr w:rsidR="00BF227C" w:rsidRPr="007B0425" w:rsidTr="00A56D75">
        <w:trPr>
          <w:trHeight w:val="1314"/>
          <w:jc w:val="center"/>
        </w:trPr>
        <w:tc>
          <w:tcPr>
            <w:tcW w:w="553" w:type="dxa"/>
          </w:tcPr>
          <w:p w:rsidR="00BF227C" w:rsidRDefault="009A3144" w:rsidP="00BF227C">
            <w:pPr>
              <w:jc w:val="center"/>
            </w:pPr>
            <w:r>
              <w:t>2</w:t>
            </w:r>
          </w:p>
        </w:tc>
        <w:tc>
          <w:tcPr>
            <w:tcW w:w="5621" w:type="dxa"/>
          </w:tcPr>
          <w:p w:rsidR="008529B5" w:rsidRPr="00862A38" w:rsidRDefault="008529B5" w:rsidP="001A4E6A">
            <w:pPr>
              <w:pStyle w:val="aff4"/>
              <w:numPr>
                <w:ilvl w:val="0"/>
                <w:numId w:val="3"/>
              </w:numPr>
              <w:ind w:left="0" w:hanging="2"/>
              <w:jc w:val="both"/>
              <w:rPr>
                <w:bCs/>
              </w:rPr>
            </w:pPr>
            <w:r>
              <w:t>Финансовые методы повышения эффективности работы предприятий, организаций.</w:t>
            </w:r>
          </w:p>
          <w:p w:rsidR="008529B5" w:rsidRPr="00862A38" w:rsidRDefault="008529B5" w:rsidP="001A4E6A">
            <w:pPr>
              <w:pStyle w:val="aff4"/>
              <w:numPr>
                <w:ilvl w:val="0"/>
                <w:numId w:val="3"/>
              </w:numPr>
              <w:ind w:left="0" w:hanging="2"/>
              <w:jc w:val="both"/>
              <w:rPr>
                <w:bCs/>
              </w:rPr>
            </w:pPr>
            <w:r>
              <w:t>Анализ и планирование финансовых результатов.</w:t>
            </w:r>
          </w:p>
          <w:p w:rsidR="008529B5" w:rsidRPr="00862A38" w:rsidRDefault="008529B5" w:rsidP="001A4E6A">
            <w:pPr>
              <w:pStyle w:val="aff4"/>
              <w:numPr>
                <w:ilvl w:val="0"/>
                <w:numId w:val="3"/>
              </w:numPr>
              <w:ind w:left="0" w:hanging="2"/>
              <w:jc w:val="both"/>
              <w:rPr>
                <w:bCs/>
              </w:rPr>
            </w:pPr>
            <w:r>
              <w:t>Состояние прогнозирования и планирования в России и мире.</w:t>
            </w:r>
          </w:p>
          <w:p w:rsidR="008529B5" w:rsidRPr="00862A38" w:rsidRDefault="008529B5" w:rsidP="001A4E6A">
            <w:pPr>
              <w:pStyle w:val="aff4"/>
              <w:numPr>
                <w:ilvl w:val="0"/>
                <w:numId w:val="3"/>
              </w:numPr>
              <w:ind w:left="0" w:hanging="2"/>
              <w:jc w:val="both"/>
              <w:rPr>
                <w:bCs/>
              </w:rPr>
            </w:pPr>
            <w:r>
              <w:t>Прогнозирование в маркетинге и сбыте продукции.</w:t>
            </w:r>
          </w:p>
          <w:p w:rsidR="008529B5" w:rsidRPr="00862A38" w:rsidRDefault="008529B5" w:rsidP="001A4E6A">
            <w:pPr>
              <w:pStyle w:val="aff4"/>
              <w:numPr>
                <w:ilvl w:val="0"/>
                <w:numId w:val="3"/>
              </w:numPr>
              <w:ind w:left="0" w:hanging="2"/>
              <w:jc w:val="both"/>
              <w:rPr>
                <w:bCs/>
              </w:rPr>
            </w:pPr>
            <w:r>
              <w:t>Производственный план предприятия.</w:t>
            </w:r>
          </w:p>
          <w:p w:rsidR="00BF227C" w:rsidRPr="00F54969" w:rsidRDefault="00BF227C" w:rsidP="00BF227C">
            <w:pPr>
              <w:ind w:firstLine="255"/>
              <w:jc w:val="both"/>
              <w:textAlignment w:val="baseline"/>
            </w:pPr>
          </w:p>
        </w:tc>
        <w:tc>
          <w:tcPr>
            <w:tcW w:w="3517" w:type="dxa"/>
          </w:tcPr>
          <w:p w:rsidR="00BF227C" w:rsidRPr="004C00A3" w:rsidRDefault="00BF227C" w:rsidP="00BF227C">
            <w:pPr>
              <w:jc w:val="center"/>
              <w:rPr>
                <w:vertAlign w:val="subscript"/>
              </w:rPr>
            </w:pPr>
            <w:r w:rsidRPr="007B0425">
              <w:t>ИД-</w:t>
            </w:r>
            <w:r>
              <w:t>1</w:t>
            </w:r>
            <w:r w:rsidRPr="007B0425">
              <w:t>.</w:t>
            </w:r>
            <w:r>
              <w:rPr>
                <w:vertAlign w:val="subscript"/>
              </w:rPr>
              <w:t>ОП</w:t>
            </w:r>
            <w:r w:rsidRPr="004C00A3">
              <w:rPr>
                <w:vertAlign w:val="subscript"/>
              </w:rPr>
              <w:t>К-</w:t>
            </w:r>
            <w:r>
              <w:rPr>
                <w:vertAlign w:val="subscript"/>
              </w:rPr>
              <w:t>4</w:t>
            </w:r>
          </w:p>
          <w:p w:rsidR="00BF227C" w:rsidRPr="007B0425" w:rsidRDefault="00BF227C" w:rsidP="00BF227C">
            <w:pPr>
              <w:jc w:val="center"/>
            </w:pPr>
            <w:r w:rsidRPr="005577E4">
              <w:t>Выявляет и оценивает возможности развития организации и бизнесов с учетом имеющихся ресурсов и компетенций</w:t>
            </w:r>
          </w:p>
        </w:tc>
      </w:tr>
      <w:tr w:rsidR="00BF227C" w:rsidRPr="007B0425" w:rsidTr="00A56D75">
        <w:trPr>
          <w:trHeight w:val="1314"/>
          <w:jc w:val="center"/>
        </w:trPr>
        <w:tc>
          <w:tcPr>
            <w:tcW w:w="553" w:type="dxa"/>
          </w:tcPr>
          <w:p w:rsidR="00BF227C" w:rsidRDefault="009A3144" w:rsidP="00BF227C">
            <w:pPr>
              <w:jc w:val="center"/>
            </w:pPr>
            <w:r>
              <w:t>3</w:t>
            </w:r>
          </w:p>
        </w:tc>
        <w:tc>
          <w:tcPr>
            <w:tcW w:w="5621" w:type="dxa"/>
          </w:tcPr>
          <w:p w:rsidR="00F8380F" w:rsidRPr="00A56D75" w:rsidRDefault="00F8380F" w:rsidP="001A4E6A">
            <w:pPr>
              <w:pStyle w:val="maintext"/>
              <w:numPr>
                <w:ilvl w:val="0"/>
                <w:numId w:val="9"/>
              </w:numPr>
              <w:tabs>
                <w:tab w:val="clear" w:pos="720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 w:rsidRPr="00A56D75">
              <w:rPr>
                <w:color w:val="000000"/>
              </w:rPr>
              <w:t>Что выступает результатом планирования? В чем он выражается?</w:t>
            </w:r>
          </w:p>
          <w:p w:rsidR="00F8380F" w:rsidRPr="00A56D75" w:rsidRDefault="00F8380F" w:rsidP="001A4E6A">
            <w:pPr>
              <w:pStyle w:val="maintext"/>
              <w:numPr>
                <w:ilvl w:val="0"/>
                <w:numId w:val="9"/>
              </w:numPr>
              <w:tabs>
                <w:tab w:val="clear" w:pos="720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 w:rsidRPr="00A56D75">
              <w:rPr>
                <w:color w:val="000000"/>
              </w:rPr>
              <w:t>Какие виды планирования применяются на предприятиях?</w:t>
            </w:r>
          </w:p>
          <w:p w:rsidR="00F8380F" w:rsidRDefault="00F8380F" w:rsidP="001A4E6A">
            <w:pPr>
              <w:pStyle w:val="maintext"/>
              <w:numPr>
                <w:ilvl w:val="0"/>
                <w:numId w:val="9"/>
              </w:numPr>
              <w:tabs>
                <w:tab w:val="clear" w:pos="720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 w:rsidRPr="00F8380F">
              <w:rPr>
                <w:color w:val="000000"/>
              </w:rPr>
              <w:t xml:space="preserve">Как осуществляется рыночное планирование? </w:t>
            </w:r>
          </w:p>
          <w:p w:rsidR="00F8380F" w:rsidRPr="00F8380F" w:rsidRDefault="00F8380F" w:rsidP="001A4E6A">
            <w:pPr>
              <w:pStyle w:val="maintext"/>
              <w:numPr>
                <w:ilvl w:val="0"/>
                <w:numId w:val="9"/>
              </w:numPr>
              <w:tabs>
                <w:tab w:val="clear" w:pos="720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 w:rsidRPr="00F8380F">
              <w:rPr>
                <w:color w:val="000000"/>
              </w:rPr>
              <w:t xml:space="preserve">Какие существуют принципы планирования? Что означают сформулированные Р.Л. </w:t>
            </w:r>
            <w:proofErr w:type="spellStart"/>
            <w:r w:rsidRPr="00F8380F">
              <w:rPr>
                <w:color w:val="000000"/>
              </w:rPr>
              <w:t>Акоффом</w:t>
            </w:r>
            <w:proofErr w:type="spellEnd"/>
            <w:r w:rsidRPr="00F8380F">
              <w:rPr>
                <w:color w:val="000000"/>
              </w:rPr>
              <w:t xml:space="preserve"> принципы участия и холизма?</w:t>
            </w:r>
          </w:p>
          <w:p w:rsidR="00BF227C" w:rsidRPr="00F54969" w:rsidRDefault="00F8380F" w:rsidP="001A4E6A">
            <w:pPr>
              <w:pStyle w:val="maintext"/>
              <w:numPr>
                <w:ilvl w:val="0"/>
                <w:numId w:val="9"/>
              </w:numPr>
              <w:tabs>
                <w:tab w:val="clear" w:pos="720"/>
              </w:tabs>
              <w:spacing w:before="0" w:beforeAutospacing="0" w:after="0" w:afterAutospacing="0"/>
              <w:ind w:left="0" w:firstLine="0"/>
              <w:jc w:val="both"/>
            </w:pPr>
            <w:r w:rsidRPr="00A56D75">
              <w:rPr>
                <w:color w:val="000000"/>
              </w:rPr>
              <w:t xml:space="preserve">Какие основные стадии можно выделить в процессе планирования? </w:t>
            </w:r>
          </w:p>
        </w:tc>
        <w:tc>
          <w:tcPr>
            <w:tcW w:w="3517" w:type="dxa"/>
          </w:tcPr>
          <w:p w:rsidR="00BF227C" w:rsidRPr="004C00A3" w:rsidRDefault="00BF227C" w:rsidP="00BF227C">
            <w:pPr>
              <w:jc w:val="center"/>
              <w:rPr>
                <w:vertAlign w:val="subscript"/>
              </w:rPr>
            </w:pPr>
            <w:r w:rsidRPr="007B0425">
              <w:t>ИД-</w:t>
            </w:r>
            <w:r>
              <w:t>2</w:t>
            </w:r>
            <w:r w:rsidRPr="007B0425">
              <w:t>.</w:t>
            </w:r>
            <w:r>
              <w:rPr>
                <w:vertAlign w:val="subscript"/>
              </w:rPr>
              <w:t>ОП</w:t>
            </w:r>
            <w:r w:rsidRPr="004C00A3">
              <w:rPr>
                <w:vertAlign w:val="subscript"/>
              </w:rPr>
              <w:t>К-</w:t>
            </w:r>
            <w:r>
              <w:rPr>
                <w:vertAlign w:val="subscript"/>
              </w:rPr>
              <w:t>4</w:t>
            </w:r>
          </w:p>
          <w:p w:rsidR="00BF227C" w:rsidRPr="007B0425" w:rsidRDefault="00BF227C" w:rsidP="00BF227C">
            <w:pPr>
              <w:jc w:val="center"/>
            </w:pPr>
            <w:r w:rsidRPr="005577E4">
              <w:t>Разрабатывает бизнес-планы проектов и направлений бизнеса</w:t>
            </w:r>
          </w:p>
        </w:tc>
      </w:tr>
      <w:tr w:rsidR="00BF227C" w:rsidRPr="007B0425" w:rsidTr="009A3144">
        <w:trPr>
          <w:trHeight w:val="416"/>
          <w:jc w:val="center"/>
        </w:trPr>
        <w:tc>
          <w:tcPr>
            <w:tcW w:w="553" w:type="dxa"/>
          </w:tcPr>
          <w:p w:rsidR="00BF227C" w:rsidRDefault="009A3144" w:rsidP="00BF227C">
            <w:pPr>
              <w:jc w:val="center"/>
            </w:pPr>
            <w:r>
              <w:t>4</w:t>
            </w:r>
          </w:p>
        </w:tc>
        <w:tc>
          <w:tcPr>
            <w:tcW w:w="5621" w:type="dxa"/>
          </w:tcPr>
          <w:p w:rsidR="008529B5" w:rsidRPr="00862A38" w:rsidRDefault="008529B5" w:rsidP="001A4E6A">
            <w:pPr>
              <w:pStyle w:val="aff4"/>
              <w:numPr>
                <w:ilvl w:val="0"/>
                <w:numId w:val="16"/>
              </w:numPr>
              <w:ind w:left="0" w:firstLine="0"/>
              <w:jc w:val="both"/>
              <w:rPr>
                <w:bCs/>
              </w:rPr>
            </w:pPr>
            <w:r w:rsidRPr="00862A38">
              <w:rPr>
                <w:bCs/>
              </w:rPr>
              <w:t>Планирование производственно-финансовой деятельности предприятия.</w:t>
            </w:r>
          </w:p>
          <w:p w:rsidR="008529B5" w:rsidRPr="00862A38" w:rsidRDefault="008529B5" w:rsidP="001A4E6A">
            <w:pPr>
              <w:pStyle w:val="aff4"/>
              <w:numPr>
                <w:ilvl w:val="0"/>
                <w:numId w:val="16"/>
              </w:numPr>
              <w:ind w:left="0" w:firstLine="0"/>
              <w:jc w:val="both"/>
              <w:rPr>
                <w:bCs/>
              </w:rPr>
            </w:pPr>
            <w:r>
              <w:t>Виды бюджетов (смет) предприятия и основные этапы их подготовки.</w:t>
            </w:r>
          </w:p>
          <w:p w:rsidR="008529B5" w:rsidRPr="00862A38" w:rsidRDefault="008529B5" w:rsidP="001A4E6A">
            <w:pPr>
              <w:pStyle w:val="aff4"/>
              <w:numPr>
                <w:ilvl w:val="0"/>
                <w:numId w:val="16"/>
              </w:numPr>
              <w:ind w:left="0" w:firstLine="0"/>
              <w:jc w:val="both"/>
              <w:rPr>
                <w:bCs/>
              </w:rPr>
            </w:pPr>
            <w:r>
              <w:t>Содержание, задачи и методы финансового планирования на предприятии.</w:t>
            </w:r>
          </w:p>
          <w:p w:rsidR="008529B5" w:rsidRPr="00862A38" w:rsidRDefault="008529B5" w:rsidP="001A4E6A">
            <w:pPr>
              <w:pStyle w:val="aff4"/>
              <w:numPr>
                <w:ilvl w:val="0"/>
                <w:numId w:val="16"/>
              </w:numPr>
              <w:ind w:left="0" w:firstLine="0"/>
              <w:jc w:val="both"/>
              <w:rPr>
                <w:bCs/>
              </w:rPr>
            </w:pPr>
            <w:r>
              <w:t>Прогнозирование макроэкономических показателей.</w:t>
            </w:r>
          </w:p>
          <w:p w:rsidR="008529B5" w:rsidRPr="00862A38" w:rsidRDefault="008529B5" w:rsidP="001A4E6A">
            <w:pPr>
              <w:pStyle w:val="aff4"/>
              <w:numPr>
                <w:ilvl w:val="0"/>
                <w:numId w:val="16"/>
              </w:numPr>
              <w:ind w:left="0" w:firstLine="0"/>
              <w:jc w:val="both"/>
              <w:rPr>
                <w:bCs/>
              </w:rPr>
            </w:pPr>
            <w:r>
              <w:t>Методы определения экономического эффекта</w:t>
            </w:r>
          </w:p>
          <w:p w:rsidR="00BF227C" w:rsidRPr="00F54969" w:rsidRDefault="00BF227C" w:rsidP="00F558A6">
            <w:pPr>
              <w:jc w:val="both"/>
              <w:textAlignment w:val="baseline"/>
            </w:pPr>
          </w:p>
        </w:tc>
        <w:tc>
          <w:tcPr>
            <w:tcW w:w="3517" w:type="dxa"/>
          </w:tcPr>
          <w:p w:rsidR="00BF227C" w:rsidRPr="004C00A3" w:rsidRDefault="00BF227C" w:rsidP="00BF227C">
            <w:pPr>
              <w:jc w:val="center"/>
              <w:rPr>
                <w:vertAlign w:val="subscript"/>
              </w:rPr>
            </w:pPr>
            <w:r w:rsidRPr="007B0425">
              <w:t>ИД-</w:t>
            </w:r>
            <w:r>
              <w:t>1</w:t>
            </w:r>
            <w:r w:rsidRPr="007B0425">
              <w:t>.</w:t>
            </w:r>
            <w:r w:rsidRPr="004C00A3">
              <w:rPr>
                <w:vertAlign w:val="subscript"/>
              </w:rPr>
              <w:t>ПК-</w:t>
            </w:r>
            <w:r>
              <w:rPr>
                <w:vertAlign w:val="subscript"/>
              </w:rPr>
              <w:t>1</w:t>
            </w:r>
          </w:p>
          <w:p w:rsidR="00BF227C" w:rsidRPr="007B0425" w:rsidRDefault="00BF227C" w:rsidP="00BF227C">
            <w:pPr>
              <w:jc w:val="center"/>
            </w:pPr>
            <w:proofErr w:type="gramStart"/>
            <w:r w:rsidRPr="008B6385">
              <w:t>Способен</w:t>
            </w:r>
            <w:proofErr w:type="gramEnd"/>
            <w:r w:rsidRPr="008B6385">
              <w:t xml:space="preserve"> выполнять типовые расчеты, необходимые для составления проектов, перспективных планов производственной деятельности  организации, разработку технико-экономических нормативов материальных и трудовых затрат для определения себестоимости продукции, планово-расчетных цен на основные виды сырья, материалов, топлива, энергии, потребляемых в производстве</w:t>
            </w:r>
          </w:p>
        </w:tc>
      </w:tr>
      <w:tr w:rsidR="00BF227C" w:rsidRPr="007B0425" w:rsidTr="00A56D75">
        <w:trPr>
          <w:trHeight w:val="1314"/>
          <w:jc w:val="center"/>
        </w:trPr>
        <w:tc>
          <w:tcPr>
            <w:tcW w:w="553" w:type="dxa"/>
          </w:tcPr>
          <w:p w:rsidR="00BF227C" w:rsidRDefault="009A3144" w:rsidP="00BF227C">
            <w:pPr>
              <w:jc w:val="center"/>
            </w:pPr>
            <w:r>
              <w:lastRenderedPageBreak/>
              <w:t>5</w:t>
            </w:r>
          </w:p>
        </w:tc>
        <w:tc>
          <w:tcPr>
            <w:tcW w:w="5621" w:type="dxa"/>
          </w:tcPr>
          <w:p w:rsidR="00F8380F" w:rsidRPr="00A56D75" w:rsidRDefault="00F8380F" w:rsidP="001A4E6A">
            <w:pPr>
              <w:pStyle w:val="maintext"/>
              <w:numPr>
                <w:ilvl w:val="0"/>
                <w:numId w:val="8"/>
              </w:numPr>
              <w:tabs>
                <w:tab w:val="clear" w:pos="720"/>
              </w:tabs>
              <w:spacing w:before="0" w:beforeAutospacing="0" w:after="0" w:afterAutospacing="0"/>
              <w:ind w:left="75" w:firstLine="0"/>
              <w:jc w:val="both"/>
              <w:rPr>
                <w:color w:val="000000"/>
              </w:rPr>
            </w:pPr>
            <w:r w:rsidRPr="00A56D75">
              <w:rPr>
                <w:color w:val="000000"/>
              </w:rPr>
              <w:t>Какие методы планирования могут применяться на предприятии? В чем заключается нормативный метод?</w:t>
            </w:r>
          </w:p>
          <w:p w:rsidR="00F8380F" w:rsidRDefault="00F8380F" w:rsidP="001A4E6A">
            <w:pPr>
              <w:pStyle w:val="maintext"/>
              <w:numPr>
                <w:ilvl w:val="0"/>
                <w:numId w:val="8"/>
              </w:numPr>
              <w:spacing w:before="0" w:beforeAutospacing="0" w:after="0" w:afterAutospacing="0"/>
              <w:ind w:left="75" w:firstLine="0"/>
              <w:jc w:val="both"/>
              <w:rPr>
                <w:color w:val="000000"/>
              </w:rPr>
            </w:pPr>
            <w:r w:rsidRPr="00A56D75">
              <w:rPr>
                <w:color w:val="000000"/>
              </w:rPr>
              <w:t>Какие основные функции выполняют планово-экономические службы на предприятиях? Какие подразделения занимаются разработкой плановых нормативов?</w:t>
            </w:r>
          </w:p>
          <w:p w:rsidR="00F8380F" w:rsidRPr="00A56D75" w:rsidRDefault="00F8380F" w:rsidP="001A4E6A">
            <w:pPr>
              <w:pStyle w:val="maintext"/>
              <w:numPr>
                <w:ilvl w:val="0"/>
                <w:numId w:val="8"/>
              </w:numPr>
              <w:tabs>
                <w:tab w:val="clear" w:pos="720"/>
              </w:tabs>
              <w:spacing w:before="0" w:beforeAutospacing="0" w:after="0" w:afterAutospacing="0"/>
              <w:ind w:left="75" w:firstLine="0"/>
              <w:jc w:val="both"/>
              <w:rPr>
                <w:color w:val="000000"/>
              </w:rPr>
            </w:pPr>
            <w:r w:rsidRPr="00A56D75">
              <w:rPr>
                <w:color w:val="000000"/>
              </w:rPr>
              <w:t>В чем состоит сущность индикативного планирования?</w:t>
            </w:r>
          </w:p>
          <w:p w:rsidR="00F8380F" w:rsidRPr="00A56D75" w:rsidRDefault="00F8380F" w:rsidP="001A4E6A">
            <w:pPr>
              <w:pStyle w:val="maintext"/>
              <w:numPr>
                <w:ilvl w:val="0"/>
                <w:numId w:val="8"/>
              </w:numPr>
              <w:tabs>
                <w:tab w:val="clear" w:pos="720"/>
              </w:tabs>
              <w:spacing w:before="0" w:beforeAutospacing="0" w:after="0" w:afterAutospacing="0"/>
              <w:ind w:left="75" w:firstLine="0"/>
              <w:jc w:val="both"/>
              <w:rPr>
                <w:color w:val="000000"/>
              </w:rPr>
            </w:pPr>
            <w:r w:rsidRPr="00A56D75">
              <w:rPr>
                <w:color w:val="000000"/>
              </w:rPr>
              <w:t>С чего начинается и чем завершается планирование?</w:t>
            </w:r>
          </w:p>
          <w:p w:rsidR="00F8380F" w:rsidRPr="00F8380F" w:rsidRDefault="00F8380F" w:rsidP="001A4E6A">
            <w:pPr>
              <w:pStyle w:val="maintext"/>
              <w:numPr>
                <w:ilvl w:val="0"/>
                <w:numId w:val="8"/>
              </w:numPr>
              <w:spacing w:before="0" w:beforeAutospacing="0" w:after="0" w:afterAutospacing="0"/>
              <w:ind w:left="75" w:firstLine="0"/>
              <w:jc w:val="both"/>
              <w:rPr>
                <w:color w:val="000000"/>
              </w:rPr>
            </w:pPr>
            <w:r w:rsidRPr="00A56D75">
              <w:rPr>
                <w:color w:val="000000"/>
              </w:rPr>
              <w:t>Что означает гибкость плана?</w:t>
            </w:r>
          </w:p>
          <w:p w:rsidR="00BF227C" w:rsidRPr="00F54969" w:rsidRDefault="00BF227C" w:rsidP="00BF227C">
            <w:pPr>
              <w:ind w:firstLine="255"/>
              <w:jc w:val="both"/>
              <w:textAlignment w:val="baseline"/>
            </w:pPr>
          </w:p>
        </w:tc>
        <w:tc>
          <w:tcPr>
            <w:tcW w:w="3517" w:type="dxa"/>
          </w:tcPr>
          <w:p w:rsidR="00BF227C" w:rsidRPr="004C00A3" w:rsidRDefault="00BF227C" w:rsidP="00BF227C">
            <w:pPr>
              <w:jc w:val="center"/>
              <w:rPr>
                <w:vertAlign w:val="subscript"/>
              </w:rPr>
            </w:pPr>
            <w:r w:rsidRPr="007B0425">
              <w:t>ИД-</w:t>
            </w:r>
            <w:r>
              <w:t>3</w:t>
            </w:r>
            <w:r w:rsidRPr="007B0425">
              <w:t>.</w:t>
            </w:r>
            <w:r w:rsidRPr="004C00A3">
              <w:rPr>
                <w:vertAlign w:val="subscript"/>
              </w:rPr>
              <w:t>ПК-</w:t>
            </w:r>
            <w:r>
              <w:rPr>
                <w:vertAlign w:val="subscript"/>
              </w:rPr>
              <w:t>1</w:t>
            </w:r>
          </w:p>
          <w:p w:rsidR="00BF227C" w:rsidRPr="007B0425" w:rsidRDefault="00BF227C" w:rsidP="00BF227C">
            <w:pPr>
              <w:jc w:val="center"/>
            </w:pPr>
            <w:proofErr w:type="gramStart"/>
            <w:r w:rsidRPr="005577E4">
              <w:t>Способен</w:t>
            </w:r>
            <w:proofErr w:type="gramEnd"/>
            <w:r w:rsidRPr="005577E4">
              <w:t xml:space="preserve"> руководить разработкой </w:t>
            </w:r>
            <w:proofErr w:type="spellStart"/>
            <w:r w:rsidRPr="005577E4">
              <w:t>производствен</w:t>
            </w:r>
            <w:r>
              <w:t>-</w:t>
            </w:r>
            <w:r w:rsidRPr="005577E4">
              <w:t>ных</w:t>
            </w:r>
            <w:proofErr w:type="spellEnd"/>
            <w:r w:rsidRPr="005577E4">
              <w:t xml:space="preserve"> программ и календарных графиков выпуска продукции в структурном подразделении (отделе, цехе) промышленной организации, их корректировкой в течение планируемого периода разработкой и внедрением нормативов для </w:t>
            </w:r>
            <w:proofErr w:type="spellStart"/>
            <w:r w:rsidRPr="005577E4">
              <w:t>производствен</w:t>
            </w:r>
            <w:r>
              <w:t>-</w:t>
            </w:r>
            <w:r w:rsidRPr="005577E4">
              <w:t>ного</w:t>
            </w:r>
            <w:proofErr w:type="spellEnd"/>
            <w:r w:rsidRPr="005577E4">
              <w:t xml:space="preserve"> планирования</w:t>
            </w:r>
          </w:p>
        </w:tc>
      </w:tr>
      <w:tr w:rsidR="00BF227C" w:rsidRPr="007B0425" w:rsidTr="00A56D75">
        <w:trPr>
          <w:trHeight w:val="1314"/>
          <w:jc w:val="center"/>
        </w:trPr>
        <w:tc>
          <w:tcPr>
            <w:tcW w:w="553" w:type="dxa"/>
          </w:tcPr>
          <w:p w:rsidR="00BF227C" w:rsidRDefault="009A3144" w:rsidP="00BF227C">
            <w:pPr>
              <w:jc w:val="center"/>
            </w:pPr>
            <w:r>
              <w:t>6</w:t>
            </w:r>
          </w:p>
        </w:tc>
        <w:tc>
          <w:tcPr>
            <w:tcW w:w="5621" w:type="dxa"/>
          </w:tcPr>
          <w:p w:rsidR="004C2D1D" w:rsidRPr="008529B5" w:rsidRDefault="004C2D1D" w:rsidP="001A4E6A">
            <w:pPr>
              <w:pStyle w:val="maintext"/>
              <w:numPr>
                <w:ilvl w:val="0"/>
                <w:numId w:val="12"/>
              </w:numPr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 w:rsidRPr="008529B5">
              <w:rPr>
                <w:color w:val="000000"/>
              </w:rPr>
              <w:t>Какие существуют подходы к совершенствованию планирования ресурсного обеспечения предприятия?</w:t>
            </w:r>
          </w:p>
          <w:p w:rsidR="004C2D1D" w:rsidRPr="008529B5" w:rsidRDefault="004C2D1D" w:rsidP="001A4E6A">
            <w:pPr>
              <w:pStyle w:val="maintext"/>
              <w:numPr>
                <w:ilvl w:val="0"/>
                <w:numId w:val="12"/>
              </w:numPr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 w:rsidRPr="008529B5">
              <w:rPr>
                <w:color w:val="000000"/>
              </w:rPr>
              <w:t>Как обеспечивается перспективное планирование потребления ресурсов? Какие нормы расхода следует при этом применять?</w:t>
            </w:r>
          </w:p>
          <w:p w:rsidR="004C2D1D" w:rsidRPr="008529B5" w:rsidRDefault="004C2D1D" w:rsidP="001A4E6A">
            <w:pPr>
              <w:pStyle w:val="maintext"/>
              <w:numPr>
                <w:ilvl w:val="0"/>
                <w:numId w:val="12"/>
              </w:numPr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 w:rsidRPr="008529B5">
              <w:rPr>
                <w:color w:val="000000"/>
              </w:rPr>
              <w:t xml:space="preserve">Для </w:t>
            </w:r>
            <w:proofErr w:type="gramStart"/>
            <w:r w:rsidRPr="008529B5">
              <w:rPr>
                <w:color w:val="000000"/>
              </w:rPr>
              <w:t>осуществления</w:t>
            </w:r>
            <w:proofErr w:type="gramEnd"/>
            <w:r w:rsidRPr="008529B5">
              <w:rPr>
                <w:color w:val="000000"/>
              </w:rPr>
              <w:t xml:space="preserve"> каких инновационных проектов планируются капитальные вложения?</w:t>
            </w:r>
          </w:p>
          <w:p w:rsidR="004C2D1D" w:rsidRPr="008529B5" w:rsidRDefault="004C2D1D" w:rsidP="001A4E6A">
            <w:pPr>
              <w:pStyle w:val="maintext"/>
              <w:numPr>
                <w:ilvl w:val="0"/>
                <w:numId w:val="12"/>
              </w:numPr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 w:rsidRPr="008529B5">
              <w:rPr>
                <w:color w:val="000000"/>
              </w:rPr>
              <w:t>Как определить потребность капиталовложений при осуществлении планирования? Как сопоставляются затраты разных лет?</w:t>
            </w:r>
          </w:p>
          <w:p w:rsidR="004C2D1D" w:rsidRPr="008529B5" w:rsidRDefault="004C2D1D" w:rsidP="001A4E6A">
            <w:pPr>
              <w:pStyle w:val="maintext"/>
              <w:numPr>
                <w:ilvl w:val="0"/>
                <w:numId w:val="12"/>
              </w:numPr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 w:rsidRPr="008529B5">
              <w:rPr>
                <w:color w:val="000000"/>
              </w:rPr>
              <w:t>Какие показатели должны быть рассчитаны при планировании материально-технического обеспечения предприятия?</w:t>
            </w:r>
          </w:p>
          <w:p w:rsidR="00BF227C" w:rsidRPr="00F54969" w:rsidRDefault="00BF227C" w:rsidP="00BF227C">
            <w:pPr>
              <w:ind w:firstLine="255"/>
              <w:jc w:val="both"/>
              <w:textAlignment w:val="baseline"/>
            </w:pPr>
          </w:p>
        </w:tc>
        <w:tc>
          <w:tcPr>
            <w:tcW w:w="3517" w:type="dxa"/>
          </w:tcPr>
          <w:p w:rsidR="00BF227C" w:rsidRPr="004C00A3" w:rsidRDefault="00BF227C" w:rsidP="00BF227C">
            <w:pPr>
              <w:jc w:val="center"/>
              <w:rPr>
                <w:vertAlign w:val="subscript"/>
              </w:rPr>
            </w:pPr>
            <w:r w:rsidRPr="007B0425">
              <w:t>ИД-</w:t>
            </w:r>
            <w:r>
              <w:t>1</w:t>
            </w:r>
            <w:r w:rsidRPr="007B0425">
              <w:t>.</w:t>
            </w:r>
            <w:r w:rsidRPr="004C00A3">
              <w:rPr>
                <w:vertAlign w:val="subscript"/>
              </w:rPr>
              <w:t>ПК-</w:t>
            </w:r>
            <w:r>
              <w:rPr>
                <w:vertAlign w:val="subscript"/>
              </w:rPr>
              <w:t>3</w:t>
            </w:r>
          </w:p>
          <w:p w:rsidR="00BF227C" w:rsidRPr="007B0425" w:rsidRDefault="00BF227C" w:rsidP="00BF227C">
            <w:pPr>
              <w:jc w:val="center"/>
            </w:pPr>
            <w:r w:rsidRPr="004F4875">
              <w:t xml:space="preserve">Способен организовать работу и эффективное взаимодействие всех структурных подразделений, цехов и производственных единиц промышленной организации, направлять их деятельность на развитие и совершенствование производства с учетом социальных и рыночных приоритетов, повышение эффективности работы организации, рост объемов сбыта </w:t>
            </w:r>
            <w:proofErr w:type="gramStart"/>
            <w:r w:rsidRPr="004F4875">
              <w:t>продукции</w:t>
            </w:r>
            <w:proofErr w:type="gramEnd"/>
            <w:r w:rsidRPr="004F4875">
              <w:t xml:space="preserve"> и увеличение прибыли, качества и конкурентоспособности производимой продукции, ее соответствие мировым стандартам в целях завоевания отечественного и зарубежного рынка и удовлетворения потребностей населения в соответствующих видах отечественной продукции</w:t>
            </w:r>
          </w:p>
        </w:tc>
      </w:tr>
    </w:tbl>
    <w:p w:rsidR="00973FD9" w:rsidRDefault="00973FD9" w:rsidP="00D42933">
      <w:pPr>
        <w:ind w:firstLine="567"/>
        <w:jc w:val="both"/>
      </w:pPr>
    </w:p>
    <w:p w:rsidR="00D42933" w:rsidRPr="009B0F82" w:rsidRDefault="00D42933" w:rsidP="00D42933">
      <w:pPr>
        <w:ind w:firstLine="567"/>
        <w:jc w:val="both"/>
      </w:pPr>
      <w:r w:rsidRPr="009B0F82">
        <w:t xml:space="preserve">Критерии оценки ответа (табл.) доводятся до сведения обучающихся в начале занятий. Оценка объявляется </w:t>
      </w:r>
      <w:proofErr w:type="gramStart"/>
      <w:r w:rsidRPr="009B0F82">
        <w:t>обучающемуся</w:t>
      </w:r>
      <w:proofErr w:type="gramEnd"/>
      <w:r w:rsidRPr="009B0F82">
        <w:t xml:space="preserve">  непосредственно после устного ответа.</w:t>
      </w:r>
    </w:p>
    <w:p w:rsidR="00D42933" w:rsidRPr="009B0F82" w:rsidRDefault="00D42933" w:rsidP="00D42933">
      <w:pPr>
        <w:tabs>
          <w:tab w:val="left" w:pos="708"/>
          <w:tab w:val="left" w:pos="3980"/>
        </w:tabs>
        <w:jc w:val="both"/>
        <w:rPr>
          <w:kern w:val="1"/>
        </w:rPr>
      </w:pPr>
    </w:p>
    <w:tbl>
      <w:tblPr>
        <w:tblW w:w="978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9"/>
        <w:gridCol w:w="7192"/>
      </w:tblGrid>
      <w:tr w:rsidR="00D42933" w:rsidRPr="009B0F82" w:rsidTr="00412738">
        <w:tc>
          <w:tcPr>
            <w:tcW w:w="2589" w:type="dxa"/>
          </w:tcPr>
          <w:p w:rsidR="00D42933" w:rsidRPr="009B0F82" w:rsidRDefault="00D42933" w:rsidP="00412738">
            <w:pPr>
              <w:jc w:val="center"/>
              <w:rPr>
                <w:b/>
                <w:bCs/>
              </w:rPr>
            </w:pPr>
            <w:r w:rsidRPr="009B0F82">
              <w:rPr>
                <w:b/>
                <w:bCs/>
              </w:rPr>
              <w:t>Шкала</w:t>
            </w:r>
          </w:p>
        </w:tc>
        <w:tc>
          <w:tcPr>
            <w:tcW w:w="7192" w:type="dxa"/>
          </w:tcPr>
          <w:p w:rsidR="00D42933" w:rsidRPr="009B0F82" w:rsidRDefault="00D42933" w:rsidP="00412738">
            <w:pPr>
              <w:jc w:val="center"/>
              <w:rPr>
                <w:b/>
                <w:bCs/>
              </w:rPr>
            </w:pPr>
            <w:r w:rsidRPr="009B0F82">
              <w:rPr>
                <w:b/>
                <w:bCs/>
              </w:rPr>
              <w:t>Критерии оценивания</w:t>
            </w:r>
          </w:p>
        </w:tc>
      </w:tr>
      <w:tr w:rsidR="00D42933" w:rsidRPr="009B0F82" w:rsidTr="00412738">
        <w:tc>
          <w:tcPr>
            <w:tcW w:w="2589" w:type="dxa"/>
            <w:vAlign w:val="center"/>
          </w:tcPr>
          <w:p w:rsidR="00D42933" w:rsidRPr="009B0F82" w:rsidRDefault="00D42933" w:rsidP="00412738">
            <w:pPr>
              <w:jc w:val="center"/>
            </w:pPr>
            <w:r w:rsidRPr="009B0F82">
              <w:t>Оценка 5</w:t>
            </w:r>
          </w:p>
          <w:p w:rsidR="00D42933" w:rsidRPr="009B0F82" w:rsidRDefault="00D42933" w:rsidP="00412738">
            <w:pPr>
              <w:jc w:val="center"/>
              <w:rPr>
                <w:b/>
                <w:bCs/>
              </w:rPr>
            </w:pPr>
            <w:r w:rsidRPr="009B0F82">
              <w:t>(отлично)</w:t>
            </w:r>
          </w:p>
        </w:tc>
        <w:tc>
          <w:tcPr>
            <w:tcW w:w="7192" w:type="dxa"/>
          </w:tcPr>
          <w:p w:rsidR="00D42933" w:rsidRPr="009B0F82" w:rsidRDefault="00D42933" w:rsidP="00412738">
            <w:pPr>
              <w:shd w:val="clear" w:color="auto" w:fill="FFFFFF"/>
              <w:spacing w:before="5"/>
              <w:ind w:left="90" w:right="34"/>
              <w:jc w:val="both"/>
              <w:rPr>
                <w:kern w:val="1"/>
              </w:rPr>
            </w:pPr>
            <w:r w:rsidRPr="009B0F82">
              <w:rPr>
                <w:kern w:val="1"/>
              </w:rPr>
              <w:t xml:space="preserve">- </w:t>
            </w:r>
            <w:r>
              <w:rPr>
                <w:kern w:val="1"/>
              </w:rPr>
              <w:t>обучающийся</w:t>
            </w:r>
            <w:r w:rsidRPr="009B0F82">
              <w:rPr>
                <w:kern w:val="1"/>
              </w:rPr>
              <w:t xml:space="preserve"> полно усвоил учебный материал; </w:t>
            </w:r>
          </w:p>
          <w:p w:rsidR="00D42933" w:rsidRPr="009B0F82" w:rsidRDefault="00D42933" w:rsidP="00412738">
            <w:pPr>
              <w:shd w:val="clear" w:color="auto" w:fill="FFFFFF"/>
              <w:spacing w:before="5"/>
              <w:ind w:left="90" w:right="34"/>
              <w:jc w:val="both"/>
              <w:rPr>
                <w:kern w:val="1"/>
              </w:rPr>
            </w:pPr>
            <w:r w:rsidRPr="009B0F82">
              <w:rPr>
                <w:kern w:val="1"/>
              </w:rPr>
              <w:t xml:space="preserve">- проявляет навыки анализа, обобщения, критического осмысления и восприятия информации, навыки </w:t>
            </w:r>
            <w:r w:rsidRPr="009B0F82">
              <w:t xml:space="preserve">описания основных </w:t>
            </w:r>
            <w:r w:rsidR="00CF5A79">
              <w:t>экономических</w:t>
            </w:r>
            <w:r w:rsidRPr="009B0F82">
              <w:t xml:space="preserve"> законов, явлений и процессов</w:t>
            </w:r>
            <w:r w:rsidRPr="009B0F82">
              <w:rPr>
                <w:kern w:val="1"/>
              </w:rPr>
              <w:t xml:space="preserve">; </w:t>
            </w:r>
          </w:p>
          <w:p w:rsidR="00D42933" w:rsidRPr="009B0F82" w:rsidRDefault="00D42933" w:rsidP="00412738">
            <w:pPr>
              <w:shd w:val="clear" w:color="auto" w:fill="FFFFFF"/>
              <w:spacing w:before="5"/>
              <w:ind w:left="90" w:right="34"/>
              <w:jc w:val="both"/>
              <w:rPr>
                <w:kern w:val="1"/>
              </w:rPr>
            </w:pPr>
            <w:r w:rsidRPr="009B0F82">
              <w:rPr>
                <w:kern w:val="1"/>
              </w:rPr>
              <w:t xml:space="preserve">- материал изложен грамотно, в определенной логической последовательности, точно используется терминология; </w:t>
            </w:r>
          </w:p>
          <w:p w:rsidR="00D42933" w:rsidRPr="009B0F82" w:rsidRDefault="00D42933" w:rsidP="00412738">
            <w:pPr>
              <w:shd w:val="clear" w:color="auto" w:fill="FFFFFF"/>
              <w:spacing w:before="5"/>
              <w:ind w:left="90" w:right="34"/>
              <w:jc w:val="both"/>
              <w:rPr>
                <w:kern w:val="1"/>
              </w:rPr>
            </w:pPr>
            <w:r w:rsidRPr="009B0F82">
              <w:rPr>
                <w:kern w:val="1"/>
              </w:rPr>
              <w:t xml:space="preserve">- показано умение иллюстрировать теоретические положения конкретными примерами, применять их в новой ситуации; </w:t>
            </w:r>
          </w:p>
          <w:p w:rsidR="00D42933" w:rsidRPr="009B0F82" w:rsidRDefault="00D42933" w:rsidP="00412738">
            <w:pPr>
              <w:shd w:val="clear" w:color="auto" w:fill="FFFFFF"/>
              <w:spacing w:before="5"/>
              <w:ind w:left="90" w:right="34"/>
              <w:jc w:val="both"/>
              <w:rPr>
                <w:kern w:val="1"/>
              </w:rPr>
            </w:pPr>
            <w:r w:rsidRPr="009B0F82">
              <w:rPr>
                <w:kern w:val="1"/>
              </w:rPr>
              <w:t xml:space="preserve">- продемонстрировано умение решать </w:t>
            </w:r>
            <w:r w:rsidR="00CF5A79">
              <w:rPr>
                <w:kern w:val="1"/>
              </w:rPr>
              <w:t xml:space="preserve">экономические и </w:t>
            </w:r>
            <w:r w:rsidR="00CF5A79">
              <w:rPr>
                <w:kern w:val="1"/>
              </w:rPr>
              <w:lastRenderedPageBreak/>
              <w:t xml:space="preserve">управленческие </w:t>
            </w:r>
            <w:r w:rsidRPr="009B0F82">
              <w:rPr>
                <w:kern w:val="1"/>
              </w:rPr>
              <w:t>задачи;</w:t>
            </w:r>
          </w:p>
          <w:p w:rsidR="00D42933" w:rsidRPr="009B0F82" w:rsidRDefault="00D42933" w:rsidP="00412738">
            <w:pPr>
              <w:shd w:val="clear" w:color="auto" w:fill="FFFFFF"/>
              <w:spacing w:before="5"/>
              <w:ind w:left="90" w:right="34"/>
              <w:jc w:val="both"/>
            </w:pPr>
            <w:r w:rsidRPr="009B0F82">
              <w:rPr>
                <w:kern w:val="1"/>
              </w:rPr>
              <w:t>- могут быть допущены одна–две неточности при освещении второстепенных вопросов.</w:t>
            </w:r>
          </w:p>
        </w:tc>
      </w:tr>
      <w:tr w:rsidR="00D42933" w:rsidRPr="009B0F82" w:rsidTr="00412738">
        <w:tc>
          <w:tcPr>
            <w:tcW w:w="2589" w:type="dxa"/>
            <w:vAlign w:val="center"/>
          </w:tcPr>
          <w:p w:rsidR="00D42933" w:rsidRPr="009B0F82" w:rsidRDefault="00D42933" w:rsidP="00412738">
            <w:pPr>
              <w:shd w:val="clear" w:color="auto" w:fill="FFFFFF"/>
              <w:ind w:right="34"/>
              <w:jc w:val="center"/>
            </w:pPr>
            <w:r w:rsidRPr="009B0F82">
              <w:lastRenderedPageBreak/>
              <w:t>Оценка 4</w:t>
            </w:r>
          </w:p>
          <w:p w:rsidR="00D42933" w:rsidRPr="009B0F82" w:rsidRDefault="00D42933" w:rsidP="00412738">
            <w:pPr>
              <w:shd w:val="clear" w:color="auto" w:fill="FFFFFF"/>
              <w:ind w:right="34"/>
              <w:jc w:val="center"/>
            </w:pPr>
            <w:r w:rsidRPr="009B0F82">
              <w:t>(хорошо)</w:t>
            </w:r>
          </w:p>
          <w:p w:rsidR="00D42933" w:rsidRPr="009B0F82" w:rsidRDefault="00D42933" w:rsidP="00412738">
            <w:pPr>
              <w:jc w:val="center"/>
              <w:rPr>
                <w:b/>
                <w:bCs/>
              </w:rPr>
            </w:pPr>
          </w:p>
        </w:tc>
        <w:tc>
          <w:tcPr>
            <w:tcW w:w="7192" w:type="dxa"/>
          </w:tcPr>
          <w:p w:rsidR="00D42933" w:rsidRPr="009B0F82" w:rsidRDefault="00D42933" w:rsidP="00412738">
            <w:pPr>
              <w:tabs>
                <w:tab w:val="left" w:pos="708"/>
                <w:tab w:val="left" w:pos="3980"/>
              </w:tabs>
              <w:jc w:val="both"/>
              <w:rPr>
                <w:kern w:val="1"/>
              </w:rPr>
            </w:pPr>
            <w:r w:rsidRPr="009B0F82">
              <w:rPr>
                <w:kern w:val="1"/>
              </w:rPr>
              <w:t>ответ удовлетворяет в основном требованиям на оценку «5», но при этом имеет место один из недостатков:</w:t>
            </w:r>
          </w:p>
          <w:p w:rsidR="00D42933" w:rsidRPr="009B0F82" w:rsidRDefault="00D42933" w:rsidP="00412738">
            <w:pPr>
              <w:tabs>
                <w:tab w:val="left" w:pos="708"/>
                <w:tab w:val="left" w:pos="3980"/>
              </w:tabs>
              <w:jc w:val="both"/>
              <w:rPr>
                <w:kern w:val="1"/>
              </w:rPr>
            </w:pPr>
            <w:r w:rsidRPr="009B0F82">
              <w:rPr>
                <w:kern w:val="1"/>
              </w:rPr>
              <w:t xml:space="preserve"> - в усвоении учебного материала допущены небольшие пробелы, не исказившие содержание ответа;</w:t>
            </w:r>
          </w:p>
          <w:p w:rsidR="00D42933" w:rsidRPr="009B0F82" w:rsidRDefault="00D42933" w:rsidP="00412738">
            <w:pPr>
              <w:tabs>
                <w:tab w:val="left" w:pos="708"/>
                <w:tab w:val="left" w:pos="3980"/>
              </w:tabs>
              <w:jc w:val="both"/>
              <w:rPr>
                <w:kern w:val="1"/>
              </w:rPr>
            </w:pPr>
            <w:r w:rsidRPr="009B0F82">
              <w:rPr>
                <w:kern w:val="1"/>
              </w:rPr>
              <w:t xml:space="preserve">- в решении </w:t>
            </w:r>
            <w:r w:rsidR="00CF5A79">
              <w:rPr>
                <w:kern w:val="1"/>
              </w:rPr>
              <w:t xml:space="preserve">экономических и управленческих </w:t>
            </w:r>
            <w:r w:rsidRPr="009B0F82">
              <w:rPr>
                <w:kern w:val="1"/>
              </w:rPr>
              <w:t>задач допущены незначительные неточности.</w:t>
            </w:r>
          </w:p>
        </w:tc>
      </w:tr>
      <w:tr w:rsidR="00D42933" w:rsidRPr="009B0F82" w:rsidTr="00412738">
        <w:tc>
          <w:tcPr>
            <w:tcW w:w="2589" w:type="dxa"/>
            <w:vAlign w:val="center"/>
          </w:tcPr>
          <w:p w:rsidR="00D42933" w:rsidRPr="009B0F82" w:rsidRDefault="00D42933" w:rsidP="00412738">
            <w:pPr>
              <w:jc w:val="center"/>
            </w:pPr>
            <w:r w:rsidRPr="009B0F82">
              <w:t>Оценка 3</w:t>
            </w:r>
          </w:p>
          <w:p w:rsidR="00D42933" w:rsidRPr="009B0F82" w:rsidRDefault="00D42933" w:rsidP="00412738">
            <w:pPr>
              <w:jc w:val="center"/>
              <w:rPr>
                <w:b/>
                <w:bCs/>
              </w:rPr>
            </w:pPr>
            <w:r w:rsidRPr="009B0F82">
              <w:t>(удовлетворительно)</w:t>
            </w:r>
          </w:p>
        </w:tc>
        <w:tc>
          <w:tcPr>
            <w:tcW w:w="7192" w:type="dxa"/>
          </w:tcPr>
          <w:p w:rsidR="00D42933" w:rsidRPr="009B0F82" w:rsidRDefault="00D42933" w:rsidP="00412738">
            <w:pPr>
              <w:tabs>
                <w:tab w:val="left" w:pos="708"/>
                <w:tab w:val="left" w:pos="3980"/>
              </w:tabs>
              <w:jc w:val="both"/>
              <w:rPr>
                <w:kern w:val="1"/>
              </w:rPr>
            </w:pPr>
            <w:r w:rsidRPr="009B0F82">
              <w:rPr>
                <w:kern w:val="1"/>
              </w:rPr>
              <w:t>- 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материала;</w:t>
            </w:r>
          </w:p>
          <w:p w:rsidR="00D42933" w:rsidRPr="009B0F82" w:rsidRDefault="00D42933" w:rsidP="00412738">
            <w:pPr>
              <w:tabs>
                <w:tab w:val="left" w:pos="708"/>
                <w:tab w:val="left" w:pos="3980"/>
              </w:tabs>
              <w:jc w:val="both"/>
              <w:rPr>
                <w:kern w:val="1"/>
              </w:rPr>
            </w:pPr>
            <w:r w:rsidRPr="009B0F82">
              <w:rPr>
                <w:kern w:val="1"/>
              </w:rPr>
              <w:t xml:space="preserve">- имелись затруднения или допущены ошибки в определении понятий, использовании терминологии, описании физических законов, явлений и процессов, решении </w:t>
            </w:r>
            <w:r w:rsidR="00CF5A79">
              <w:rPr>
                <w:kern w:val="1"/>
              </w:rPr>
              <w:t xml:space="preserve">экономических и управленческих </w:t>
            </w:r>
            <w:r w:rsidRPr="009B0F82">
              <w:rPr>
                <w:kern w:val="1"/>
              </w:rPr>
              <w:t xml:space="preserve">задач, исправленные после нескольких наводящих вопросов; </w:t>
            </w:r>
          </w:p>
          <w:p w:rsidR="00D42933" w:rsidRPr="009B0F82" w:rsidRDefault="00D42933" w:rsidP="00412738">
            <w:pPr>
              <w:tabs>
                <w:tab w:val="left" w:pos="708"/>
                <w:tab w:val="left" w:pos="3980"/>
              </w:tabs>
              <w:jc w:val="both"/>
              <w:rPr>
                <w:kern w:val="1"/>
              </w:rPr>
            </w:pPr>
            <w:r w:rsidRPr="009B0F82">
              <w:rPr>
                <w:kern w:val="1"/>
              </w:rPr>
              <w:t xml:space="preserve">- неполное знание теоретического материала; </w:t>
            </w:r>
            <w:proofErr w:type="gramStart"/>
            <w:r>
              <w:rPr>
                <w:kern w:val="1"/>
              </w:rPr>
              <w:t>обучающийся</w:t>
            </w:r>
            <w:proofErr w:type="gramEnd"/>
            <w:r w:rsidRPr="009B0F82">
              <w:rPr>
                <w:kern w:val="1"/>
              </w:rPr>
              <w:t xml:space="preserve"> не может применить теорию в новой ситуации.</w:t>
            </w:r>
          </w:p>
        </w:tc>
      </w:tr>
      <w:tr w:rsidR="00D42933" w:rsidRPr="009B0F82" w:rsidTr="00412738">
        <w:tc>
          <w:tcPr>
            <w:tcW w:w="2589" w:type="dxa"/>
            <w:vAlign w:val="center"/>
          </w:tcPr>
          <w:p w:rsidR="00D42933" w:rsidRPr="009B0F82" w:rsidRDefault="00D42933" w:rsidP="00412738">
            <w:pPr>
              <w:jc w:val="center"/>
            </w:pPr>
            <w:r w:rsidRPr="009B0F82">
              <w:t>Оценка 2</w:t>
            </w:r>
          </w:p>
          <w:p w:rsidR="00D42933" w:rsidRPr="009B0F82" w:rsidRDefault="00D42933" w:rsidP="00412738">
            <w:pPr>
              <w:jc w:val="center"/>
              <w:rPr>
                <w:b/>
                <w:bCs/>
              </w:rPr>
            </w:pPr>
            <w:r w:rsidRPr="009B0F82">
              <w:t>(неудовлетворительно)</w:t>
            </w:r>
          </w:p>
        </w:tc>
        <w:tc>
          <w:tcPr>
            <w:tcW w:w="7192" w:type="dxa"/>
          </w:tcPr>
          <w:p w:rsidR="00D42933" w:rsidRPr="009B0F82" w:rsidRDefault="00D42933" w:rsidP="00412738">
            <w:pPr>
              <w:shd w:val="clear" w:color="auto" w:fill="FFFFFF"/>
              <w:spacing w:before="5"/>
              <w:ind w:right="34"/>
              <w:jc w:val="both"/>
              <w:rPr>
                <w:kern w:val="1"/>
              </w:rPr>
            </w:pPr>
            <w:r w:rsidRPr="009B0F82">
              <w:rPr>
                <w:kern w:val="1"/>
              </w:rPr>
              <w:t>- не раскрыто основное содержание учебного материала;</w:t>
            </w:r>
          </w:p>
          <w:p w:rsidR="00D42933" w:rsidRPr="009B0F82" w:rsidRDefault="00D42933" w:rsidP="00412738">
            <w:pPr>
              <w:shd w:val="clear" w:color="auto" w:fill="FFFFFF"/>
              <w:spacing w:before="5"/>
              <w:ind w:right="34"/>
              <w:jc w:val="both"/>
              <w:rPr>
                <w:kern w:val="1"/>
              </w:rPr>
            </w:pPr>
            <w:r w:rsidRPr="009B0F82">
              <w:rPr>
                <w:kern w:val="1"/>
              </w:rPr>
              <w:t xml:space="preserve">- обнаружено незнание или непонимание большей или наиболее важной части учебного материала; </w:t>
            </w:r>
          </w:p>
          <w:p w:rsidR="00D42933" w:rsidRPr="009B0F82" w:rsidRDefault="00D42933" w:rsidP="00CF5A79">
            <w:pPr>
              <w:shd w:val="clear" w:color="auto" w:fill="FFFFFF"/>
              <w:spacing w:before="5"/>
              <w:ind w:right="34"/>
              <w:jc w:val="both"/>
            </w:pPr>
            <w:r w:rsidRPr="009B0F82">
              <w:rPr>
                <w:kern w:val="1"/>
              </w:rPr>
              <w:t xml:space="preserve">- допущены ошибки в определении понятий, при использовании терминологии, в описании </w:t>
            </w:r>
            <w:r w:rsidR="00CF5A79">
              <w:rPr>
                <w:kern w:val="1"/>
              </w:rPr>
              <w:t>экономических</w:t>
            </w:r>
            <w:r w:rsidRPr="009B0F82">
              <w:rPr>
                <w:kern w:val="1"/>
              </w:rPr>
              <w:t xml:space="preserve"> законов, явлений и процессов, решении</w:t>
            </w:r>
            <w:r w:rsidR="00CF5A79">
              <w:rPr>
                <w:kern w:val="1"/>
              </w:rPr>
              <w:t xml:space="preserve"> экономических и управленческих</w:t>
            </w:r>
            <w:r w:rsidRPr="009B0F82">
              <w:rPr>
                <w:kern w:val="1"/>
              </w:rPr>
              <w:t xml:space="preserve"> задач, которые не исправлены после нескольких наводящих вопросов. </w:t>
            </w:r>
          </w:p>
        </w:tc>
      </w:tr>
    </w:tbl>
    <w:p w:rsidR="00D42933" w:rsidRPr="009B0F82" w:rsidRDefault="00D42933" w:rsidP="00D42933">
      <w:pPr>
        <w:tabs>
          <w:tab w:val="left" w:pos="708"/>
          <w:tab w:val="left" w:pos="3980"/>
        </w:tabs>
        <w:ind w:firstLine="709"/>
        <w:jc w:val="center"/>
        <w:rPr>
          <w:b/>
          <w:bCs/>
        </w:rPr>
      </w:pPr>
    </w:p>
    <w:p w:rsidR="009B599C" w:rsidRDefault="009B599C" w:rsidP="009B599C">
      <w:pPr>
        <w:ind w:firstLine="709"/>
        <w:jc w:val="center"/>
        <w:rPr>
          <w:bCs/>
        </w:rPr>
      </w:pPr>
      <w:r w:rsidRPr="004B7BF4">
        <w:rPr>
          <w:bCs/>
        </w:rPr>
        <w:t>4.1.</w:t>
      </w:r>
      <w:r w:rsidR="00757B5F">
        <w:rPr>
          <w:bCs/>
        </w:rPr>
        <w:t>2</w:t>
      </w:r>
      <w:r w:rsidRPr="004B7BF4">
        <w:rPr>
          <w:bCs/>
        </w:rPr>
        <w:t xml:space="preserve">. </w:t>
      </w:r>
      <w:r w:rsidR="00227E12">
        <w:rPr>
          <w:bCs/>
        </w:rPr>
        <w:t>Тестирование</w:t>
      </w:r>
    </w:p>
    <w:p w:rsidR="00227E12" w:rsidRDefault="00227E12" w:rsidP="009B599C">
      <w:pPr>
        <w:ind w:firstLine="709"/>
        <w:jc w:val="center"/>
        <w:rPr>
          <w:bCs/>
        </w:rPr>
      </w:pPr>
    </w:p>
    <w:p w:rsidR="00227E12" w:rsidRPr="007B0425" w:rsidRDefault="00227E12" w:rsidP="00227E12">
      <w:pPr>
        <w:ind w:firstLine="567"/>
        <w:jc w:val="both"/>
      </w:pPr>
      <w:r w:rsidRPr="007B0425">
        <w:t xml:space="preserve">Тестирование используется для оценки качества освоения обучающимся основной профессиональной образовательной программы по отдельным темам или разделам дисциплины. Тест представляет собой комплекс стандартизированных заданий, позволяющий упростить процедуру измерения знаний и умений обучающихся. Обучающимся выдаются тестовые задания с формулировкой вопросов и предложением выбрать один правильный ответ из нескольких вариантов ответов. </w:t>
      </w:r>
    </w:p>
    <w:p w:rsidR="00227E12" w:rsidRDefault="00227E12" w:rsidP="00227E12">
      <w:pPr>
        <w:ind w:firstLine="567"/>
        <w:jc w:val="both"/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6106"/>
        <w:gridCol w:w="2878"/>
      </w:tblGrid>
      <w:tr w:rsidR="00227E12" w:rsidRPr="007B0425" w:rsidTr="00A56D75">
        <w:tc>
          <w:tcPr>
            <w:tcW w:w="705" w:type="dxa"/>
            <w:vMerge w:val="restart"/>
          </w:tcPr>
          <w:p w:rsidR="00227E12" w:rsidRPr="007B0425" w:rsidRDefault="00227E12" w:rsidP="00A56D75">
            <w:pPr>
              <w:jc w:val="center"/>
            </w:pPr>
            <w:r w:rsidRPr="007B0425">
              <w:t>№</w:t>
            </w:r>
          </w:p>
        </w:tc>
        <w:tc>
          <w:tcPr>
            <w:tcW w:w="6106" w:type="dxa"/>
          </w:tcPr>
          <w:p w:rsidR="00227E12" w:rsidRPr="007B0425" w:rsidRDefault="00227E12" w:rsidP="00A56D75">
            <w:pPr>
              <w:jc w:val="center"/>
            </w:pPr>
            <w:r w:rsidRPr="007B0425">
              <w:t>Оценочные средства</w:t>
            </w:r>
          </w:p>
        </w:tc>
        <w:tc>
          <w:tcPr>
            <w:tcW w:w="2878" w:type="dxa"/>
            <w:vMerge w:val="restart"/>
          </w:tcPr>
          <w:p w:rsidR="00227E12" w:rsidRPr="007B0425" w:rsidRDefault="00227E12" w:rsidP="00A56D75">
            <w:pPr>
              <w:jc w:val="center"/>
            </w:pPr>
            <w:r w:rsidRPr="007B0425">
              <w:t>Код и наименование индикатора компетенции</w:t>
            </w:r>
          </w:p>
        </w:tc>
      </w:tr>
      <w:tr w:rsidR="00227E12" w:rsidRPr="007B0425" w:rsidTr="00A56D75">
        <w:trPr>
          <w:trHeight w:val="241"/>
        </w:trPr>
        <w:tc>
          <w:tcPr>
            <w:tcW w:w="705" w:type="dxa"/>
            <w:vMerge/>
          </w:tcPr>
          <w:p w:rsidR="00227E12" w:rsidRPr="007B0425" w:rsidRDefault="00227E12" w:rsidP="00A56D75">
            <w:pPr>
              <w:jc w:val="both"/>
            </w:pPr>
          </w:p>
        </w:tc>
        <w:tc>
          <w:tcPr>
            <w:tcW w:w="6106" w:type="dxa"/>
          </w:tcPr>
          <w:p w:rsidR="00227E12" w:rsidRPr="007B0425" w:rsidRDefault="00227E12" w:rsidP="00A56D75">
            <w:pPr>
              <w:jc w:val="both"/>
            </w:pPr>
            <w:r w:rsidRPr="007B0425">
              <w:t xml:space="preserve">Типовые контрольные задания и (или) иные материалы, необходимые для оценки знаний, умений, навыков и (или) опыта деятельности, характеризующих </w:t>
            </w:r>
            <w:proofErr w:type="spellStart"/>
            <w:r w:rsidRPr="007B0425">
              <w:t>сформированность</w:t>
            </w:r>
            <w:proofErr w:type="spellEnd"/>
            <w:r w:rsidRPr="007B0425">
              <w:t xml:space="preserve"> компетенций в процессе освоения дисциплины</w:t>
            </w:r>
          </w:p>
        </w:tc>
        <w:tc>
          <w:tcPr>
            <w:tcW w:w="2878" w:type="dxa"/>
            <w:vMerge/>
          </w:tcPr>
          <w:p w:rsidR="00227E12" w:rsidRPr="007B0425" w:rsidRDefault="00227E12" w:rsidP="00A56D75">
            <w:pPr>
              <w:jc w:val="both"/>
            </w:pPr>
          </w:p>
        </w:tc>
      </w:tr>
      <w:tr w:rsidR="00215ED3" w:rsidRPr="000535D1" w:rsidTr="00A56D75">
        <w:trPr>
          <w:trHeight w:val="1314"/>
        </w:trPr>
        <w:tc>
          <w:tcPr>
            <w:tcW w:w="705" w:type="dxa"/>
          </w:tcPr>
          <w:p w:rsidR="00215ED3" w:rsidRPr="007B0425" w:rsidRDefault="00215ED3" w:rsidP="00215ED3">
            <w:pPr>
              <w:jc w:val="center"/>
            </w:pPr>
            <w:r>
              <w:t>5</w:t>
            </w:r>
          </w:p>
        </w:tc>
        <w:tc>
          <w:tcPr>
            <w:tcW w:w="6106" w:type="dxa"/>
          </w:tcPr>
          <w:p w:rsidR="00215ED3" w:rsidRPr="00EE1080" w:rsidRDefault="00215ED3" w:rsidP="00215ED3">
            <w:pPr>
              <w:pStyle w:val="aff4"/>
              <w:spacing w:before="0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1. </w:t>
            </w:r>
            <w:r w:rsidRPr="00EE1080">
              <w:rPr>
                <w:color w:val="000000"/>
              </w:rPr>
              <w:t>Стратегия, определяемая на этапе конкурентного анализа в процессе стратегического планирования</w:t>
            </w:r>
          </w:p>
          <w:p w:rsidR="00215ED3" w:rsidRPr="00EE1080" w:rsidRDefault="00215ED3" w:rsidP="00215ED3">
            <w:pPr>
              <w:pStyle w:val="quiz-cardanswer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EE1080">
              <w:rPr>
                <w:color w:val="000000"/>
              </w:rPr>
              <w:t>общая</w:t>
            </w:r>
          </w:p>
          <w:p w:rsidR="00215ED3" w:rsidRDefault="00215ED3" w:rsidP="00215ED3">
            <w:pPr>
              <w:pStyle w:val="quiz-cardanswer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- </w:t>
            </w:r>
            <w:r w:rsidRPr="00EE1080">
              <w:rPr>
                <w:b/>
                <w:color w:val="000000"/>
              </w:rPr>
              <w:t>конкурентная</w:t>
            </w:r>
          </w:p>
          <w:p w:rsidR="00215ED3" w:rsidRDefault="00215ED3" w:rsidP="00215ED3">
            <w:pPr>
              <w:pStyle w:val="quiz-cardanswer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 т</w:t>
            </w:r>
            <w:r w:rsidRPr="00EE1080">
              <w:rPr>
                <w:color w:val="000000"/>
              </w:rPr>
              <w:t>оварная</w:t>
            </w:r>
          </w:p>
          <w:p w:rsidR="00215ED3" w:rsidRPr="00EE1080" w:rsidRDefault="00215ED3" w:rsidP="00215ED3">
            <w:pPr>
              <w:pStyle w:val="quiz-cardanswer"/>
              <w:spacing w:before="0" w:beforeAutospacing="0" w:after="0" w:afterAutospacing="0"/>
              <w:jc w:val="both"/>
              <w:rPr>
                <w:b/>
                <w:color w:val="000000"/>
              </w:rPr>
            </w:pPr>
          </w:p>
          <w:p w:rsidR="00215ED3" w:rsidRPr="00EE1080" w:rsidRDefault="00215ED3" w:rsidP="00215ED3">
            <w:pPr>
              <w:jc w:val="both"/>
              <w:rPr>
                <w:color w:val="000000"/>
              </w:rPr>
            </w:pPr>
            <w:r w:rsidRPr="00EE1080">
              <w:rPr>
                <w:color w:val="000000"/>
              </w:rPr>
              <w:t>2. Метод, наиболее оптимально прогнозирующий темпы роста реальных доходов населения</w:t>
            </w:r>
          </w:p>
          <w:p w:rsidR="00215ED3" w:rsidRPr="00EE1080" w:rsidRDefault="00215ED3" w:rsidP="00215ED3">
            <w:pPr>
              <w:pStyle w:val="quiz-cardanswer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EE1080">
              <w:rPr>
                <w:color w:val="000000"/>
              </w:rPr>
              <w:t> сравнения</w:t>
            </w:r>
          </w:p>
          <w:p w:rsidR="00215ED3" w:rsidRPr="00EE1080" w:rsidRDefault="00215ED3" w:rsidP="00215ED3">
            <w:pPr>
              <w:pStyle w:val="quiz-cardanswer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>-</w:t>
            </w:r>
            <w:r w:rsidRPr="00EE1080">
              <w:rPr>
                <w:color w:val="000000"/>
              </w:rPr>
              <w:t> </w:t>
            </w:r>
            <w:r w:rsidRPr="00EE1080">
              <w:rPr>
                <w:b/>
                <w:color w:val="000000"/>
              </w:rPr>
              <w:t>корректировки по индексу цен</w:t>
            </w:r>
          </w:p>
          <w:p w:rsidR="00215ED3" w:rsidRDefault="00215ED3" w:rsidP="00215ED3">
            <w:pPr>
              <w:pStyle w:val="quiz-cardanswer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-</w:t>
            </w:r>
            <w:r w:rsidRPr="00EE1080">
              <w:rPr>
                <w:color w:val="000000"/>
              </w:rPr>
              <w:t> эластичности спроса</w:t>
            </w:r>
          </w:p>
          <w:p w:rsidR="00215ED3" w:rsidRPr="00EE1080" w:rsidRDefault="00215ED3" w:rsidP="00215ED3">
            <w:pPr>
              <w:pStyle w:val="quiz-cardanswer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215ED3" w:rsidRPr="00EE1080" w:rsidRDefault="00215ED3" w:rsidP="00215ED3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3. </w:t>
            </w:r>
            <w:r w:rsidRPr="00EE1080">
              <w:rPr>
                <w:color w:val="000000"/>
              </w:rPr>
              <w:t>Методы, наиболее предпочтительные при прогнозировании спроса на потребительские товары</w:t>
            </w:r>
          </w:p>
          <w:p w:rsidR="00215ED3" w:rsidRPr="00EE1080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EE1080">
              <w:rPr>
                <w:color w:val="000000"/>
              </w:rPr>
              <w:t> экстраполяции</w:t>
            </w:r>
          </w:p>
          <w:p w:rsidR="00215ED3" w:rsidRPr="00EE1080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>-</w:t>
            </w:r>
            <w:r w:rsidRPr="00EE1080">
              <w:rPr>
                <w:color w:val="000000"/>
              </w:rPr>
              <w:t> </w:t>
            </w:r>
            <w:r w:rsidRPr="00EE1080">
              <w:rPr>
                <w:b/>
                <w:color w:val="000000"/>
              </w:rPr>
              <w:t>экспертных оценок</w:t>
            </w:r>
          </w:p>
          <w:p w:rsidR="00215ED3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EE1080">
              <w:rPr>
                <w:color w:val="000000"/>
              </w:rPr>
              <w:t> факторного анализа</w:t>
            </w:r>
          </w:p>
          <w:p w:rsidR="00215ED3" w:rsidRPr="00EE1080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215ED3" w:rsidRPr="00EE1080" w:rsidRDefault="00215ED3" w:rsidP="00215ED3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4. </w:t>
            </w:r>
            <w:r w:rsidRPr="00EE1080">
              <w:rPr>
                <w:color w:val="000000"/>
              </w:rPr>
              <w:t>Базовое направление при разработке региональной территориально-отраслевой модели прогноза</w:t>
            </w:r>
          </w:p>
          <w:p w:rsidR="00215ED3" w:rsidRPr="00EE1080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EE1080">
              <w:rPr>
                <w:color w:val="000000"/>
              </w:rPr>
              <w:t> директивное сверху вниз</w:t>
            </w:r>
          </w:p>
          <w:p w:rsidR="00215ED3" w:rsidRPr="00EE1080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  <w:r w:rsidRPr="00EE1080">
              <w:rPr>
                <w:b/>
                <w:color w:val="000000"/>
              </w:rPr>
              <w:t> индикативное снизу вверх</w:t>
            </w:r>
          </w:p>
          <w:p w:rsidR="00215ED3" w:rsidRPr="00EE1080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EE1080">
              <w:rPr>
                <w:color w:val="000000"/>
              </w:rPr>
              <w:t> </w:t>
            </w:r>
            <w:proofErr w:type="gramStart"/>
            <w:r w:rsidRPr="00EE1080">
              <w:rPr>
                <w:color w:val="000000"/>
              </w:rPr>
              <w:t>реактивное</w:t>
            </w:r>
            <w:proofErr w:type="gramEnd"/>
            <w:r w:rsidRPr="00EE1080">
              <w:rPr>
                <w:color w:val="000000"/>
              </w:rPr>
              <w:t xml:space="preserve"> по периодам</w:t>
            </w:r>
          </w:p>
          <w:p w:rsidR="00215ED3" w:rsidRDefault="00215ED3" w:rsidP="00215ED3">
            <w:pPr>
              <w:shd w:val="clear" w:color="auto" w:fill="FFFFFF"/>
              <w:jc w:val="both"/>
              <w:rPr>
                <w:color w:val="000000"/>
              </w:rPr>
            </w:pPr>
          </w:p>
          <w:p w:rsidR="00215ED3" w:rsidRPr="00EE1080" w:rsidRDefault="00215ED3" w:rsidP="00215ED3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5. </w:t>
            </w:r>
            <w:r w:rsidRPr="00EE1080">
              <w:rPr>
                <w:color w:val="000000"/>
              </w:rPr>
              <w:t>Стратегия, определяемая на этапе стратегического анализа при использовании способа ликвидации разрыва</w:t>
            </w:r>
          </w:p>
          <w:p w:rsidR="00215ED3" w:rsidRPr="00EE1080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EE1080">
              <w:rPr>
                <w:color w:val="000000"/>
              </w:rPr>
              <w:t> товарная</w:t>
            </w:r>
          </w:p>
          <w:p w:rsidR="00215ED3" w:rsidRPr="00EE1080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  <w:r w:rsidRPr="00EE1080">
              <w:rPr>
                <w:b/>
                <w:color w:val="000000"/>
              </w:rPr>
              <w:t> развития</w:t>
            </w:r>
          </w:p>
          <w:p w:rsidR="00215ED3" w:rsidRPr="00EE1080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EE1080">
              <w:rPr>
                <w:color w:val="000000"/>
              </w:rPr>
              <w:t> функциональная</w:t>
            </w:r>
          </w:p>
          <w:p w:rsidR="00215ED3" w:rsidRDefault="00215ED3" w:rsidP="00215ED3">
            <w:pPr>
              <w:shd w:val="clear" w:color="auto" w:fill="FFFFFF"/>
              <w:jc w:val="both"/>
              <w:rPr>
                <w:color w:val="000000"/>
              </w:rPr>
            </w:pPr>
          </w:p>
          <w:p w:rsidR="00215ED3" w:rsidRPr="00EE1080" w:rsidRDefault="00215ED3" w:rsidP="00215ED3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6. </w:t>
            </w:r>
            <w:r w:rsidRPr="00EE1080">
              <w:rPr>
                <w:color w:val="000000"/>
              </w:rPr>
              <w:t>Определяющее значение при прогнозировании промышленного развития на макроуровне имеют …</w:t>
            </w:r>
          </w:p>
          <w:p w:rsidR="00215ED3" w:rsidRPr="00EE1080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EE1080">
              <w:rPr>
                <w:color w:val="000000"/>
              </w:rPr>
              <w:t> исследования рынков</w:t>
            </w:r>
          </w:p>
          <w:p w:rsidR="00215ED3" w:rsidRPr="00EE1080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>-</w:t>
            </w:r>
            <w:r w:rsidRPr="00EE1080">
              <w:rPr>
                <w:color w:val="000000"/>
              </w:rPr>
              <w:t> </w:t>
            </w:r>
            <w:r w:rsidRPr="00EE1080">
              <w:rPr>
                <w:b/>
                <w:color w:val="000000"/>
              </w:rPr>
              <w:t>приоритеты развития</w:t>
            </w:r>
          </w:p>
          <w:p w:rsidR="00215ED3" w:rsidRPr="00EE1080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EE1080">
              <w:rPr>
                <w:color w:val="000000"/>
              </w:rPr>
              <w:t> расчеты возможностей</w:t>
            </w:r>
          </w:p>
          <w:p w:rsidR="00215ED3" w:rsidRDefault="00215ED3" w:rsidP="00215ED3">
            <w:pPr>
              <w:shd w:val="clear" w:color="auto" w:fill="FFFFFF"/>
              <w:jc w:val="both"/>
              <w:rPr>
                <w:color w:val="000000"/>
              </w:rPr>
            </w:pPr>
          </w:p>
          <w:p w:rsidR="00215ED3" w:rsidRPr="00EE1080" w:rsidRDefault="00215ED3" w:rsidP="00215ED3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7. </w:t>
            </w:r>
            <w:r w:rsidRPr="00EE1080">
              <w:rPr>
                <w:color w:val="000000"/>
              </w:rPr>
              <w:t>Наиболее точный показатель эффективности инвестиций в условиях рыночных отношений</w:t>
            </w:r>
          </w:p>
          <w:p w:rsidR="00215ED3" w:rsidRPr="00EE1080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EE1080">
              <w:rPr>
                <w:color w:val="000000"/>
              </w:rPr>
              <w:t> срок окупаемости</w:t>
            </w:r>
          </w:p>
          <w:p w:rsidR="00215ED3" w:rsidRPr="00EE1080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EE1080">
              <w:rPr>
                <w:color w:val="000000"/>
              </w:rPr>
              <w:t> индекс доходности</w:t>
            </w:r>
          </w:p>
          <w:p w:rsidR="00215ED3" w:rsidRPr="00EE1080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>-</w:t>
            </w:r>
            <w:r w:rsidRPr="00EE1080">
              <w:rPr>
                <w:color w:val="000000"/>
              </w:rPr>
              <w:t> </w:t>
            </w:r>
            <w:r w:rsidRPr="00EE1080">
              <w:rPr>
                <w:b/>
                <w:color w:val="000000"/>
              </w:rPr>
              <w:t>чистая дисконтированная стоимость</w:t>
            </w:r>
          </w:p>
          <w:p w:rsidR="00215ED3" w:rsidRDefault="00215ED3" w:rsidP="00215ED3">
            <w:pPr>
              <w:shd w:val="clear" w:color="auto" w:fill="FFFFFF"/>
              <w:jc w:val="both"/>
              <w:rPr>
                <w:color w:val="000000"/>
              </w:rPr>
            </w:pPr>
          </w:p>
          <w:p w:rsidR="00215ED3" w:rsidRPr="00EE1080" w:rsidRDefault="00215ED3" w:rsidP="00215ED3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8. </w:t>
            </w:r>
            <w:r w:rsidRPr="00EE1080">
              <w:rPr>
                <w:color w:val="000000"/>
              </w:rPr>
              <w:t>Виды ресурсов, учет и использование которых предполагает балансовый метод в планировании</w:t>
            </w:r>
          </w:p>
          <w:p w:rsidR="00215ED3" w:rsidRPr="00EE1080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>-</w:t>
            </w:r>
            <w:r w:rsidRPr="00EE1080">
              <w:rPr>
                <w:color w:val="000000"/>
              </w:rPr>
              <w:t> </w:t>
            </w:r>
            <w:r w:rsidRPr="00EE1080">
              <w:rPr>
                <w:b/>
                <w:color w:val="000000"/>
              </w:rPr>
              <w:t>материальные</w:t>
            </w:r>
          </w:p>
          <w:p w:rsidR="00215ED3" w:rsidRPr="00EE1080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EE1080">
              <w:rPr>
                <w:color w:val="000000"/>
              </w:rPr>
              <w:t> творческие</w:t>
            </w:r>
          </w:p>
          <w:p w:rsidR="00215ED3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EE1080">
              <w:rPr>
                <w:color w:val="000000"/>
              </w:rPr>
              <w:t> технические</w:t>
            </w:r>
          </w:p>
          <w:p w:rsidR="00215ED3" w:rsidRPr="00EE1080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215ED3" w:rsidRPr="00EE1080" w:rsidRDefault="00215ED3" w:rsidP="00215ED3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9. </w:t>
            </w:r>
            <w:r w:rsidRPr="00EE1080">
              <w:rPr>
                <w:color w:val="000000"/>
              </w:rPr>
              <w:t>Критерий, по которому наиболее предпочтительно оценивать эффективность функционирования экономического субъекта</w:t>
            </w:r>
          </w:p>
          <w:p w:rsidR="00215ED3" w:rsidRPr="00EE1080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EE1080">
              <w:rPr>
                <w:color w:val="000000"/>
              </w:rPr>
              <w:t> объем прибыли</w:t>
            </w:r>
          </w:p>
          <w:p w:rsidR="00215ED3" w:rsidRPr="00EE1080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EE1080">
              <w:rPr>
                <w:color w:val="000000"/>
              </w:rPr>
              <w:t> </w:t>
            </w:r>
            <w:r>
              <w:rPr>
                <w:color w:val="000000"/>
              </w:rPr>
              <w:t>р</w:t>
            </w:r>
            <w:r w:rsidRPr="00EE1080">
              <w:rPr>
                <w:color w:val="000000"/>
              </w:rPr>
              <w:t>ентабельность</w:t>
            </w:r>
          </w:p>
          <w:p w:rsidR="00215ED3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и</w:t>
            </w:r>
            <w:r w:rsidRPr="00EE1080">
              <w:rPr>
                <w:b/>
                <w:color w:val="000000"/>
              </w:rPr>
              <w:t>здержки производства</w:t>
            </w:r>
          </w:p>
          <w:p w:rsidR="00215ED3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</w:rPr>
            </w:pPr>
          </w:p>
          <w:p w:rsidR="00215ED3" w:rsidRPr="00EE1080" w:rsidRDefault="00215ED3" w:rsidP="00215ED3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10. </w:t>
            </w:r>
            <w:r w:rsidRPr="00EE1080">
              <w:rPr>
                <w:color w:val="000000"/>
              </w:rPr>
              <w:t>Наиболее эффективная конкурентная стратегия при прогнозировании параметров материального производства</w:t>
            </w:r>
          </w:p>
          <w:p w:rsidR="00215ED3" w:rsidRPr="00EE1080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>-</w:t>
            </w:r>
            <w:r w:rsidRPr="00EE1080">
              <w:rPr>
                <w:color w:val="000000"/>
              </w:rPr>
              <w:t> </w:t>
            </w:r>
            <w:r w:rsidRPr="00EE1080">
              <w:rPr>
                <w:b/>
                <w:color w:val="000000"/>
              </w:rPr>
              <w:t>низких издержек</w:t>
            </w:r>
          </w:p>
          <w:p w:rsidR="00215ED3" w:rsidRPr="00EE1080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EE1080">
              <w:rPr>
                <w:color w:val="000000"/>
              </w:rPr>
              <w:t> диверсификации</w:t>
            </w:r>
          </w:p>
          <w:p w:rsidR="00215ED3" w:rsidRPr="00EE1080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EE1080">
              <w:rPr>
                <w:color w:val="000000"/>
              </w:rPr>
              <w:t> специализации</w:t>
            </w:r>
          </w:p>
        </w:tc>
        <w:tc>
          <w:tcPr>
            <w:tcW w:w="2878" w:type="dxa"/>
          </w:tcPr>
          <w:p w:rsidR="00215ED3" w:rsidRDefault="00215ED3" w:rsidP="00215ED3">
            <w:pPr>
              <w:jc w:val="center"/>
            </w:pPr>
            <w:r>
              <w:lastRenderedPageBreak/>
              <w:t xml:space="preserve">ИД-3 </w:t>
            </w:r>
            <w:r>
              <w:rPr>
                <w:vertAlign w:val="subscript"/>
              </w:rPr>
              <w:t>УК</w:t>
            </w:r>
            <w:r w:rsidRPr="00394F96">
              <w:rPr>
                <w:vertAlign w:val="subscript"/>
              </w:rPr>
              <w:t>-</w:t>
            </w:r>
            <w:r>
              <w:rPr>
                <w:vertAlign w:val="subscript"/>
              </w:rPr>
              <w:t>11</w:t>
            </w:r>
            <w:r>
              <w:t xml:space="preserve"> </w:t>
            </w:r>
          </w:p>
          <w:p w:rsidR="00215ED3" w:rsidRPr="007B0425" w:rsidRDefault="00215ED3" w:rsidP="00215ED3">
            <w:pPr>
              <w:jc w:val="center"/>
            </w:pPr>
            <w:r w:rsidRPr="00E00A92">
              <w:t>Владеет навыками работы с законодательными и другими нормативными правовыми актами</w:t>
            </w:r>
          </w:p>
        </w:tc>
      </w:tr>
      <w:tr w:rsidR="00215ED3" w:rsidRPr="000535D1" w:rsidTr="00A56D75">
        <w:trPr>
          <w:trHeight w:val="1314"/>
        </w:trPr>
        <w:tc>
          <w:tcPr>
            <w:tcW w:w="705" w:type="dxa"/>
          </w:tcPr>
          <w:p w:rsidR="00215ED3" w:rsidRPr="007B0425" w:rsidRDefault="00215ED3" w:rsidP="00215ED3">
            <w:pPr>
              <w:jc w:val="center"/>
            </w:pPr>
            <w:r>
              <w:lastRenderedPageBreak/>
              <w:t>7</w:t>
            </w:r>
          </w:p>
        </w:tc>
        <w:tc>
          <w:tcPr>
            <w:tcW w:w="6106" w:type="dxa"/>
          </w:tcPr>
          <w:p w:rsidR="00215ED3" w:rsidRPr="00FF4CCD" w:rsidRDefault="00215ED3" w:rsidP="00215ED3">
            <w:pPr>
              <w:shd w:val="clear" w:color="auto" w:fill="FFFFFF"/>
              <w:spacing w:line="300" w:lineRule="atLeast"/>
              <w:jc w:val="both"/>
            </w:pPr>
            <w:r w:rsidRPr="00FF4CCD">
              <w:t>1. Метод, наиболее часто используемый при прогнозировании развития аграрно-промышленного комплекса</w:t>
            </w:r>
          </w:p>
          <w:p w:rsidR="00215ED3" w:rsidRPr="00FF4CCD" w:rsidRDefault="00215ED3" w:rsidP="001A4E6A">
            <w:pPr>
              <w:pStyle w:val="quiz-cardanswer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0"/>
              <w:jc w:val="both"/>
            </w:pPr>
            <w:r w:rsidRPr="00FF4CCD">
              <w:t> - нормативный</w:t>
            </w:r>
          </w:p>
          <w:p w:rsidR="00215ED3" w:rsidRPr="00FF4CCD" w:rsidRDefault="00215ED3" w:rsidP="001A4E6A">
            <w:pPr>
              <w:pStyle w:val="quiz-cardanswer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b/>
              </w:rPr>
            </w:pPr>
            <w:r w:rsidRPr="00FF4CCD">
              <w:t xml:space="preserve"> - </w:t>
            </w:r>
            <w:r w:rsidRPr="00FF4CCD">
              <w:rPr>
                <w:b/>
              </w:rPr>
              <w:t>балансовый</w:t>
            </w:r>
          </w:p>
          <w:p w:rsidR="00215ED3" w:rsidRPr="00FF4CCD" w:rsidRDefault="00215ED3" w:rsidP="001A4E6A">
            <w:pPr>
              <w:pStyle w:val="quiz-cardanswer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0"/>
              <w:jc w:val="both"/>
            </w:pPr>
            <w:r w:rsidRPr="00FF4CCD">
              <w:t> - экстраполяции</w:t>
            </w:r>
          </w:p>
          <w:p w:rsidR="00215ED3" w:rsidRPr="00FF4CCD" w:rsidRDefault="00215ED3" w:rsidP="00215ED3">
            <w:pPr>
              <w:shd w:val="clear" w:color="auto" w:fill="FFFFFF"/>
              <w:jc w:val="both"/>
            </w:pPr>
          </w:p>
          <w:p w:rsidR="00215ED3" w:rsidRPr="00FF4CCD" w:rsidRDefault="00215ED3" w:rsidP="00215ED3">
            <w:pPr>
              <w:shd w:val="clear" w:color="auto" w:fill="FFFFFF"/>
              <w:spacing w:line="300" w:lineRule="atLeast"/>
              <w:jc w:val="both"/>
            </w:pPr>
            <w:r w:rsidRPr="00FF4CCD">
              <w:t>2. Способы, получившие наибольшее применение при использовании метода экстраполяции в прогнозирование</w:t>
            </w:r>
          </w:p>
          <w:p w:rsidR="00215ED3" w:rsidRPr="00FF4CCD" w:rsidRDefault="00215ED3" w:rsidP="001A4E6A">
            <w:pPr>
              <w:pStyle w:val="quiz-cardanswer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ind w:left="0"/>
              <w:jc w:val="both"/>
            </w:pPr>
            <w:r w:rsidRPr="00FF4CCD">
              <w:t>- подбора функций</w:t>
            </w:r>
          </w:p>
          <w:p w:rsidR="00215ED3" w:rsidRPr="00FF4CCD" w:rsidRDefault="00215ED3" w:rsidP="001A4E6A">
            <w:pPr>
              <w:pStyle w:val="quiz-cardanswer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b/>
              </w:rPr>
            </w:pPr>
            <w:r w:rsidRPr="00FF4CCD">
              <w:rPr>
                <w:b/>
              </w:rPr>
              <w:t>- экспоненциального сглаживания</w:t>
            </w:r>
          </w:p>
          <w:p w:rsidR="00215ED3" w:rsidRPr="00FF4CCD" w:rsidRDefault="00215ED3" w:rsidP="001A4E6A">
            <w:pPr>
              <w:pStyle w:val="quiz-cardanswer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ind w:left="0"/>
              <w:jc w:val="both"/>
            </w:pPr>
            <w:r w:rsidRPr="00FF4CCD">
              <w:t>- линейной регрессии</w:t>
            </w:r>
          </w:p>
          <w:p w:rsidR="00215ED3" w:rsidRPr="00FF4CCD" w:rsidRDefault="00215ED3" w:rsidP="00215ED3">
            <w:pPr>
              <w:shd w:val="clear" w:color="auto" w:fill="FFFFFF"/>
              <w:spacing w:line="300" w:lineRule="atLeast"/>
              <w:jc w:val="both"/>
            </w:pPr>
          </w:p>
          <w:p w:rsidR="00215ED3" w:rsidRPr="00FF4CCD" w:rsidRDefault="00215ED3" w:rsidP="00215ED3">
            <w:pPr>
              <w:shd w:val="clear" w:color="auto" w:fill="FFFFFF"/>
              <w:spacing w:line="300" w:lineRule="atLeast"/>
              <w:jc w:val="both"/>
            </w:pPr>
            <w:r w:rsidRPr="00FF4CCD">
              <w:t>3. Стратегическое планирование разрабатывается как …</w:t>
            </w:r>
          </w:p>
          <w:p w:rsidR="00215ED3" w:rsidRPr="00FF4CCD" w:rsidRDefault="00215ED3" w:rsidP="001A4E6A">
            <w:pPr>
              <w:pStyle w:val="quiz-cardanswer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0"/>
              <w:jc w:val="both"/>
            </w:pPr>
            <w:r w:rsidRPr="00FF4CCD">
              <w:t>- директивное</w:t>
            </w:r>
          </w:p>
          <w:p w:rsidR="00215ED3" w:rsidRPr="00FF4CCD" w:rsidRDefault="00215ED3" w:rsidP="001A4E6A">
            <w:pPr>
              <w:pStyle w:val="quiz-cardanswer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b/>
              </w:rPr>
            </w:pPr>
            <w:r w:rsidRPr="00FF4CCD">
              <w:rPr>
                <w:b/>
              </w:rPr>
              <w:t>- самостоятельное</w:t>
            </w:r>
          </w:p>
          <w:p w:rsidR="00215ED3" w:rsidRPr="00FF4CCD" w:rsidRDefault="00215ED3" w:rsidP="001A4E6A">
            <w:pPr>
              <w:pStyle w:val="quiz-cardanswer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0"/>
              <w:jc w:val="both"/>
            </w:pPr>
            <w:r w:rsidRPr="00FF4CCD">
              <w:t>- тактическое</w:t>
            </w:r>
          </w:p>
          <w:p w:rsidR="00215ED3" w:rsidRPr="00FF4CCD" w:rsidRDefault="00215ED3" w:rsidP="00215ED3">
            <w:pPr>
              <w:shd w:val="clear" w:color="auto" w:fill="FFFFFF"/>
              <w:jc w:val="both"/>
            </w:pPr>
          </w:p>
          <w:p w:rsidR="00215ED3" w:rsidRPr="00FF4CCD" w:rsidRDefault="00215ED3" w:rsidP="00215ED3">
            <w:pPr>
              <w:shd w:val="clear" w:color="auto" w:fill="FFFFFF"/>
              <w:jc w:val="both"/>
            </w:pPr>
            <w:r w:rsidRPr="00FF4CCD">
              <w:t>4. Бизнес-план представляет собой …</w:t>
            </w:r>
            <w:r w:rsidRPr="00FF4CCD">
              <w:br/>
              <w:t>- документ, имеющий статус законодательного акта</w:t>
            </w:r>
            <w:r w:rsidRPr="00FF4CCD">
              <w:br/>
            </w:r>
            <w:r w:rsidRPr="00FF4CCD">
              <w:rPr>
                <w:b/>
                <w:bCs/>
              </w:rPr>
              <w:t>- рабочий инструмент предпринимателя для организации своей работы</w:t>
            </w:r>
            <w:r w:rsidRPr="00FF4CCD">
              <w:br/>
              <w:t>- аналитический материал, систематизирующий информацию о финансовой отчетности предприятия за ряд предыдущих лет</w:t>
            </w:r>
          </w:p>
          <w:p w:rsidR="00215ED3" w:rsidRPr="00FF4CCD" w:rsidRDefault="00215ED3" w:rsidP="00215ED3">
            <w:pPr>
              <w:shd w:val="clear" w:color="auto" w:fill="FFFFFF"/>
              <w:jc w:val="both"/>
            </w:pPr>
          </w:p>
          <w:p w:rsidR="00215ED3" w:rsidRPr="00FF4CCD" w:rsidRDefault="00215ED3" w:rsidP="00215ED3">
            <w:pPr>
              <w:shd w:val="clear" w:color="auto" w:fill="FFFFFF"/>
              <w:jc w:val="both"/>
            </w:pPr>
            <w:r w:rsidRPr="00FF4CCD">
              <w:t>5. Расчет движения денежных средств позволяет выявить …</w:t>
            </w:r>
          </w:p>
          <w:p w:rsidR="00215ED3" w:rsidRPr="00FF4CCD" w:rsidRDefault="00215ED3" w:rsidP="00215ED3">
            <w:pPr>
              <w:shd w:val="clear" w:color="auto" w:fill="FFFFFF"/>
              <w:jc w:val="both"/>
              <w:rPr>
                <w:b/>
                <w:bCs/>
              </w:rPr>
            </w:pPr>
            <w:r w:rsidRPr="00FF4CCD">
              <w:t>- дебиторов, которые систематически не платят за продукцию</w:t>
            </w:r>
            <w:r w:rsidRPr="00FF4CCD">
              <w:br/>
            </w:r>
            <w:r w:rsidRPr="00FF4CCD">
              <w:rPr>
                <w:b/>
                <w:bCs/>
              </w:rPr>
              <w:t>- периоды, когда будет иметь место дефицит наличных средств</w:t>
            </w:r>
          </w:p>
          <w:p w:rsidR="00215ED3" w:rsidRPr="00FF4CCD" w:rsidRDefault="00215ED3" w:rsidP="00215ED3">
            <w:pPr>
              <w:shd w:val="clear" w:color="auto" w:fill="FFFFFF"/>
              <w:jc w:val="both"/>
            </w:pPr>
            <w:r w:rsidRPr="00FF4CCD">
              <w:t>- уровень превышения постоянных издержек над переменными издержками</w:t>
            </w:r>
          </w:p>
          <w:p w:rsidR="00215ED3" w:rsidRPr="00FF4CCD" w:rsidRDefault="00215ED3" w:rsidP="00215ED3">
            <w:pPr>
              <w:shd w:val="clear" w:color="auto" w:fill="FFFFFF"/>
              <w:jc w:val="both"/>
            </w:pPr>
          </w:p>
          <w:p w:rsidR="00215ED3" w:rsidRPr="00FF4CCD" w:rsidRDefault="00215ED3" w:rsidP="00215ED3">
            <w:pPr>
              <w:shd w:val="clear" w:color="auto" w:fill="FFFFFF"/>
              <w:jc w:val="both"/>
            </w:pPr>
            <w:r w:rsidRPr="00FF4CCD">
              <w:t>6. План – это …</w:t>
            </w:r>
          </w:p>
          <w:p w:rsidR="00215ED3" w:rsidRPr="00FF4CCD" w:rsidRDefault="00215ED3" w:rsidP="00215ED3">
            <w:pPr>
              <w:shd w:val="clear" w:color="auto" w:fill="FFFFFF"/>
              <w:jc w:val="both"/>
            </w:pPr>
            <w:r w:rsidRPr="00FF4CCD">
              <w:t>- составление ряда взаимосвязанных между собой расчетных таблиц</w:t>
            </w:r>
          </w:p>
          <w:p w:rsidR="00215ED3" w:rsidRPr="00FF4CCD" w:rsidRDefault="00215ED3" w:rsidP="00215ED3">
            <w:pPr>
              <w:shd w:val="clear" w:color="auto" w:fill="FFFFFF"/>
              <w:jc w:val="both"/>
              <w:rPr>
                <w:b/>
                <w:bCs/>
              </w:rPr>
            </w:pPr>
            <w:r w:rsidRPr="00FF4CCD">
              <w:rPr>
                <w:b/>
                <w:bCs/>
              </w:rPr>
              <w:t>- порядок работы или перечень действий, которые должны быть произведены для достижения поставленных целей</w:t>
            </w:r>
          </w:p>
          <w:p w:rsidR="00215ED3" w:rsidRPr="00FF4CCD" w:rsidRDefault="00215ED3" w:rsidP="00215ED3">
            <w:pPr>
              <w:shd w:val="clear" w:color="auto" w:fill="FFFFFF"/>
              <w:jc w:val="both"/>
            </w:pPr>
            <w:r w:rsidRPr="00FF4CCD">
              <w:t>- выявление причин, приведших предприятие к финансовой несостоятельности</w:t>
            </w:r>
          </w:p>
          <w:p w:rsidR="00215ED3" w:rsidRPr="00FF4CCD" w:rsidRDefault="00215ED3" w:rsidP="00215ED3">
            <w:pPr>
              <w:jc w:val="both"/>
            </w:pPr>
          </w:p>
        </w:tc>
        <w:tc>
          <w:tcPr>
            <w:tcW w:w="2878" w:type="dxa"/>
          </w:tcPr>
          <w:p w:rsidR="00215ED3" w:rsidRPr="00E97F39" w:rsidRDefault="00215ED3" w:rsidP="00215ED3">
            <w:pPr>
              <w:jc w:val="center"/>
              <w:rPr>
                <w:vertAlign w:val="subscript"/>
              </w:rPr>
            </w:pPr>
            <w:r w:rsidRPr="00E97F39">
              <w:t>ИД-1.</w:t>
            </w:r>
            <w:r w:rsidRPr="00E97F39">
              <w:rPr>
                <w:vertAlign w:val="subscript"/>
              </w:rPr>
              <w:t>ОПК-4</w:t>
            </w:r>
          </w:p>
          <w:p w:rsidR="00215ED3" w:rsidRPr="00E97F39" w:rsidRDefault="00215ED3" w:rsidP="00215ED3">
            <w:pPr>
              <w:jc w:val="center"/>
            </w:pPr>
            <w:r w:rsidRPr="00E97F39">
              <w:t>Выявляет и оценивает возможности развития организации и бизнесов с учетом имеющихся ресурсов и компетенций</w:t>
            </w:r>
          </w:p>
        </w:tc>
      </w:tr>
      <w:tr w:rsidR="00215ED3" w:rsidRPr="000535D1" w:rsidTr="00A56D75">
        <w:trPr>
          <w:trHeight w:val="1314"/>
        </w:trPr>
        <w:tc>
          <w:tcPr>
            <w:tcW w:w="705" w:type="dxa"/>
          </w:tcPr>
          <w:p w:rsidR="00215ED3" w:rsidRPr="007B0425" w:rsidRDefault="00215ED3" w:rsidP="00215ED3">
            <w:pPr>
              <w:jc w:val="center"/>
            </w:pPr>
            <w:r>
              <w:t>8</w:t>
            </w:r>
          </w:p>
        </w:tc>
        <w:tc>
          <w:tcPr>
            <w:tcW w:w="6106" w:type="dxa"/>
          </w:tcPr>
          <w:p w:rsidR="00215ED3" w:rsidRPr="00FF4CCD" w:rsidRDefault="00215ED3" w:rsidP="00215ED3">
            <w:pPr>
              <w:shd w:val="clear" w:color="auto" w:fill="FFFFFF"/>
              <w:jc w:val="both"/>
            </w:pPr>
            <w:r w:rsidRPr="00FF4CCD">
              <w:t>1. Методы, получившие наибольшее распространение при прогнозировании спроса на промышленную продукцию</w:t>
            </w:r>
          </w:p>
          <w:p w:rsidR="00215ED3" w:rsidRPr="00FF4CCD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 w:rsidRPr="00FF4CCD">
              <w:t>- </w:t>
            </w:r>
            <w:r w:rsidRPr="00FF4CCD">
              <w:rPr>
                <w:b/>
              </w:rPr>
              <w:t>экстраполяции</w:t>
            </w:r>
          </w:p>
          <w:p w:rsidR="00215ED3" w:rsidRPr="00FF4CCD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</w:pPr>
            <w:r w:rsidRPr="00FF4CCD">
              <w:t>- экспертных оценок</w:t>
            </w:r>
          </w:p>
          <w:p w:rsidR="00215ED3" w:rsidRPr="00FF4CCD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</w:pPr>
            <w:r w:rsidRPr="00FF4CCD">
              <w:t>- моделирования</w:t>
            </w:r>
          </w:p>
          <w:p w:rsidR="00215ED3" w:rsidRPr="00FF4CCD" w:rsidRDefault="00215ED3" w:rsidP="00215ED3">
            <w:pPr>
              <w:shd w:val="clear" w:color="auto" w:fill="FFFFFF"/>
              <w:jc w:val="both"/>
            </w:pPr>
          </w:p>
          <w:p w:rsidR="00215ED3" w:rsidRPr="00FF4CCD" w:rsidRDefault="00215ED3" w:rsidP="00215ED3">
            <w:pPr>
              <w:shd w:val="clear" w:color="auto" w:fill="FFFFFF"/>
              <w:jc w:val="both"/>
            </w:pPr>
            <w:r w:rsidRPr="00FF4CCD">
              <w:t xml:space="preserve">2. Матричный метод стратегического анализа является </w:t>
            </w:r>
            <w:r w:rsidRPr="00FF4CCD">
              <w:lastRenderedPageBreak/>
              <w:t>… методом</w:t>
            </w:r>
          </w:p>
          <w:p w:rsidR="00215ED3" w:rsidRPr="00FF4CCD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 w:rsidRPr="00FF4CCD">
              <w:t>- </w:t>
            </w:r>
            <w:r w:rsidRPr="00FF4CCD">
              <w:rPr>
                <w:b/>
              </w:rPr>
              <w:t>простым</w:t>
            </w:r>
          </w:p>
          <w:p w:rsidR="00215ED3" w:rsidRPr="00FF4CCD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</w:pPr>
            <w:r w:rsidRPr="00FF4CCD">
              <w:t>- упрощенным</w:t>
            </w:r>
          </w:p>
          <w:p w:rsidR="00215ED3" w:rsidRPr="00FF4CCD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</w:pPr>
            <w:r w:rsidRPr="00FF4CCD">
              <w:t>- сложным</w:t>
            </w:r>
          </w:p>
          <w:p w:rsidR="00215ED3" w:rsidRPr="00FF4CCD" w:rsidRDefault="00215ED3" w:rsidP="00215ED3">
            <w:pPr>
              <w:shd w:val="clear" w:color="auto" w:fill="FFFFFF"/>
              <w:jc w:val="both"/>
            </w:pPr>
          </w:p>
          <w:p w:rsidR="00215ED3" w:rsidRPr="00FF4CCD" w:rsidRDefault="00215ED3" w:rsidP="00215ED3">
            <w:pPr>
              <w:shd w:val="clear" w:color="auto" w:fill="FFFFFF"/>
              <w:jc w:val="both"/>
            </w:pPr>
            <w:r w:rsidRPr="00FF4CCD">
              <w:t>3. Рост доходов покупателей вызывает сдвиг кривой спроса …</w:t>
            </w:r>
          </w:p>
          <w:p w:rsidR="00215ED3" w:rsidRPr="00FF4CCD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</w:pPr>
            <w:r w:rsidRPr="00FF4CCD">
              <w:t>- влево</w:t>
            </w:r>
          </w:p>
          <w:p w:rsidR="00215ED3" w:rsidRPr="00FF4CCD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 w:rsidRPr="00FF4CCD">
              <w:rPr>
                <w:b/>
              </w:rPr>
              <w:t>- вправо</w:t>
            </w:r>
          </w:p>
          <w:p w:rsidR="00215ED3" w:rsidRPr="00FF4CCD" w:rsidRDefault="00215ED3" w:rsidP="00215ED3">
            <w:pPr>
              <w:shd w:val="clear" w:color="auto" w:fill="FFFFFF"/>
              <w:jc w:val="both"/>
            </w:pPr>
          </w:p>
          <w:p w:rsidR="00215ED3" w:rsidRPr="00FF4CCD" w:rsidRDefault="00215ED3" w:rsidP="00215ED3">
            <w:pPr>
              <w:shd w:val="clear" w:color="auto" w:fill="FFFFFF"/>
              <w:jc w:val="both"/>
            </w:pPr>
            <w:r w:rsidRPr="00FF4CCD">
              <w:t>4. Стратегия, определяемая на этапе стратегического анализа в процессе стратегического планирования</w:t>
            </w:r>
          </w:p>
          <w:p w:rsidR="00215ED3" w:rsidRPr="00FF4CCD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</w:pPr>
            <w:r w:rsidRPr="00FF4CCD">
              <w:t>- маркетинга</w:t>
            </w:r>
          </w:p>
          <w:p w:rsidR="00215ED3" w:rsidRPr="00FF4CCD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 w:rsidRPr="00FF4CCD">
              <w:rPr>
                <w:b/>
              </w:rPr>
              <w:t>- развития</w:t>
            </w:r>
          </w:p>
          <w:p w:rsidR="00215ED3" w:rsidRPr="00FF4CCD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</w:pPr>
            <w:r w:rsidRPr="00FF4CCD">
              <w:t>- функциональная</w:t>
            </w:r>
          </w:p>
          <w:p w:rsidR="00215ED3" w:rsidRPr="00FF4CCD" w:rsidRDefault="00215ED3" w:rsidP="00215ED3">
            <w:pPr>
              <w:shd w:val="clear" w:color="auto" w:fill="FFFFFF"/>
              <w:jc w:val="both"/>
            </w:pPr>
          </w:p>
          <w:p w:rsidR="00215ED3" w:rsidRPr="00FF4CCD" w:rsidRDefault="00215ED3" w:rsidP="00215ED3">
            <w:pPr>
              <w:shd w:val="clear" w:color="auto" w:fill="FFFFFF"/>
              <w:jc w:val="both"/>
            </w:pPr>
            <w:r w:rsidRPr="00FF4CCD">
              <w:t xml:space="preserve">5. Бизнес-планирование отличается от других видов планирования </w:t>
            </w:r>
            <w:proofErr w:type="gramStart"/>
            <w:r w:rsidRPr="00FF4CCD">
              <w:t>по</w:t>
            </w:r>
            <w:proofErr w:type="gramEnd"/>
            <w:r w:rsidRPr="00FF4CCD">
              <w:t xml:space="preserve"> …</w:t>
            </w:r>
          </w:p>
          <w:p w:rsidR="00215ED3" w:rsidRPr="00FF4CCD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</w:pPr>
            <w:r w:rsidRPr="00FF4CCD">
              <w:t>- источникам финансирования</w:t>
            </w:r>
          </w:p>
          <w:p w:rsidR="00215ED3" w:rsidRPr="00FF4CCD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</w:pPr>
            <w:r w:rsidRPr="00FF4CCD">
              <w:t>- целям</w:t>
            </w:r>
          </w:p>
          <w:p w:rsidR="00215ED3" w:rsidRPr="00FF4CCD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 w:rsidRPr="00FF4CCD">
              <w:t>- с</w:t>
            </w:r>
            <w:r w:rsidRPr="00FF4CCD">
              <w:rPr>
                <w:b/>
              </w:rPr>
              <w:t>труктуре</w:t>
            </w:r>
          </w:p>
          <w:p w:rsidR="00215ED3" w:rsidRPr="00FF4CCD" w:rsidRDefault="00215ED3" w:rsidP="00215ED3">
            <w:pPr>
              <w:shd w:val="clear" w:color="auto" w:fill="FFFFFF"/>
              <w:jc w:val="both"/>
            </w:pPr>
          </w:p>
          <w:p w:rsidR="00215ED3" w:rsidRPr="00FF4CCD" w:rsidRDefault="00215ED3" w:rsidP="00215ED3">
            <w:pPr>
              <w:shd w:val="clear" w:color="auto" w:fill="FFFFFF"/>
              <w:jc w:val="both"/>
            </w:pPr>
            <w:r w:rsidRPr="00FF4CCD">
              <w:t>6. Метод, наиболее предпочтительный в системе регионального прогнозирования</w:t>
            </w:r>
          </w:p>
          <w:p w:rsidR="00215ED3" w:rsidRPr="00FF4CCD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</w:pPr>
            <w:r w:rsidRPr="00FF4CCD">
              <w:t>- нормативный</w:t>
            </w:r>
          </w:p>
          <w:p w:rsidR="00215ED3" w:rsidRPr="00FF4CCD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 w:rsidRPr="00FF4CCD">
              <w:t>- </w:t>
            </w:r>
            <w:r w:rsidRPr="00FF4CCD">
              <w:rPr>
                <w:b/>
              </w:rPr>
              <w:t>сценарный</w:t>
            </w:r>
          </w:p>
          <w:p w:rsidR="00215ED3" w:rsidRPr="00FF4CCD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</w:pPr>
            <w:r w:rsidRPr="00FF4CCD">
              <w:t>- моделирования</w:t>
            </w:r>
          </w:p>
          <w:p w:rsidR="00215ED3" w:rsidRPr="00FF4CCD" w:rsidRDefault="00215ED3" w:rsidP="00215ED3">
            <w:pPr>
              <w:pStyle w:val="quiz-cardanswer"/>
              <w:spacing w:before="0" w:beforeAutospacing="0" w:after="0" w:afterAutospacing="0"/>
              <w:jc w:val="both"/>
              <w:rPr>
                <w:b/>
              </w:rPr>
            </w:pPr>
          </w:p>
          <w:p w:rsidR="00215ED3" w:rsidRPr="00FF4CCD" w:rsidRDefault="00215ED3" w:rsidP="00215ED3">
            <w:pPr>
              <w:shd w:val="clear" w:color="auto" w:fill="FFFFFF"/>
              <w:jc w:val="both"/>
            </w:pPr>
            <w:r w:rsidRPr="00FF4CCD">
              <w:t>7. Характер разрабатываемых прогнозов</w:t>
            </w:r>
          </w:p>
          <w:p w:rsidR="00215ED3" w:rsidRPr="00FF4CCD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 w:rsidRPr="00FF4CCD">
              <w:t>- </w:t>
            </w:r>
            <w:r w:rsidRPr="00FF4CCD">
              <w:rPr>
                <w:b/>
              </w:rPr>
              <w:t>альтернативный</w:t>
            </w:r>
          </w:p>
          <w:p w:rsidR="00215ED3" w:rsidRPr="00FF4CCD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</w:pPr>
            <w:r w:rsidRPr="00FF4CCD">
              <w:t>- одновариантный</w:t>
            </w:r>
          </w:p>
          <w:p w:rsidR="00215ED3" w:rsidRPr="00FF4CCD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</w:pPr>
            <w:r w:rsidRPr="00FF4CCD">
              <w:t>- гипотетический</w:t>
            </w:r>
          </w:p>
          <w:p w:rsidR="00215ED3" w:rsidRPr="00FF4CCD" w:rsidRDefault="00215ED3" w:rsidP="00215ED3">
            <w:pPr>
              <w:shd w:val="clear" w:color="auto" w:fill="FFFFFF"/>
              <w:jc w:val="both"/>
            </w:pPr>
          </w:p>
          <w:p w:rsidR="00215ED3" w:rsidRPr="00FF4CCD" w:rsidRDefault="00215ED3" w:rsidP="00215ED3">
            <w:pPr>
              <w:shd w:val="clear" w:color="auto" w:fill="FFFFFF"/>
              <w:jc w:val="both"/>
            </w:pPr>
            <w:r w:rsidRPr="00FF4CCD">
              <w:t>8. Определяющее значение при прогнозировании промышленного развития на микроуровне имеет …</w:t>
            </w:r>
          </w:p>
          <w:p w:rsidR="00215ED3" w:rsidRPr="00FF4CCD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 w:rsidRPr="00FF4CCD">
              <w:rPr>
                <w:b/>
              </w:rPr>
              <w:t>- спрос и заказ</w:t>
            </w:r>
          </w:p>
          <w:p w:rsidR="00215ED3" w:rsidRPr="00FF4CCD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</w:pPr>
            <w:r w:rsidRPr="00FF4CCD">
              <w:t>- расчет параметров</w:t>
            </w:r>
          </w:p>
          <w:p w:rsidR="00215ED3" w:rsidRPr="00FF4CCD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</w:pPr>
            <w:r w:rsidRPr="00FF4CCD">
              <w:t>- объем эффективности</w:t>
            </w:r>
          </w:p>
          <w:p w:rsidR="00215ED3" w:rsidRPr="00FF4CCD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</w:p>
          <w:p w:rsidR="00215ED3" w:rsidRPr="00FF4CCD" w:rsidRDefault="00215ED3" w:rsidP="00215ED3">
            <w:pPr>
              <w:shd w:val="clear" w:color="auto" w:fill="FFFFFF"/>
              <w:jc w:val="both"/>
            </w:pPr>
            <w:r w:rsidRPr="00FF4CCD">
              <w:t>9. План – это …</w:t>
            </w:r>
          </w:p>
          <w:p w:rsidR="00215ED3" w:rsidRPr="00FF4CCD" w:rsidRDefault="00215ED3" w:rsidP="00215ED3">
            <w:pPr>
              <w:shd w:val="clear" w:color="auto" w:fill="FFFFFF"/>
              <w:jc w:val="both"/>
            </w:pPr>
            <w:r w:rsidRPr="00FF4CCD">
              <w:t>- составление ряда взаимосвязанных между собой расчетных таблиц</w:t>
            </w:r>
          </w:p>
          <w:p w:rsidR="00215ED3" w:rsidRPr="00FF4CCD" w:rsidRDefault="00215ED3" w:rsidP="00215ED3">
            <w:pPr>
              <w:shd w:val="clear" w:color="auto" w:fill="FFFFFF"/>
              <w:jc w:val="both"/>
              <w:rPr>
                <w:b/>
                <w:bCs/>
              </w:rPr>
            </w:pPr>
            <w:r w:rsidRPr="00FF4CCD">
              <w:rPr>
                <w:b/>
                <w:bCs/>
              </w:rPr>
              <w:t>- порядок работы или перечень действий, которые должны быть произведены для достижения поставленных целей</w:t>
            </w:r>
          </w:p>
          <w:p w:rsidR="00215ED3" w:rsidRPr="00FF4CCD" w:rsidRDefault="00215ED3" w:rsidP="00215ED3">
            <w:pPr>
              <w:shd w:val="clear" w:color="auto" w:fill="FFFFFF"/>
              <w:jc w:val="both"/>
            </w:pPr>
            <w:r w:rsidRPr="00FF4CCD">
              <w:t>- выявление причин, приведших предприятие к финансовой несостоятельности</w:t>
            </w:r>
          </w:p>
          <w:p w:rsidR="00215ED3" w:rsidRPr="00FF4CCD" w:rsidRDefault="00215ED3" w:rsidP="00215ED3">
            <w:pPr>
              <w:jc w:val="both"/>
            </w:pPr>
          </w:p>
          <w:p w:rsidR="00C23AF4" w:rsidRPr="00FF4CCD" w:rsidRDefault="00C23AF4" w:rsidP="00C23AF4">
            <w:pPr>
              <w:shd w:val="clear" w:color="auto" w:fill="FFFFFF"/>
              <w:jc w:val="both"/>
            </w:pPr>
            <w:r w:rsidRPr="00FF4CCD">
              <w:t>10. Наиболее эффективная конкурентная стратегия при прогнозировании параметров материального производства</w:t>
            </w:r>
          </w:p>
          <w:p w:rsidR="00C23AF4" w:rsidRPr="00FF4CCD" w:rsidRDefault="00C23AF4" w:rsidP="00C23AF4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 w:rsidRPr="00FF4CCD">
              <w:t>- </w:t>
            </w:r>
            <w:r w:rsidRPr="00FF4CCD">
              <w:rPr>
                <w:b/>
              </w:rPr>
              <w:t>низких издержек</w:t>
            </w:r>
          </w:p>
          <w:p w:rsidR="00C23AF4" w:rsidRPr="00FF4CCD" w:rsidRDefault="00C23AF4" w:rsidP="00C23AF4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</w:pPr>
            <w:r w:rsidRPr="00FF4CCD">
              <w:lastRenderedPageBreak/>
              <w:t>- диверсификации</w:t>
            </w:r>
          </w:p>
          <w:p w:rsidR="00C23AF4" w:rsidRPr="00FF4CCD" w:rsidRDefault="00C23AF4" w:rsidP="00C23AF4">
            <w:pPr>
              <w:jc w:val="both"/>
            </w:pPr>
            <w:r w:rsidRPr="00FF4CCD">
              <w:t>- специализации</w:t>
            </w:r>
          </w:p>
        </w:tc>
        <w:tc>
          <w:tcPr>
            <w:tcW w:w="2878" w:type="dxa"/>
          </w:tcPr>
          <w:p w:rsidR="00215ED3" w:rsidRPr="004C00A3" w:rsidRDefault="00215ED3" w:rsidP="00215ED3">
            <w:pPr>
              <w:jc w:val="center"/>
              <w:rPr>
                <w:vertAlign w:val="subscript"/>
              </w:rPr>
            </w:pPr>
            <w:r w:rsidRPr="007B0425">
              <w:lastRenderedPageBreak/>
              <w:t>ИД-</w:t>
            </w:r>
            <w:r>
              <w:t>2</w:t>
            </w:r>
            <w:r w:rsidRPr="007B0425">
              <w:t>.</w:t>
            </w:r>
            <w:r>
              <w:rPr>
                <w:vertAlign w:val="subscript"/>
              </w:rPr>
              <w:t>ОП</w:t>
            </w:r>
            <w:r w:rsidRPr="004C00A3">
              <w:rPr>
                <w:vertAlign w:val="subscript"/>
              </w:rPr>
              <w:t>К-</w:t>
            </w:r>
            <w:r>
              <w:rPr>
                <w:vertAlign w:val="subscript"/>
              </w:rPr>
              <w:t>4</w:t>
            </w:r>
          </w:p>
          <w:p w:rsidR="00215ED3" w:rsidRPr="007B0425" w:rsidRDefault="00215ED3" w:rsidP="00215ED3">
            <w:pPr>
              <w:jc w:val="center"/>
            </w:pPr>
            <w:r w:rsidRPr="005577E4">
              <w:t>Разрабатывает бизнес-планы проектов и направлений бизнеса</w:t>
            </w:r>
          </w:p>
        </w:tc>
      </w:tr>
      <w:tr w:rsidR="00215ED3" w:rsidRPr="000535D1" w:rsidTr="00A56D75">
        <w:trPr>
          <w:trHeight w:val="1314"/>
        </w:trPr>
        <w:tc>
          <w:tcPr>
            <w:tcW w:w="705" w:type="dxa"/>
          </w:tcPr>
          <w:p w:rsidR="00215ED3" w:rsidRPr="007B0425" w:rsidRDefault="00215ED3" w:rsidP="00215ED3">
            <w:pPr>
              <w:jc w:val="center"/>
            </w:pPr>
            <w:r>
              <w:lastRenderedPageBreak/>
              <w:t>9</w:t>
            </w:r>
          </w:p>
        </w:tc>
        <w:tc>
          <w:tcPr>
            <w:tcW w:w="6106" w:type="dxa"/>
          </w:tcPr>
          <w:p w:rsidR="00215ED3" w:rsidRPr="00EE1080" w:rsidRDefault="00215ED3" w:rsidP="00215ED3">
            <w:pPr>
              <w:pStyle w:val="aff4"/>
              <w:spacing w:before="0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1. </w:t>
            </w:r>
            <w:r w:rsidRPr="00EE1080">
              <w:rPr>
                <w:color w:val="000000"/>
              </w:rPr>
              <w:t>Стратегия, определяемая на этапе конкурентного анализа в процессе стратегического планирования</w:t>
            </w:r>
          </w:p>
          <w:p w:rsidR="00215ED3" w:rsidRPr="00EE1080" w:rsidRDefault="00215ED3" w:rsidP="00215ED3">
            <w:pPr>
              <w:pStyle w:val="quiz-cardanswer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EE1080">
              <w:rPr>
                <w:color w:val="000000"/>
              </w:rPr>
              <w:t>общая</w:t>
            </w:r>
          </w:p>
          <w:p w:rsidR="00215ED3" w:rsidRDefault="00215ED3" w:rsidP="00215ED3">
            <w:pPr>
              <w:pStyle w:val="quiz-cardanswer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- </w:t>
            </w:r>
            <w:r w:rsidRPr="00EE1080">
              <w:rPr>
                <w:b/>
                <w:color w:val="000000"/>
              </w:rPr>
              <w:t>конкурентная</w:t>
            </w:r>
          </w:p>
          <w:p w:rsidR="00215ED3" w:rsidRDefault="00215ED3" w:rsidP="00215ED3">
            <w:pPr>
              <w:pStyle w:val="quiz-cardanswer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 т</w:t>
            </w:r>
            <w:r w:rsidRPr="00EE1080">
              <w:rPr>
                <w:color w:val="000000"/>
              </w:rPr>
              <w:t>оварная</w:t>
            </w:r>
          </w:p>
          <w:p w:rsidR="00215ED3" w:rsidRPr="00EE1080" w:rsidRDefault="00215ED3" w:rsidP="00215ED3">
            <w:pPr>
              <w:pStyle w:val="quiz-cardanswer"/>
              <w:spacing w:before="0" w:beforeAutospacing="0" w:after="0" w:afterAutospacing="0"/>
              <w:jc w:val="both"/>
              <w:rPr>
                <w:b/>
                <w:color w:val="000000"/>
              </w:rPr>
            </w:pPr>
          </w:p>
          <w:p w:rsidR="00215ED3" w:rsidRPr="00EE1080" w:rsidRDefault="00215ED3" w:rsidP="00215ED3">
            <w:pPr>
              <w:jc w:val="both"/>
              <w:rPr>
                <w:color w:val="000000"/>
              </w:rPr>
            </w:pPr>
            <w:r w:rsidRPr="00EE1080">
              <w:rPr>
                <w:color w:val="000000"/>
              </w:rPr>
              <w:t>2. Метод, наиболее оптимально прогнозирующий темпы роста реальных доходов населения</w:t>
            </w:r>
          </w:p>
          <w:p w:rsidR="00215ED3" w:rsidRPr="00EE1080" w:rsidRDefault="00215ED3" w:rsidP="00215ED3">
            <w:pPr>
              <w:pStyle w:val="quiz-cardanswer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EE1080">
              <w:rPr>
                <w:color w:val="000000"/>
              </w:rPr>
              <w:t> сравнения</w:t>
            </w:r>
          </w:p>
          <w:p w:rsidR="00215ED3" w:rsidRPr="00EE1080" w:rsidRDefault="00215ED3" w:rsidP="00215ED3">
            <w:pPr>
              <w:pStyle w:val="quiz-cardanswer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>-</w:t>
            </w:r>
            <w:r w:rsidRPr="00EE1080">
              <w:rPr>
                <w:color w:val="000000"/>
              </w:rPr>
              <w:t> </w:t>
            </w:r>
            <w:r w:rsidRPr="00EE1080">
              <w:rPr>
                <w:b/>
                <w:color w:val="000000"/>
              </w:rPr>
              <w:t>корректировки по индексу цен</w:t>
            </w:r>
          </w:p>
          <w:p w:rsidR="00215ED3" w:rsidRDefault="00215ED3" w:rsidP="00215ED3">
            <w:pPr>
              <w:pStyle w:val="quiz-cardanswer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EE1080">
              <w:rPr>
                <w:color w:val="000000"/>
              </w:rPr>
              <w:t> эластичности спроса</w:t>
            </w:r>
          </w:p>
          <w:p w:rsidR="00215ED3" w:rsidRPr="00EE1080" w:rsidRDefault="00215ED3" w:rsidP="00215ED3">
            <w:pPr>
              <w:pStyle w:val="quiz-cardanswer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215ED3" w:rsidRPr="00EE1080" w:rsidRDefault="00215ED3" w:rsidP="00215ED3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3. </w:t>
            </w:r>
            <w:r w:rsidRPr="00EE1080">
              <w:rPr>
                <w:color w:val="000000"/>
              </w:rPr>
              <w:t>Методы, наиболее предпочтительные при прогнозировании спроса на потребительские товары</w:t>
            </w:r>
          </w:p>
          <w:p w:rsidR="00215ED3" w:rsidRPr="00EE1080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EE1080">
              <w:rPr>
                <w:color w:val="000000"/>
              </w:rPr>
              <w:t> экстраполяции</w:t>
            </w:r>
          </w:p>
          <w:p w:rsidR="00215ED3" w:rsidRPr="00EE1080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>-</w:t>
            </w:r>
            <w:r w:rsidRPr="00EE1080">
              <w:rPr>
                <w:color w:val="000000"/>
              </w:rPr>
              <w:t> </w:t>
            </w:r>
            <w:r w:rsidRPr="00EE1080">
              <w:rPr>
                <w:b/>
                <w:color w:val="000000"/>
              </w:rPr>
              <w:t>экспертных оценок</w:t>
            </w:r>
          </w:p>
          <w:p w:rsidR="00215ED3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EE1080">
              <w:rPr>
                <w:color w:val="000000"/>
              </w:rPr>
              <w:t> факторного анализа</w:t>
            </w:r>
          </w:p>
          <w:p w:rsidR="00215ED3" w:rsidRPr="00EE1080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215ED3" w:rsidRPr="00EE1080" w:rsidRDefault="00215ED3" w:rsidP="00215ED3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4. </w:t>
            </w:r>
            <w:r w:rsidRPr="00EE1080">
              <w:rPr>
                <w:color w:val="000000"/>
              </w:rPr>
              <w:t>Базовое направление при разработке региональной территориально-отраслевой модели прогноза</w:t>
            </w:r>
          </w:p>
          <w:p w:rsidR="00215ED3" w:rsidRPr="00EE1080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EE1080">
              <w:rPr>
                <w:color w:val="000000"/>
              </w:rPr>
              <w:t> директивное сверху вниз</w:t>
            </w:r>
          </w:p>
          <w:p w:rsidR="00215ED3" w:rsidRPr="00EE1080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  <w:r w:rsidRPr="00EE1080">
              <w:rPr>
                <w:b/>
                <w:color w:val="000000"/>
              </w:rPr>
              <w:t> индикативное снизу вверх</w:t>
            </w:r>
          </w:p>
          <w:p w:rsidR="00215ED3" w:rsidRPr="00EE1080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EE1080">
              <w:rPr>
                <w:color w:val="000000"/>
              </w:rPr>
              <w:t> </w:t>
            </w:r>
            <w:proofErr w:type="gramStart"/>
            <w:r w:rsidRPr="00EE1080">
              <w:rPr>
                <w:color w:val="000000"/>
              </w:rPr>
              <w:t>реактивное</w:t>
            </w:r>
            <w:proofErr w:type="gramEnd"/>
            <w:r w:rsidRPr="00EE1080">
              <w:rPr>
                <w:color w:val="000000"/>
              </w:rPr>
              <w:t xml:space="preserve"> по периодам</w:t>
            </w:r>
          </w:p>
          <w:p w:rsidR="00215ED3" w:rsidRDefault="00215ED3" w:rsidP="00215ED3">
            <w:pPr>
              <w:shd w:val="clear" w:color="auto" w:fill="FFFFFF"/>
              <w:jc w:val="both"/>
              <w:rPr>
                <w:color w:val="000000"/>
              </w:rPr>
            </w:pPr>
          </w:p>
          <w:p w:rsidR="00215ED3" w:rsidRPr="00EE1080" w:rsidRDefault="00215ED3" w:rsidP="00215ED3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5. </w:t>
            </w:r>
            <w:r w:rsidRPr="00EE1080">
              <w:rPr>
                <w:color w:val="000000"/>
              </w:rPr>
              <w:t>Стратегия, определяемая на этапе стратегического анализа при использовании способа ликвидации разрыва</w:t>
            </w:r>
          </w:p>
          <w:p w:rsidR="00215ED3" w:rsidRPr="00EE1080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EE1080">
              <w:rPr>
                <w:color w:val="000000"/>
              </w:rPr>
              <w:t> товарная</w:t>
            </w:r>
          </w:p>
          <w:p w:rsidR="00215ED3" w:rsidRPr="00EE1080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  <w:r w:rsidRPr="00EE1080">
              <w:rPr>
                <w:b/>
                <w:color w:val="000000"/>
              </w:rPr>
              <w:t> развития</w:t>
            </w:r>
          </w:p>
          <w:p w:rsidR="00215ED3" w:rsidRPr="00EE1080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EE1080">
              <w:rPr>
                <w:color w:val="000000"/>
              </w:rPr>
              <w:t> функциональная</w:t>
            </w:r>
          </w:p>
          <w:p w:rsidR="00215ED3" w:rsidRDefault="00215ED3" w:rsidP="00215ED3">
            <w:pPr>
              <w:shd w:val="clear" w:color="auto" w:fill="FFFFFF"/>
              <w:jc w:val="both"/>
              <w:rPr>
                <w:color w:val="000000"/>
              </w:rPr>
            </w:pPr>
          </w:p>
          <w:p w:rsidR="00215ED3" w:rsidRPr="00EE1080" w:rsidRDefault="00215ED3" w:rsidP="00215ED3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6. </w:t>
            </w:r>
            <w:r w:rsidRPr="00EE1080">
              <w:rPr>
                <w:color w:val="000000"/>
              </w:rPr>
              <w:t>Определяющее значение при прогнозировании промышленного развития на макроуровне имеют …</w:t>
            </w:r>
          </w:p>
          <w:p w:rsidR="00215ED3" w:rsidRPr="00EE1080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EE1080">
              <w:rPr>
                <w:color w:val="000000"/>
              </w:rPr>
              <w:t> исследования рынков</w:t>
            </w:r>
          </w:p>
          <w:p w:rsidR="00215ED3" w:rsidRPr="00EE1080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>-</w:t>
            </w:r>
            <w:r w:rsidRPr="00EE1080">
              <w:rPr>
                <w:color w:val="000000"/>
              </w:rPr>
              <w:t> </w:t>
            </w:r>
            <w:r w:rsidRPr="00EE1080">
              <w:rPr>
                <w:b/>
                <w:color w:val="000000"/>
              </w:rPr>
              <w:t>приоритеты развития</w:t>
            </w:r>
          </w:p>
          <w:p w:rsidR="00215ED3" w:rsidRPr="00EE1080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EE1080">
              <w:rPr>
                <w:color w:val="000000"/>
              </w:rPr>
              <w:t> расчеты возможностей</w:t>
            </w:r>
          </w:p>
          <w:p w:rsidR="00215ED3" w:rsidRDefault="00215ED3" w:rsidP="00215ED3">
            <w:pPr>
              <w:shd w:val="clear" w:color="auto" w:fill="FFFFFF"/>
              <w:jc w:val="both"/>
              <w:rPr>
                <w:color w:val="000000"/>
              </w:rPr>
            </w:pPr>
          </w:p>
          <w:p w:rsidR="00215ED3" w:rsidRPr="00EE1080" w:rsidRDefault="00215ED3" w:rsidP="00215ED3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7. </w:t>
            </w:r>
            <w:r w:rsidRPr="00EE1080">
              <w:rPr>
                <w:color w:val="000000"/>
              </w:rPr>
              <w:t>Наиболее точный показатель эффективности инвестиций в условиях рыночных отношений</w:t>
            </w:r>
          </w:p>
          <w:p w:rsidR="00215ED3" w:rsidRPr="00EE1080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EE1080">
              <w:rPr>
                <w:color w:val="000000"/>
              </w:rPr>
              <w:t> срок окупаемости</w:t>
            </w:r>
          </w:p>
          <w:p w:rsidR="00215ED3" w:rsidRPr="00EE1080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EE1080">
              <w:rPr>
                <w:color w:val="000000"/>
              </w:rPr>
              <w:t> индекс доходности</w:t>
            </w:r>
          </w:p>
          <w:p w:rsidR="00215ED3" w:rsidRPr="00EE1080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>-</w:t>
            </w:r>
            <w:r w:rsidRPr="00EE1080">
              <w:rPr>
                <w:color w:val="000000"/>
              </w:rPr>
              <w:t> </w:t>
            </w:r>
            <w:r w:rsidRPr="00EE1080">
              <w:rPr>
                <w:b/>
                <w:color w:val="000000"/>
              </w:rPr>
              <w:t>чистая дисконтированная стоимость</w:t>
            </w:r>
          </w:p>
          <w:p w:rsidR="00215ED3" w:rsidRDefault="00215ED3" w:rsidP="00215ED3">
            <w:pPr>
              <w:shd w:val="clear" w:color="auto" w:fill="FFFFFF"/>
              <w:jc w:val="both"/>
              <w:rPr>
                <w:color w:val="000000"/>
              </w:rPr>
            </w:pPr>
          </w:p>
          <w:p w:rsidR="00215ED3" w:rsidRPr="00EE1080" w:rsidRDefault="00215ED3" w:rsidP="00215ED3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8. </w:t>
            </w:r>
            <w:r w:rsidRPr="00EE1080">
              <w:rPr>
                <w:color w:val="000000"/>
              </w:rPr>
              <w:t>Виды ресурсов, учет и использование которых предполагает балансовый метод в планировании</w:t>
            </w:r>
          </w:p>
          <w:p w:rsidR="00215ED3" w:rsidRPr="00EE1080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>-</w:t>
            </w:r>
            <w:r w:rsidRPr="00EE1080">
              <w:rPr>
                <w:color w:val="000000"/>
              </w:rPr>
              <w:t> </w:t>
            </w:r>
            <w:r w:rsidRPr="00EE1080">
              <w:rPr>
                <w:b/>
                <w:color w:val="000000"/>
              </w:rPr>
              <w:t>материальные</w:t>
            </w:r>
          </w:p>
          <w:p w:rsidR="00215ED3" w:rsidRPr="00EE1080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EE1080">
              <w:rPr>
                <w:color w:val="000000"/>
              </w:rPr>
              <w:t> творческие</w:t>
            </w:r>
          </w:p>
          <w:p w:rsidR="00215ED3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EE1080">
              <w:rPr>
                <w:color w:val="000000"/>
              </w:rPr>
              <w:t> технические</w:t>
            </w:r>
          </w:p>
          <w:p w:rsidR="00215ED3" w:rsidRPr="00EE1080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215ED3" w:rsidRPr="00EE1080" w:rsidRDefault="00215ED3" w:rsidP="00215ED3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9. </w:t>
            </w:r>
            <w:r w:rsidRPr="00EE1080">
              <w:rPr>
                <w:color w:val="000000"/>
              </w:rPr>
              <w:t>Критерий, по которому наиболее предпочтительно оценивать эффективность функционирования экономического субъекта</w:t>
            </w:r>
          </w:p>
          <w:p w:rsidR="00215ED3" w:rsidRPr="00EE1080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EE1080">
              <w:rPr>
                <w:color w:val="000000"/>
              </w:rPr>
              <w:t> объем прибыли</w:t>
            </w:r>
          </w:p>
          <w:p w:rsidR="00215ED3" w:rsidRPr="00EE1080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EE1080">
              <w:rPr>
                <w:color w:val="000000"/>
              </w:rPr>
              <w:t> </w:t>
            </w:r>
            <w:r>
              <w:rPr>
                <w:color w:val="000000"/>
              </w:rPr>
              <w:t>р</w:t>
            </w:r>
            <w:r w:rsidRPr="00EE1080">
              <w:rPr>
                <w:color w:val="000000"/>
              </w:rPr>
              <w:t>ентабельность</w:t>
            </w:r>
          </w:p>
          <w:p w:rsidR="00215ED3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и</w:t>
            </w:r>
            <w:r w:rsidRPr="00EE1080">
              <w:rPr>
                <w:b/>
                <w:color w:val="000000"/>
              </w:rPr>
              <w:t>здержки производства</w:t>
            </w:r>
          </w:p>
          <w:p w:rsidR="00215ED3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</w:rPr>
            </w:pPr>
          </w:p>
          <w:p w:rsidR="00215ED3" w:rsidRPr="00EE1080" w:rsidRDefault="00215ED3" w:rsidP="00215ED3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10. </w:t>
            </w:r>
            <w:r w:rsidRPr="00EE1080">
              <w:rPr>
                <w:color w:val="000000"/>
              </w:rPr>
              <w:t>Наиболее эффективная конкурентная стратегия при прогнозировании параметров материального производства</w:t>
            </w:r>
          </w:p>
          <w:p w:rsidR="00215ED3" w:rsidRPr="00EE1080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>-</w:t>
            </w:r>
            <w:r w:rsidRPr="00EE1080">
              <w:rPr>
                <w:color w:val="000000"/>
              </w:rPr>
              <w:t> </w:t>
            </w:r>
            <w:r w:rsidRPr="00EE1080">
              <w:rPr>
                <w:b/>
                <w:color w:val="000000"/>
              </w:rPr>
              <w:t>низких издержек</w:t>
            </w:r>
          </w:p>
          <w:p w:rsidR="00215ED3" w:rsidRPr="00EE1080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EE1080">
              <w:rPr>
                <w:color w:val="000000"/>
              </w:rPr>
              <w:t> диверсификации</w:t>
            </w:r>
          </w:p>
          <w:p w:rsidR="00215ED3" w:rsidRPr="00EE1080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EE1080">
              <w:rPr>
                <w:color w:val="000000"/>
              </w:rPr>
              <w:t> специализации</w:t>
            </w:r>
          </w:p>
        </w:tc>
        <w:tc>
          <w:tcPr>
            <w:tcW w:w="2878" w:type="dxa"/>
          </w:tcPr>
          <w:p w:rsidR="00215ED3" w:rsidRPr="004C00A3" w:rsidRDefault="00215ED3" w:rsidP="00215ED3">
            <w:pPr>
              <w:jc w:val="center"/>
              <w:rPr>
                <w:vertAlign w:val="subscript"/>
              </w:rPr>
            </w:pPr>
            <w:r w:rsidRPr="007B0425">
              <w:lastRenderedPageBreak/>
              <w:t>ИД-</w:t>
            </w:r>
            <w:r>
              <w:t>1</w:t>
            </w:r>
            <w:r w:rsidRPr="007B0425">
              <w:t>.</w:t>
            </w:r>
            <w:r w:rsidRPr="004C00A3">
              <w:rPr>
                <w:vertAlign w:val="subscript"/>
              </w:rPr>
              <w:t>ПК-</w:t>
            </w:r>
            <w:r>
              <w:rPr>
                <w:vertAlign w:val="subscript"/>
              </w:rPr>
              <w:t>1</w:t>
            </w:r>
          </w:p>
          <w:p w:rsidR="00215ED3" w:rsidRPr="007B0425" w:rsidRDefault="00215ED3" w:rsidP="00215ED3">
            <w:pPr>
              <w:jc w:val="center"/>
            </w:pPr>
            <w:proofErr w:type="gramStart"/>
            <w:r w:rsidRPr="008B6385">
              <w:t>Способен</w:t>
            </w:r>
            <w:proofErr w:type="gramEnd"/>
            <w:r w:rsidRPr="008B6385">
              <w:t xml:space="preserve"> выполнять типовые расчеты, необходимые для составления проектов, перспективных планов производственной деятельности  организации, разработку технико-экономических нормативов материальных и трудовых затрат для определения себестоимости продукции, планово-расчетных цен на основные виды сырья, материалов, топлива, энергии, потребляемых в производстве</w:t>
            </w:r>
          </w:p>
        </w:tc>
      </w:tr>
      <w:tr w:rsidR="00215ED3" w:rsidRPr="000535D1" w:rsidTr="00A56D75">
        <w:trPr>
          <w:trHeight w:val="1314"/>
        </w:trPr>
        <w:tc>
          <w:tcPr>
            <w:tcW w:w="705" w:type="dxa"/>
          </w:tcPr>
          <w:p w:rsidR="00215ED3" w:rsidRPr="007B0425" w:rsidRDefault="00215ED3" w:rsidP="00215ED3">
            <w:pPr>
              <w:jc w:val="center"/>
            </w:pPr>
            <w:r>
              <w:lastRenderedPageBreak/>
              <w:t>10</w:t>
            </w:r>
          </w:p>
        </w:tc>
        <w:tc>
          <w:tcPr>
            <w:tcW w:w="6106" w:type="dxa"/>
          </w:tcPr>
          <w:p w:rsidR="00215ED3" w:rsidRPr="00EE1080" w:rsidRDefault="00215ED3" w:rsidP="00215ED3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1. </w:t>
            </w:r>
            <w:r w:rsidRPr="00EE1080">
              <w:rPr>
                <w:color w:val="000000"/>
              </w:rPr>
              <w:t>Методы, получившие наибольшее распространение при прогнозировании спроса на промышленную продукцию</w:t>
            </w:r>
          </w:p>
          <w:p w:rsidR="00215ED3" w:rsidRPr="00EE1080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>-</w:t>
            </w:r>
            <w:r w:rsidRPr="00EE1080">
              <w:rPr>
                <w:color w:val="000000"/>
              </w:rPr>
              <w:t> </w:t>
            </w:r>
            <w:r w:rsidRPr="00EE1080">
              <w:rPr>
                <w:b/>
                <w:color w:val="000000"/>
              </w:rPr>
              <w:t>экстраполяции</w:t>
            </w:r>
          </w:p>
          <w:p w:rsidR="00215ED3" w:rsidRPr="00EE1080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EE1080">
              <w:rPr>
                <w:color w:val="000000"/>
              </w:rPr>
              <w:t> экспертных оценок</w:t>
            </w:r>
          </w:p>
          <w:p w:rsidR="00215ED3" w:rsidRPr="00EE1080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EE1080">
              <w:rPr>
                <w:color w:val="000000"/>
              </w:rPr>
              <w:t> моделирования</w:t>
            </w:r>
          </w:p>
          <w:p w:rsidR="00215ED3" w:rsidRDefault="00215ED3" w:rsidP="00215ED3">
            <w:pPr>
              <w:shd w:val="clear" w:color="auto" w:fill="FFFFFF"/>
              <w:jc w:val="both"/>
              <w:rPr>
                <w:color w:val="000000"/>
              </w:rPr>
            </w:pPr>
          </w:p>
          <w:p w:rsidR="00215ED3" w:rsidRPr="00EE1080" w:rsidRDefault="00215ED3" w:rsidP="00215ED3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2. </w:t>
            </w:r>
            <w:r w:rsidRPr="00EE1080">
              <w:rPr>
                <w:color w:val="000000"/>
              </w:rPr>
              <w:t>Матричный метод стратегического анализа является … методом</w:t>
            </w:r>
          </w:p>
          <w:p w:rsidR="00215ED3" w:rsidRPr="00EE1080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>-</w:t>
            </w:r>
            <w:r w:rsidRPr="00EE1080">
              <w:rPr>
                <w:color w:val="000000"/>
              </w:rPr>
              <w:t> </w:t>
            </w:r>
            <w:r w:rsidRPr="00EE1080">
              <w:rPr>
                <w:b/>
                <w:color w:val="000000"/>
              </w:rPr>
              <w:t>простым</w:t>
            </w:r>
          </w:p>
          <w:p w:rsidR="00215ED3" w:rsidRPr="00EE1080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EE1080">
              <w:rPr>
                <w:color w:val="000000"/>
              </w:rPr>
              <w:t> упрощенным</w:t>
            </w:r>
          </w:p>
          <w:p w:rsidR="00215ED3" w:rsidRPr="00EE1080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EE1080">
              <w:rPr>
                <w:color w:val="000000"/>
              </w:rPr>
              <w:t> сложным</w:t>
            </w:r>
          </w:p>
          <w:p w:rsidR="00215ED3" w:rsidRDefault="00215ED3" w:rsidP="00215ED3">
            <w:pPr>
              <w:shd w:val="clear" w:color="auto" w:fill="FFFFFF"/>
              <w:jc w:val="both"/>
              <w:rPr>
                <w:color w:val="000000"/>
              </w:rPr>
            </w:pPr>
          </w:p>
          <w:p w:rsidR="00215ED3" w:rsidRPr="00EE1080" w:rsidRDefault="00215ED3" w:rsidP="00215ED3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3. </w:t>
            </w:r>
            <w:r w:rsidRPr="00EE1080">
              <w:rPr>
                <w:color w:val="000000"/>
              </w:rPr>
              <w:t>Рост доходов покупателей вызывает сдвиг кривой спроса …</w:t>
            </w:r>
          </w:p>
          <w:p w:rsidR="00215ED3" w:rsidRPr="00EE1080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EE1080">
              <w:rPr>
                <w:color w:val="000000"/>
              </w:rPr>
              <w:t> влево</w:t>
            </w:r>
          </w:p>
          <w:p w:rsidR="00215ED3" w:rsidRPr="00EE1080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  <w:r w:rsidRPr="00EE1080">
              <w:rPr>
                <w:b/>
                <w:color w:val="000000"/>
              </w:rPr>
              <w:t> вправо</w:t>
            </w:r>
          </w:p>
          <w:p w:rsidR="00215ED3" w:rsidRDefault="00215ED3" w:rsidP="00215ED3">
            <w:pPr>
              <w:shd w:val="clear" w:color="auto" w:fill="FFFFFF"/>
              <w:jc w:val="both"/>
              <w:rPr>
                <w:color w:val="000000"/>
              </w:rPr>
            </w:pPr>
          </w:p>
          <w:p w:rsidR="00215ED3" w:rsidRPr="00EE1080" w:rsidRDefault="00215ED3" w:rsidP="00215ED3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4. </w:t>
            </w:r>
            <w:r w:rsidRPr="00EE1080">
              <w:rPr>
                <w:color w:val="000000"/>
              </w:rPr>
              <w:t>Стратегия, определяемая на этапе стратегического анализа в процессе стратегического планирования</w:t>
            </w:r>
          </w:p>
          <w:p w:rsidR="00215ED3" w:rsidRPr="00EE1080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EE1080">
              <w:rPr>
                <w:color w:val="000000"/>
              </w:rPr>
              <w:t> маркетинга</w:t>
            </w:r>
          </w:p>
          <w:p w:rsidR="00215ED3" w:rsidRPr="00EE1080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  <w:r w:rsidRPr="00EE1080">
              <w:rPr>
                <w:b/>
                <w:color w:val="000000"/>
              </w:rPr>
              <w:t> развития</w:t>
            </w:r>
          </w:p>
          <w:p w:rsidR="00215ED3" w:rsidRPr="00EE1080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EE1080">
              <w:rPr>
                <w:color w:val="000000"/>
              </w:rPr>
              <w:t> функциональная</w:t>
            </w:r>
          </w:p>
          <w:p w:rsidR="00215ED3" w:rsidRDefault="00215ED3" w:rsidP="00215ED3">
            <w:pPr>
              <w:shd w:val="clear" w:color="auto" w:fill="FFFFFF"/>
              <w:jc w:val="both"/>
              <w:rPr>
                <w:color w:val="000000"/>
              </w:rPr>
            </w:pPr>
          </w:p>
          <w:p w:rsidR="00215ED3" w:rsidRPr="00EE1080" w:rsidRDefault="00215ED3" w:rsidP="00215ED3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5. </w:t>
            </w:r>
            <w:r w:rsidRPr="00EE1080">
              <w:rPr>
                <w:color w:val="000000"/>
              </w:rPr>
              <w:t xml:space="preserve">Бизнес-планирование отличается от других видов планирования </w:t>
            </w:r>
            <w:proofErr w:type="gramStart"/>
            <w:r w:rsidRPr="00EE1080">
              <w:rPr>
                <w:color w:val="000000"/>
              </w:rPr>
              <w:t>по</w:t>
            </w:r>
            <w:proofErr w:type="gramEnd"/>
            <w:r w:rsidRPr="00EE1080">
              <w:rPr>
                <w:color w:val="000000"/>
              </w:rPr>
              <w:t xml:space="preserve"> …</w:t>
            </w:r>
          </w:p>
          <w:p w:rsidR="00215ED3" w:rsidRPr="00EE1080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EE1080">
              <w:rPr>
                <w:color w:val="000000"/>
              </w:rPr>
              <w:t> источникам финансирования</w:t>
            </w:r>
          </w:p>
          <w:p w:rsidR="00215ED3" w:rsidRPr="00EE1080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EE1080">
              <w:rPr>
                <w:color w:val="000000"/>
              </w:rPr>
              <w:t> целям</w:t>
            </w:r>
          </w:p>
          <w:p w:rsidR="00215ED3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>-</w:t>
            </w:r>
            <w:r w:rsidRPr="00EE1080">
              <w:rPr>
                <w:color w:val="000000"/>
              </w:rPr>
              <w:t> </w:t>
            </w:r>
            <w:r>
              <w:rPr>
                <w:color w:val="000000"/>
              </w:rPr>
              <w:t>с</w:t>
            </w:r>
            <w:r w:rsidRPr="00EE1080">
              <w:rPr>
                <w:b/>
                <w:color w:val="000000"/>
              </w:rPr>
              <w:t>труктуре</w:t>
            </w:r>
          </w:p>
          <w:p w:rsidR="00215ED3" w:rsidRDefault="00215ED3" w:rsidP="00215ED3">
            <w:pPr>
              <w:shd w:val="clear" w:color="auto" w:fill="FFFFFF"/>
              <w:jc w:val="both"/>
              <w:rPr>
                <w:color w:val="000000"/>
              </w:rPr>
            </w:pPr>
          </w:p>
          <w:p w:rsidR="00215ED3" w:rsidRPr="00EE1080" w:rsidRDefault="00215ED3" w:rsidP="00215ED3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6. </w:t>
            </w:r>
            <w:r w:rsidRPr="00EE1080">
              <w:rPr>
                <w:color w:val="000000"/>
              </w:rPr>
              <w:t>Метод, наиболее предпочтительный в системе регионального прогнозирования</w:t>
            </w:r>
          </w:p>
          <w:p w:rsidR="00215ED3" w:rsidRPr="00EE1080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EE1080">
              <w:rPr>
                <w:color w:val="000000"/>
              </w:rPr>
              <w:t> нормативный</w:t>
            </w:r>
          </w:p>
          <w:p w:rsidR="00215ED3" w:rsidRPr="00EE1080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>-</w:t>
            </w:r>
            <w:r w:rsidRPr="00EE1080">
              <w:rPr>
                <w:color w:val="000000"/>
              </w:rPr>
              <w:t> </w:t>
            </w:r>
            <w:r w:rsidRPr="00EE1080">
              <w:rPr>
                <w:b/>
                <w:color w:val="000000"/>
              </w:rPr>
              <w:t>сценарный</w:t>
            </w:r>
          </w:p>
          <w:p w:rsidR="00215ED3" w:rsidRPr="00EE1080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EE1080">
              <w:rPr>
                <w:color w:val="000000"/>
              </w:rPr>
              <w:t> моделирования</w:t>
            </w:r>
          </w:p>
          <w:p w:rsidR="00215ED3" w:rsidRPr="00EE1080" w:rsidRDefault="00215ED3" w:rsidP="00215ED3">
            <w:pPr>
              <w:pStyle w:val="quiz-cardanswer"/>
              <w:spacing w:before="0" w:beforeAutospacing="0" w:after="0" w:afterAutospacing="0"/>
              <w:jc w:val="both"/>
              <w:rPr>
                <w:b/>
                <w:color w:val="000000"/>
              </w:rPr>
            </w:pPr>
          </w:p>
          <w:p w:rsidR="00215ED3" w:rsidRPr="00EE1080" w:rsidRDefault="00215ED3" w:rsidP="00215ED3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7. </w:t>
            </w:r>
            <w:r w:rsidRPr="00EE1080">
              <w:rPr>
                <w:color w:val="000000"/>
              </w:rPr>
              <w:t>Наиболее точный показатель эффективности инвестиций в условиях рыночных отношений</w:t>
            </w:r>
          </w:p>
          <w:p w:rsidR="00215ED3" w:rsidRPr="00EE1080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-</w:t>
            </w:r>
            <w:r w:rsidRPr="00EE1080">
              <w:rPr>
                <w:color w:val="000000"/>
              </w:rPr>
              <w:t> срок окупаемости</w:t>
            </w:r>
          </w:p>
          <w:p w:rsidR="00215ED3" w:rsidRPr="00EE1080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EE1080">
              <w:rPr>
                <w:color w:val="000000"/>
              </w:rPr>
              <w:t> индекс доходности</w:t>
            </w:r>
          </w:p>
          <w:p w:rsidR="00215ED3" w:rsidRPr="00EE1080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>-</w:t>
            </w:r>
            <w:r w:rsidRPr="00EE1080">
              <w:rPr>
                <w:color w:val="000000"/>
              </w:rPr>
              <w:t> </w:t>
            </w:r>
            <w:r w:rsidRPr="00EE1080">
              <w:rPr>
                <w:b/>
                <w:color w:val="000000"/>
              </w:rPr>
              <w:t>чистая дисконтированная стоимость</w:t>
            </w:r>
          </w:p>
          <w:p w:rsidR="00215ED3" w:rsidRDefault="00215ED3" w:rsidP="00215ED3">
            <w:pPr>
              <w:shd w:val="clear" w:color="auto" w:fill="FFFFFF"/>
              <w:jc w:val="both"/>
              <w:rPr>
                <w:color w:val="000000"/>
              </w:rPr>
            </w:pPr>
          </w:p>
          <w:p w:rsidR="00215ED3" w:rsidRPr="00EE1080" w:rsidRDefault="00215ED3" w:rsidP="00215ED3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8. </w:t>
            </w:r>
            <w:r w:rsidRPr="00EE1080">
              <w:rPr>
                <w:color w:val="000000"/>
              </w:rPr>
              <w:t>Виды ресурсов, учет и использование которых предполагает балансовый метод в планировании</w:t>
            </w:r>
          </w:p>
          <w:p w:rsidR="00215ED3" w:rsidRPr="00EE1080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>-</w:t>
            </w:r>
            <w:r w:rsidRPr="00EE1080">
              <w:rPr>
                <w:color w:val="000000"/>
              </w:rPr>
              <w:t> </w:t>
            </w:r>
            <w:r w:rsidRPr="00EE1080">
              <w:rPr>
                <w:b/>
                <w:color w:val="000000"/>
              </w:rPr>
              <w:t>материальные</w:t>
            </w:r>
          </w:p>
          <w:p w:rsidR="00215ED3" w:rsidRPr="00EE1080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EE1080">
              <w:rPr>
                <w:color w:val="000000"/>
              </w:rPr>
              <w:t> творческие</w:t>
            </w:r>
          </w:p>
          <w:p w:rsidR="00215ED3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EE1080">
              <w:rPr>
                <w:color w:val="000000"/>
              </w:rPr>
              <w:t> технические</w:t>
            </w:r>
          </w:p>
          <w:p w:rsidR="00215ED3" w:rsidRPr="00EE1080" w:rsidRDefault="00215ED3" w:rsidP="00215ED3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9. </w:t>
            </w:r>
            <w:r w:rsidRPr="00EE1080">
              <w:rPr>
                <w:color w:val="000000"/>
              </w:rPr>
              <w:t xml:space="preserve">Бизнес-планирование отличается от других видов планирования </w:t>
            </w:r>
            <w:proofErr w:type="gramStart"/>
            <w:r w:rsidRPr="00EE1080">
              <w:rPr>
                <w:color w:val="000000"/>
              </w:rPr>
              <w:t>по</w:t>
            </w:r>
            <w:proofErr w:type="gramEnd"/>
            <w:r w:rsidRPr="00EE1080">
              <w:rPr>
                <w:color w:val="000000"/>
              </w:rPr>
              <w:t xml:space="preserve"> …</w:t>
            </w:r>
          </w:p>
          <w:p w:rsidR="00215ED3" w:rsidRPr="00EE1080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EE1080">
              <w:rPr>
                <w:color w:val="000000"/>
              </w:rPr>
              <w:t> источникам финансирования</w:t>
            </w:r>
          </w:p>
          <w:p w:rsidR="00215ED3" w:rsidRPr="00EE1080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EE1080">
              <w:rPr>
                <w:color w:val="000000"/>
              </w:rPr>
              <w:t> целям</w:t>
            </w:r>
          </w:p>
          <w:p w:rsidR="00215ED3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>-</w:t>
            </w:r>
            <w:r w:rsidRPr="00EE1080">
              <w:rPr>
                <w:color w:val="000000"/>
              </w:rPr>
              <w:t> </w:t>
            </w:r>
            <w:r>
              <w:rPr>
                <w:color w:val="000000"/>
              </w:rPr>
              <w:t>с</w:t>
            </w:r>
            <w:r w:rsidRPr="00EE1080">
              <w:rPr>
                <w:b/>
                <w:color w:val="000000"/>
              </w:rPr>
              <w:t>труктуре</w:t>
            </w:r>
          </w:p>
          <w:p w:rsidR="00215ED3" w:rsidRPr="00EE1080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215ED3" w:rsidRPr="00B37B64" w:rsidRDefault="00215ED3" w:rsidP="00215ED3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10. </w:t>
            </w:r>
            <w:r w:rsidRPr="00B37B64">
              <w:rPr>
                <w:color w:val="000000"/>
              </w:rPr>
              <w:t>Характер разрабатываемых прогнозов</w:t>
            </w:r>
          </w:p>
          <w:p w:rsidR="00215ED3" w:rsidRPr="00B37B64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>-</w:t>
            </w:r>
            <w:r w:rsidRPr="00B37B64">
              <w:rPr>
                <w:color w:val="000000"/>
              </w:rPr>
              <w:t> </w:t>
            </w:r>
            <w:r w:rsidRPr="00B37B64">
              <w:rPr>
                <w:b/>
                <w:color w:val="000000"/>
              </w:rPr>
              <w:t>альтернативный</w:t>
            </w:r>
          </w:p>
          <w:p w:rsidR="00215ED3" w:rsidRPr="00B37B64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B37B64">
              <w:rPr>
                <w:color w:val="000000"/>
              </w:rPr>
              <w:t> одновариантный</w:t>
            </w:r>
          </w:p>
          <w:p w:rsidR="00215ED3" w:rsidRPr="00215ED3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B37B64">
              <w:rPr>
                <w:color w:val="000000"/>
              </w:rPr>
              <w:t> гипотетический</w:t>
            </w:r>
          </w:p>
        </w:tc>
        <w:tc>
          <w:tcPr>
            <w:tcW w:w="2878" w:type="dxa"/>
          </w:tcPr>
          <w:p w:rsidR="00215ED3" w:rsidRPr="004C00A3" w:rsidRDefault="00215ED3" w:rsidP="00215ED3">
            <w:pPr>
              <w:jc w:val="center"/>
              <w:rPr>
                <w:vertAlign w:val="subscript"/>
              </w:rPr>
            </w:pPr>
            <w:r w:rsidRPr="007B0425">
              <w:lastRenderedPageBreak/>
              <w:t>ИД-</w:t>
            </w:r>
            <w:r>
              <w:t>3</w:t>
            </w:r>
            <w:r w:rsidRPr="007B0425">
              <w:t>.</w:t>
            </w:r>
            <w:r w:rsidRPr="004C00A3">
              <w:rPr>
                <w:vertAlign w:val="subscript"/>
              </w:rPr>
              <w:t>ПК-</w:t>
            </w:r>
            <w:r>
              <w:rPr>
                <w:vertAlign w:val="subscript"/>
              </w:rPr>
              <w:t>1</w:t>
            </w:r>
          </w:p>
          <w:p w:rsidR="00215ED3" w:rsidRPr="007B0425" w:rsidRDefault="00215ED3" w:rsidP="00215ED3">
            <w:pPr>
              <w:jc w:val="center"/>
            </w:pPr>
            <w:proofErr w:type="gramStart"/>
            <w:r w:rsidRPr="005577E4">
              <w:t>Способен</w:t>
            </w:r>
            <w:proofErr w:type="gramEnd"/>
            <w:r w:rsidRPr="005577E4">
              <w:t xml:space="preserve"> руководить разработкой производственных программ и календарных графиков выпуска продукции в структурном подразделении (отделе, цехе) промышленной организации, их корректировкой в течение планируемого периода разработкой и внедрением нормативов для производственного планирования</w:t>
            </w:r>
          </w:p>
        </w:tc>
      </w:tr>
      <w:tr w:rsidR="00215ED3" w:rsidRPr="000535D1" w:rsidTr="00A56D75">
        <w:trPr>
          <w:trHeight w:val="1314"/>
        </w:trPr>
        <w:tc>
          <w:tcPr>
            <w:tcW w:w="705" w:type="dxa"/>
          </w:tcPr>
          <w:p w:rsidR="00215ED3" w:rsidRPr="007B0425" w:rsidRDefault="00215ED3" w:rsidP="00215ED3">
            <w:pPr>
              <w:jc w:val="center"/>
            </w:pPr>
            <w:r>
              <w:lastRenderedPageBreak/>
              <w:t>11</w:t>
            </w:r>
          </w:p>
        </w:tc>
        <w:tc>
          <w:tcPr>
            <w:tcW w:w="6106" w:type="dxa"/>
          </w:tcPr>
          <w:p w:rsidR="00215ED3" w:rsidRPr="00EE1080" w:rsidRDefault="00215ED3" w:rsidP="00215ED3">
            <w:pPr>
              <w:pStyle w:val="aff4"/>
              <w:spacing w:before="0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1. </w:t>
            </w:r>
            <w:r w:rsidRPr="00EE1080">
              <w:rPr>
                <w:color w:val="000000"/>
              </w:rPr>
              <w:t>Стратегия, определяемая на этапе конкурентного анализа в процессе стратегического планирования</w:t>
            </w:r>
          </w:p>
          <w:p w:rsidR="00215ED3" w:rsidRPr="00EE1080" w:rsidRDefault="00215ED3" w:rsidP="00215ED3">
            <w:pPr>
              <w:pStyle w:val="quiz-cardanswer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EE1080">
              <w:rPr>
                <w:color w:val="000000"/>
              </w:rPr>
              <w:t>общая</w:t>
            </w:r>
          </w:p>
          <w:p w:rsidR="00215ED3" w:rsidRDefault="00215ED3" w:rsidP="00215ED3">
            <w:pPr>
              <w:pStyle w:val="quiz-cardanswer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- </w:t>
            </w:r>
            <w:r w:rsidRPr="00EE1080">
              <w:rPr>
                <w:b/>
                <w:color w:val="000000"/>
              </w:rPr>
              <w:t>конкурентная</w:t>
            </w:r>
          </w:p>
          <w:p w:rsidR="00215ED3" w:rsidRDefault="00215ED3" w:rsidP="00215ED3">
            <w:pPr>
              <w:pStyle w:val="quiz-cardanswer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 т</w:t>
            </w:r>
            <w:r w:rsidRPr="00EE1080">
              <w:rPr>
                <w:color w:val="000000"/>
              </w:rPr>
              <w:t>оварная</w:t>
            </w:r>
          </w:p>
          <w:p w:rsidR="00215ED3" w:rsidRPr="00EE1080" w:rsidRDefault="00215ED3" w:rsidP="00215ED3">
            <w:pPr>
              <w:pStyle w:val="quiz-cardanswer"/>
              <w:spacing w:before="0" w:beforeAutospacing="0" w:after="0" w:afterAutospacing="0"/>
              <w:jc w:val="both"/>
              <w:rPr>
                <w:b/>
                <w:color w:val="000000"/>
              </w:rPr>
            </w:pPr>
          </w:p>
          <w:p w:rsidR="00215ED3" w:rsidRPr="00EE1080" w:rsidRDefault="00215ED3" w:rsidP="00215ED3">
            <w:pPr>
              <w:jc w:val="both"/>
              <w:rPr>
                <w:color w:val="000000"/>
              </w:rPr>
            </w:pPr>
            <w:r w:rsidRPr="00EE1080">
              <w:rPr>
                <w:color w:val="000000"/>
              </w:rPr>
              <w:t>2. Метод, наиболее оптимально прогнозирующий темпы роста реальных доходов населения</w:t>
            </w:r>
          </w:p>
          <w:p w:rsidR="00215ED3" w:rsidRPr="00EE1080" w:rsidRDefault="00215ED3" w:rsidP="00215ED3">
            <w:pPr>
              <w:pStyle w:val="quiz-cardanswer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EE1080">
              <w:rPr>
                <w:color w:val="000000"/>
              </w:rPr>
              <w:t> сравнения</w:t>
            </w:r>
          </w:p>
          <w:p w:rsidR="00215ED3" w:rsidRPr="00EE1080" w:rsidRDefault="00215ED3" w:rsidP="00215ED3">
            <w:pPr>
              <w:pStyle w:val="quiz-cardanswer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>-</w:t>
            </w:r>
            <w:r w:rsidRPr="00EE1080">
              <w:rPr>
                <w:color w:val="000000"/>
              </w:rPr>
              <w:t> </w:t>
            </w:r>
            <w:r w:rsidRPr="00EE1080">
              <w:rPr>
                <w:b/>
                <w:color w:val="000000"/>
              </w:rPr>
              <w:t>корректировки по индексу цен</w:t>
            </w:r>
          </w:p>
          <w:p w:rsidR="00215ED3" w:rsidRDefault="00215ED3" w:rsidP="00215ED3">
            <w:pPr>
              <w:pStyle w:val="quiz-cardanswer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EE1080">
              <w:rPr>
                <w:color w:val="000000"/>
              </w:rPr>
              <w:t> эластичности спроса</w:t>
            </w:r>
          </w:p>
          <w:p w:rsidR="00215ED3" w:rsidRPr="00EE1080" w:rsidRDefault="00215ED3" w:rsidP="00215ED3">
            <w:pPr>
              <w:pStyle w:val="quiz-cardanswer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215ED3" w:rsidRPr="00EE1080" w:rsidRDefault="00215ED3" w:rsidP="00215ED3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3. </w:t>
            </w:r>
            <w:r w:rsidRPr="00EE1080">
              <w:rPr>
                <w:color w:val="000000"/>
              </w:rPr>
              <w:t>Методы, наиболее предпочтительные при прогнозировании спроса на потребительские товары</w:t>
            </w:r>
          </w:p>
          <w:p w:rsidR="00215ED3" w:rsidRPr="00EE1080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EE1080">
              <w:rPr>
                <w:color w:val="000000"/>
              </w:rPr>
              <w:t> экстраполяции</w:t>
            </w:r>
          </w:p>
          <w:p w:rsidR="00215ED3" w:rsidRPr="00EE1080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>-</w:t>
            </w:r>
            <w:r w:rsidRPr="00EE1080">
              <w:rPr>
                <w:color w:val="000000"/>
              </w:rPr>
              <w:t> </w:t>
            </w:r>
            <w:r w:rsidRPr="00EE1080">
              <w:rPr>
                <w:b/>
                <w:color w:val="000000"/>
              </w:rPr>
              <w:t>экспертных оценок</w:t>
            </w:r>
          </w:p>
          <w:p w:rsidR="00215ED3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EE1080">
              <w:rPr>
                <w:color w:val="000000"/>
              </w:rPr>
              <w:t> факторного анализа</w:t>
            </w:r>
          </w:p>
          <w:p w:rsidR="00215ED3" w:rsidRPr="00EE1080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215ED3" w:rsidRPr="00EE1080" w:rsidRDefault="00215ED3" w:rsidP="00215ED3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4. </w:t>
            </w:r>
            <w:r w:rsidRPr="00EE1080">
              <w:rPr>
                <w:color w:val="000000"/>
              </w:rPr>
              <w:t>Базовое направление при разработке региональной территориально-отраслевой модели прогноза</w:t>
            </w:r>
          </w:p>
          <w:p w:rsidR="00215ED3" w:rsidRPr="00EE1080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EE1080">
              <w:rPr>
                <w:color w:val="000000"/>
              </w:rPr>
              <w:t> директивное сверху вниз</w:t>
            </w:r>
          </w:p>
          <w:p w:rsidR="00215ED3" w:rsidRPr="00EE1080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  <w:r w:rsidRPr="00EE1080">
              <w:rPr>
                <w:b/>
                <w:color w:val="000000"/>
              </w:rPr>
              <w:t> индикативное снизу вверх</w:t>
            </w:r>
          </w:p>
          <w:p w:rsidR="00215ED3" w:rsidRPr="00EE1080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EE1080">
              <w:rPr>
                <w:color w:val="000000"/>
              </w:rPr>
              <w:t> </w:t>
            </w:r>
            <w:proofErr w:type="gramStart"/>
            <w:r w:rsidRPr="00EE1080">
              <w:rPr>
                <w:color w:val="000000"/>
              </w:rPr>
              <w:t>реактивное</w:t>
            </w:r>
            <w:proofErr w:type="gramEnd"/>
            <w:r w:rsidRPr="00EE1080">
              <w:rPr>
                <w:color w:val="000000"/>
              </w:rPr>
              <w:t xml:space="preserve"> по периодам</w:t>
            </w:r>
          </w:p>
          <w:p w:rsidR="00215ED3" w:rsidRDefault="00215ED3" w:rsidP="00215ED3">
            <w:pPr>
              <w:shd w:val="clear" w:color="auto" w:fill="FFFFFF"/>
              <w:jc w:val="both"/>
              <w:rPr>
                <w:color w:val="000000"/>
              </w:rPr>
            </w:pPr>
          </w:p>
          <w:p w:rsidR="00215ED3" w:rsidRPr="00EE1080" w:rsidRDefault="00215ED3" w:rsidP="00215ED3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5. </w:t>
            </w:r>
            <w:r w:rsidRPr="00EE1080">
              <w:rPr>
                <w:color w:val="000000"/>
              </w:rPr>
              <w:t>Стратегия, определяемая на этапе стратегического анализа при использовании способа ликвидации разрыва</w:t>
            </w:r>
          </w:p>
          <w:p w:rsidR="00215ED3" w:rsidRPr="00EE1080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EE1080">
              <w:rPr>
                <w:color w:val="000000"/>
              </w:rPr>
              <w:t> товарная</w:t>
            </w:r>
          </w:p>
          <w:p w:rsidR="00215ED3" w:rsidRPr="00EE1080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  <w:r w:rsidRPr="00EE1080">
              <w:rPr>
                <w:b/>
                <w:color w:val="000000"/>
              </w:rPr>
              <w:t> развития</w:t>
            </w:r>
          </w:p>
          <w:p w:rsidR="00215ED3" w:rsidRPr="00EE1080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EE1080">
              <w:rPr>
                <w:color w:val="000000"/>
              </w:rPr>
              <w:t> функциональная</w:t>
            </w:r>
          </w:p>
          <w:p w:rsidR="00215ED3" w:rsidRDefault="00215ED3" w:rsidP="00215ED3">
            <w:pPr>
              <w:shd w:val="clear" w:color="auto" w:fill="FFFFFF"/>
              <w:jc w:val="both"/>
              <w:rPr>
                <w:color w:val="000000"/>
              </w:rPr>
            </w:pPr>
          </w:p>
          <w:p w:rsidR="00215ED3" w:rsidRPr="00EE1080" w:rsidRDefault="00215ED3" w:rsidP="00215ED3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6. </w:t>
            </w:r>
            <w:r w:rsidRPr="00EE1080">
              <w:rPr>
                <w:color w:val="000000"/>
              </w:rPr>
              <w:t>Определяющее значение при прогнозировании промышленного развития на макроуровне имеют …</w:t>
            </w:r>
          </w:p>
          <w:p w:rsidR="00215ED3" w:rsidRPr="00EE1080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EE1080">
              <w:rPr>
                <w:color w:val="000000"/>
              </w:rPr>
              <w:t> исследования рынков</w:t>
            </w:r>
          </w:p>
          <w:p w:rsidR="00215ED3" w:rsidRPr="00EE1080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lastRenderedPageBreak/>
              <w:t>-</w:t>
            </w:r>
            <w:r w:rsidRPr="00EE1080">
              <w:rPr>
                <w:color w:val="000000"/>
              </w:rPr>
              <w:t> </w:t>
            </w:r>
            <w:r w:rsidRPr="00EE1080">
              <w:rPr>
                <w:b/>
                <w:color w:val="000000"/>
              </w:rPr>
              <w:t>приоритеты развития</w:t>
            </w:r>
          </w:p>
          <w:p w:rsidR="00215ED3" w:rsidRPr="00EE1080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EE1080">
              <w:rPr>
                <w:color w:val="000000"/>
              </w:rPr>
              <w:t> расчеты возможностей</w:t>
            </w:r>
          </w:p>
          <w:p w:rsidR="00215ED3" w:rsidRDefault="00215ED3" w:rsidP="00215ED3">
            <w:pPr>
              <w:shd w:val="clear" w:color="auto" w:fill="FFFFFF"/>
              <w:jc w:val="both"/>
              <w:rPr>
                <w:color w:val="000000"/>
              </w:rPr>
            </w:pPr>
          </w:p>
          <w:p w:rsidR="00215ED3" w:rsidRPr="00EE1080" w:rsidRDefault="00215ED3" w:rsidP="00215ED3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7. </w:t>
            </w:r>
            <w:r w:rsidRPr="00EE1080">
              <w:rPr>
                <w:color w:val="000000"/>
              </w:rPr>
              <w:t>Наиболее точный показатель эффективности инвестиций в условиях рыночных отношений</w:t>
            </w:r>
          </w:p>
          <w:p w:rsidR="00215ED3" w:rsidRPr="00EE1080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EE1080">
              <w:rPr>
                <w:color w:val="000000"/>
              </w:rPr>
              <w:t> срок окупаемости</w:t>
            </w:r>
          </w:p>
          <w:p w:rsidR="00215ED3" w:rsidRPr="00EE1080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EE1080">
              <w:rPr>
                <w:color w:val="000000"/>
              </w:rPr>
              <w:t> индекс доходности</w:t>
            </w:r>
          </w:p>
          <w:p w:rsidR="00215ED3" w:rsidRPr="00EE1080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>-</w:t>
            </w:r>
            <w:r w:rsidRPr="00EE1080">
              <w:rPr>
                <w:color w:val="000000"/>
              </w:rPr>
              <w:t> </w:t>
            </w:r>
            <w:r w:rsidRPr="00EE1080">
              <w:rPr>
                <w:b/>
                <w:color w:val="000000"/>
              </w:rPr>
              <w:t>чистая дисконтированная стоимость</w:t>
            </w:r>
          </w:p>
          <w:p w:rsidR="00215ED3" w:rsidRDefault="00215ED3" w:rsidP="00215ED3">
            <w:pPr>
              <w:shd w:val="clear" w:color="auto" w:fill="FFFFFF"/>
              <w:jc w:val="both"/>
              <w:rPr>
                <w:color w:val="000000"/>
              </w:rPr>
            </w:pPr>
          </w:p>
          <w:p w:rsidR="00215ED3" w:rsidRPr="00EE1080" w:rsidRDefault="00215ED3" w:rsidP="00215ED3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8. </w:t>
            </w:r>
            <w:r w:rsidRPr="00EE1080">
              <w:rPr>
                <w:color w:val="000000"/>
              </w:rPr>
              <w:t>Виды ресурсов, учет и использование которых предполагает балансовый метод в планировании</w:t>
            </w:r>
          </w:p>
          <w:p w:rsidR="00215ED3" w:rsidRPr="00EE1080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>-</w:t>
            </w:r>
            <w:r w:rsidRPr="00EE1080">
              <w:rPr>
                <w:color w:val="000000"/>
              </w:rPr>
              <w:t> </w:t>
            </w:r>
            <w:r w:rsidRPr="00EE1080">
              <w:rPr>
                <w:b/>
                <w:color w:val="000000"/>
              </w:rPr>
              <w:t>материальные</w:t>
            </w:r>
          </w:p>
          <w:p w:rsidR="00215ED3" w:rsidRPr="00EE1080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EE1080">
              <w:rPr>
                <w:color w:val="000000"/>
              </w:rPr>
              <w:t> творческие</w:t>
            </w:r>
          </w:p>
          <w:p w:rsidR="00215ED3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EE1080">
              <w:rPr>
                <w:color w:val="000000"/>
              </w:rPr>
              <w:t> технические</w:t>
            </w:r>
          </w:p>
          <w:p w:rsidR="00215ED3" w:rsidRPr="00EE1080" w:rsidRDefault="00215ED3" w:rsidP="00215ED3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9. </w:t>
            </w:r>
            <w:r w:rsidRPr="00EE1080">
              <w:rPr>
                <w:color w:val="000000"/>
              </w:rPr>
              <w:t>Критерий, по которому наиболее предпочтительно оценивать эффективность функционирования экономического субъекта</w:t>
            </w:r>
          </w:p>
          <w:p w:rsidR="00215ED3" w:rsidRPr="00EE1080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EE1080">
              <w:rPr>
                <w:color w:val="000000"/>
              </w:rPr>
              <w:t> объем прибыли</w:t>
            </w:r>
          </w:p>
          <w:p w:rsidR="00215ED3" w:rsidRPr="00EE1080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EE1080">
              <w:rPr>
                <w:color w:val="000000"/>
              </w:rPr>
              <w:t> </w:t>
            </w:r>
            <w:r>
              <w:rPr>
                <w:color w:val="000000"/>
              </w:rPr>
              <w:t>р</w:t>
            </w:r>
            <w:r w:rsidRPr="00EE1080">
              <w:rPr>
                <w:color w:val="000000"/>
              </w:rPr>
              <w:t>ентабельность</w:t>
            </w:r>
          </w:p>
          <w:p w:rsidR="00215ED3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и</w:t>
            </w:r>
            <w:r w:rsidRPr="00EE1080">
              <w:rPr>
                <w:b/>
                <w:color w:val="000000"/>
              </w:rPr>
              <w:t>здержки производства</w:t>
            </w:r>
          </w:p>
          <w:p w:rsidR="00215ED3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</w:rPr>
            </w:pPr>
          </w:p>
          <w:p w:rsidR="00215ED3" w:rsidRPr="00EE1080" w:rsidRDefault="00215ED3" w:rsidP="00215ED3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10. </w:t>
            </w:r>
            <w:r w:rsidRPr="00EE1080">
              <w:rPr>
                <w:color w:val="000000"/>
              </w:rPr>
              <w:t>Наиболее эффективная конкурентная стратегия при прогнозировании параметров материального производства</w:t>
            </w:r>
          </w:p>
          <w:p w:rsidR="00215ED3" w:rsidRPr="00EE1080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>-</w:t>
            </w:r>
            <w:r w:rsidRPr="00EE1080">
              <w:rPr>
                <w:color w:val="000000"/>
              </w:rPr>
              <w:t> </w:t>
            </w:r>
            <w:r w:rsidRPr="00EE1080">
              <w:rPr>
                <w:b/>
                <w:color w:val="000000"/>
              </w:rPr>
              <w:t>низких издержек</w:t>
            </w:r>
          </w:p>
          <w:p w:rsidR="00215ED3" w:rsidRPr="00EE1080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EE1080">
              <w:rPr>
                <w:color w:val="000000"/>
              </w:rPr>
              <w:t> диверсификации</w:t>
            </w:r>
          </w:p>
          <w:p w:rsidR="00215ED3" w:rsidRPr="00EE1080" w:rsidRDefault="00215ED3" w:rsidP="00215ED3">
            <w:pPr>
              <w:pStyle w:val="quiz-cardanswer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EE1080">
              <w:rPr>
                <w:color w:val="000000"/>
              </w:rPr>
              <w:t> специализации</w:t>
            </w:r>
          </w:p>
        </w:tc>
        <w:tc>
          <w:tcPr>
            <w:tcW w:w="2878" w:type="dxa"/>
          </w:tcPr>
          <w:p w:rsidR="00215ED3" w:rsidRPr="004C00A3" w:rsidRDefault="00215ED3" w:rsidP="00215ED3">
            <w:pPr>
              <w:jc w:val="center"/>
              <w:rPr>
                <w:vertAlign w:val="subscript"/>
              </w:rPr>
            </w:pPr>
            <w:r w:rsidRPr="007B0425">
              <w:lastRenderedPageBreak/>
              <w:t>ИД-</w:t>
            </w:r>
            <w:r>
              <w:t>1</w:t>
            </w:r>
            <w:r w:rsidRPr="007B0425">
              <w:t>.</w:t>
            </w:r>
            <w:r w:rsidRPr="004C00A3">
              <w:rPr>
                <w:vertAlign w:val="subscript"/>
              </w:rPr>
              <w:t>ПК-</w:t>
            </w:r>
            <w:r>
              <w:rPr>
                <w:vertAlign w:val="subscript"/>
              </w:rPr>
              <w:t>3</w:t>
            </w:r>
          </w:p>
          <w:p w:rsidR="00215ED3" w:rsidRPr="007B0425" w:rsidRDefault="00215ED3" w:rsidP="00215ED3">
            <w:pPr>
              <w:jc w:val="center"/>
            </w:pPr>
            <w:r w:rsidRPr="004F4875">
              <w:t xml:space="preserve">Способен организовать работу и эффективное взаимодействие всех структурных подразделений, цехов и производственных единиц промышленной организации, направлять их деятельность на развитие и совершенствование производства с учетом социальных и рыночных приоритетов, повышение эффективности работы организации, рост объемов сбыта </w:t>
            </w:r>
            <w:proofErr w:type="gramStart"/>
            <w:r w:rsidRPr="004F4875">
              <w:t>продукции</w:t>
            </w:r>
            <w:proofErr w:type="gramEnd"/>
            <w:r w:rsidRPr="004F4875">
              <w:t xml:space="preserve"> и увеличение прибыли, качества и конкурентоспособности производимой продукции, ее соответствие мировым стандартам в целях завоевания отечественного и зарубежного рынка и удовлетворения потребностей населения в соответствующих видах отечественной продукции</w:t>
            </w:r>
          </w:p>
        </w:tc>
      </w:tr>
    </w:tbl>
    <w:p w:rsidR="00227E12" w:rsidRDefault="00227E12" w:rsidP="009B599C">
      <w:pPr>
        <w:ind w:firstLine="540"/>
        <w:jc w:val="both"/>
      </w:pPr>
    </w:p>
    <w:p w:rsidR="00227E12" w:rsidRPr="000E798B" w:rsidRDefault="00227E12" w:rsidP="00227E12">
      <w:pPr>
        <w:ind w:firstLine="567"/>
        <w:jc w:val="both"/>
      </w:pPr>
      <w:r w:rsidRPr="000E798B">
        <w:t xml:space="preserve">Критерии оценивания ответа (табл.) доводятся до сведения </w:t>
      </w:r>
      <w:proofErr w:type="gramStart"/>
      <w:r w:rsidRPr="000E798B">
        <w:t>обучающихся</w:t>
      </w:r>
      <w:proofErr w:type="gramEnd"/>
      <w:r w:rsidRPr="000E798B">
        <w:t xml:space="preserve"> до начала тестирования. Результат тестирования объявляется </w:t>
      </w:r>
      <w:proofErr w:type="gramStart"/>
      <w:r w:rsidRPr="000E798B">
        <w:t>обучающемуся</w:t>
      </w:r>
      <w:proofErr w:type="gramEnd"/>
      <w:r w:rsidRPr="000E798B">
        <w:t xml:space="preserve"> непосредственно после его сдачи.</w:t>
      </w:r>
    </w:p>
    <w:p w:rsidR="00227E12" w:rsidRDefault="00227E12" w:rsidP="00227E12">
      <w:pPr>
        <w:tabs>
          <w:tab w:val="left" w:pos="708"/>
          <w:tab w:val="left" w:pos="3980"/>
        </w:tabs>
        <w:rPr>
          <w:b/>
          <w:bCs/>
          <w:kern w:val="1"/>
          <w:u w:val="single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03"/>
        <w:gridCol w:w="5244"/>
      </w:tblGrid>
      <w:tr w:rsidR="00227E12" w:rsidRPr="000E798B" w:rsidTr="001E4F1C">
        <w:trPr>
          <w:trHeight w:val="20"/>
          <w:tblHeader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12" w:rsidRPr="000E798B" w:rsidRDefault="00227E12" w:rsidP="00A56D75">
            <w:pPr>
              <w:tabs>
                <w:tab w:val="left" w:pos="708"/>
                <w:tab w:val="left" w:pos="3980"/>
              </w:tabs>
              <w:jc w:val="center"/>
              <w:rPr>
                <w:b/>
                <w:bCs/>
                <w:i/>
                <w:iCs/>
                <w:kern w:val="1"/>
              </w:rPr>
            </w:pPr>
            <w:r w:rsidRPr="000E798B">
              <w:rPr>
                <w:b/>
                <w:bCs/>
                <w:kern w:val="1"/>
              </w:rPr>
              <w:t>Шкала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12" w:rsidRPr="000E798B" w:rsidRDefault="00227E12" w:rsidP="00A56D75">
            <w:pPr>
              <w:tabs>
                <w:tab w:val="left" w:pos="708"/>
                <w:tab w:val="left" w:pos="3980"/>
              </w:tabs>
              <w:jc w:val="center"/>
              <w:rPr>
                <w:b/>
                <w:bCs/>
                <w:kern w:val="1"/>
              </w:rPr>
            </w:pPr>
            <w:r w:rsidRPr="000E798B">
              <w:rPr>
                <w:b/>
                <w:bCs/>
              </w:rPr>
              <w:t>Критерии оценивания</w:t>
            </w:r>
          </w:p>
          <w:p w:rsidR="00227E12" w:rsidRPr="000E798B" w:rsidRDefault="00227E12" w:rsidP="00A56D75">
            <w:pPr>
              <w:tabs>
                <w:tab w:val="left" w:pos="708"/>
                <w:tab w:val="left" w:pos="3980"/>
              </w:tabs>
              <w:jc w:val="center"/>
              <w:rPr>
                <w:b/>
                <w:bCs/>
                <w:i/>
                <w:iCs/>
                <w:kern w:val="1"/>
              </w:rPr>
            </w:pPr>
            <w:r w:rsidRPr="000E798B">
              <w:rPr>
                <w:b/>
                <w:bCs/>
                <w:kern w:val="1"/>
              </w:rPr>
              <w:t>(% правильных ответов)</w:t>
            </w:r>
          </w:p>
        </w:tc>
      </w:tr>
      <w:tr w:rsidR="00227E12" w:rsidRPr="000E798B" w:rsidTr="001E4F1C">
        <w:trPr>
          <w:trHeight w:val="2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12" w:rsidRPr="000E798B" w:rsidRDefault="00227E12" w:rsidP="00A56D75">
            <w:pPr>
              <w:tabs>
                <w:tab w:val="left" w:pos="708"/>
                <w:tab w:val="left" w:pos="3980"/>
              </w:tabs>
              <w:jc w:val="center"/>
              <w:rPr>
                <w:kern w:val="1"/>
              </w:rPr>
            </w:pPr>
            <w:r w:rsidRPr="000E798B">
              <w:t>Оценка 5</w:t>
            </w:r>
            <w:r w:rsidRPr="000E798B">
              <w:rPr>
                <w:kern w:val="1"/>
              </w:rPr>
              <w:t xml:space="preserve"> (отлично)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12" w:rsidRPr="000E798B" w:rsidRDefault="00227E12" w:rsidP="00A56D75">
            <w:pPr>
              <w:tabs>
                <w:tab w:val="left" w:pos="708"/>
                <w:tab w:val="left" w:pos="3980"/>
              </w:tabs>
              <w:jc w:val="center"/>
              <w:rPr>
                <w:kern w:val="1"/>
              </w:rPr>
            </w:pPr>
            <w:r w:rsidRPr="000E798B">
              <w:rPr>
                <w:kern w:val="1"/>
              </w:rPr>
              <w:t>80-100</w:t>
            </w:r>
          </w:p>
        </w:tc>
      </w:tr>
      <w:tr w:rsidR="00227E12" w:rsidRPr="000E798B" w:rsidTr="001E4F1C">
        <w:trPr>
          <w:trHeight w:val="2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12" w:rsidRPr="000E798B" w:rsidRDefault="00227E12" w:rsidP="00A56D75">
            <w:pPr>
              <w:tabs>
                <w:tab w:val="left" w:pos="708"/>
                <w:tab w:val="left" w:pos="3980"/>
              </w:tabs>
              <w:jc w:val="center"/>
              <w:rPr>
                <w:kern w:val="1"/>
              </w:rPr>
            </w:pPr>
            <w:r w:rsidRPr="000E798B">
              <w:t>Оценка 4</w:t>
            </w:r>
            <w:r w:rsidRPr="000E798B">
              <w:rPr>
                <w:kern w:val="1"/>
              </w:rPr>
              <w:t xml:space="preserve"> (хорошо)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12" w:rsidRPr="000E798B" w:rsidRDefault="00227E12" w:rsidP="00A56D75">
            <w:pPr>
              <w:tabs>
                <w:tab w:val="left" w:pos="708"/>
                <w:tab w:val="left" w:pos="3980"/>
              </w:tabs>
              <w:jc w:val="center"/>
              <w:rPr>
                <w:kern w:val="1"/>
              </w:rPr>
            </w:pPr>
            <w:r w:rsidRPr="000E798B">
              <w:rPr>
                <w:kern w:val="1"/>
              </w:rPr>
              <w:t>70-79</w:t>
            </w:r>
          </w:p>
        </w:tc>
      </w:tr>
      <w:tr w:rsidR="00227E12" w:rsidRPr="000E798B" w:rsidTr="001E4F1C">
        <w:trPr>
          <w:trHeight w:val="2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12" w:rsidRPr="000E798B" w:rsidRDefault="00227E12" w:rsidP="00A56D75">
            <w:pPr>
              <w:tabs>
                <w:tab w:val="left" w:pos="708"/>
                <w:tab w:val="left" w:pos="3980"/>
              </w:tabs>
              <w:jc w:val="center"/>
              <w:rPr>
                <w:kern w:val="1"/>
              </w:rPr>
            </w:pPr>
            <w:r w:rsidRPr="000E798B">
              <w:t>Оценка 3</w:t>
            </w:r>
            <w:r w:rsidRPr="000E798B">
              <w:rPr>
                <w:kern w:val="1"/>
              </w:rPr>
              <w:t xml:space="preserve"> (удовлетворительно)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12" w:rsidRPr="000E798B" w:rsidRDefault="00227E12" w:rsidP="00A56D75">
            <w:pPr>
              <w:tabs>
                <w:tab w:val="left" w:pos="708"/>
                <w:tab w:val="left" w:pos="3980"/>
              </w:tabs>
              <w:jc w:val="center"/>
              <w:rPr>
                <w:kern w:val="1"/>
              </w:rPr>
            </w:pPr>
            <w:r w:rsidRPr="000E798B">
              <w:rPr>
                <w:kern w:val="1"/>
              </w:rPr>
              <w:t>50-69</w:t>
            </w:r>
          </w:p>
        </w:tc>
      </w:tr>
      <w:tr w:rsidR="00227E12" w:rsidRPr="000E798B" w:rsidTr="001E4F1C">
        <w:trPr>
          <w:trHeight w:val="2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12" w:rsidRPr="000E798B" w:rsidRDefault="00227E12" w:rsidP="00A56D75">
            <w:pPr>
              <w:tabs>
                <w:tab w:val="left" w:pos="708"/>
                <w:tab w:val="left" w:pos="3980"/>
              </w:tabs>
              <w:jc w:val="center"/>
              <w:rPr>
                <w:kern w:val="1"/>
              </w:rPr>
            </w:pPr>
            <w:r w:rsidRPr="000E798B">
              <w:t>Оценка 2</w:t>
            </w:r>
            <w:r w:rsidRPr="000E798B">
              <w:rPr>
                <w:kern w:val="1"/>
              </w:rPr>
              <w:t xml:space="preserve"> (неудовлетворительно)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12" w:rsidRPr="000E798B" w:rsidRDefault="00227E12" w:rsidP="00A56D75">
            <w:pPr>
              <w:tabs>
                <w:tab w:val="left" w:pos="708"/>
                <w:tab w:val="left" w:pos="3980"/>
              </w:tabs>
              <w:jc w:val="center"/>
              <w:rPr>
                <w:kern w:val="1"/>
              </w:rPr>
            </w:pPr>
            <w:r w:rsidRPr="000E798B">
              <w:rPr>
                <w:kern w:val="1"/>
              </w:rPr>
              <w:t>менее 50</w:t>
            </w:r>
          </w:p>
        </w:tc>
      </w:tr>
    </w:tbl>
    <w:p w:rsidR="0067532B" w:rsidRDefault="0067532B" w:rsidP="00D42933">
      <w:pPr>
        <w:ind w:firstLine="709"/>
        <w:jc w:val="center"/>
        <w:rPr>
          <w:b/>
          <w:bCs/>
        </w:rPr>
      </w:pPr>
    </w:p>
    <w:p w:rsidR="00D42933" w:rsidRPr="009B0F82" w:rsidRDefault="00D42933" w:rsidP="00D42933">
      <w:pPr>
        <w:ind w:firstLine="709"/>
        <w:jc w:val="center"/>
        <w:rPr>
          <w:b/>
          <w:bCs/>
        </w:rPr>
      </w:pPr>
      <w:r w:rsidRPr="009B0F82">
        <w:rPr>
          <w:b/>
          <w:bCs/>
        </w:rPr>
        <w:t>4.2. Процедуры и оценочные средства для проведения промежуточной аттестации</w:t>
      </w:r>
    </w:p>
    <w:p w:rsidR="00D42933" w:rsidRPr="009B0F82" w:rsidRDefault="00D42933" w:rsidP="00D42933">
      <w:pPr>
        <w:ind w:firstLine="709"/>
        <w:jc w:val="center"/>
        <w:rPr>
          <w:b/>
          <w:bCs/>
        </w:rPr>
      </w:pPr>
    </w:p>
    <w:p w:rsidR="00CC5CDC" w:rsidRDefault="00CF5A79" w:rsidP="00CC5CDC">
      <w:pPr>
        <w:ind w:firstLine="567"/>
        <w:jc w:val="center"/>
      </w:pPr>
      <w:r>
        <w:t>4</w:t>
      </w:r>
      <w:r w:rsidR="00CC5CDC" w:rsidRPr="00F5495A">
        <w:rPr>
          <w:bCs/>
        </w:rPr>
        <w:t xml:space="preserve">.2.1. </w:t>
      </w:r>
      <w:r w:rsidR="00CC5CDC" w:rsidRPr="00F5495A">
        <w:t>Зачет</w:t>
      </w:r>
    </w:p>
    <w:p w:rsidR="00CC5CDC" w:rsidRDefault="00CC5CDC" w:rsidP="00CC5CDC">
      <w:pPr>
        <w:ind w:firstLine="567"/>
        <w:jc w:val="both"/>
      </w:pPr>
    </w:p>
    <w:p w:rsidR="00CC5CDC" w:rsidRPr="00D81C2E" w:rsidRDefault="00CC5CDC" w:rsidP="00CC5CDC">
      <w:pPr>
        <w:ind w:firstLine="567"/>
        <w:jc w:val="both"/>
      </w:pPr>
      <w:r w:rsidRPr="00D81C2E">
        <w:t xml:space="preserve">Зачет является формой оценки качества освоения обучающимся основной профессиональной образовательной программы по разделам дисциплины. </w:t>
      </w:r>
      <w:proofErr w:type="gramStart"/>
      <w:r w:rsidRPr="00D81C2E">
        <w:t>По результатам зачета обучающемуся выставляется оценка «зачтено» или «не зачтено»; оценка «отлично», «хорошо», «удовлетворительно», «неудовлетворительно» в случае дифференцированного зачета.</w:t>
      </w:r>
      <w:proofErr w:type="gramEnd"/>
    </w:p>
    <w:p w:rsidR="00CC5CDC" w:rsidRPr="00D81C2E" w:rsidRDefault="00CC5CDC" w:rsidP="00CC5CDC">
      <w:pPr>
        <w:ind w:firstLine="567"/>
        <w:jc w:val="both"/>
      </w:pPr>
      <w:r w:rsidRPr="00D81C2E">
        <w:t xml:space="preserve">Зачет проводится по окончании чтения лекций и выполнения лабораторных (практических) занятий. Зачет принимается преподавателями, проводившими лабораторные (практические) занятия, или читающими лекции по данной дисциплине. В случае отсутствия ведущего преподавателя зачет принимается преподавателем, назначенным распоряжением </w:t>
      </w:r>
      <w:r w:rsidRPr="00D81C2E">
        <w:lastRenderedPageBreak/>
        <w:t xml:space="preserve">заведующего кафедрой. С разрешения заведующего кафедрой на зачете может присутствовать преподаватель кафедры, привлеченный для помощи в приеме зачета. </w:t>
      </w:r>
    </w:p>
    <w:p w:rsidR="00CC5CDC" w:rsidRPr="00D81C2E" w:rsidRDefault="00D6513E" w:rsidP="00D6513E">
      <w:pPr>
        <w:ind w:firstLine="708"/>
        <w:jc w:val="both"/>
      </w:pPr>
      <w:r>
        <w:t>Присутствие на зачете преподавателей с других кафедр без соответствующего распоряжения ректора, проректора по учебной, воспитательной работе и молодежной политике, директора института не допускается.</w:t>
      </w:r>
    </w:p>
    <w:p w:rsidR="00CC5CDC" w:rsidRPr="00D81C2E" w:rsidRDefault="00CC5CDC" w:rsidP="00CC5CDC">
      <w:pPr>
        <w:ind w:firstLine="567"/>
        <w:jc w:val="both"/>
      </w:pPr>
      <w:r w:rsidRPr="00D81C2E">
        <w:t>Форм</w:t>
      </w:r>
      <w:proofErr w:type="gramStart"/>
      <w:r w:rsidRPr="00D81C2E">
        <w:t>а(</w:t>
      </w:r>
      <w:proofErr w:type="gramEnd"/>
      <w:r w:rsidRPr="00D81C2E">
        <w:t xml:space="preserve">ы) проведения зачета (устный опрос по билетам, письменная работа,  тестирование и др.) определяются кафедрой и доводятся до сведения обучающихся в начале семестра. </w:t>
      </w:r>
    </w:p>
    <w:p w:rsidR="00CC5CDC" w:rsidRPr="00D81C2E" w:rsidRDefault="00CC5CDC" w:rsidP="00CC5CDC">
      <w:pPr>
        <w:ind w:firstLine="567"/>
        <w:jc w:val="both"/>
      </w:pPr>
      <w:r w:rsidRPr="00D81C2E">
        <w:t xml:space="preserve">Для проведения зачета ведущий преподаватель накануне получает в секретариате директората </w:t>
      </w:r>
      <w:proofErr w:type="spellStart"/>
      <w:r w:rsidRPr="00D81C2E">
        <w:t>зачетно</w:t>
      </w:r>
      <w:proofErr w:type="spellEnd"/>
      <w:r w:rsidRPr="00D81C2E">
        <w:t xml:space="preserve">-экзаменационную ведомость, которая возвращается в  секретариат после окончания мероприятия в день проведения зачета или утром следующего дня. </w:t>
      </w:r>
    </w:p>
    <w:p w:rsidR="00CC5CDC" w:rsidRPr="00D81C2E" w:rsidRDefault="00CC5CDC" w:rsidP="00CC5CDC">
      <w:pPr>
        <w:ind w:firstLine="567"/>
        <w:jc w:val="both"/>
      </w:pPr>
      <w:r w:rsidRPr="00D81C2E">
        <w:t xml:space="preserve"> </w:t>
      </w:r>
      <w:proofErr w:type="gramStart"/>
      <w:r w:rsidRPr="00D81C2E">
        <w:t>Во время зачета обучающиеся могут пользоваться с разрешения ведущего преподавателя справочной и нормативной литературой, другими пособиями и техническими средствами.</w:t>
      </w:r>
      <w:proofErr w:type="gramEnd"/>
    </w:p>
    <w:p w:rsidR="00CC5CDC" w:rsidRPr="00D81C2E" w:rsidRDefault="00CC5CDC" w:rsidP="00CC5CDC">
      <w:pPr>
        <w:ind w:firstLine="567"/>
        <w:jc w:val="both"/>
      </w:pPr>
      <w:r w:rsidRPr="00D81C2E">
        <w:t xml:space="preserve">Время подготовки ответа в устной форме при сдаче зачета должно составлять не менее 20 минут (по желанию обучающегося ответ может быть досрочным). Время ответа - не более 10 минут. </w:t>
      </w:r>
    </w:p>
    <w:p w:rsidR="00CC5CDC" w:rsidRPr="00D81C2E" w:rsidRDefault="00CC5CDC" w:rsidP="00CC5CDC">
      <w:pPr>
        <w:ind w:firstLine="567"/>
        <w:jc w:val="both"/>
      </w:pPr>
      <w:r w:rsidRPr="00D81C2E">
        <w:t xml:space="preserve">Преподавателю предоставляется право задавать </w:t>
      </w:r>
      <w:proofErr w:type="gramStart"/>
      <w:r w:rsidRPr="00D81C2E">
        <w:t>обучающимся</w:t>
      </w:r>
      <w:proofErr w:type="gramEnd"/>
      <w:r w:rsidRPr="00D81C2E">
        <w:t xml:space="preserve"> дополнительные вопросы в рамках программы дисциплины.</w:t>
      </w:r>
    </w:p>
    <w:p w:rsidR="00CC5CDC" w:rsidRPr="00D81C2E" w:rsidRDefault="00CC5CDC" w:rsidP="00CC5CDC">
      <w:pPr>
        <w:ind w:firstLine="567"/>
        <w:jc w:val="both"/>
      </w:pPr>
      <w:r w:rsidRPr="00D81C2E">
        <w:t xml:space="preserve">Качественная оценка «зачтено», внесенная  в  </w:t>
      </w:r>
      <w:proofErr w:type="spellStart"/>
      <w:r w:rsidRPr="00D81C2E">
        <w:t>зачетно</w:t>
      </w:r>
      <w:proofErr w:type="spellEnd"/>
      <w:r w:rsidRPr="00D81C2E">
        <w:t xml:space="preserve">-экзаменационную ведомость, является результатом успешного усвоения учебного материала. </w:t>
      </w:r>
    </w:p>
    <w:p w:rsidR="00CC5CDC" w:rsidRPr="00D81C2E" w:rsidRDefault="00CC5CDC" w:rsidP="00CC5CDC">
      <w:pPr>
        <w:ind w:firstLine="567"/>
        <w:jc w:val="both"/>
      </w:pPr>
      <w:r w:rsidRPr="00D81C2E">
        <w:t xml:space="preserve">Результат зачета выставляется в  </w:t>
      </w:r>
      <w:proofErr w:type="spellStart"/>
      <w:r w:rsidRPr="00D81C2E">
        <w:t>зачетно</w:t>
      </w:r>
      <w:proofErr w:type="spellEnd"/>
      <w:r w:rsidRPr="00D81C2E">
        <w:t xml:space="preserve">-экзаменационную ведомость в день проведения зачета в присутствии самого обучающегося. Преподаватели несут персональную ответственность за своевременность и точность внесения записей о результатах промежуточной аттестации в </w:t>
      </w:r>
      <w:proofErr w:type="spellStart"/>
      <w:r w:rsidRPr="00D81C2E">
        <w:t>зачетно</w:t>
      </w:r>
      <w:proofErr w:type="spellEnd"/>
      <w:r w:rsidRPr="00D81C2E">
        <w:t>-экзаменационную ведомость.</w:t>
      </w:r>
    </w:p>
    <w:p w:rsidR="00CC5CDC" w:rsidRPr="00D81C2E" w:rsidRDefault="00CC5CDC" w:rsidP="00CC5CDC">
      <w:pPr>
        <w:ind w:firstLine="567"/>
        <w:jc w:val="both"/>
      </w:pPr>
      <w:r w:rsidRPr="00D81C2E">
        <w:t xml:space="preserve">Если </w:t>
      </w:r>
      <w:proofErr w:type="gramStart"/>
      <w:r w:rsidRPr="00D81C2E">
        <w:t>обучающийся</w:t>
      </w:r>
      <w:proofErr w:type="gramEnd"/>
      <w:r w:rsidRPr="00D81C2E">
        <w:t xml:space="preserve"> явился на зачет и отказался от прохождения аттестации в связи с неподготовленностью, то в </w:t>
      </w:r>
      <w:proofErr w:type="spellStart"/>
      <w:r w:rsidRPr="00D81C2E">
        <w:t>зачетно</w:t>
      </w:r>
      <w:proofErr w:type="spellEnd"/>
      <w:r w:rsidRPr="00D81C2E">
        <w:t>-экзаменационную ведомость ему выставляется оценка «не зачтено».</w:t>
      </w:r>
    </w:p>
    <w:p w:rsidR="00CC5CDC" w:rsidRPr="00D81C2E" w:rsidRDefault="00CC5CDC" w:rsidP="00CC5CDC">
      <w:pPr>
        <w:ind w:firstLine="567"/>
        <w:jc w:val="both"/>
      </w:pPr>
      <w:r w:rsidRPr="00D81C2E">
        <w:t xml:space="preserve">Неявка на зачет отмечается в </w:t>
      </w:r>
      <w:proofErr w:type="spellStart"/>
      <w:r w:rsidRPr="00D81C2E">
        <w:t>зачетно</w:t>
      </w:r>
      <w:proofErr w:type="spellEnd"/>
      <w:r w:rsidRPr="00D81C2E">
        <w:t>-экзаменационной ведомости словами «не явился».</w:t>
      </w:r>
    </w:p>
    <w:p w:rsidR="00CC5CDC" w:rsidRPr="00D81C2E" w:rsidRDefault="00CC5CDC" w:rsidP="00CC5CDC">
      <w:pPr>
        <w:ind w:firstLine="567"/>
        <w:jc w:val="both"/>
      </w:pPr>
      <w:r w:rsidRPr="00D81C2E">
        <w:t xml:space="preserve">Нарушение дисциплины, списывание, использование </w:t>
      </w:r>
      <w:proofErr w:type="gramStart"/>
      <w:r w:rsidRPr="00D81C2E">
        <w:t>обучающимися</w:t>
      </w:r>
      <w:proofErr w:type="gramEnd"/>
      <w:r w:rsidRPr="00D81C2E">
        <w:t xml:space="preserve"> неразрешенных печатных и рукописных материалов, мобильных телефонов, коммуникаторов, планшетных компьютеров, ноутбуков и других видов личной коммуникационной и компьютерной техники во время зачета запрещено. В случае нарушения этого требования преподаватель обязан удалить обучающегося из аудитории и проставить ему в ведомости оценку «не зачтено».</w:t>
      </w:r>
    </w:p>
    <w:p w:rsidR="00CC5CDC" w:rsidRPr="00D81C2E" w:rsidRDefault="00CC5CDC" w:rsidP="00CC5CDC">
      <w:pPr>
        <w:ind w:firstLine="567"/>
        <w:jc w:val="both"/>
      </w:pPr>
      <w:r w:rsidRPr="00D81C2E">
        <w:t>Обучающимся, не сдавшим зачет в установленные сроки по уважительной причине, индивидуальные сроки проведения зачета определяются заместителем директора института  по учебной работе.</w:t>
      </w:r>
    </w:p>
    <w:p w:rsidR="00CC5CDC" w:rsidRPr="00D81C2E" w:rsidRDefault="00CC5CDC" w:rsidP="00CC5CDC">
      <w:pPr>
        <w:ind w:firstLine="567"/>
        <w:jc w:val="both"/>
      </w:pPr>
      <w:proofErr w:type="gramStart"/>
      <w:r w:rsidRPr="00D81C2E">
        <w:t>Обучающиеся, имеющие академическую задолженность, сдают зачет в сроки, определяемые Университетом.</w:t>
      </w:r>
      <w:proofErr w:type="gramEnd"/>
      <w:r w:rsidRPr="00D81C2E">
        <w:t xml:space="preserve"> Информация о ликвидации задолженности отмечается в экзаменационном листе.</w:t>
      </w:r>
    </w:p>
    <w:p w:rsidR="00CC5CDC" w:rsidRPr="00D81C2E" w:rsidRDefault="00CC5CDC" w:rsidP="00CC5CDC">
      <w:pPr>
        <w:ind w:firstLine="567"/>
        <w:jc w:val="both"/>
      </w:pPr>
      <w:r w:rsidRPr="00D81C2E">
        <w:t>Допускается с разрешения заместителя директора института  по учебной работе    досрочная сдача зачета с записью результатов в экзаменационный лист.</w:t>
      </w:r>
    </w:p>
    <w:p w:rsidR="00CC5CDC" w:rsidRPr="00D81C2E" w:rsidRDefault="00CC5CDC" w:rsidP="00CC5CDC">
      <w:pPr>
        <w:ind w:firstLine="567"/>
        <w:jc w:val="both"/>
      </w:pPr>
      <w:r w:rsidRPr="00D81C2E">
        <w:t>Инвалиды и лица с ограниченными возможностями здоровья могут сдавать зачеты в сроки, установленные индивидуальным учебным планом. Инвалиды и лица с ограниченными возможностями здоровья, имеющие нарушения опорно-двигательного аппарата, допускаются на аттестационные испытания в сопровождении ассистентов-сопровождающих.</w:t>
      </w:r>
    </w:p>
    <w:p w:rsidR="00CC5CDC" w:rsidRDefault="00CC5CDC" w:rsidP="00CC5CDC">
      <w:pPr>
        <w:ind w:firstLine="567"/>
        <w:jc w:val="both"/>
      </w:pPr>
      <w:r w:rsidRPr="00D81C2E">
        <w:t xml:space="preserve">Процедура проведения промежуточной аттестации для особых случаев изложена в «Положении о текущем контроле успеваемости и промежуточной аттестации обучающихся по ОПОП </w:t>
      </w:r>
      <w:proofErr w:type="spellStart"/>
      <w:r w:rsidRPr="00D81C2E">
        <w:t>бакалавриата</w:t>
      </w:r>
      <w:proofErr w:type="spellEnd"/>
      <w:r w:rsidRPr="00D81C2E">
        <w:t xml:space="preserve">, </w:t>
      </w:r>
      <w:proofErr w:type="spellStart"/>
      <w:r w:rsidRPr="00D81C2E">
        <w:t>специалитета</w:t>
      </w:r>
      <w:proofErr w:type="spellEnd"/>
      <w:r w:rsidRPr="00D81C2E">
        <w:t xml:space="preserve"> и магистратуры» ФГБОУ </w:t>
      </w:r>
      <w:proofErr w:type="gramStart"/>
      <w:r w:rsidRPr="00D81C2E">
        <w:t>ВО</w:t>
      </w:r>
      <w:proofErr w:type="gramEnd"/>
      <w:r w:rsidRPr="00D81C2E">
        <w:t xml:space="preserve"> Южно-Уральский ГАУ.  </w:t>
      </w:r>
    </w:p>
    <w:tbl>
      <w:tblPr>
        <w:tblW w:w="10187" w:type="dxa"/>
        <w:tblInd w:w="-1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1"/>
        <w:gridCol w:w="5770"/>
        <w:gridCol w:w="3686"/>
      </w:tblGrid>
      <w:tr w:rsidR="000606CA" w:rsidTr="009A3144"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6CA" w:rsidRDefault="000606CA" w:rsidP="00A56D75">
            <w:pPr>
              <w:jc w:val="center"/>
            </w:pPr>
            <w:r>
              <w:t>№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6CA" w:rsidRDefault="000606CA" w:rsidP="00A56D75">
            <w:pPr>
              <w:jc w:val="center"/>
            </w:pPr>
            <w:r>
              <w:t>Оценочные средства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6CA" w:rsidRDefault="000606CA" w:rsidP="00A56D75">
            <w:pPr>
              <w:jc w:val="center"/>
            </w:pPr>
            <w:r>
              <w:t>Код и наименование индикатора компетенции</w:t>
            </w:r>
          </w:p>
        </w:tc>
      </w:tr>
      <w:tr w:rsidR="000606CA" w:rsidTr="009A3144">
        <w:trPr>
          <w:trHeight w:val="241"/>
        </w:trPr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6CA" w:rsidRDefault="000606CA" w:rsidP="00A56D75"/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6CA" w:rsidRDefault="00456C53" w:rsidP="00A56D75">
            <w:pPr>
              <w:jc w:val="center"/>
            </w:pPr>
            <w:r>
              <w:t>Зачет</w:t>
            </w: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6CA" w:rsidRDefault="000606CA" w:rsidP="00A56D75"/>
        </w:tc>
      </w:tr>
      <w:tr w:rsidR="000606CA" w:rsidRPr="007B0425" w:rsidTr="009A3144">
        <w:trPr>
          <w:trHeight w:val="1606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6CA" w:rsidRDefault="000606CA" w:rsidP="000606CA">
            <w:pPr>
              <w:jc w:val="center"/>
            </w:pPr>
            <w:r>
              <w:lastRenderedPageBreak/>
              <w:t>1</w:t>
            </w:r>
          </w:p>
          <w:p w:rsidR="000606CA" w:rsidRDefault="000606CA" w:rsidP="000606CA">
            <w:pPr>
              <w:jc w:val="center"/>
            </w:pP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0D0" w:rsidRDefault="001400D0" w:rsidP="009A3144">
            <w:pPr>
              <w:tabs>
                <w:tab w:val="left" w:pos="376"/>
                <w:tab w:val="left" w:pos="993"/>
              </w:tabs>
              <w:jc w:val="both"/>
            </w:pPr>
            <w:r>
              <w:t>1.  Сущность планирования в управлении.</w:t>
            </w:r>
          </w:p>
          <w:p w:rsidR="001400D0" w:rsidRDefault="001400D0" w:rsidP="009A3144">
            <w:pPr>
              <w:tabs>
                <w:tab w:val="left" w:pos="376"/>
                <w:tab w:val="left" w:pos="993"/>
              </w:tabs>
              <w:jc w:val="both"/>
            </w:pPr>
            <w:r>
              <w:t>2.</w:t>
            </w:r>
            <w:r>
              <w:tab/>
              <w:t>Предмет, объект и задачи науки.</w:t>
            </w:r>
          </w:p>
          <w:p w:rsidR="001400D0" w:rsidRDefault="001400D0" w:rsidP="009A3144">
            <w:pPr>
              <w:tabs>
                <w:tab w:val="left" w:pos="376"/>
                <w:tab w:val="left" w:pos="993"/>
              </w:tabs>
              <w:jc w:val="both"/>
            </w:pPr>
            <w:r>
              <w:t>3.</w:t>
            </w:r>
            <w:r>
              <w:tab/>
              <w:t>Экономическое содержание планирования.</w:t>
            </w:r>
          </w:p>
          <w:p w:rsidR="001400D0" w:rsidRDefault="001400D0" w:rsidP="009A3144">
            <w:pPr>
              <w:tabs>
                <w:tab w:val="left" w:pos="376"/>
                <w:tab w:val="left" w:pos="993"/>
              </w:tabs>
              <w:jc w:val="both"/>
            </w:pPr>
            <w:r>
              <w:t>4.</w:t>
            </w:r>
            <w:r>
              <w:tab/>
              <w:t>Формы экономического и социального планирования</w:t>
            </w:r>
          </w:p>
          <w:p w:rsidR="000606CA" w:rsidRPr="005F4236" w:rsidRDefault="001400D0" w:rsidP="009A3144">
            <w:pPr>
              <w:tabs>
                <w:tab w:val="left" w:pos="376"/>
                <w:tab w:val="left" w:pos="993"/>
              </w:tabs>
              <w:jc w:val="both"/>
            </w:pPr>
            <w:r>
              <w:t>5.</w:t>
            </w:r>
            <w:r>
              <w:tab/>
              <w:t>Принципы вну</w:t>
            </w:r>
            <w:r w:rsidR="009A3144">
              <w:t>трихозяйственного планирования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44" w:rsidRDefault="009A3144" w:rsidP="009A3144">
            <w:pPr>
              <w:jc w:val="center"/>
            </w:pPr>
            <w:r>
              <w:t xml:space="preserve">ИД-3 </w:t>
            </w:r>
            <w:r>
              <w:rPr>
                <w:vertAlign w:val="subscript"/>
              </w:rPr>
              <w:t>УК</w:t>
            </w:r>
            <w:r w:rsidRPr="00394F96">
              <w:rPr>
                <w:vertAlign w:val="subscript"/>
              </w:rPr>
              <w:t>-</w:t>
            </w:r>
            <w:r>
              <w:rPr>
                <w:vertAlign w:val="subscript"/>
              </w:rPr>
              <w:t>11</w:t>
            </w:r>
            <w:r>
              <w:t xml:space="preserve"> </w:t>
            </w:r>
          </w:p>
          <w:p w:rsidR="000606CA" w:rsidRPr="00EE4D0E" w:rsidRDefault="009A3144" w:rsidP="009A3144">
            <w:pPr>
              <w:jc w:val="center"/>
            </w:pPr>
            <w:r w:rsidRPr="00E00A92">
              <w:t>Владеет навыками работы с законодательными и другими нормативными правовыми актами</w:t>
            </w:r>
          </w:p>
        </w:tc>
      </w:tr>
      <w:tr w:rsidR="000606CA" w:rsidRPr="007B0425" w:rsidTr="009A3144">
        <w:trPr>
          <w:trHeight w:val="1644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6CA" w:rsidRDefault="00706883" w:rsidP="000606CA">
            <w:pPr>
              <w:jc w:val="center"/>
            </w:pPr>
            <w:r>
              <w:t>2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0D0" w:rsidRDefault="001400D0" w:rsidP="009A3144">
            <w:pPr>
              <w:tabs>
                <w:tab w:val="left" w:pos="376"/>
                <w:tab w:val="left" w:pos="993"/>
              </w:tabs>
              <w:jc w:val="both"/>
            </w:pPr>
            <w:r>
              <w:t>1.  Методы оптимального планирования.</w:t>
            </w:r>
          </w:p>
          <w:p w:rsidR="001400D0" w:rsidRDefault="001400D0" w:rsidP="009A3144">
            <w:pPr>
              <w:tabs>
                <w:tab w:val="left" w:pos="376"/>
                <w:tab w:val="left" w:pos="993"/>
              </w:tabs>
              <w:jc w:val="both"/>
            </w:pPr>
            <w:r>
              <w:t>2. Система показателей в планировании.</w:t>
            </w:r>
          </w:p>
          <w:p w:rsidR="001400D0" w:rsidRDefault="001400D0" w:rsidP="009A3144">
            <w:pPr>
              <w:tabs>
                <w:tab w:val="left" w:pos="376"/>
                <w:tab w:val="left" w:pos="993"/>
              </w:tabs>
              <w:jc w:val="both"/>
            </w:pPr>
            <w:r>
              <w:t>3. Технология плановых расчетов.</w:t>
            </w:r>
          </w:p>
          <w:p w:rsidR="001400D0" w:rsidRDefault="001400D0" w:rsidP="009A3144">
            <w:pPr>
              <w:tabs>
                <w:tab w:val="left" w:pos="376"/>
                <w:tab w:val="left" w:pos="993"/>
              </w:tabs>
              <w:jc w:val="both"/>
            </w:pPr>
            <w:r>
              <w:t>4. Особенности планирования на предприятии АПК.</w:t>
            </w:r>
          </w:p>
          <w:p w:rsidR="001400D0" w:rsidRDefault="001400D0" w:rsidP="009A3144">
            <w:pPr>
              <w:tabs>
                <w:tab w:val="left" w:pos="376"/>
                <w:tab w:val="left" w:pos="993"/>
              </w:tabs>
              <w:jc w:val="both"/>
            </w:pPr>
            <w:r>
              <w:t>5. Классификация планов.</w:t>
            </w:r>
          </w:p>
          <w:p w:rsidR="000606CA" w:rsidRPr="005F4236" w:rsidRDefault="000606CA" w:rsidP="009A3144">
            <w:pPr>
              <w:tabs>
                <w:tab w:val="left" w:pos="376"/>
                <w:tab w:val="left" w:pos="993"/>
              </w:tabs>
              <w:jc w:val="both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44" w:rsidRPr="004C00A3" w:rsidRDefault="009A3144" w:rsidP="009A3144">
            <w:pPr>
              <w:jc w:val="center"/>
              <w:rPr>
                <w:vertAlign w:val="subscript"/>
              </w:rPr>
            </w:pPr>
            <w:r w:rsidRPr="007B0425">
              <w:t>ИД-</w:t>
            </w:r>
            <w:r>
              <w:t>1</w:t>
            </w:r>
            <w:r w:rsidRPr="007B0425">
              <w:t>.</w:t>
            </w:r>
            <w:r>
              <w:rPr>
                <w:vertAlign w:val="subscript"/>
              </w:rPr>
              <w:t>ОП</w:t>
            </w:r>
            <w:r w:rsidRPr="004C00A3">
              <w:rPr>
                <w:vertAlign w:val="subscript"/>
              </w:rPr>
              <w:t>К-</w:t>
            </w:r>
            <w:r>
              <w:rPr>
                <w:vertAlign w:val="subscript"/>
              </w:rPr>
              <w:t>4</w:t>
            </w:r>
          </w:p>
          <w:p w:rsidR="000606CA" w:rsidRPr="00EE4D0E" w:rsidRDefault="009A3144" w:rsidP="009A3144">
            <w:pPr>
              <w:jc w:val="center"/>
            </w:pPr>
            <w:r w:rsidRPr="005577E4">
              <w:t>Выявляет и оценивает возможности развития организации и бизнесов с учетом имеющихся ресурсов и компетенций</w:t>
            </w:r>
          </w:p>
        </w:tc>
      </w:tr>
      <w:tr w:rsidR="009A3144" w:rsidRPr="007B0425" w:rsidTr="009A3144">
        <w:trPr>
          <w:trHeight w:val="2817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44" w:rsidRDefault="009A3144" w:rsidP="009A3144">
            <w:pPr>
              <w:jc w:val="center"/>
            </w:pPr>
            <w:r>
              <w:t>3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44" w:rsidRDefault="009A3144" w:rsidP="009A3144">
            <w:pPr>
              <w:tabs>
                <w:tab w:val="left" w:pos="376"/>
                <w:tab w:val="left" w:pos="993"/>
              </w:tabs>
              <w:jc w:val="both"/>
            </w:pPr>
            <w:r>
              <w:t>1.   Технологическое прогнозирование.</w:t>
            </w:r>
          </w:p>
          <w:p w:rsidR="009A3144" w:rsidRDefault="009A3144" w:rsidP="009A3144">
            <w:pPr>
              <w:tabs>
                <w:tab w:val="left" w:pos="376"/>
                <w:tab w:val="left" w:pos="993"/>
              </w:tabs>
              <w:jc w:val="both"/>
            </w:pPr>
            <w:r>
              <w:t>2. Сущность и содержание стратегического планирования.</w:t>
            </w:r>
          </w:p>
          <w:p w:rsidR="009A3144" w:rsidRDefault="009A3144" w:rsidP="009A3144">
            <w:pPr>
              <w:tabs>
                <w:tab w:val="left" w:pos="376"/>
                <w:tab w:val="left" w:pos="993"/>
              </w:tabs>
              <w:jc w:val="both"/>
            </w:pPr>
            <w:r>
              <w:t>3. Этапы стратегического планирования на предприятии.</w:t>
            </w:r>
          </w:p>
          <w:p w:rsidR="009A3144" w:rsidRDefault="009A3144" w:rsidP="009A3144">
            <w:pPr>
              <w:tabs>
                <w:tab w:val="left" w:pos="376"/>
                <w:tab w:val="left" w:pos="993"/>
              </w:tabs>
              <w:jc w:val="both"/>
            </w:pPr>
            <w:r>
              <w:t>4. Структура и содержание стратегических планов предприятия.</w:t>
            </w:r>
          </w:p>
          <w:p w:rsidR="009A3144" w:rsidRDefault="009A3144" w:rsidP="009A3144">
            <w:pPr>
              <w:tabs>
                <w:tab w:val="left" w:pos="376"/>
                <w:tab w:val="left" w:pos="993"/>
              </w:tabs>
              <w:jc w:val="both"/>
            </w:pPr>
            <w:r>
              <w:t>5. Бизнес-план и его роль в предпринимательстве.</w:t>
            </w:r>
          </w:p>
          <w:p w:rsidR="009A3144" w:rsidRDefault="009A3144" w:rsidP="009A3144">
            <w:pPr>
              <w:tabs>
                <w:tab w:val="left" w:pos="376"/>
                <w:tab w:val="left" w:pos="993"/>
              </w:tabs>
              <w:jc w:val="both"/>
            </w:pPr>
            <w:r>
              <w:t>6.  Цели, задачи, функции и принципы бизнес-планирования.</w:t>
            </w:r>
          </w:p>
          <w:p w:rsidR="009A3144" w:rsidRDefault="009A3144" w:rsidP="009A3144">
            <w:pPr>
              <w:tabs>
                <w:tab w:val="left" w:pos="376"/>
                <w:tab w:val="left" w:pos="993"/>
              </w:tabs>
              <w:jc w:val="both"/>
            </w:pPr>
            <w:r>
              <w:t>7. Место бизнес-плана в системе планирования и отличие его от других плановых документов.</w:t>
            </w:r>
          </w:p>
          <w:p w:rsidR="009A3144" w:rsidRDefault="009A3144" w:rsidP="009A3144">
            <w:pPr>
              <w:tabs>
                <w:tab w:val="left" w:pos="376"/>
                <w:tab w:val="left" w:pos="993"/>
              </w:tabs>
              <w:jc w:val="both"/>
            </w:pPr>
            <w:r>
              <w:t>8. Структура и последовательность разработки бизнес-плана.</w:t>
            </w:r>
          </w:p>
          <w:p w:rsidR="009A3144" w:rsidRDefault="009A3144" w:rsidP="009A3144">
            <w:pPr>
              <w:tabs>
                <w:tab w:val="left" w:pos="376"/>
                <w:tab w:val="left" w:pos="993"/>
              </w:tabs>
              <w:jc w:val="both"/>
            </w:pPr>
            <w:r>
              <w:t>9. Организация процесса бизнес-планирования.</w:t>
            </w:r>
          </w:p>
          <w:p w:rsidR="009A3144" w:rsidRPr="005F4236" w:rsidRDefault="009A3144" w:rsidP="009A3144">
            <w:pPr>
              <w:tabs>
                <w:tab w:val="left" w:pos="376"/>
                <w:tab w:val="left" w:pos="993"/>
              </w:tabs>
              <w:jc w:val="both"/>
            </w:pPr>
            <w:r>
              <w:t>10. Особенности и технология бизнес-планирования на сельскохозяйственных предприятиях.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44" w:rsidRPr="004C00A3" w:rsidRDefault="009A3144" w:rsidP="009A3144">
            <w:pPr>
              <w:jc w:val="center"/>
              <w:rPr>
                <w:vertAlign w:val="subscript"/>
              </w:rPr>
            </w:pPr>
            <w:r w:rsidRPr="007B0425">
              <w:t>ИД-</w:t>
            </w:r>
            <w:r>
              <w:t>2</w:t>
            </w:r>
            <w:r w:rsidRPr="007B0425">
              <w:t>.</w:t>
            </w:r>
            <w:r>
              <w:rPr>
                <w:vertAlign w:val="subscript"/>
              </w:rPr>
              <w:t>ОП</w:t>
            </w:r>
            <w:r w:rsidRPr="004C00A3">
              <w:rPr>
                <w:vertAlign w:val="subscript"/>
              </w:rPr>
              <w:t>К-</w:t>
            </w:r>
            <w:r>
              <w:rPr>
                <w:vertAlign w:val="subscript"/>
              </w:rPr>
              <w:t>4</w:t>
            </w:r>
          </w:p>
          <w:p w:rsidR="009A3144" w:rsidRPr="007B0425" w:rsidRDefault="009A3144" w:rsidP="009A3144">
            <w:pPr>
              <w:jc w:val="center"/>
            </w:pPr>
            <w:r w:rsidRPr="005577E4">
              <w:t>Разрабатывает бизнес-планы проектов и направлений бизнеса</w:t>
            </w:r>
          </w:p>
        </w:tc>
      </w:tr>
      <w:tr w:rsidR="009A3144" w:rsidRPr="007B0425" w:rsidTr="009A3144">
        <w:trPr>
          <w:trHeight w:val="983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44" w:rsidRDefault="009A3144" w:rsidP="009A3144">
            <w:pPr>
              <w:jc w:val="center"/>
            </w:pPr>
            <w:r>
              <w:t>4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44" w:rsidRDefault="009A3144" w:rsidP="009A3144">
            <w:pPr>
              <w:tabs>
                <w:tab w:val="left" w:pos="376"/>
                <w:tab w:val="left" w:pos="993"/>
              </w:tabs>
              <w:jc w:val="both"/>
            </w:pPr>
            <w:r>
              <w:t>1. Перспективные планы.</w:t>
            </w:r>
          </w:p>
          <w:p w:rsidR="009A3144" w:rsidRDefault="009A3144" w:rsidP="009A3144">
            <w:pPr>
              <w:tabs>
                <w:tab w:val="left" w:pos="376"/>
                <w:tab w:val="left" w:pos="993"/>
              </w:tabs>
              <w:jc w:val="both"/>
            </w:pPr>
            <w:r>
              <w:t>2. Текущие планы.</w:t>
            </w:r>
          </w:p>
          <w:p w:rsidR="009A3144" w:rsidRDefault="009A3144" w:rsidP="009A3144">
            <w:pPr>
              <w:tabs>
                <w:tab w:val="left" w:pos="376"/>
                <w:tab w:val="left" w:pos="993"/>
              </w:tabs>
              <w:jc w:val="both"/>
            </w:pPr>
            <w:r>
              <w:t>3. Оперативные планы.</w:t>
            </w:r>
          </w:p>
          <w:p w:rsidR="009A3144" w:rsidRDefault="009A3144" w:rsidP="009A3144">
            <w:pPr>
              <w:tabs>
                <w:tab w:val="left" w:pos="376"/>
                <w:tab w:val="left" w:pos="993"/>
              </w:tabs>
              <w:jc w:val="both"/>
            </w:pPr>
            <w:r>
              <w:t>4. Прогнозирование и его роль в планировании деятельности предприятия.</w:t>
            </w:r>
          </w:p>
          <w:p w:rsidR="009A3144" w:rsidRDefault="009A3144" w:rsidP="009A3144">
            <w:pPr>
              <w:tabs>
                <w:tab w:val="left" w:pos="376"/>
                <w:tab w:val="left" w:pos="993"/>
              </w:tabs>
              <w:jc w:val="both"/>
            </w:pPr>
            <w:r>
              <w:t>5. Методы прогнозирования деловой среды.</w:t>
            </w:r>
          </w:p>
          <w:p w:rsidR="009A3144" w:rsidRDefault="009A3144" w:rsidP="009A3144">
            <w:pPr>
              <w:tabs>
                <w:tab w:val="left" w:pos="376"/>
                <w:tab w:val="left" w:pos="993"/>
              </w:tabs>
              <w:jc w:val="both"/>
            </w:pPr>
            <w:r>
              <w:t>6. Методы оптимального планирования.</w:t>
            </w:r>
          </w:p>
          <w:p w:rsidR="009A3144" w:rsidRDefault="009A3144" w:rsidP="009A3144">
            <w:pPr>
              <w:tabs>
                <w:tab w:val="left" w:pos="376"/>
                <w:tab w:val="left" w:pos="993"/>
              </w:tabs>
              <w:jc w:val="both"/>
            </w:pPr>
            <w:r>
              <w:t>7. Система показателей в планировании.</w:t>
            </w:r>
          </w:p>
          <w:p w:rsidR="009A3144" w:rsidRDefault="009A3144" w:rsidP="009A3144">
            <w:pPr>
              <w:tabs>
                <w:tab w:val="left" w:pos="376"/>
                <w:tab w:val="left" w:pos="993"/>
              </w:tabs>
              <w:jc w:val="both"/>
            </w:pPr>
            <w:r>
              <w:t>8. Технология плановых расчетов.</w:t>
            </w:r>
          </w:p>
          <w:p w:rsidR="009A3144" w:rsidRDefault="009A3144" w:rsidP="009A3144">
            <w:pPr>
              <w:tabs>
                <w:tab w:val="left" w:pos="376"/>
                <w:tab w:val="left" w:pos="993"/>
              </w:tabs>
              <w:jc w:val="both"/>
            </w:pPr>
            <w:r>
              <w:t>9. Особенности планирования на предприятии АПК.</w:t>
            </w:r>
          </w:p>
          <w:p w:rsidR="009A3144" w:rsidRDefault="009A3144" w:rsidP="009A3144">
            <w:pPr>
              <w:tabs>
                <w:tab w:val="left" w:pos="376"/>
                <w:tab w:val="left" w:pos="993"/>
              </w:tabs>
              <w:jc w:val="both"/>
            </w:pPr>
            <w:r>
              <w:t>10. Классификация планов.</w:t>
            </w:r>
          </w:p>
          <w:p w:rsidR="009A3144" w:rsidRPr="005F4236" w:rsidRDefault="009A3144" w:rsidP="009A3144">
            <w:pPr>
              <w:pStyle w:val="a4"/>
              <w:widowControl w:val="0"/>
              <w:tabs>
                <w:tab w:val="left" w:pos="376"/>
              </w:tabs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44" w:rsidRPr="004C00A3" w:rsidRDefault="009A3144" w:rsidP="009A3144">
            <w:pPr>
              <w:jc w:val="center"/>
              <w:rPr>
                <w:vertAlign w:val="subscript"/>
              </w:rPr>
            </w:pPr>
            <w:r w:rsidRPr="007B0425">
              <w:t>ИД-</w:t>
            </w:r>
            <w:r>
              <w:t>1</w:t>
            </w:r>
            <w:r w:rsidRPr="007B0425">
              <w:t>.</w:t>
            </w:r>
            <w:r w:rsidRPr="004C00A3">
              <w:rPr>
                <w:vertAlign w:val="subscript"/>
              </w:rPr>
              <w:t>ПК-</w:t>
            </w:r>
            <w:r>
              <w:rPr>
                <w:vertAlign w:val="subscript"/>
              </w:rPr>
              <w:t>1</w:t>
            </w:r>
          </w:p>
          <w:p w:rsidR="009A3144" w:rsidRPr="007B0425" w:rsidRDefault="009A3144" w:rsidP="009A3144">
            <w:pPr>
              <w:jc w:val="center"/>
            </w:pPr>
            <w:proofErr w:type="gramStart"/>
            <w:r w:rsidRPr="008B6385">
              <w:t>Способен</w:t>
            </w:r>
            <w:proofErr w:type="gramEnd"/>
            <w:r w:rsidRPr="008B6385">
              <w:t xml:space="preserve"> выполнять типовые расчеты, необходимые для составления проектов, перспективных планов производственной деятельности  организации, разработку технико-экономических нормативов материальных и трудовых затрат для определения себестоимости продукции, планово-расчетных цен на основные виды сырья, материалов, топлива, энергии, потребляемых в производстве</w:t>
            </w:r>
          </w:p>
        </w:tc>
      </w:tr>
      <w:tr w:rsidR="009A3144" w:rsidRPr="007B0425" w:rsidTr="009A3144">
        <w:trPr>
          <w:trHeight w:val="1780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44" w:rsidRDefault="009A3144" w:rsidP="009A3144">
            <w:pPr>
              <w:jc w:val="center"/>
            </w:pPr>
            <w:r>
              <w:t>5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44" w:rsidRDefault="009A3144" w:rsidP="009A3144">
            <w:pPr>
              <w:tabs>
                <w:tab w:val="left" w:pos="376"/>
                <w:tab w:val="left" w:pos="993"/>
              </w:tabs>
              <w:jc w:val="both"/>
            </w:pPr>
            <w:r>
              <w:t>1.  Сущность планирования в управлении.</w:t>
            </w:r>
          </w:p>
          <w:p w:rsidR="009A3144" w:rsidRDefault="009A3144" w:rsidP="009A3144">
            <w:pPr>
              <w:tabs>
                <w:tab w:val="left" w:pos="376"/>
                <w:tab w:val="left" w:pos="993"/>
              </w:tabs>
              <w:jc w:val="both"/>
            </w:pPr>
            <w:r>
              <w:t>2.</w:t>
            </w:r>
            <w:r>
              <w:tab/>
              <w:t>Предмет, объект и задачи науки.</w:t>
            </w:r>
          </w:p>
          <w:p w:rsidR="009A3144" w:rsidRDefault="009A3144" w:rsidP="009A3144">
            <w:pPr>
              <w:tabs>
                <w:tab w:val="left" w:pos="376"/>
                <w:tab w:val="left" w:pos="993"/>
              </w:tabs>
              <w:jc w:val="both"/>
            </w:pPr>
            <w:r>
              <w:t>3.</w:t>
            </w:r>
            <w:r>
              <w:tab/>
              <w:t>Экономическое содержание планирования.</w:t>
            </w:r>
          </w:p>
          <w:p w:rsidR="009A3144" w:rsidRDefault="009A3144" w:rsidP="009A3144">
            <w:pPr>
              <w:tabs>
                <w:tab w:val="left" w:pos="376"/>
                <w:tab w:val="left" w:pos="993"/>
              </w:tabs>
              <w:jc w:val="both"/>
            </w:pPr>
            <w:r>
              <w:t>4.</w:t>
            </w:r>
            <w:r>
              <w:tab/>
              <w:t>Формы экономического и социального планирования</w:t>
            </w:r>
          </w:p>
          <w:p w:rsidR="009A3144" w:rsidRDefault="009A3144" w:rsidP="009A3144">
            <w:pPr>
              <w:tabs>
                <w:tab w:val="left" w:pos="376"/>
                <w:tab w:val="left" w:pos="993"/>
              </w:tabs>
              <w:jc w:val="both"/>
            </w:pPr>
            <w:r>
              <w:t>5.</w:t>
            </w:r>
            <w:r>
              <w:tab/>
              <w:t>Принципы внутрихозяйственного планирования.</w:t>
            </w:r>
          </w:p>
          <w:p w:rsidR="009A3144" w:rsidRPr="005F4236" w:rsidRDefault="009A3144" w:rsidP="009A3144">
            <w:pPr>
              <w:pStyle w:val="a4"/>
              <w:widowControl w:val="0"/>
              <w:tabs>
                <w:tab w:val="left" w:pos="376"/>
              </w:tabs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44" w:rsidRPr="004C00A3" w:rsidRDefault="009A3144" w:rsidP="009A3144">
            <w:pPr>
              <w:jc w:val="center"/>
              <w:rPr>
                <w:vertAlign w:val="subscript"/>
              </w:rPr>
            </w:pPr>
            <w:r w:rsidRPr="007B0425">
              <w:t>ИД-</w:t>
            </w:r>
            <w:r>
              <w:t>3</w:t>
            </w:r>
            <w:r w:rsidRPr="007B0425">
              <w:t>.</w:t>
            </w:r>
            <w:r w:rsidRPr="004C00A3">
              <w:rPr>
                <w:vertAlign w:val="subscript"/>
              </w:rPr>
              <w:t>ПК-</w:t>
            </w:r>
            <w:r>
              <w:rPr>
                <w:vertAlign w:val="subscript"/>
              </w:rPr>
              <w:t>1</w:t>
            </w:r>
          </w:p>
          <w:p w:rsidR="009A3144" w:rsidRPr="007B0425" w:rsidRDefault="009A3144" w:rsidP="009A3144">
            <w:pPr>
              <w:jc w:val="center"/>
            </w:pPr>
            <w:proofErr w:type="gramStart"/>
            <w:r w:rsidRPr="005577E4">
              <w:t>Способен</w:t>
            </w:r>
            <w:proofErr w:type="gramEnd"/>
            <w:r w:rsidRPr="005577E4">
              <w:t xml:space="preserve"> руководить разработкой производственных программ и календарных графиков выпуска продукции в структурном подразделении (отделе, цехе) промышленной организации, их корректировкой </w:t>
            </w:r>
            <w:r w:rsidRPr="005577E4">
              <w:lastRenderedPageBreak/>
              <w:t>в течение планируемого периода разработкой и внедрением нормативов для производственного планирования</w:t>
            </w:r>
          </w:p>
        </w:tc>
      </w:tr>
      <w:tr w:rsidR="009A3144" w:rsidRPr="007B0425" w:rsidTr="009A3144">
        <w:trPr>
          <w:trHeight w:val="2528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44" w:rsidRDefault="009A3144" w:rsidP="009A3144">
            <w:pPr>
              <w:jc w:val="center"/>
            </w:pPr>
            <w:r>
              <w:lastRenderedPageBreak/>
              <w:t>6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44" w:rsidRDefault="009A3144" w:rsidP="009A3144">
            <w:pPr>
              <w:tabs>
                <w:tab w:val="left" w:pos="376"/>
                <w:tab w:val="left" w:pos="993"/>
              </w:tabs>
              <w:jc w:val="both"/>
            </w:pPr>
            <w:r>
              <w:t>1. Основные функции планирования.</w:t>
            </w:r>
          </w:p>
          <w:p w:rsidR="009A3144" w:rsidRDefault="009A3144" w:rsidP="009A3144">
            <w:pPr>
              <w:tabs>
                <w:tab w:val="left" w:pos="376"/>
                <w:tab w:val="left" w:pos="993"/>
              </w:tabs>
              <w:jc w:val="both"/>
            </w:pPr>
            <w:r>
              <w:t>2.</w:t>
            </w:r>
            <w:r>
              <w:tab/>
              <w:t>Классификация методов планирования.</w:t>
            </w:r>
          </w:p>
          <w:p w:rsidR="009A3144" w:rsidRDefault="009A3144" w:rsidP="009A3144">
            <w:pPr>
              <w:tabs>
                <w:tab w:val="left" w:pos="376"/>
                <w:tab w:val="left" w:pos="993"/>
              </w:tabs>
              <w:jc w:val="both"/>
            </w:pPr>
            <w:r>
              <w:t>3.</w:t>
            </w:r>
            <w:r>
              <w:tab/>
              <w:t>Балансовый метод.</w:t>
            </w:r>
          </w:p>
          <w:p w:rsidR="009A3144" w:rsidRDefault="009A3144" w:rsidP="009A3144">
            <w:pPr>
              <w:tabs>
                <w:tab w:val="left" w:pos="376"/>
                <w:tab w:val="left" w:pos="993"/>
              </w:tabs>
              <w:jc w:val="both"/>
            </w:pPr>
            <w:r>
              <w:t>4.</w:t>
            </w:r>
            <w:r>
              <w:tab/>
              <w:t>Нормативный метод.</w:t>
            </w:r>
          </w:p>
          <w:p w:rsidR="009A3144" w:rsidRDefault="009A3144" w:rsidP="009A3144">
            <w:pPr>
              <w:tabs>
                <w:tab w:val="left" w:pos="376"/>
                <w:tab w:val="left" w:pos="993"/>
              </w:tabs>
              <w:jc w:val="both"/>
            </w:pPr>
            <w:r>
              <w:t>5.  Программно-целевой метод.</w:t>
            </w:r>
          </w:p>
          <w:p w:rsidR="001E4F1C" w:rsidRDefault="001E4F1C" w:rsidP="001E4F1C">
            <w:pPr>
              <w:pStyle w:val="a4"/>
              <w:widowControl w:val="0"/>
              <w:tabs>
                <w:tab w:val="left" w:pos="376"/>
              </w:tabs>
            </w:pPr>
            <w:r>
              <w:t>6. Цели, задачи, функции и принципы бизнес-планирования.</w:t>
            </w:r>
          </w:p>
          <w:p w:rsidR="001E4F1C" w:rsidRDefault="001E4F1C" w:rsidP="001E4F1C">
            <w:pPr>
              <w:pStyle w:val="a4"/>
              <w:widowControl w:val="0"/>
              <w:tabs>
                <w:tab w:val="left" w:pos="376"/>
              </w:tabs>
            </w:pPr>
            <w:r>
              <w:t>7. Место бизнес-плана в системе планирования и отличие его от других плановых документов.</w:t>
            </w:r>
          </w:p>
          <w:p w:rsidR="001E4F1C" w:rsidRDefault="001E4F1C" w:rsidP="001E4F1C">
            <w:pPr>
              <w:pStyle w:val="a4"/>
              <w:widowControl w:val="0"/>
              <w:tabs>
                <w:tab w:val="left" w:pos="376"/>
              </w:tabs>
            </w:pPr>
            <w:r>
              <w:t>8. Структура и последовательность разработки бизнес-плана.</w:t>
            </w:r>
          </w:p>
          <w:p w:rsidR="001E4F1C" w:rsidRDefault="001E4F1C" w:rsidP="001E4F1C">
            <w:pPr>
              <w:pStyle w:val="a4"/>
              <w:widowControl w:val="0"/>
              <w:tabs>
                <w:tab w:val="left" w:pos="376"/>
              </w:tabs>
            </w:pPr>
            <w:r>
              <w:t>9. Организация процесса бизнес-планирования.</w:t>
            </w:r>
          </w:p>
          <w:p w:rsidR="009A3144" w:rsidRPr="005F4236" w:rsidRDefault="001E4F1C" w:rsidP="001E4F1C">
            <w:pPr>
              <w:pStyle w:val="a4"/>
              <w:widowControl w:val="0"/>
              <w:tabs>
                <w:tab w:val="left" w:pos="376"/>
              </w:tabs>
            </w:pPr>
            <w:r>
              <w:t>10. Особенности и технология бизнес-планирования на сельскохозяйственных предприятиях.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44" w:rsidRPr="004C00A3" w:rsidRDefault="009A3144" w:rsidP="009A3144">
            <w:pPr>
              <w:jc w:val="center"/>
              <w:rPr>
                <w:vertAlign w:val="subscript"/>
              </w:rPr>
            </w:pPr>
            <w:r w:rsidRPr="007B0425">
              <w:t>ИД-</w:t>
            </w:r>
            <w:r>
              <w:t>1</w:t>
            </w:r>
            <w:r w:rsidRPr="007B0425">
              <w:t>.</w:t>
            </w:r>
            <w:r w:rsidRPr="004C00A3">
              <w:rPr>
                <w:vertAlign w:val="subscript"/>
              </w:rPr>
              <w:t>ПК-</w:t>
            </w:r>
            <w:r>
              <w:rPr>
                <w:vertAlign w:val="subscript"/>
              </w:rPr>
              <w:t>3</w:t>
            </w:r>
          </w:p>
          <w:p w:rsidR="009A3144" w:rsidRPr="007B0425" w:rsidRDefault="009A3144" w:rsidP="009A3144">
            <w:pPr>
              <w:jc w:val="center"/>
            </w:pPr>
            <w:r w:rsidRPr="004F4875">
              <w:t xml:space="preserve">Способен организовать работу и эффективное взаимодействие всех структурных подразделений, цехов и производственных единиц промышленной организации, направлять их деятельность на развитие и совершенствование производства с учетом социальных и рыночных приоритетов, повышение эффективности работы организации, рост объемов сбыта </w:t>
            </w:r>
            <w:proofErr w:type="gramStart"/>
            <w:r w:rsidRPr="004F4875">
              <w:t>продукции</w:t>
            </w:r>
            <w:proofErr w:type="gramEnd"/>
            <w:r w:rsidRPr="004F4875">
              <w:t xml:space="preserve"> и увеличение прибыли, качества и конкурентоспособности производимой продукции, ее соответствие мировым стандартам в целях завоевания отечественного и зарубежного рынка и удовлетворения потребностей населения в соответствующих видах отечественной продукции</w:t>
            </w:r>
          </w:p>
        </w:tc>
      </w:tr>
    </w:tbl>
    <w:p w:rsidR="000606CA" w:rsidRDefault="000606CA" w:rsidP="00CF5A79">
      <w:pPr>
        <w:ind w:firstLine="708"/>
        <w:jc w:val="both"/>
      </w:pPr>
    </w:p>
    <w:p w:rsidR="00CF5A79" w:rsidRDefault="00CF5A79" w:rsidP="00CF5A79">
      <w:pPr>
        <w:ind w:firstLine="567"/>
        <w:jc w:val="both"/>
      </w:pPr>
      <w:r w:rsidRPr="003F56BF">
        <w:t>Шкала и критерии оценивания ответа обучающегося представлены в таблице.</w:t>
      </w:r>
    </w:p>
    <w:p w:rsidR="00CF5A79" w:rsidRPr="003F56BF" w:rsidRDefault="00CF5A79" w:rsidP="00CF5A79">
      <w:pPr>
        <w:ind w:firstLine="567"/>
        <w:jc w:val="both"/>
      </w:pPr>
    </w:p>
    <w:tbl>
      <w:tblPr>
        <w:tblW w:w="992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6"/>
        <w:gridCol w:w="7427"/>
      </w:tblGrid>
      <w:tr w:rsidR="00CF5A79" w:rsidRPr="003F56BF" w:rsidTr="00F31E51">
        <w:tc>
          <w:tcPr>
            <w:tcW w:w="2496" w:type="dxa"/>
            <w:vAlign w:val="center"/>
          </w:tcPr>
          <w:p w:rsidR="00CF5A79" w:rsidRPr="003F56BF" w:rsidRDefault="00CF5A79" w:rsidP="00F31E51">
            <w:pPr>
              <w:jc w:val="center"/>
              <w:rPr>
                <w:b/>
                <w:bCs/>
              </w:rPr>
            </w:pPr>
            <w:r w:rsidRPr="003F56BF">
              <w:rPr>
                <w:b/>
                <w:bCs/>
              </w:rPr>
              <w:t>Шкала</w:t>
            </w:r>
          </w:p>
        </w:tc>
        <w:tc>
          <w:tcPr>
            <w:tcW w:w="7427" w:type="dxa"/>
            <w:vAlign w:val="center"/>
          </w:tcPr>
          <w:p w:rsidR="00CF5A79" w:rsidRPr="003F56BF" w:rsidRDefault="00CF5A79" w:rsidP="00F31E51">
            <w:pPr>
              <w:jc w:val="center"/>
              <w:rPr>
                <w:b/>
                <w:bCs/>
              </w:rPr>
            </w:pPr>
            <w:r w:rsidRPr="003F56BF">
              <w:rPr>
                <w:b/>
                <w:bCs/>
              </w:rPr>
              <w:t>Критерии оценивания</w:t>
            </w:r>
          </w:p>
        </w:tc>
      </w:tr>
      <w:tr w:rsidR="00CF5A79" w:rsidRPr="003F56BF" w:rsidTr="00F31E51">
        <w:tc>
          <w:tcPr>
            <w:tcW w:w="2496" w:type="dxa"/>
            <w:vAlign w:val="center"/>
          </w:tcPr>
          <w:p w:rsidR="00CF5A79" w:rsidRPr="003F56BF" w:rsidRDefault="00CF5A79" w:rsidP="00F31E51">
            <w:pPr>
              <w:jc w:val="center"/>
              <w:rPr>
                <w:b/>
                <w:bCs/>
              </w:rPr>
            </w:pPr>
            <w:r w:rsidRPr="003F56BF">
              <w:t>Оценка «зачтено»</w:t>
            </w:r>
          </w:p>
        </w:tc>
        <w:tc>
          <w:tcPr>
            <w:tcW w:w="7427" w:type="dxa"/>
            <w:vAlign w:val="center"/>
          </w:tcPr>
          <w:p w:rsidR="00CF5A79" w:rsidRPr="003F56BF" w:rsidRDefault="00CF5A79" w:rsidP="00F31E51">
            <w:pPr>
              <w:shd w:val="clear" w:color="auto" w:fill="FFFFFF"/>
              <w:jc w:val="both"/>
            </w:pPr>
            <w:r w:rsidRPr="003F56BF">
              <w:t xml:space="preserve">знание программного материала, усвоение основной и дополнительной литературы, рекомендованной программой дисциплины, правильное решение </w:t>
            </w:r>
            <w:r>
              <w:t>экономической</w:t>
            </w:r>
            <w:r w:rsidRPr="003F56BF">
              <w:t xml:space="preserve"> задачи (допускается наличие малозначительных ошибок или недостаточно полное раскрытие содержание вопроса или погрешность непринципиального характера в ответе на вопросы).</w:t>
            </w:r>
          </w:p>
        </w:tc>
      </w:tr>
      <w:tr w:rsidR="00CF5A79" w:rsidRPr="003F56BF" w:rsidTr="00F31E51">
        <w:tc>
          <w:tcPr>
            <w:tcW w:w="2496" w:type="dxa"/>
            <w:vAlign w:val="center"/>
          </w:tcPr>
          <w:p w:rsidR="00CF5A79" w:rsidRPr="003F56BF" w:rsidRDefault="00CF5A79" w:rsidP="00F31E51">
            <w:pPr>
              <w:jc w:val="center"/>
              <w:rPr>
                <w:b/>
                <w:bCs/>
              </w:rPr>
            </w:pPr>
            <w:r w:rsidRPr="003F56BF">
              <w:t>Оценка «не зачтено»</w:t>
            </w:r>
          </w:p>
        </w:tc>
        <w:tc>
          <w:tcPr>
            <w:tcW w:w="7427" w:type="dxa"/>
            <w:vAlign w:val="center"/>
          </w:tcPr>
          <w:p w:rsidR="00CF5A79" w:rsidRPr="003F56BF" w:rsidRDefault="00CF5A79" w:rsidP="00F31E51">
            <w:pPr>
              <w:shd w:val="clear" w:color="auto" w:fill="FFFFFF"/>
              <w:jc w:val="both"/>
            </w:pPr>
            <w:r w:rsidRPr="003F56BF">
              <w:t>пробелы в знаниях основного программного материала,  принципиальные ошибки при ответе на вопросы.</w:t>
            </w:r>
          </w:p>
        </w:tc>
      </w:tr>
    </w:tbl>
    <w:p w:rsidR="00CF5A79" w:rsidRDefault="00CF5A79" w:rsidP="00CF5A79">
      <w:pPr>
        <w:ind w:firstLine="709"/>
        <w:jc w:val="center"/>
        <w:rPr>
          <w:b/>
          <w:bCs/>
        </w:rPr>
      </w:pPr>
    </w:p>
    <w:p w:rsidR="00FF4CCD" w:rsidRPr="00FF4CCD" w:rsidRDefault="00FF4CCD" w:rsidP="00FF4CCD">
      <w:pPr>
        <w:pageBreakBefore/>
        <w:tabs>
          <w:tab w:val="left" w:pos="4683"/>
        </w:tabs>
        <w:ind w:firstLine="567"/>
        <w:jc w:val="center"/>
        <w:rPr>
          <w:b/>
        </w:rPr>
      </w:pPr>
    </w:p>
    <w:p w:rsidR="00FF4CCD" w:rsidRPr="00FF4CCD" w:rsidRDefault="00FF4CCD" w:rsidP="00FF4CCD">
      <w:pPr>
        <w:tabs>
          <w:tab w:val="left" w:pos="4683"/>
        </w:tabs>
        <w:ind w:firstLine="567"/>
        <w:jc w:val="center"/>
        <w:rPr>
          <w:b/>
        </w:rPr>
      </w:pPr>
    </w:p>
    <w:p w:rsidR="00FF4CCD" w:rsidRPr="00FF4CCD" w:rsidRDefault="00FF4CCD" w:rsidP="00FF4CCD">
      <w:pPr>
        <w:tabs>
          <w:tab w:val="left" w:pos="4683"/>
        </w:tabs>
        <w:ind w:firstLine="567"/>
        <w:jc w:val="center"/>
        <w:rPr>
          <w:b/>
        </w:rPr>
      </w:pPr>
    </w:p>
    <w:p w:rsidR="00FF4CCD" w:rsidRPr="00FF4CCD" w:rsidRDefault="00FF4CCD" w:rsidP="00FF4CCD">
      <w:pPr>
        <w:tabs>
          <w:tab w:val="left" w:pos="4683"/>
        </w:tabs>
        <w:ind w:firstLine="567"/>
        <w:jc w:val="center"/>
        <w:rPr>
          <w:b/>
        </w:rPr>
      </w:pPr>
    </w:p>
    <w:p w:rsidR="00FF4CCD" w:rsidRPr="00FF4CCD" w:rsidRDefault="00FF4CCD" w:rsidP="00FF4CCD">
      <w:pPr>
        <w:tabs>
          <w:tab w:val="left" w:pos="4683"/>
        </w:tabs>
        <w:ind w:firstLine="567"/>
        <w:jc w:val="center"/>
        <w:rPr>
          <w:b/>
        </w:rPr>
      </w:pPr>
    </w:p>
    <w:p w:rsidR="00FF4CCD" w:rsidRPr="00FF4CCD" w:rsidRDefault="00FF4CCD" w:rsidP="00FF4CCD">
      <w:pPr>
        <w:tabs>
          <w:tab w:val="left" w:pos="4683"/>
        </w:tabs>
        <w:ind w:firstLine="567"/>
        <w:jc w:val="center"/>
        <w:rPr>
          <w:b/>
        </w:rPr>
      </w:pPr>
    </w:p>
    <w:p w:rsidR="00FF4CCD" w:rsidRPr="00FF4CCD" w:rsidRDefault="00FF4CCD" w:rsidP="00FF4CCD">
      <w:pPr>
        <w:tabs>
          <w:tab w:val="left" w:pos="4683"/>
        </w:tabs>
        <w:ind w:firstLine="567"/>
        <w:jc w:val="center"/>
        <w:rPr>
          <w:b/>
        </w:rPr>
      </w:pPr>
    </w:p>
    <w:p w:rsidR="00FF4CCD" w:rsidRPr="00FF4CCD" w:rsidRDefault="00FF4CCD" w:rsidP="00FF4CCD">
      <w:pPr>
        <w:tabs>
          <w:tab w:val="left" w:pos="4683"/>
        </w:tabs>
        <w:ind w:firstLine="567"/>
        <w:jc w:val="center"/>
        <w:rPr>
          <w:b/>
        </w:rPr>
      </w:pPr>
    </w:p>
    <w:p w:rsidR="00FF4CCD" w:rsidRPr="00FF4CCD" w:rsidRDefault="00FF4CCD" w:rsidP="00FF4CCD">
      <w:pPr>
        <w:tabs>
          <w:tab w:val="left" w:pos="4683"/>
        </w:tabs>
        <w:ind w:firstLine="567"/>
        <w:jc w:val="center"/>
        <w:rPr>
          <w:b/>
        </w:rPr>
      </w:pPr>
    </w:p>
    <w:p w:rsidR="00FF4CCD" w:rsidRPr="00FF4CCD" w:rsidRDefault="00FF4CCD" w:rsidP="00FF4CCD">
      <w:pPr>
        <w:tabs>
          <w:tab w:val="left" w:pos="4683"/>
        </w:tabs>
        <w:ind w:firstLine="567"/>
        <w:jc w:val="center"/>
        <w:rPr>
          <w:b/>
        </w:rPr>
      </w:pPr>
    </w:p>
    <w:p w:rsidR="00FF4CCD" w:rsidRPr="00FF4CCD" w:rsidRDefault="00FF4CCD" w:rsidP="00FF4CCD">
      <w:pPr>
        <w:tabs>
          <w:tab w:val="left" w:pos="4683"/>
        </w:tabs>
        <w:ind w:firstLine="567"/>
        <w:jc w:val="center"/>
        <w:rPr>
          <w:b/>
        </w:rPr>
      </w:pPr>
    </w:p>
    <w:p w:rsidR="00FF4CCD" w:rsidRPr="00FF4CCD" w:rsidRDefault="00FF4CCD" w:rsidP="00FF4CCD">
      <w:pPr>
        <w:tabs>
          <w:tab w:val="left" w:pos="4683"/>
        </w:tabs>
        <w:ind w:firstLine="567"/>
        <w:jc w:val="center"/>
        <w:rPr>
          <w:b/>
        </w:rPr>
      </w:pPr>
    </w:p>
    <w:p w:rsidR="00FF4CCD" w:rsidRPr="00FF4CCD" w:rsidRDefault="00FF4CCD" w:rsidP="00FF4CCD">
      <w:pPr>
        <w:tabs>
          <w:tab w:val="left" w:pos="4683"/>
        </w:tabs>
        <w:ind w:firstLine="567"/>
        <w:jc w:val="center"/>
        <w:rPr>
          <w:b/>
        </w:rPr>
      </w:pPr>
    </w:p>
    <w:p w:rsidR="00FF4CCD" w:rsidRPr="00FF4CCD" w:rsidRDefault="00FF4CCD" w:rsidP="00FF4CCD">
      <w:pPr>
        <w:tabs>
          <w:tab w:val="left" w:pos="4683"/>
        </w:tabs>
        <w:ind w:firstLine="567"/>
        <w:jc w:val="center"/>
        <w:rPr>
          <w:b/>
        </w:rPr>
      </w:pPr>
    </w:p>
    <w:p w:rsidR="00FF4CCD" w:rsidRPr="00FF4CCD" w:rsidRDefault="00FF4CCD" w:rsidP="00FF4CCD">
      <w:pPr>
        <w:tabs>
          <w:tab w:val="left" w:pos="4683"/>
        </w:tabs>
        <w:ind w:firstLine="567"/>
        <w:jc w:val="center"/>
        <w:rPr>
          <w:b/>
        </w:rPr>
      </w:pPr>
    </w:p>
    <w:p w:rsidR="00FF4CCD" w:rsidRPr="00FF4CCD" w:rsidRDefault="00FF4CCD" w:rsidP="00FF4CCD">
      <w:pPr>
        <w:tabs>
          <w:tab w:val="left" w:pos="4683"/>
        </w:tabs>
        <w:ind w:firstLine="567"/>
        <w:jc w:val="center"/>
        <w:rPr>
          <w:b/>
        </w:rPr>
      </w:pPr>
    </w:p>
    <w:p w:rsidR="00FF4CCD" w:rsidRPr="00FF4CCD" w:rsidRDefault="00FF4CCD" w:rsidP="00FF4CCD">
      <w:pPr>
        <w:tabs>
          <w:tab w:val="left" w:pos="4683"/>
        </w:tabs>
        <w:ind w:firstLine="567"/>
        <w:jc w:val="center"/>
        <w:rPr>
          <w:b/>
        </w:rPr>
      </w:pPr>
    </w:p>
    <w:p w:rsidR="00FF4CCD" w:rsidRPr="00FF4CCD" w:rsidRDefault="00FF4CCD" w:rsidP="00FF4CCD">
      <w:pPr>
        <w:tabs>
          <w:tab w:val="left" w:pos="4683"/>
        </w:tabs>
        <w:ind w:firstLine="567"/>
        <w:jc w:val="center"/>
        <w:rPr>
          <w:b/>
        </w:rPr>
      </w:pPr>
      <w:r w:rsidRPr="00FF4CCD">
        <w:rPr>
          <w:b/>
        </w:rPr>
        <w:t>5. КОМПЛЕКТ ОЦЕНОЧНЫХ МАТЕРИАЛОВ</w:t>
      </w:r>
    </w:p>
    <w:p w:rsidR="00FF4CCD" w:rsidRPr="00FF4CCD" w:rsidRDefault="00FF4CCD" w:rsidP="00FF4CCD">
      <w:pPr>
        <w:tabs>
          <w:tab w:val="left" w:pos="4683"/>
        </w:tabs>
        <w:ind w:firstLine="567"/>
        <w:jc w:val="center"/>
        <w:rPr>
          <w:b/>
        </w:rPr>
      </w:pPr>
      <w:r w:rsidRPr="00FF4CCD">
        <w:rPr>
          <w:b/>
        </w:rPr>
        <w:t>по дисциплине «</w:t>
      </w:r>
      <w:r>
        <w:rPr>
          <w:b/>
        </w:rPr>
        <w:t>Планирование и прогнозирование в менеджменте</w:t>
      </w:r>
      <w:r w:rsidRPr="00FF4CCD">
        <w:rPr>
          <w:b/>
        </w:rPr>
        <w:t>»</w:t>
      </w:r>
    </w:p>
    <w:p w:rsidR="00FF4CCD" w:rsidRPr="00FF4CCD" w:rsidRDefault="00FF4CCD" w:rsidP="00FF4CCD">
      <w:pPr>
        <w:tabs>
          <w:tab w:val="left" w:pos="4683"/>
        </w:tabs>
        <w:ind w:firstLine="567"/>
        <w:jc w:val="center"/>
        <w:rPr>
          <w:b/>
        </w:rPr>
      </w:pPr>
    </w:p>
    <w:p w:rsidR="00FF4CCD" w:rsidRPr="00FF4CCD" w:rsidRDefault="00FF4CCD" w:rsidP="00FF4CCD">
      <w:pPr>
        <w:tabs>
          <w:tab w:val="left" w:pos="4683"/>
        </w:tabs>
        <w:ind w:firstLine="567"/>
        <w:jc w:val="center"/>
        <w:rPr>
          <w:b/>
        </w:rPr>
      </w:pPr>
    </w:p>
    <w:p w:rsidR="00FF4CCD" w:rsidRPr="00FF4CCD" w:rsidRDefault="00FF4CCD" w:rsidP="00FF4CCD">
      <w:pPr>
        <w:pageBreakBefore/>
        <w:tabs>
          <w:tab w:val="left" w:pos="708"/>
          <w:tab w:val="left" w:pos="3980"/>
        </w:tabs>
        <w:jc w:val="center"/>
        <w:rPr>
          <w:color w:val="000000"/>
          <w:szCs w:val="20"/>
        </w:rPr>
      </w:pPr>
      <w:r w:rsidRPr="00FF4CCD">
        <w:rPr>
          <w:color w:val="000000"/>
          <w:szCs w:val="20"/>
        </w:rPr>
        <w:lastRenderedPageBreak/>
        <w:t>СОДЕРЖАНИЕ</w:t>
      </w:r>
    </w:p>
    <w:p w:rsidR="00FF4CCD" w:rsidRPr="00FF4CCD" w:rsidRDefault="00FF4CCD" w:rsidP="00FF4CCD">
      <w:pPr>
        <w:tabs>
          <w:tab w:val="left" w:pos="708"/>
          <w:tab w:val="left" w:pos="3980"/>
        </w:tabs>
        <w:jc w:val="center"/>
        <w:rPr>
          <w:b/>
          <w:color w:val="000000"/>
          <w:szCs w:val="20"/>
        </w:rPr>
      </w:pPr>
    </w:p>
    <w:tbl>
      <w:tblPr>
        <w:tblW w:w="0" w:type="auto"/>
        <w:tblInd w:w="2" w:type="dxa"/>
        <w:tblLayout w:type="fixed"/>
        <w:tblLook w:val="04A0" w:firstRow="1" w:lastRow="0" w:firstColumn="1" w:lastColumn="0" w:noHBand="0" w:noVBand="1"/>
      </w:tblPr>
      <w:tblGrid>
        <w:gridCol w:w="436"/>
        <w:gridCol w:w="9420"/>
        <w:gridCol w:w="456"/>
      </w:tblGrid>
      <w:tr w:rsidR="00FF4CCD" w:rsidRPr="00FF4CCD" w:rsidTr="00582849">
        <w:tc>
          <w:tcPr>
            <w:tcW w:w="436" w:type="dxa"/>
          </w:tcPr>
          <w:p w:rsidR="00FF4CCD" w:rsidRPr="00FF4CCD" w:rsidRDefault="00FF4CCD" w:rsidP="00FF4CCD">
            <w:pPr>
              <w:jc w:val="center"/>
              <w:rPr>
                <w:color w:val="000000"/>
                <w:spacing w:val="20"/>
                <w:szCs w:val="20"/>
              </w:rPr>
            </w:pPr>
            <w:r w:rsidRPr="00FF4CCD">
              <w:rPr>
                <w:color w:val="000000"/>
                <w:spacing w:val="20"/>
                <w:szCs w:val="20"/>
              </w:rPr>
              <w:t>1.</w:t>
            </w:r>
          </w:p>
        </w:tc>
        <w:tc>
          <w:tcPr>
            <w:tcW w:w="9420" w:type="dxa"/>
          </w:tcPr>
          <w:p w:rsidR="00FF4CCD" w:rsidRPr="00FF4CCD" w:rsidRDefault="00FF4CCD" w:rsidP="00FF4CCD">
            <w:pPr>
              <w:rPr>
                <w:szCs w:val="20"/>
              </w:rPr>
            </w:pPr>
            <w:r w:rsidRPr="00FF4CCD">
              <w:rPr>
                <w:szCs w:val="20"/>
              </w:rPr>
              <w:t>Спецификация……………………………………………………………………………….</w:t>
            </w:r>
          </w:p>
        </w:tc>
        <w:tc>
          <w:tcPr>
            <w:tcW w:w="456" w:type="dxa"/>
          </w:tcPr>
          <w:p w:rsidR="00FF4CCD" w:rsidRPr="00FF4CCD" w:rsidRDefault="00FF4CCD" w:rsidP="00FF4CC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45</w:t>
            </w:r>
          </w:p>
        </w:tc>
      </w:tr>
      <w:tr w:rsidR="00FF4CCD" w:rsidRPr="00FF4CCD" w:rsidTr="00582849">
        <w:tc>
          <w:tcPr>
            <w:tcW w:w="436" w:type="dxa"/>
          </w:tcPr>
          <w:p w:rsidR="00FF4CCD" w:rsidRPr="00FF4CCD" w:rsidRDefault="00FF4CCD" w:rsidP="00FF4CCD">
            <w:pPr>
              <w:jc w:val="center"/>
              <w:rPr>
                <w:color w:val="000000"/>
                <w:spacing w:val="20"/>
                <w:szCs w:val="20"/>
              </w:rPr>
            </w:pPr>
            <w:r w:rsidRPr="00FF4CCD">
              <w:rPr>
                <w:color w:val="000000"/>
                <w:spacing w:val="20"/>
                <w:szCs w:val="20"/>
              </w:rPr>
              <w:t>2.</w:t>
            </w:r>
          </w:p>
        </w:tc>
        <w:tc>
          <w:tcPr>
            <w:tcW w:w="9420" w:type="dxa"/>
          </w:tcPr>
          <w:p w:rsidR="00FF4CCD" w:rsidRPr="00FF4CCD" w:rsidRDefault="00FF4CCD" w:rsidP="00FF4CCD">
            <w:pPr>
              <w:jc w:val="both"/>
              <w:rPr>
                <w:color w:val="000000"/>
                <w:szCs w:val="20"/>
              </w:rPr>
            </w:pPr>
            <w:r w:rsidRPr="00FF4CCD">
              <w:rPr>
                <w:color w:val="000000"/>
                <w:szCs w:val="20"/>
              </w:rPr>
              <w:t>Тестовые задания...………………………………………………………………………….</w:t>
            </w:r>
          </w:p>
        </w:tc>
        <w:tc>
          <w:tcPr>
            <w:tcW w:w="456" w:type="dxa"/>
          </w:tcPr>
          <w:p w:rsidR="00FF4CCD" w:rsidRPr="00FF4CCD" w:rsidRDefault="00D51D9B" w:rsidP="00FF4CCD">
            <w:pPr>
              <w:rPr>
                <w:szCs w:val="20"/>
              </w:rPr>
            </w:pPr>
            <w:r>
              <w:rPr>
                <w:szCs w:val="20"/>
              </w:rPr>
              <w:t>5</w:t>
            </w:r>
            <w:r w:rsidR="00FF4CCD" w:rsidRPr="00FF4CCD">
              <w:rPr>
                <w:szCs w:val="20"/>
              </w:rPr>
              <w:t>1</w:t>
            </w:r>
          </w:p>
        </w:tc>
      </w:tr>
      <w:tr w:rsidR="00FF4CCD" w:rsidRPr="00FF4CCD" w:rsidTr="00582849">
        <w:tc>
          <w:tcPr>
            <w:tcW w:w="436" w:type="dxa"/>
          </w:tcPr>
          <w:p w:rsidR="00FF4CCD" w:rsidRPr="00FF4CCD" w:rsidRDefault="00FF4CCD" w:rsidP="00FF4CCD">
            <w:pPr>
              <w:jc w:val="center"/>
              <w:rPr>
                <w:color w:val="000000"/>
                <w:spacing w:val="20"/>
                <w:szCs w:val="20"/>
              </w:rPr>
            </w:pPr>
            <w:r w:rsidRPr="00FF4CCD">
              <w:rPr>
                <w:color w:val="000000"/>
                <w:spacing w:val="20"/>
                <w:szCs w:val="20"/>
              </w:rPr>
              <w:t>3.</w:t>
            </w:r>
          </w:p>
        </w:tc>
        <w:tc>
          <w:tcPr>
            <w:tcW w:w="9420" w:type="dxa"/>
          </w:tcPr>
          <w:p w:rsidR="00FF4CCD" w:rsidRPr="00FF4CCD" w:rsidRDefault="00FF4CCD" w:rsidP="00FF4CCD">
            <w:pPr>
              <w:jc w:val="both"/>
              <w:rPr>
                <w:color w:val="000000"/>
                <w:szCs w:val="20"/>
              </w:rPr>
            </w:pPr>
            <w:r w:rsidRPr="00FF4CCD">
              <w:rPr>
                <w:color w:val="000000"/>
                <w:szCs w:val="20"/>
              </w:rPr>
              <w:t>Ключи к оцениванию тестовых заданий…………………………………………………….</w:t>
            </w:r>
          </w:p>
        </w:tc>
        <w:tc>
          <w:tcPr>
            <w:tcW w:w="456" w:type="dxa"/>
          </w:tcPr>
          <w:p w:rsidR="00FF4CCD" w:rsidRPr="00FF4CCD" w:rsidRDefault="00D51D9B" w:rsidP="00FF4CC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57</w:t>
            </w:r>
          </w:p>
        </w:tc>
      </w:tr>
    </w:tbl>
    <w:p w:rsidR="00FF4CCD" w:rsidRPr="00FF4CCD" w:rsidRDefault="00FF4CCD" w:rsidP="00FF4CCD">
      <w:pPr>
        <w:tabs>
          <w:tab w:val="left" w:pos="4683"/>
        </w:tabs>
        <w:ind w:firstLine="567"/>
        <w:jc w:val="center"/>
        <w:rPr>
          <w:b/>
        </w:rPr>
      </w:pPr>
    </w:p>
    <w:p w:rsidR="00FF4CCD" w:rsidRPr="00FF4CCD" w:rsidRDefault="00FF4CCD" w:rsidP="00FF4CCD">
      <w:pPr>
        <w:tabs>
          <w:tab w:val="left" w:pos="4683"/>
        </w:tabs>
        <w:ind w:firstLine="567"/>
        <w:jc w:val="center"/>
        <w:rPr>
          <w:b/>
        </w:rPr>
      </w:pPr>
    </w:p>
    <w:p w:rsidR="00FF4CCD" w:rsidRPr="00FF4CCD" w:rsidRDefault="00FF4CCD" w:rsidP="00FF4CCD">
      <w:pPr>
        <w:tabs>
          <w:tab w:val="left" w:pos="4683"/>
        </w:tabs>
        <w:ind w:firstLine="567"/>
        <w:jc w:val="center"/>
        <w:rPr>
          <w:b/>
        </w:rPr>
      </w:pPr>
    </w:p>
    <w:p w:rsidR="00FF4CCD" w:rsidRPr="00FF4CCD" w:rsidRDefault="00FF4CCD" w:rsidP="00FF4CCD">
      <w:pPr>
        <w:pageBreakBefore/>
        <w:numPr>
          <w:ilvl w:val="4"/>
          <w:numId w:val="23"/>
        </w:numPr>
        <w:tabs>
          <w:tab w:val="left" w:pos="0"/>
          <w:tab w:val="left" w:pos="708"/>
          <w:tab w:val="left" w:pos="3969"/>
          <w:tab w:val="left" w:pos="4111"/>
        </w:tabs>
        <w:spacing w:after="200" w:line="276" w:lineRule="auto"/>
        <w:ind w:left="283" w:hanging="357"/>
        <w:jc w:val="center"/>
        <w:rPr>
          <w:b/>
          <w:color w:val="000000"/>
          <w:szCs w:val="20"/>
        </w:rPr>
      </w:pPr>
      <w:r w:rsidRPr="00FF4CCD">
        <w:rPr>
          <w:b/>
          <w:color w:val="000000"/>
          <w:szCs w:val="20"/>
        </w:rPr>
        <w:lastRenderedPageBreak/>
        <w:t>Спецификация</w:t>
      </w:r>
    </w:p>
    <w:p w:rsidR="00FF4CCD" w:rsidRPr="00FF4CCD" w:rsidRDefault="00FF4CCD" w:rsidP="00FF4CCD">
      <w:pPr>
        <w:tabs>
          <w:tab w:val="left" w:pos="708"/>
          <w:tab w:val="left" w:pos="3980"/>
        </w:tabs>
        <w:rPr>
          <w:b/>
          <w:color w:val="000000"/>
          <w:szCs w:val="20"/>
        </w:rPr>
      </w:pPr>
    </w:p>
    <w:p w:rsidR="00FF4CCD" w:rsidRPr="00FF4CCD" w:rsidRDefault="00FF4CCD" w:rsidP="00FF4CCD">
      <w:pPr>
        <w:numPr>
          <w:ilvl w:val="1"/>
          <w:numId w:val="22"/>
        </w:numPr>
        <w:tabs>
          <w:tab w:val="left" w:pos="708"/>
          <w:tab w:val="left" w:pos="3980"/>
        </w:tabs>
        <w:spacing w:after="200" w:line="276" w:lineRule="auto"/>
        <w:jc w:val="center"/>
        <w:rPr>
          <w:color w:val="000000"/>
          <w:szCs w:val="20"/>
        </w:rPr>
      </w:pPr>
      <w:r w:rsidRPr="00FF4CCD">
        <w:rPr>
          <w:color w:val="000000"/>
          <w:szCs w:val="20"/>
        </w:rPr>
        <w:t>Назначение комплекта оценочных материалов (далее – КОМ)</w:t>
      </w:r>
    </w:p>
    <w:p w:rsidR="00FF4CCD" w:rsidRPr="00FF4CCD" w:rsidRDefault="00FF4CCD" w:rsidP="00FF4CCD">
      <w:pPr>
        <w:tabs>
          <w:tab w:val="left" w:pos="708"/>
          <w:tab w:val="left" w:pos="3980"/>
        </w:tabs>
        <w:ind w:left="600"/>
        <w:rPr>
          <w:color w:val="000000"/>
          <w:szCs w:val="20"/>
        </w:rPr>
      </w:pPr>
      <w:r w:rsidRPr="00FF4CCD">
        <w:rPr>
          <w:color w:val="000000"/>
          <w:szCs w:val="20"/>
        </w:rPr>
        <w:t>Наименование УГС/УГСН – 38.00.00 Экономика и управление</w:t>
      </w:r>
    </w:p>
    <w:p w:rsidR="00FF4CCD" w:rsidRPr="00FF4CCD" w:rsidRDefault="00FF4CCD" w:rsidP="00FF4CCD">
      <w:pPr>
        <w:tabs>
          <w:tab w:val="left" w:pos="708"/>
          <w:tab w:val="left" w:pos="3980"/>
        </w:tabs>
        <w:ind w:left="600"/>
        <w:rPr>
          <w:color w:val="000000"/>
          <w:szCs w:val="20"/>
        </w:rPr>
      </w:pPr>
      <w:r w:rsidRPr="00FF4CCD">
        <w:rPr>
          <w:color w:val="000000"/>
          <w:szCs w:val="20"/>
        </w:rPr>
        <w:t>Направление подготовки - 38.03.02 Менеджмент</w:t>
      </w:r>
    </w:p>
    <w:p w:rsidR="00FF4CCD" w:rsidRPr="00FF4CCD" w:rsidRDefault="00FF4CCD" w:rsidP="00FF4CCD">
      <w:pPr>
        <w:tabs>
          <w:tab w:val="left" w:pos="708"/>
          <w:tab w:val="left" w:pos="3980"/>
        </w:tabs>
        <w:ind w:left="600"/>
        <w:rPr>
          <w:color w:val="000000"/>
          <w:szCs w:val="20"/>
        </w:rPr>
      </w:pPr>
      <w:r w:rsidRPr="00FF4CCD">
        <w:rPr>
          <w:color w:val="000000"/>
          <w:szCs w:val="20"/>
        </w:rPr>
        <w:t>Направленность - Производственный менеджмент</w:t>
      </w:r>
    </w:p>
    <w:p w:rsidR="00FF4CCD" w:rsidRPr="00FF4CCD" w:rsidRDefault="00FF4CCD" w:rsidP="00FF4CCD">
      <w:pPr>
        <w:tabs>
          <w:tab w:val="left" w:pos="708"/>
          <w:tab w:val="left" w:pos="3980"/>
        </w:tabs>
        <w:ind w:left="600"/>
        <w:rPr>
          <w:color w:val="000000"/>
          <w:szCs w:val="20"/>
        </w:rPr>
      </w:pPr>
    </w:p>
    <w:p w:rsidR="00FF4CCD" w:rsidRPr="00FF4CCD" w:rsidRDefault="00FF4CCD" w:rsidP="00FF4CCD">
      <w:pPr>
        <w:numPr>
          <w:ilvl w:val="1"/>
          <w:numId w:val="22"/>
        </w:numPr>
        <w:tabs>
          <w:tab w:val="left" w:pos="142"/>
          <w:tab w:val="left" w:pos="708"/>
          <w:tab w:val="left" w:pos="851"/>
          <w:tab w:val="left" w:pos="2127"/>
          <w:tab w:val="left" w:pos="2410"/>
        </w:tabs>
        <w:spacing w:after="200" w:line="276" w:lineRule="auto"/>
        <w:ind w:left="142" w:firstLine="600"/>
        <w:jc w:val="center"/>
        <w:rPr>
          <w:color w:val="000000"/>
          <w:szCs w:val="20"/>
        </w:rPr>
      </w:pPr>
      <w:r w:rsidRPr="00FF4CCD">
        <w:rPr>
          <w:color w:val="000000"/>
          <w:szCs w:val="20"/>
        </w:rPr>
        <w:t xml:space="preserve">Нормативное основание отбора содержания </w:t>
      </w:r>
    </w:p>
    <w:p w:rsidR="00FF4CCD" w:rsidRPr="00FF4CCD" w:rsidRDefault="00FF4CCD" w:rsidP="00FF4CCD">
      <w:pPr>
        <w:tabs>
          <w:tab w:val="left" w:pos="851"/>
          <w:tab w:val="left" w:pos="993"/>
          <w:tab w:val="left" w:pos="3980"/>
        </w:tabs>
        <w:ind w:firstLine="600"/>
        <w:jc w:val="both"/>
        <w:rPr>
          <w:color w:val="000000"/>
          <w:szCs w:val="20"/>
        </w:rPr>
      </w:pPr>
      <w:r w:rsidRPr="00FF4CCD">
        <w:rPr>
          <w:color w:val="000000"/>
          <w:szCs w:val="20"/>
        </w:rPr>
        <w:t xml:space="preserve">Федеральный государственный образовательный стандарт высшего образования (ФГОС </w:t>
      </w:r>
      <w:proofErr w:type="gramStart"/>
      <w:r w:rsidRPr="00FF4CCD">
        <w:rPr>
          <w:color w:val="000000"/>
          <w:szCs w:val="20"/>
        </w:rPr>
        <w:t>ВО</w:t>
      </w:r>
      <w:proofErr w:type="gramEnd"/>
      <w:r w:rsidRPr="00FF4CCD">
        <w:rPr>
          <w:color w:val="000000"/>
          <w:szCs w:val="20"/>
        </w:rPr>
        <w:t>), утверждённый Приказом Министерства образования и науки Российской Федерации 12.08.2020 г. № 970.</w:t>
      </w:r>
    </w:p>
    <w:p w:rsidR="00FF4CCD" w:rsidRPr="00FF4CCD" w:rsidRDefault="00FF4CCD" w:rsidP="00FF4CCD">
      <w:pPr>
        <w:tabs>
          <w:tab w:val="left" w:pos="851"/>
          <w:tab w:val="left" w:pos="993"/>
          <w:tab w:val="left" w:pos="3980"/>
        </w:tabs>
        <w:ind w:firstLine="600"/>
        <w:jc w:val="both"/>
        <w:rPr>
          <w:color w:val="000000"/>
          <w:szCs w:val="20"/>
        </w:rPr>
      </w:pPr>
      <w:r w:rsidRPr="00FF4CCD">
        <w:rPr>
          <w:color w:val="000000"/>
          <w:szCs w:val="20"/>
        </w:rPr>
        <w:t>Профессиональный стандарт «Специалист по стратегическому и тактическому планированию и организации производства» № 609н от 08.09.2014 г.</w:t>
      </w:r>
    </w:p>
    <w:p w:rsidR="00FF4CCD" w:rsidRPr="00FF4CCD" w:rsidRDefault="00FF4CCD" w:rsidP="00FF4CCD">
      <w:pPr>
        <w:tabs>
          <w:tab w:val="left" w:pos="708"/>
          <w:tab w:val="left" w:pos="851"/>
          <w:tab w:val="left" w:pos="993"/>
          <w:tab w:val="left" w:pos="3980"/>
        </w:tabs>
        <w:jc w:val="both"/>
        <w:rPr>
          <w:color w:val="000000"/>
          <w:szCs w:val="20"/>
        </w:rPr>
      </w:pPr>
    </w:p>
    <w:p w:rsidR="00FF4CCD" w:rsidRPr="00FF4CCD" w:rsidRDefault="00FF4CCD" w:rsidP="00FF4CCD">
      <w:pPr>
        <w:numPr>
          <w:ilvl w:val="1"/>
          <w:numId w:val="22"/>
        </w:numPr>
        <w:tabs>
          <w:tab w:val="left" w:pos="708"/>
          <w:tab w:val="left" w:pos="851"/>
          <w:tab w:val="left" w:pos="993"/>
          <w:tab w:val="left" w:pos="3980"/>
        </w:tabs>
        <w:spacing w:after="200" w:line="276" w:lineRule="auto"/>
        <w:jc w:val="center"/>
        <w:rPr>
          <w:color w:val="000000"/>
          <w:szCs w:val="20"/>
        </w:rPr>
      </w:pPr>
      <w:r w:rsidRPr="00FF4CCD">
        <w:rPr>
          <w:color w:val="000000"/>
          <w:szCs w:val="20"/>
        </w:rPr>
        <w:t>Общее количество тестовых заданий</w:t>
      </w:r>
    </w:p>
    <w:p w:rsidR="00FF4CCD" w:rsidRPr="00FF4CCD" w:rsidRDefault="00FF4CCD" w:rsidP="00FF4CCD">
      <w:pPr>
        <w:ind w:left="708"/>
        <w:rPr>
          <w:color w:val="000000"/>
          <w:szCs w:val="20"/>
        </w:rPr>
      </w:pPr>
    </w:p>
    <w:tbl>
      <w:tblPr>
        <w:tblStyle w:val="37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6921"/>
        <w:gridCol w:w="1407"/>
      </w:tblGrid>
      <w:tr w:rsidR="00FF4CCD" w:rsidRPr="00FF4CCD" w:rsidTr="00582849">
        <w:tc>
          <w:tcPr>
            <w:tcW w:w="1701" w:type="dxa"/>
          </w:tcPr>
          <w:p w:rsidR="00FF4CCD" w:rsidRPr="00FF4CCD" w:rsidRDefault="00FF4CCD" w:rsidP="00FF4CCD">
            <w:pPr>
              <w:jc w:val="center"/>
              <w:rPr>
                <w:szCs w:val="20"/>
              </w:rPr>
            </w:pPr>
            <w:r w:rsidRPr="00FF4CCD">
              <w:rPr>
                <w:szCs w:val="20"/>
              </w:rPr>
              <w:t>Код компетенции</w:t>
            </w:r>
          </w:p>
        </w:tc>
        <w:tc>
          <w:tcPr>
            <w:tcW w:w="6921" w:type="dxa"/>
          </w:tcPr>
          <w:p w:rsidR="00FF4CCD" w:rsidRPr="00FF4CCD" w:rsidRDefault="00FF4CCD" w:rsidP="00FF4CCD">
            <w:pPr>
              <w:jc w:val="center"/>
              <w:rPr>
                <w:szCs w:val="20"/>
              </w:rPr>
            </w:pPr>
            <w:r w:rsidRPr="00FF4CCD">
              <w:rPr>
                <w:szCs w:val="20"/>
              </w:rPr>
              <w:t>Наименование компетенции</w:t>
            </w:r>
          </w:p>
        </w:tc>
        <w:tc>
          <w:tcPr>
            <w:tcW w:w="1407" w:type="dxa"/>
          </w:tcPr>
          <w:p w:rsidR="00FF4CCD" w:rsidRPr="00FF4CCD" w:rsidRDefault="00FF4CCD" w:rsidP="00FF4CCD">
            <w:pPr>
              <w:jc w:val="center"/>
              <w:rPr>
                <w:szCs w:val="20"/>
              </w:rPr>
            </w:pPr>
            <w:r w:rsidRPr="00FF4CCD">
              <w:rPr>
                <w:szCs w:val="20"/>
              </w:rPr>
              <w:t>Количество заданий</w:t>
            </w:r>
          </w:p>
        </w:tc>
      </w:tr>
      <w:tr w:rsidR="00FF4CCD" w:rsidRPr="00FF4CCD" w:rsidTr="00582849">
        <w:tc>
          <w:tcPr>
            <w:tcW w:w="1701" w:type="dxa"/>
          </w:tcPr>
          <w:p w:rsidR="00FF4CCD" w:rsidRPr="00ED606A" w:rsidRDefault="00FF4CCD" w:rsidP="00FF4CCD">
            <w:pPr>
              <w:rPr>
                <w:color w:val="auto"/>
                <w:szCs w:val="20"/>
              </w:rPr>
            </w:pPr>
            <w:r w:rsidRPr="00ED606A">
              <w:rPr>
                <w:color w:val="auto"/>
                <w:szCs w:val="20"/>
              </w:rPr>
              <w:t>УК-11</w:t>
            </w:r>
          </w:p>
        </w:tc>
        <w:tc>
          <w:tcPr>
            <w:tcW w:w="6921" w:type="dxa"/>
          </w:tcPr>
          <w:p w:rsidR="00FF4CCD" w:rsidRPr="00ED606A" w:rsidRDefault="00FF4CCD" w:rsidP="00FF4CCD">
            <w:pPr>
              <w:rPr>
                <w:color w:val="auto"/>
                <w:szCs w:val="20"/>
              </w:rPr>
            </w:pPr>
            <w:proofErr w:type="gramStart"/>
            <w:r w:rsidRPr="00ED606A">
              <w:rPr>
                <w:color w:val="auto"/>
                <w:szCs w:val="20"/>
              </w:rPr>
              <w:t>Способен</w:t>
            </w:r>
            <w:proofErr w:type="gramEnd"/>
            <w:r w:rsidRPr="00ED606A">
              <w:rPr>
                <w:color w:val="auto"/>
                <w:szCs w:val="20"/>
              </w:rPr>
              <w:t xml:space="preserve"> формировать нетерпимое отношение к коррупционному поведению</w:t>
            </w:r>
          </w:p>
        </w:tc>
        <w:tc>
          <w:tcPr>
            <w:tcW w:w="1407" w:type="dxa"/>
          </w:tcPr>
          <w:p w:rsidR="00FF4CCD" w:rsidRPr="00FF4CCD" w:rsidRDefault="00FF4CCD" w:rsidP="00FF4CCD">
            <w:pPr>
              <w:jc w:val="center"/>
              <w:rPr>
                <w:szCs w:val="20"/>
              </w:rPr>
            </w:pPr>
            <w:r w:rsidRPr="00FF4CCD">
              <w:rPr>
                <w:szCs w:val="20"/>
              </w:rPr>
              <w:t>5</w:t>
            </w:r>
          </w:p>
        </w:tc>
      </w:tr>
      <w:tr w:rsidR="00ED606A" w:rsidRPr="00FF4CCD" w:rsidTr="00582849">
        <w:tc>
          <w:tcPr>
            <w:tcW w:w="1701" w:type="dxa"/>
          </w:tcPr>
          <w:p w:rsidR="00ED606A" w:rsidRPr="00ED606A" w:rsidRDefault="00ED606A" w:rsidP="002317CD">
            <w:pPr>
              <w:rPr>
                <w:color w:val="auto"/>
                <w:szCs w:val="20"/>
              </w:rPr>
            </w:pPr>
            <w:r w:rsidRPr="00ED606A">
              <w:rPr>
                <w:bCs/>
                <w:color w:val="auto"/>
                <w:szCs w:val="20"/>
              </w:rPr>
              <w:t>ОПК-4</w:t>
            </w:r>
          </w:p>
        </w:tc>
        <w:tc>
          <w:tcPr>
            <w:tcW w:w="6921" w:type="dxa"/>
          </w:tcPr>
          <w:p w:rsidR="00ED606A" w:rsidRPr="00ED606A" w:rsidRDefault="00ED606A" w:rsidP="002317CD">
            <w:pPr>
              <w:rPr>
                <w:bCs/>
                <w:color w:val="auto"/>
                <w:szCs w:val="20"/>
              </w:rPr>
            </w:pPr>
            <w:proofErr w:type="gramStart"/>
            <w:r w:rsidRPr="00ED606A">
              <w:rPr>
                <w:bCs/>
                <w:color w:val="auto"/>
                <w:szCs w:val="20"/>
              </w:rPr>
              <w:t>Способен</w:t>
            </w:r>
            <w:proofErr w:type="gramEnd"/>
            <w:r w:rsidRPr="00ED606A">
              <w:rPr>
                <w:bCs/>
                <w:color w:val="auto"/>
                <w:szCs w:val="20"/>
              </w:rPr>
              <w:t xml:space="preserve"> выявлять и оценивать новые рыночные возможности, разрабатывать бизнес-планы создания и развития новых направлений деятельности и организаций</w:t>
            </w:r>
          </w:p>
        </w:tc>
        <w:tc>
          <w:tcPr>
            <w:tcW w:w="1407" w:type="dxa"/>
          </w:tcPr>
          <w:p w:rsidR="00ED606A" w:rsidRPr="00FF4CCD" w:rsidRDefault="00ED606A" w:rsidP="00FF4CCD">
            <w:pPr>
              <w:jc w:val="center"/>
              <w:rPr>
                <w:szCs w:val="20"/>
              </w:rPr>
            </w:pPr>
            <w:r w:rsidRPr="00FF4CCD">
              <w:rPr>
                <w:szCs w:val="20"/>
              </w:rPr>
              <w:t>5</w:t>
            </w:r>
          </w:p>
        </w:tc>
      </w:tr>
      <w:tr w:rsidR="00ED606A" w:rsidRPr="00FF4CCD" w:rsidTr="00582849">
        <w:tc>
          <w:tcPr>
            <w:tcW w:w="1701" w:type="dxa"/>
          </w:tcPr>
          <w:p w:rsidR="00ED606A" w:rsidRPr="00FF4CCD" w:rsidRDefault="00ED606A" w:rsidP="002317CD">
            <w:pPr>
              <w:rPr>
                <w:bCs/>
                <w:szCs w:val="20"/>
              </w:rPr>
            </w:pPr>
            <w:r w:rsidRPr="00FF4CCD">
              <w:rPr>
                <w:bCs/>
                <w:szCs w:val="20"/>
              </w:rPr>
              <w:t>ПК-1</w:t>
            </w:r>
          </w:p>
        </w:tc>
        <w:tc>
          <w:tcPr>
            <w:tcW w:w="6921" w:type="dxa"/>
          </w:tcPr>
          <w:p w:rsidR="00ED606A" w:rsidRPr="00FF4CCD" w:rsidRDefault="00ED606A" w:rsidP="002317CD">
            <w:pPr>
              <w:rPr>
                <w:bCs/>
                <w:szCs w:val="20"/>
              </w:rPr>
            </w:pPr>
            <w:proofErr w:type="gramStart"/>
            <w:r w:rsidRPr="00FF4CCD">
              <w:rPr>
                <w:bCs/>
                <w:szCs w:val="20"/>
              </w:rPr>
              <w:t>Способен</w:t>
            </w:r>
            <w:proofErr w:type="gramEnd"/>
            <w:r w:rsidRPr="00FF4CCD">
              <w:rPr>
                <w:bCs/>
                <w:szCs w:val="20"/>
              </w:rPr>
              <w:t xml:space="preserve"> руководить выполнением типовых задач тактического планирования производства</w:t>
            </w:r>
          </w:p>
        </w:tc>
        <w:tc>
          <w:tcPr>
            <w:tcW w:w="1407" w:type="dxa"/>
          </w:tcPr>
          <w:p w:rsidR="00ED606A" w:rsidRPr="00FF4CCD" w:rsidRDefault="00ED606A" w:rsidP="00FF4CCD">
            <w:pPr>
              <w:jc w:val="center"/>
              <w:rPr>
                <w:szCs w:val="20"/>
                <w:lang w:val="en-US"/>
              </w:rPr>
            </w:pPr>
            <w:r w:rsidRPr="00FF4CCD">
              <w:rPr>
                <w:szCs w:val="20"/>
                <w:lang w:val="en-US"/>
              </w:rPr>
              <w:t>5</w:t>
            </w:r>
          </w:p>
        </w:tc>
      </w:tr>
      <w:tr w:rsidR="00ED606A" w:rsidRPr="00FF4CCD" w:rsidTr="00582849">
        <w:tc>
          <w:tcPr>
            <w:tcW w:w="1701" w:type="dxa"/>
          </w:tcPr>
          <w:p w:rsidR="00ED606A" w:rsidRDefault="00ED606A" w:rsidP="00ED606A">
            <w:r w:rsidRPr="00EF65AE">
              <w:rPr>
                <w:bCs/>
              </w:rPr>
              <w:t xml:space="preserve">ПК-3 </w:t>
            </w:r>
          </w:p>
        </w:tc>
        <w:tc>
          <w:tcPr>
            <w:tcW w:w="6921" w:type="dxa"/>
          </w:tcPr>
          <w:p w:rsidR="00ED606A" w:rsidRDefault="00ED606A">
            <w:proofErr w:type="gramStart"/>
            <w:r w:rsidRPr="00EF65AE">
              <w:rPr>
                <w:bCs/>
              </w:rPr>
              <w:t>Способен</w:t>
            </w:r>
            <w:proofErr w:type="gramEnd"/>
            <w:r w:rsidRPr="00EF65AE">
              <w:rPr>
                <w:bCs/>
              </w:rPr>
              <w:t xml:space="preserve"> к стратегическому управлению процессами планирования производственных ресурсов и производственных мощностей</w:t>
            </w:r>
          </w:p>
        </w:tc>
        <w:tc>
          <w:tcPr>
            <w:tcW w:w="1407" w:type="dxa"/>
          </w:tcPr>
          <w:p w:rsidR="00ED606A" w:rsidRPr="00FF4CCD" w:rsidRDefault="00ED606A" w:rsidP="00FF4CCD">
            <w:pPr>
              <w:jc w:val="center"/>
              <w:rPr>
                <w:szCs w:val="20"/>
                <w:lang w:val="en-US"/>
              </w:rPr>
            </w:pPr>
            <w:r w:rsidRPr="00FF4CCD">
              <w:rPr>
                <w:szCs w:val="20"/>
                <w:lang w:val="en-US"/>
              </w:rPr>
              <w:t>5</w:t>
            </w:r>
          </w:p>
        </w:tc>
      </w:tr>
      <w:tr w:rsidR="00FF4CCD" w:rsidRPr="00FF4CCD" w:rsidTr="00582849">
        <w:tc>
          <w:tcPr>
            <w:tcW w:w="1701" w:type="dxa"/>
          </w:tcPr>
          <w:p w:rsidR="00FF4CCD" w:rsidRPr="00FF4CCD" w:rsidRDefault="00FF4CCD" w:rsidP="00FF4CCD">
            <w:pPr>
              <w:rPr>
                <w:szCs w:val="20"/>
              </w:rPr>
            </w:pPr>
            <w:r w:rsidRPr="00FF4CCD">
              <w:rPr>
                <w:szCs w:val="20"/>
              </w:rPr>
              <w:t>Всего</w:t>
            </w:r>
          </w:p>
        </w:tc>
        <w:tc>
          <w:tcPr>
            <w:tcW w:w="6921" w:type="dxa"/>
          </w:tcPr>
          <w:p w:rsidR="00FF4CCD" w:rsidRPr="00FF4CCD" w:rsidRDefault="00FF4CCD" w:rsidP="00FF4CCD">
            <w:pPr>
              <w:rPr>
                <w:szCs w:val="20"/>
              </w:rPr>
            </w:pPr>
          </w:p>
        </w:tc>
        <w:tc>
          <w:tcPr>
            <w:tcW w:w="1407" w:type="dxa"/>
          </w:tcPr>
          <w:p w:rsidR="00FF4CCD" w:rsidRPr="00FF4CCD" w:rsidRDefault="00FF4CCD" w:rsidP="00ED606A">
            <w:pPr>
              <w:jc w:val="center"/>
              <w:rPr>
                <w:szCs w:val="20"/>
              </w:rPr>
            </w:pPr>
            <w:r w:rsidRPr="00FF4CCD">
              <w:rPr>
                <w:szCs w:val="20"/>
                <w:lang w:val="en-US"/>
              </w:rPr>
              <w:t>2</w:t>
            </w:r>
            <w:r w:rsidR="00ED606A">
              <w:rPr>
                <w:szCs w:val="20"/>
              </w:rPr>
              <w:t>0</w:t>
            </w:r>
          </w:p>
        </w:tc>
      </w:tr>
    </w:tbl>
    <w:p w:rsidR="00FF4CCD" w:rsidRPr="00FF4CCD" w:rsidRDefault="00FF4CCD" w:rsidP="00FF4CCD"/>
    <w:p w:rsidR="00FF4CCD" w:rsidRPr="00FF4CCD" w:rsidRDefault="00FF4CCD" w:rsidP="00FF4CCD">
      <w:pPr>
        <w:ind w:left="708"/>
        <w:rPr>
          <w:color w:val="000000"/>
          <w:szCs w:val="20"/>
        </w:rPr>
      </w:pPr>
    </w:p>
    <w:p w:rsidR="00FF4CCD" w:rsidRPr="00FF4CCD" w:rsidRDefault="00FF4CCD" w:rsidP="00FF4CCD">
      <w:pPr>
        <w:numPr>
          <w:ilvl w:val="1"/>
          <w:numId w:val="24"/>
        </w:numPr>
        <w:spacing w:after="200" w:line="276" w:lineRule="auto"/>
        <w:jc w:val="center"/>
        <w:rPr>
          <w:color w:val="000000"/>
          <w:szCs w:val="20"/>
        </w:rPr>
      </w:pPr>
      <w:r w:rsidRPr="00FF4CCD">
        <w:rPr>
          <w:color w:val="000000"/>
          <w:szCs w:val="20"/>
        </w:rPr>
        <w:t>Распределение тестовых заданий по компетенциям</w:t>
      </w:r>
    </w:p>
    <w:p w:rsidR="00FF4CCD" w:rsidRPr="00FF4CCD" w:rsidRDefault="00FF4CCD" w:rsidP="00FF4CCD">
      <w:pPr>
        <w:ind w:left="960"/>
        <w:rPr>
          <w:color w:val="000000"/>
          <w:szCs w:val="20"/>
        </w:rPr>
      </w:pPr>
    </w:p>
    <w:tbl>
      <w:tblPr>
        <w:tblStyle w:val="37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85"/>
        <w:gridCol w:w="2951"/>
        <w:gridCol w:w="4395"/>
        <w:gridCol w:w="1098"/>
      </w:tblGrid>
      <w:tr w:rsidR="00FF4CCD" w:rsidRPr="00FF4CCD" w:rsidTr="00582849">
        <w:tc>
          <w:tcPr>
            <w:tcW w:w="1585" w:type="dxa"/>
          </w:tcPr>
          <w:p w:rsidR="00FF4CCD" w:rsidRPr="00FF4CCD" w:rsidRDefault="00FF4CCD" w:rsidP="00FF4CCD">
            <w:pPr>
              <w:tabs>
                <w:tab w:val="left" w:pos="462"/>
                <w:tab w:val="left" w:pos="604"/>
                <w:tab w:val="left" w:pos="708"/>
                <w:tab w:val="left" w:pos="3980"/>
              </w:tabs>
              <w:ind w:left="37"/>
              <w:jc w:val="center"/>
              <w:rPr>
                <w:szCs w:val="20"/>
              </w:rPr>
            </w:pPr>
            <w:r w:rsidRPr="00FF4CCD">
              <w:rPr>
                <w:szCs w:val="20"/>
              </w:rPr>
              <w:t>Код компетенции</w:t>
            </w:r>
          </w:p>
        </w:tc>
        <w:tc>
          <w:tcPr>
            <w:tcW w:w="2951" w:type="dxa"/>
          </w:tcPr>
          <w:p w:rsidR="00FF4CCD" w:rsidRPr="00FF4CCD" w:rsidRDefault="00FF4CCD" w:rsidP="00FF4CCD">
            <w:pPr>
              <w:tabs>
                <w:tab w:val="left" w:pos="462"/>
                <w:tab w:val="left" w:pos="604"/>
                <w:tab w:val="left" w:pos="708"/>
                <w:tab w:val="left" w:pos="3980"/>
              </w:tabs>
              <w:ind w:left="37"/>
              <w:jc w:val="center"/>
              <w:rPr>
                <w:szCs w:val="20"/>
              </w:rPr>
            </w:pPr>
            <w:r w:rsidRPr="00FF4CCD">
              <w:rPr>
                <w:szCs w:val="20"/>
              </w:rPr>
              <w:t>Наименование компетенции</w:t>
            </w:r>
          </w:p>
        </w:tc>
        <w:tc>
          <w:tcPr>
            <w:tcW w:w="4395" w:type="dxa"/>
          </w:tcPr>
          <w:p w:rsidR="00FF4CCD" w:rsidRPr="00FF4CCD" w:rsidRDefault="00FF4CCD" w:rsidP="00FF4CCD">
            <w:pPr>
              <w:tabs>
                <w:tab w:val="left" w:pos="462"/>
                <w:tab w:val="left" w:pos="604"/>
                <w:tab w:val="left" w:pos="708"/>
                <w:tab w:val="left" w:pos="3980"/>
              </w:tabs>
              <w:ind w:left="37"/>
              <w:jc w:val="center"/>
              <w:rPr>
                <w:szCs w:val="20"/>
              </w:rPr>
            </w:pPr>
            <w:r w:rsidRPr="00FF4CCD">
              <w:rPr>
                <w:szCs w:val="20"/>
              </w:rPr>
              <w:t xml:space="preserve">Наименование индикаторов </w:t>
            </w:r>
            <w:proofErr w:type="spellStart"/>
            <w:r w:rsidRPr="00FF4CCD">
              <w:rPr>
                <w:szCs w:val="20"/>
              </w:rPr>
              <w:t>сформированности</w:t>
            </w:r>
            <w:proofErr w:type="spellEnd"/>
            <w:r w:rsidRPr="00FF4CCD">
              <w:rPr>
                <w:szCs w:val="20"/>
              </w:rPr>
              <w:t xml:space="preserve"> компетенции</w:t>
            </w:r>
          </w:p>
        </w:tc>
        <w:tc>
          <w:tcPr>
            <w:tcW w:w="1098" w:type="dxa"/>
          </w:tcPr>
          <w:p w:rsidR="00FF4CCD" w:rsidRPr="00FF4CCD" w:rsidRDefault="00FF4CCD" w:rsidP="00FF4CCD">
            <w:pPr>
              <w:tabs>
                <w:tab w:val="left" w:pos="462"/>
                <w:tab w:val="left" w:pos="604"/>
                <w:tab w:val="left" w:pos="708"/>
                <w:tab w:val="left" w:pos="3980"/>
              </w:tabs>
              <w:ind w:left="37"/>
              <w:jc w:val="center"/>
              <w:rPr>
                <w:szCs w:val="20"/>
              </w:rPr>
            </w:pPr>
            <w:r w:rsidRPr="00FF4CCD">
              <w:rPr>
                <w:szCs w:val="20"/>
              </w:rPr>
              <w:t>Номер задания</w:t>
            </w:r>
          </w:p>
        </w:tc>
      </w:tr>
      <w:tr w:rsidR="00ED606A" w:rsidRPr="00FF4CCD" w:rsidTr="00ED606A">
        <w:trPr>
          <w:trHeight w:val="1124"/>
        </w:trPr>
        <w:tc>
          <w:tcPr>
            <w:tcW w:w="1585" w:type="dxa"/>
          </w:tcPr>
          <w:p w:rsidR="00ED606A" w:rsidRPr="00FF4CCD" w:rsidRDefault="00ED606A" w:rsidP="002317CD">
            <w:pPr>
              <w:rPr>
                <w:szCs w:val="20"/>
              </w:rPr>
            </w:pPr>
            <w:r w:rsidRPr="00FF4CCD">
              <w:rPr>
                <w:szCs w:val="20"/>
              </w:rPr>
              <w:t>УК-11</w:t>
            </w:r>
          </w:p>
        </w:tc>
        <w:tc>
          <w:tcPr>
            <w:tcW w:w="2951" w:type="dxa"/>
          </w:tcPr>
          <w:p w:rsidR="00ED606A" w:rsidRPr="00FF4CCD" w:rsidRDefault="00ED606A" w:rsidP="002317CD">
            <w:pPr>
              <w:rPr>
                <w:szCs w:val="20"/>
              </w:rPr>
            </w:pPr>
            <w:proofErr w:type="gramStart"/>
            <w:r w:rsidRPr="00FF4CCD">
              <w:rPr>
                <w:szCs w:val="20"/>
              </w:rPr>
              <w:t>Способен</w:t>
            </w:r>
            <w:proofErr w:type="gramEnd"/>
            <w:r w:rsidRPr="00FF4CCD">
              <w:rPr>
                <w:szCs w:val="20"/>
              </w:rPr>
              <w:t xml:space="preserve"> формировать нетерпимое отношение к коррупционному поведению</w:t>
            </w:r>
          </w:p>
        </w:tc>
        <w:tc>
          <w:tcPr>
            <w:tcW w:w="4395" w:type="dxa"/>
          </w:tcPr>
          <w:p w:rsidR="00ED606A" w:rsidRPr="00FF4CCD" w:rsidRDefault="00ED606A" w:rsidP="002317CD">
            <w:pPr>
              <w:jc w:val="center"/>
              <w:rPr>
                <w:szCs w:val="20"/>
              </w:rPr>
            </w:pPr>
            <w:r w:rsidRPr="00FF4CCD">
              <w:rPr>
                <w:szCs w:val="20"/>
              </w:rPr>
              <w:t>ИД-3 УК-11</w:t>
            </w:r>
          </w:p>
          <w:p w:rsidR="00ED606A" w:rsidRPr="00FF4CCD" w:rsidRDefault="00ED606A" w:rsidP="002317CD">
            <w:pPr>
              <w:jc w:val="center"/>
              <w:rPr>
                <w:szCs w:val="20"/>
              </w:rPr>
            </w:pPr>
            <w:r w:rsidRPr="00FF4CCD">
              <w:rPr>
                <w:szCs w:val="20"/>
              </w:rPr>
              <w:t>Владеет навыками работы с законодательными и другими нормативными правовыми актами</w:t>
            </w:r>
          </w:p>
        </w:tc>
        <w:tc>
          <w:tcPr>
            <w:tcW w:w="1098" w:type="dxa"/>
          </w:tcPr>
          <w:p w:rsidR="00ED606A" w:rsidRPr="00FF4CCD" w:rsidRDefault="00ED606A" w:rsidP="00FF4CCD">
            <w:pPr>
              <w:tabs>
                <w:tab w:val="left" w:pos="37"/>
                <w:tab w:val="left" w:pos="321"/>
                <w:tab w:val="left" w:pos="708"/>
                <w:tab w:val="left" w:pos="3980"/>
              </w:tabs>
              <w:jc w:val="center"/>
              <w:rPr>
                <w:szCs w:val="20"/>
              </w:rPr>
            </w:pPr>
            <w:r w:rsidRPr="00FF4CCD">
              <w:rPr>
                <w:szCs w:val="20"/>
              </w:rPr>
              <w:t>1 - 5</w:t>
            </w:r>
          </w:p>
        </w:tc>
      </w:tr>
      <w:tr w:rsidR="00FF4CCD" w:rsidRPr="00FF4CCD" w:rsidTr="00ED606A">
        <w:trPr>
          <w:trHeight w:val="557"/>
        </w:trPr>
        <w:tc>
          <w:tcPr>
            <w:tcW w:w="1585" w:type="dxa"/>
          </w:tcPr>
          <w:p w:rsidR="00FF4CCD" w:rsidRPr="00FF4CCD" w:rsidRDefault="00ED606A" w:rsidP="00FF4CCD">
            <w:pPr>
              <w:rPr>
                <w:szCs w:val="20"/>
              </w:rPr>
            </w:pPr>
            <w:r w:rsidRPr="00ED606A">
              <w:rPr>
                <w:bCs/>
                <w:szCs w:val="20"/>
              </w:rPr>
              <w:t>ОПК-4</w:t>
            </w:r>
          </w:p>
        </w:tc>
        <w:tc>
          <w:tcPr>
            <w:tcW w:w="2951" w:type="dxa"/>
          </w:tcPr>
          <w:p w:rsidR="00FF4CCD" w:rsidRPr="00FF4CCD" w:rsidRDefault="00ED606A" w:rsidP="00ED606A">
            <w:pPr>
              <w:rPr>
                <w:szCs w:val="20"/>
              </w:rPr>
            </w:pPr>
            <w:proofErr w:type="gramStart"/>
            <w:r w:rsidRPr="00ED606A">
              <w:rPr>
                <w:bCs/>
                <w:szCs w:val="20"/>
              </w:rPr>
              <w:t>Способен</w:t>
            </w:r>
            <w:proofErr w:type="gramEnd"/>
            <w:r w:rsidRPr="00ED606A">
              <w:rPr>
                <w:bCs/>
                <w:szCs w:val="20"/>
              </w:rPr>
              <w:t xml:space="preserve"> выявлять и оценивать новые рыночные возможности, разрабатывать бизнес-планы создания и развития новых направлений </w:t>
            </w:r>
            <w:r w:rsidRPr="00ED606A">
              <w:rPr>
                <w:bCs/>
                <w:szCs w:val="20"/>
              </w:rPr>
              <w:lastRenderedPageBreak/>
              <w:t>деятельности и организаций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606A" w:rsidRPr="00ED606A" w:rsidRDefault="00ED606A" w:rsidP="00ED606A">
            <w:pPr>
              <w:jc w:val="center"/>
              <w:rPr>
                <w:szCs w:val="20"/>
                <w:vertAlign w:val="subscript"/>
              </w:rPr>
            </w:pPr>
            <w:r w:rsidRPr="00ED606A">
              <w:rPr>
                <w:szCs w:val="20"/>
              </w:rPr>
              <w:lastRenderedPageBreak/>
              <w:t>ИД-1.</w:t>
            </w:r>
            <w:r w:rsidRPr="00ED606A">
              <w:rPr>
                <w:szCs w:val="20"/>
                <w:vertAlign w:val="subscript"/>
              </w:rPr>
              <w:t>ОПК-4</w:t>
            </w:r>
          </w:p>
          <w:p w:rsidR="00FF4CCD" w:rsidRDefault="00ED606A" w:rsidP="00ED606A">
            <w:pPr>
              <w:jc w:val="center"/>
              <w:rPr>
                <w:szCs w:val="20"/>
              </w:rPr>
            </w:pPr>
            <w:r w:rsidRPr="00ED606A">
              <w:rPr>
                <w:szCs w:val="20"/>
              </w:rPr>
              <w:t>Выявляет и оценивает возможности развития организации и бизнесов с учетом имеющихся ресурсов и компетенций</w:t>
            </w:r>
          </w:p>
          <w:p w:rsidR="00ED606A" w:rsidRDefault="00ED606A" w:rsidP="00ED606A">
            <w:pPr>
              <w:jc w:val="center"/>
              <w:rPr>
                <w:szCs w:val="20"/>
              </w:rPr>
            </w:pPr>
          </w:p>
          <w:p w:rsidR="00ED606A" w:rsidRPr="00ED606A" w:rsidRDefault="00ED606A" w:rsidP="00ED606A">
            <w:pPr>
              <w:jc w:val="center"/>
              <w:rPr>
                <w:szCs w:val="20"/>
                <w:vertAlign w:val="subscript"/>
              </w:rPr>
            </w:pPr>
            <w:r w:rsidRPr="00ED606A">
              <w:rPr>
                <w:szCs w:val="20"/>
              </w:rPr>
              <w:t>ИД-2.</w:t>
            </w:r>
            <w:r w:rsidRPr="00ED606A">
              <w:rPr>
                <w:szCs w:val="20"/>
                <w:vertAlign w:val="subscript"/>
              </w:rPr>
              <w:t>ОПК-4</w:t>
            </w:r>
          </w:p>
          <w:p w:rsidR="00ED606A" w:rsidRPr="00FF4CCD" w:rsidRDefault="00ED606A" w:rsidP="00ED606A">
            <w:pPr>
              <w:jc w:val="center"/>
              <w:rPr>
                <w:szCs w:val="20"/>
              </w:rPr>
            </w:pPr>
            <w:r w:rsidRPr="00ED606A">
              <w:rPr>
                <w:szCs w:val="20"/>
              </w:rPr>
              <w:lastRenderedPageBreak/>
              <w:t>Разрабатывает бизнес-планы проектов и направлений бизнеса</w:t>
            </w:r>
          </w:p>
        </w:tc>
        <w:tc>
          <w:tcPr>
            <w:tcW w:w="1098" w:type="dxa"/>
          </w:tcPr>
          <w:p w:rsidR="00FF4CCD" w:rsidRPr="00FF4CCD" w:rsidRDefault="00FF4CCD" w:rsidP="00FF4CCD">
            <w:pPr>
              <w:tabs>
                <w:tab w:val="left" w:pos="37"/>
                <w:tab w:val="left" w:pos="321"/>
                <w:tab w:val="left" w:pos="708"/>
                <w:tab w:val="left" w:pos="3980"/>
              </w:tabs>
              <w:jc w:val="center"/>
              <w:rPr>
                <w:szCs w:val="20"/>
              </w:rPr>
            </w:pPr>
            <w:r w:rsidRPr="00FF4CCD">
              <w:rPr>
                <w:szCs w:val="20"/>
              </w:rPr>
              <w:lastRenderedPageBreak/>
              <w:t xml:space="preserve">6 - </w:t>
            </w:r>
            <w:r w:rsidRPr="00FF4CCD">
              <w:rPr>
                <w:szCs w:val="20"/>
                <w:lang w:val="en-US"/>
              </w:rPr>
              <w:t>1</w:t>
            </w:r>
            <w:r w:rsidRPr="00FF4CCD">
              <w:rPr>
                <w:szCs w:val="20"/>
              </w:rPr>
              <w:t>0</w:t>
            </w:r>
          </w:p>
          <w:p w:rsidR="00FF4CCD" w:rsidRPr="00FF4CCD" w:rsidRDefault="00FF4CCD" w:rsidP="00FF4CCD">
            <w:pPr>
              <w:tabs>
                <w:tab w:val="left" w:pos="37"/>
                <w:tab w:val="left" w:pos="321"/>
                <w:tab w:val="left" w:pos="708"/>
                <w:tab w:val="left" w:pos="3980"/>
              </w:tabs>
              <w:jc w:val="center"/>
              <w:rPr>
                <w:szCs w:val="20"/>
              </w:rPr>
            </w:pPr>
          </w:p>
        </w:tc>
      </w:tr>
      <w:tr w:rsidR="00ED606A" w:rsidRPr="00FF4CCD" w:rsidTr="00582849">
        <w:tc>
          <w:tcPr>
            <w:tcW w:w="1585" w:type="dxa"/>
          </w:tcPr>
          <w:p w:rsidR="00ED606A" w:rsidRPr="00FF4CCD" w:rsidRDefault="00ED606A" w:rsidP="002317CD">
            <w:pPr>
              <w:rPr>
                <w:bCs/>
                <w:szCs w:val="20"/>
              </w:rPr>
            </w:pPr>
            <w:r w:rsidRPr="00FF4CCD">
              <w:rPr>
                <w:bCs/>
                <w:szCs w:val="20"/>
              </w:rPr>
              <w:lastRenderedPageBreak/>
              <w:t>ПК-1</w:t>
            </w:r>
          </w:p>
        </w:tc>
        <w:tc>
          <w:tcPr>
            <w:tcW w:w="2951" w:type="dxa"/>
          </w:tcPr>
          <w:p w:rsidR="00ED606A" w:rsidRPr="00FF4CCD" w:rsidRDefault="00ED606A" w:rsidP="002317CD">
            <w:pPr>
              <w:rPr>
                <w:bCs/>
                <w:szCs w:val="20"/>
              </w:rPr>
            </w:pPr>
            <w:proofErr w:type="gramStart"/>
            <w:r w:rsidRPr="00FF4CCD">
              <w:rPr>
                <w:bCs/>
                <w:szCs w:val="20"/>
              </w:rPr>
              <w:t>Способен</w:t>
            </w:r>
            <w:proofErr w:type="gramEnd"/>
            <w:r w:rsidRPr="00FF4CCD">
              <w:rPr>
                <w:bCs/>
                <w:szCs w:val="20"/>
              </w:rPr>
              <w:t xml:space="preserve"> руководить выполнением типовых задач тактического планирования производства</w:t>
            </w:r>
          </w:p>
        </w:tc>
        <w:tc>
          <w:tcPr>
            <w:tcW w:w="4395" w:type="dxa"/>
          </w:tcPr>
          <w:p w:rsidR="00ED606A" w:rsidRPr="00FF4CCD" w:rsidRDefault="00ED606A" w:rsidP="002317CD">
            <w:pPr>
              <w:tabs>
                <w:tab w:val="left" w:pos="37"/>
                <w:tab w:val="left" w:pos="321"/>
                <w:tab w:val="left" w:pos="708"/>
                <w:tab w:val="left" w:pos="3980"/>
              </w:tabs>
              <w:jc w:val="center"/>
              <w:rPr>
                <w:szCs w:val="20"/>
              </w:rPr>
            </w:pPr>
            <w:r w:rsidRPr="00FF4CCD">
              <w:rPr>
                <w:szCs w:val="20"/>
              </w:rPr>
              <w:t>ИД-1 ПК-1</w:t>
            </w:r>
          </w:p>
          <w:p w:rsidR="00ED606A" w:rsidRPr="00FF4CCD" w:rsidRDefault="00ED606A" w:rsidP="002317CD">
            <w:pPr>
              <w:tabs>
                <w:tab w:val="left" w:pos="37"/>
                <w:tab w:val="left" w:pos="321"/>
                <w:tab w:val="left" w:pos="708"/>
                <w:tab w:val="left" w:pos="3980"/>
              </w:tabs>
              <w:jc w:val="center"/>
              <w:rPr>
                <w:szCs w:val="20"/>
              </w:rPr>
            </w:pPr>
            <w:proofErr w:type="gramStart"/>
            <w:r w:rsidRPr="00FF4CCD">
              <w:rPr>
                <w:szCs w:val="20"/>
              </w:rPr>
              <w:t>Способен</w:t>
            </w:r>
            <w:proofErr w:type="gramEnd"/>
            <w:r w:rsidRPr="00FF4CCD">
              <w:rPr>
                <w:szCs w:val="20"/>
              </w:rPr>
              <w:t xml:space="preserve"> выполнять типовые расчеты, необходимые для составления проектов, перспективных планов производственной деятельности  организации, разработку технико-экономических нормативов материальных и трудовых затрат для определения себестоимости продукции, планово-расчетных цен на основные виды сырья, материалов, топлива, энергии, потребляемых в производстве</w:t>
            </w:r>
          </w:p>
          <w:p w:rsidR="00ED606A" w:rsidRPr="00FF4CCD" w:rsidRDefault="00ED606A" w:rsidP="002317CD">
            <w:pPr>
              <w:tabs>
                <w:tab w:val="left" w:pos="37"/>
                <w:tab w:val="left" w:pos="321"/>
                <w:tab w:val="left" w:pos="708"/>
                <w:tab w:val="left" w:pos="3980"/>
              </w:tabs>
              <w:jc w:val="center"/>
              <w:rPr>
                <w:szCs w:val="20"/>
              </w:rPr>
            </w:pPr>
          </w:p>
          <w:p w:rsidR="00ED606A" w:rsidRPr="00FF4CCD" w:rsidRDefault="00ED606A" w:rsidP="002317CD">
            <w:pPr>
              <w:tabs>
                <w:tab w:val="left" w:pos="37"/>
                <w:tab w:val="left" w:pos="321"/>
                <w:tab w:val="left" w:pos="708"/>
                <w:tab w:val="left" w:pos="3980"/>
              </w:tabs>
              <w:jc w:val="center"/>
              <w:rPr>
                <w:szCs w:val="20"/>
              </w:rPr>
            </w:pPr>
            <w:r w:rsidRPr="00FF4CCD">
              <w:rPr>
                <w:szCs w:val="20"/>
              </w:rPr>
              <w:t>ИД-3 ПК-1</w:t>
            </w:r>
          </w:p>
          <w:p w:rsidR="00ED606A" w:rsidRPr="00FF4CCD" w:rsidRDefault="00ED606A" w:rsidP="002317CD">
            <w:pPr>
              <w:tabs>
                <w:tab w:val="left" w:pos="37"/>
                <w:tab w:val="left" w:pos="321"/>
                <w:tab w:val="left" w:pos="708"/>
                <w:tab w:val="left" w:pos="3980"/>
              </w:tabs>
              <w:jc w:val="center"/>
              <w:rPr>
                <w:szCs w:val="20"/>
              </w:rPr>
            </w:pPr>
            <w:proofErr w:type="gramStart"/>
            <w:r w:rsidRPr="00FF4CCD">
              <w:rPr>
                <w:szCs w:val="20"/>
              </w:rPr>
              <w:t>Способен</w:t>
            </w:r>
            <w:proofErr w:type="gramEnd"/>
            <w:r w:rsidRPr="00FF4CCD">
              <w:rPr>
                <w:szCs w:val="20"/>
              </w:rPr>
              <w:t xml:space="preserve"> руководить разработкой производственных программ и календарных графиков выпуска продукции в структурном подразделении (отделе, цехе) промышленной организации, их корректировкой в течение планируемого периода разработкой и внедрением нормативов для производственного планирования</w:t>
            </w:r>
          </w:p>
        </w:tc>
        <w:tc>
          <w:tcPr>
            <w:tcW w:w="1098" w:type="dxa"/>
          </w:tcPr>
          <w:p w:rsidR="00ED606A" w:rsidRPr="00FF4CCD" w:rsidRDefault="00ED606A" w:rsidP="00FF4CCD">
            <w:pPr>
              <w:tabs>
                <w:tab w:val="left" w:pos="37"/>
                <w:tab w:val="left" w:pos="321"/>
                <w:tab w:val="left" w:pos="708"/>
                <w:tab w:val="left" w:pos="3980"/>
              </w:tabs>
              <w:jc w:val="center"/>
              <w:rPr>
                <w:szCs w:val="20"/>
              </w:rPr>
            </w:pPr>
            <w:r w:rsidRPr="00FF4CCD">
              <w:rPr>
                <w:szCs w:val="20"/>
                <w:lang w:val="en-US"/>
              </w:rPr>
              <w:t>1</w:t>
            </w:r>
            <w:r w:rsidRPr="00FF4CCD">
              <w:rPr>
                <w:szCs w:val="20"/>
              </w:rPr>
              <w:t xml:space="preserve">1 - </w:t>
            </w:r>
            <w:r w:rsidRPr="00FF4CCD">
              <w:rPr>
                <w:szCs w:val="20"/>
                <w:lang w:val="en-US"/>
              </w:rPr>
              <w:t>1</w:t>
            </w:r>
            <w:r w:rsidRPr="00FF4CCD">
              <w:rPr>
                <w:szCs w:val="20"/>
              </w:rPr>
              <w:t>5</w:t>
            </w:r>
          </w:p>
        </w:tc>
      </w:tr>
      <w:tr w:rsidR="00ED606A" w:rsidRPr="00FF4CCD" w:rsidTr="00582849">
        <w:trPr>
          <w:trHeight w:val="2545"/>
        </w:trPr>
        <w:tc>
          <w:tcPr>
            <w:tcW w:w="1585" w:type="dxa"/>
          </w:tcPr>
          <w:p w:rsidR="00ED606A" w:rsidRPr="00FF4CCD" w:rsidRDefault="00ED606A" w:rsidP="00ED606A">
            <w:pPr>
              <w:rPr>
                <w:bCs/>
                <w:szCs w:val="20"/>
              </w:rPr>
            </w:pPr>
            <w:r w:rsidRPr="00ED606A">
              <w:rPr>
                <w:bCs/>
                <w:szCs w:val="20"/>
              </w:rPr>
              <w:t>ПК-</w:t>
            </w:r>
            <w:r>
              <w:rPr>
                <w:bCs/>
                <w:szCs w:val="20"/>
              </w:rPr>
              <w:t>3</w:t>
            </w:r>
          </w:p>
        </w:tc>
        <w:tc>
          <w:tcPr>
            <w:tcW w:w="2951" w:type="dxa"/>
          </w:tcPr>
          <w:p w:rsidR="00ED606A" w:rsidRPr="00FF4CCD" w:rsidRDefault="00ED606A" w:rsidP="002317CD">
            <w:pPr>
              <w:rPr>
                <w:bCs/>
                <w:szCs w:val="20"/>
              </w:rPr>
            </w:pPr>
            <w:proofErr w:type="gramStart"/>
            <w:r w:rsidRPr="00ED606A">
              <w:rPr>
                <w:bCs/>
                <w:szCs w:val="20"/>
              </w:rPr>
              <w:t>Способен</w:t>
            </w:r>
            <w:proofErr w:type="gramEnd"/>
            <w:r w:rsidRPr="00ED606A">
              <w:rPr>
                <w:bCs/>
                <w:szCs w:val="20"/>
              </w:rPr>
              <w:t xml:space="preserve"> к стратегическому управлению процессами планирования производственных ресурсов и производственных мощностей</w:t>
            </w:r>
          </w:p>
        </w:tc>
        <w:tc>
          <w:tcPr>
            <w:tcW w:w="4395" w:type="dxa"/>
          </w:tcPr>
          <w:p w:rsidR="00E6585C" w:rsidRPr="00E6585C" w:rsidRDefault="00E6585C" w:rsidP="00E6585C">
            <w:pPr>
              <w:tabs>
                <w:tab w:val="left" w:pos="37"/>
                <w:tab w:val="left" w:pos="321"/>
                <w:tab w:val="left" w:pos="708"/>
                <w:tab w:val="left" w:pos="3980"/>
              </w:tabs>
              <w:jc w:val="center"/>
              <w:rPr>
                <w:szCs w:val="20"/>
                <w:vertAlign w:val="subscript"/>
              </w:rPr>
            </w:pPr>
            <w:r w:rsidRPr="00E6585C">
              <w:rPr>
                <w:szCs w:val="20"/>
              </w:rPr>
              <w:t>ИД-1.</w:t>
            </w:r>
            <w:r w:rsidRPr="00E6585C">
              <w:rPr>
                <w:szCs w:val="20"/>
                <w:vertAlign w:val="subscript"/>
              </w:rPr>
              <w:t>ПК-3</w:t>
            </w:r>
          </w:p>
          <w:p w:rsidR="00ED606A" w:rsidRPr="00FF4CCD" w:rsidRDefault="00E6585C" w:rsidP="00E6585C">
            <w:pPr>
              <w:tabs>
                <w:tab w:val="left" w:pos="37"/>
                <w:tab w:val="left" w:pos="321"/>
                <w:tab w:val="left" w:pos="708"/>
                <w:tab w:val="left" w:pos="3980"/>
              </w:tabs>
              <w:jc w:val="center"/>
              <w:rPr>
                <w:szCs w:val="20"/>
              </w:rPr>
            </w:pPr>
            <w:r w:rsidRPr="00E6585C">
              <w:rPr>
                <w:szCs w:val="20"/>
              </w:rPr>
              <w:t xml:space="preserve">Способен организовать работу и эффективное взаимодействие всех структурных подразделений, цехов и производственных единиц промышленной организации, направлять их деятельность на развитие и совершенствование производства с учетом социальных и рыночных приоритетов, повышение эффективности работы организации, рост объемов сбыта </w:t>
            </w:r>
            <w:proofErr w:type="gramStart"/>
            <w:r w:rsidRPr="00E6585C">
              <w:rPr>
                <w:szCs w:val="20"/>
              </w:rPr>
              <w:t>продукции</w:t>
            </w:r>
            <w:proofErr w:type="gramEnd"/>
            <w:r w:rsidRPr="00E6585C">
              <w:rPr>
                <w:szCs w:val="20"/>
              </w:rPr>
              <w:t xml:space="preserve"> и увеличение прибыли, качества и конкурентоспособности производимой продукции, ее соответствие мировым стандартам в целях завоевания отечественного и зарубежного рынка и удовлетворения потребностей населения в соответствующих видах отечественной продукции</w:t>
            </w:r>
          </w:p>
        </w:tc>
        <w:tc>
          <w:tcPr>
            <w:tcW w:w="1098" w:type="dxa"/>
          </w:tcPr>
          <w:p w:rsidR="00ED606A" w:rsidRPr="00FF4CCD" w:rsidRDefault="00ED606A" w:rsidP="00FF4CCD">
            <w:pPr>
              <w:tabs>
                <w:tab w:val="left" w:pos="37"/>
                <w:tab w:val="left" w:pos="321"/>
                <w:tab w:val="left" w:pos="708"/>
                <w:tab w:val="left" w:pos="3980"/>
              </w:tabs>
              <w:jc w:val="center"/>
              <w:rPr>
                <w:szCs w:val="20"/>
              </w:rPr>
            </w:pPr>
            <w:r w:rsidRPr="00FF4CCD">
              <w:rPr>
                <w:szCs w:val="20"/>
                <w:lang w:val="en-US"/>
              </w:rPr>
              <w:t>1</w:t>
            </w:r>
            <w:r w:rsidRPr="00FF4CCD">
              <w:rPr>
                <w:szCs w:val="20"/>
              </w:rPr>
              <w:t>6-</w:t>
            </w:r>
            <w:r w:rsidRPr="00FF4CCD">
              <w:rPr>
                <w:szCs w:val="20"/>
                <w:lang w:val="en-US"/>
              </w:rPr>
              <w:t>2</w:t>
            </w:r>
            <w:r w:rsidRPr="00FF4CCD">
              <w:rPr>
                <w:szCs w:val="20"/>
              </w:rPr>
              <w:t>0</w:t>
            </w:r>
          </w:p>
          <w:p w:rsidR="00ED606A" w:rsidRPr="00FF4CCD" w:rsidRDefault="00ED606A" w:rsidP="00FF4CCD">
            <w:pPr>
              <w:tabs>
                <w:tab w:val="left" w:pos="37"/>
                <w:tab w:val="left" w:pos="321"/>
                <w:tab w:val="left" w:pos="708"/>
                <w:tab w:val="left" w:pos="3980"/>
              </w:tabs>
              <w:spacing w:after="200" w:line="276" w:lineRule="auto"/>
              <w:jc w:val="center"/>
              <w:rPr>
                <w:szCs w:val="20"/>
              </w:rPr>
            </w:pPr>
          </w:p>
        </w:tc>
      </w:tr>
    </w:tbl>
    <w:p w:rsidR="00FF4CCD" w:rsidRPr="00FF4CCD" w:rsidRDefault="00FF4CCD" w:rsidP="00FF4CCD">
      <w:pPr>
        <w:tabs>
          <w:tab w:val="left" w:pos="708"/>
          <w:tab w:val="left" w:pos="3980"/>
        </w:tabs>
        <w:rPr>
          <w:color w:val="000000"/>
          <w:szCs w:val="20"/>
        </w:rPr>
      </w:pPr>
    </w:p>
    <w:p w:rsidR="00FF4CCD" w:rsidRPr="00FF4CCD" w:rsidRDefault="00FF4CCD" w:rsidP="00FF4CCD">
      <w:pPr>
        <w:tabs>
          <w:tab w:val="left" w:pos="708"/>
          <w:tab w:val="left" w:pos="3980"/>
        </w:tabs>
        <w:jc w:val="center"/>
        <w:rPr>
          <w:color w:val="000000"/>
          <w:szCs w:val="20"/>
        </w:rPr>
      </w:pPr>
      <w:r w:rsidRPr="00FF4CCD">
        <w:rPr>
          <w:color w:val="000000"/>
          <w:szCs w:val="20"/>
        </w:rPr>
        <w:t>1.5 Типы, уровень сложности и время выполнения тестовых заданий</w:t>
      </w:r>
    </w:p>
    <w:p w:rsidR="00FF4CCD" w:rsidRPr="00FF4CCD" w:rsidRDefault="00FF4CCD" w:rsidP="00FF4CCD">
      <w:pPr>
        <w:tabs>
          <w:tab w:val="left" w:pos="708"/>
          <w:tab w:val="left" w:pos="3980"/>
        </w:tabs>
        <w:rPr>
          <w:color w:val="000000"/>
          <w:szCs w:val="20"/>
        </w:rPr>
      </w:pPr>
    </w:p>
    <w:tbl>
      <w:tblPr>
        <w:tblStyle w:val="37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2268"/>
        <w:gridCol w:w="850"/>
        <w:gridCol w:w="2410"/>
        <w:gridCol w:w="1559"/>
        <w:gridCol w:w="1559"/>
      </w:tblGrid>
      <w:tr w:rsidR="00FF4CCD" w:rsidRPr="00FF4CCD" w:rsidTr="00582849">
        <w:tc>
          <w:tcPr>
            <w:tcW w:w="1560" w:type="dxa"/>
          </w:tcPr>
          <w:p w:rsidR="00FF4CCD" w:rsidRPr="00FF4CCD" w:rsidRDefault="00FF4CCD" w:rsidP="00226617">
            <w:pPr>
              <w:tabs>
                <w:tab w:val="left" w:pos="321"/>
                <w:tab w:val="left" w:pos="3980"/>
              </w:tabs>
              <w:ind w:hanging="105"/>
              <w:jc w:val="center"/>
              <w:rPr>
                <w:szCs w:val="20"/>
              </w:rPr>
            </w:pPr>
            <w:r w:rsidRPr="00FF4CCD">
              <w:rPr>
                <w:szCs w:val="20"/>
              </w:rPr>
              <w:t>Код компетенции</w:t>
            </w:r>
          </w:p>
        </w:tc>
        <w:tc>
          <w:tcPr>
            <w:tcW w:w="2268" w:type="dxa"/>
          </w:tcPr>
          <w:p w:rsidR="00FF4CCD" w:rsidRPr="00FF4CCD" w:rsidRDefault="00FF4CCD" w:rsidP="00226617">
            <w:pPr>
              <w:tabs>
                <w:tab w:val="left" w:pos="321"/>
                <w:tab w:val="left" w:pos="3980"/>
              </w:tabs>
              <w:ind w:hanging="105"/>
              <w:jc w:val="center"/>
              <w:rPr>
                <w:szCs w:val="20"/>
              </w:rPr>
            </w:pPr>
            <w:r w:rsidRPr="00FF4CCD">
              <w:rPr>
                <w:szCs w:val="20"/>
              </w:rPr>
              <w:t xml:space="preserve">Индикатор </w:t>
            </w:r>
            <w:proofErr w:type="spellStart"/>
            <w:r w:rsidRPr="00FF4CCD">
              <w:rPr>
                <w:szCs w:val="20"/>
              </w:rPr>
              <w:t>сформированности</w:t>
            </w:r>
            <w:proofErr w:type="spellEnd"/>
            <w:r w:rsidRPr="00FF4CCD">
              <w:rPr>
                <w:szCs w:val="20"/>
              </w:rPr>
              <w:t xml:space="preserve"> компетенции</w:t>
            </w:r>
          </w:p>
        </w:tc>
        <w:tc>
          <w:tcPr>
            <w:tcW w:w="850" w:type="dxa"/>
          </w:tcPr>
          <w:p w:rsidR="00FF4CCD" w:rsidRPr="00FF4CCD" w:rsidRDefault="00FF4CCD" w:rsidP="00226617">
            <w:pPr>
              <w:tabs>
                <w:tab w:val="left" w:pos="321"/>
                <w:tab w:val="left" w:pos="3980"/>
              </w:tabs>
              <w:ind w:hanging="105"/>
              <w:jc w:val="center"/>
              <w:rPr>
                <w:szCs w:val="20"/>
              </w:rPr>
            </w:pPr>
            <w:r w:rsidRPr="00FF4CCD">
              <w:rPr>
                <w:szCs w:val="20"/>
              </w:rPr>
              <w:t>Номер задания</w:t>
            </w:r>
          </w:p>
        </w:tc>
        <w:tc>
          <w:tcPr>
            <w:tcW w:w="2410" w:type="dxa"/>
          </w:tcPr>
          <w:p w:rsidR="00FF4CCD" w:rsidRPr="00FF4CCD" w:rsidRDefault="00FF4CCD" w:rsidP="00226617">
            <w:pPr>
              <w:tabs>
                <w:tab w:val="left" w:pos="321"/>
                <w:tab w:val="left" w:pos="3980"/>
              </w:tabs>
              <w:ind w:hanging="105"/>
              <w:jc w:val="center"/>
              <w:rPr>
                <w:szCs w:val="20"/>
              </w:rPr>
            </w:pPr>
            <w:r w:rsidRPr="00FF4CCD">
              <w:rPr>
                <w:szCs w:val="20"/>
              </w:rPr>
              <w:t>Тип задания</w:t>
            </w:r>
          </w:p>
        </w:tc>
        <w:tc>
          <w:tcPr>
            <w:tcW w:w="1559" w:type="dxa"/>
          </w:tcPr>
          <w:p w:rsidR="00FF4CCD" w:rsidRPr="00FF4CCD" w:rsidRDefault="00FF4CCD" w:rsidP="00226617">
            <w:pPr>
              <w:tabs>
                <w:tab w:val="left" w:pos="321"/>
                <w:tab w:val="left" w:pos="3980"/>
              </w:tabs>
              <w:ind w:hanging="105"/>
              <w:jc w:val="center"/>
              <w:rPr>
                <w:szCs w:val="20"/>
              </w:rPr>
            </w:pPr>
            <w:r w:rsidRPr="00FF4CCD">
              <w:rPr>
                <w:szCs w:val="20"/>
              </w:rPr>
              <w:t>Уровень сложности</w:t>
            </w:r>
          </w:p>
        </w:tc>
        <w:tc>
          <w:tcPr>
            <w:tcW w:w="1559" w:type="dxa"/>
          </w:tcPr>
          <w:p w:rsidR="00FF4CCD" w:rsidRPr="00FF4CCD" w:rsidRDefault="00FF4CCD" w:rsidP="00226617">
            <w:pPr>
              <w:tabs>
                <w:tab w:val="left" w:pos="321"/>
                <w:tab w:val="left" w:pos="3980"/>
              </w:tabs>
              <w:ind w:hanging="105"/>
              <w:jc w:val="center"/>
              <w:rPr>
                <w:szCs w:val="20"/>
              </w:rPr>
            </w:pPr>
            <w:r w:rsidRPr="00FF4CCD">
              <w:rPr>
                <w:szCs w:val="20"/>
              </w:rPr>
              <w:t>Время выполнения</w:t>
            </w:r>
          </w:p>
          <w:p w:rsidR="00FF4CCD" w:rsidRPr="00FF4CCD" w:rsidRDefault="00FF4CCD" w:rsidP="00226617">
            <w:pPr>
              <w:tabs>
                <w:tab w:val="left" w:pos="321"/>
                <w:tab w:val="left" w:pos="3980"/>
              </w:tabs>
              <w:ind w:hanging="105"/>
              <w:jc w:val="center"/>
              <w:rPr>
                <w:szCs w:val="20"/>
              </w:rPr>
            </w:pPr>
            <w:r w:rsidRPr="00FF4CCD">
              <w:rPr>
                <w:szCs w:val="20"/>
              </w:rPr>
              <w:t>(мин)</w:t>
            </w:r>
          </w:p>
        </w:tc>
      </w:tr>
      <w:tr w:rsidR="00E6585C" w:rsidRPr="00FF4CCD" w:rsidTr="00582849">
        <w:trPr>
          <w:trHeight w:val="1278"/>
        </w:trPr>
        <w:tc>
          <w:tcPr>
            <w:tcW w:w="1560" w:type="dxa"/>
            <w:vMerge w:val="restart"/>
          </w:tcPr>
          <w:p w:rsidR="00E6585C" w:rsidRPr="00FF4CCD" w:rsidRDefault="00E6585C" w:rsidP="00226617">
            <w:pPr>
              <w:rPr>
                <w:szCs w:val="20"/>
              </w:rPr>
            </w:pPr>
            <w:r w:rsidRPr="00FF4CCD">
              <w:rPr>
                <w:szCs w:val="20"/>
              </w:rPr>
              <w:lastRenderedPageBreak/>
              <w:t>УК-</w:t>
            </w:r>
            <w:r>
              <w:rPr>
                <w:szCs w:val="20"/>
              </w:rPr>
              <w:t>11</w:t>
            </w:r>
          </w:p>
          <w:p w:rsidR="00E6585C" w:rsidRPr="00FF4CCD" w:rsidRDefault="00E6585C" w:rsidP="00226617">
            <w:pPr>
              <w:rPr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E6585C" w:rsidRPr="00FF4CCD" w:rsidRDefault="00E6585C" w:rsidP="00226617">
            <w:pPr>
              <w:jc w:val="center"/>
              <w:rPr>
                <w:szCs w:val="20"/>
              </w:rPr>
            </w:pPr>
            <w:r w:rsidRPr="00FF4CCD">
              <w:rPr>
                <w:szCs w:val="20"/>
              </w:rPr>
              <w:t>ИД-3 УК-11</w:t>
            </w:r>
          </w:p>
          <w:p w:rsidR="00E6585C" w:rsidRPr="00FF4CCD" w:rsidRDefault="00E6585C" w:rsidP="00226617">
            <w:pPr>
              <w:jc w:val="center"/>
              <w:rPr>
                <w:szCs w:val="20"/>
              </w:rPr>
            </w:pPr>
            <w:r w:rsidRPr="00FF4CCD">
              <w:rPr>
                <w:szCs w:val="20"/>
              </w:rPr>
              <w:t>Владеет навыками работы с законодательными и другими нормативными правовыми актами</w:t>
            </w:r>
          </w:p>
          <w:p w:rsidR="00E6585C" w:rsidRDefault="00E6585C" w:rsidP="00226617">
            <w:pPr>
              <w:jc w:val="center"/>
              <w:rPr>
                <w:szCs w:val="20"/>
              </w:rPr>
            </w:pPr>
          </w:p>
          <w:p w:rsidR="00E6585C" w:rsidRPr="00FF4CCD" w:rsidRDefault="00E6585C" w:rsidP="00226617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</w:tcPr>
          <w:p w:rsidR="00E6585C" w:rsidRPr="00FF4CCD" w:rsidRDefault="00E6585C" w:rsidP="00226617">
            <w:pPr>
              <w:tabs>
                <w:tab w:val="left" w:pos="321"/>
                <w:tab w:val="left" w:pos="3980"/>
              </w:tabs>
              <w:ind w:hanging="105"/>
              <w:jc w:val="center"/>
              <w:rPr>
                <w:szCs w:val="20"/>
              </w:rPr>
            </w:pPr>
            <w:r w:rsidRPr="00FF4CCD">
              <w:rPr>
                <w:szCs w:val="20"/>
              </w:rPr>
              <w:t>1</w:t>
            </w:r>
          </w:p>
        </w:tc>
        <w:tc>
          <w:tcPr>
            <w:tcW w:w="2410" w:type="dxa"/>
          </w:tcPr>
          <w:p w:rsidR="00E6585C" w:rsidRPr="00FF4CCD" w:rsidRDefault="00E6585C" w:rsidP="00226617">
            <w:pPr>
              <w:tabs>
                <w:tab w:val="left" w:pos="321"/>
                <w:tab w:val="left" w:pos="3980"/>
              </w:tabs>
              <w:ind w:hanging="105"/>
              <w:jc w:val="center"/>
              <w:rPr>
                <w:szCs w:val="20"/>
              </w:rPr>
            </w:pPr>
            <w:r w:rsidRPr="00FF4CCD">
              <w:rPr>
                <w:szCs w:val="20"/>
              </w:rPr>
              <w:t>Задание закрытого типа на установление соответствия</w:t>
            </w:r>
          </w:p>
        </w:tc>
        <w:tc>
          <w:tcPr>
            <w:tcW w:w="1559" w:type="dxa"/>
          </w:tcPr>
          <w:p w:rsidR="00E6585C" w:rsidRPr="00FF4CCD" w:rsidRDefault="00E6585C" w:rsidP="00226617">
            <w:pPr>
              <w:tabs>
                <w:tab w:val="left" w:pos="321"/>
                <w:tab w:val="left" w:pos="3980"/>
              </w:tabs>
              <w:ind w:hanging="105"/>
              <w:jc w:val="center"/>
              <w:rPr>
                <w:szCs w:val="20"/>
              </w:rPr>
            </w:pPr>
            <w:r w:rsidRPr="00FF4CCD">
              <w:rPr>
                <w:szCs w:val="20"/>
              </w:rPr>
              <w:t>Повышенный</w:t>
            </w:r>
          </w:p>
        </w:tc>
        <w:tc>
          <w:tcPr>
            <w:tcW w:w="1559" w:type="dxa"/>
          </w:tcPr>
          <w:p w:rsidR="00E6585C" w:rsidRPr="00FF4CCD" w:rsidRDefault="00E6585C" w:rsidP="00226617">
            <w:pPr>
              <w:tabs>
                <w:tab w:val="left" w:pos="321"/>
                <w:tab w:val="left" w:pos="3980"/>
              </w:tabs>
              <w:ind w:hanging="105"/>
              <w:jc w:val="center"/>
              <w:rPr>
                <w:szCs w:val="20"/>
              </w:rPr>
            </w:pPr>
            <w:r w:rsidRPr="00FF4CCD">
              <w:rPr>
                <w:szCs w:val="20"/>
              </w:rPr>
              <w:t>5</w:t>
            </w:r>
          </w:p>
        </w:tc>
      </w:tr>
      <w:tr w:rsidR="00E6585C" w:rsidRPr="00FF4CCD" w:rsidTr="00E6585C">
        <w:trPr>
          <w:trHeight w:val="1113"/>
        </w:trPr>
        <w:tc>
          <w:tcPr>
            <w:tcW w:w="1560" w:type="dxa"/>
            <w:vMerge/>
          </w:tcPr>
          <w:p w:rsidR="00E6585C" w:rsidRPr="00FF4CCD" w:rsidRDefault="00E6585C" w:rsidP="00226617">
            <w:pPr>
              <w:rPr>
                <w:szCs w:val="20"/>
              </w:rPr>
            </w:pPr>
          </w:p>
        </w:tc>
        <w:tc>
          <w:tcPr>
            <w:tcW w:w="2268" w:type="dxa"/>
            <w:vMerge/>
          </w:tcPr>
          <w:p w:rsidR="00E6585C" w:rsidRPr="00FF4CCD" w:rsidRDefault="00E6585C" w:rsidP="00226617">
            <w:pPr>
              <w:rPr>
                <w:szCs w:val="20"/>
              </w:rPr>
            </w:pPr>
          </w:p>
        </w:tc>
        <w:tc>
          <w:tcPr>
            <w:tcW w:w="850" w:type="dxa"/>
          </w:tcPr>
          <w:p w:rsidR="00E6585C" w:rsidRPr="00FF4CCD" w:rsidRDefault="00E6585C" w:rsidP="00226617">
            <w:pPr>
              <w:tabs>
                <w:tab w:val="left" w:pos="321"/>
                <w:tab w:val="left" w:pos="3980"/>
              </w:tabs>
              <w:ind w:hanging="105"/>
              <w:jc w:val="center"/>
              <w:rPr>
                <w:szCs w:val="20"/>
              </w:rPr>
            </w:pPr>
            <w:r w:rsidRPr="00FF4CCD">
              <w:rPr>
                <w:szCs w:val="20"/>
              </w:rPr>
              <w:t>2</w:t>
            </w:r>
          </w:p>
        </w:tc>
        <w:tc>
          <w:tcPr>
            <w:tcW w:w="2410" w:type="dxa"/>
          </w:tcPr>
          <w:p w:rsidR="00E6585C" w:rsidRPr="00FF4CCD" w:rsidRDefault="00E6585C" w:rsidP="00226617">
            <w:pPr>
              <w:tabs>
                <w:tab w:val="left" w:pos="321"/>
                <w:tab w:val="left" w:pos="3980"/>
              </w:tabs>
              <w:ind w:hanging="105"/>
              <w:jc w:val="center"/>
              <w:rPr>
                <w:szCs w:val="20"/>
              </w:rPr>
            </w:pPr>
            <w:r w:rsidRPr="00FF4CCD">
              <w:rPr>
                <w:szCs w:val="20"/>
              </w:rPr>
              <w:t>Задание закрытого типа на установление последовательности</w:t>
            </w:r>
          </w:p>
        </w:tc>
        <w:tc>
          <w:tcPr>
            <w:tcW w:w="1559" w:type="dxa"/>
          </w:tcPr>
          <w:p w:rsidR="00E6585C" w:rsidRPr="00FF4CCD" w:rsidRDefault="00E6585C" w:rsidP="00226617">
            <w:pPr>
              <w:tabs>
                <w:tab w:val="left" w:pos="321"/>
                <w:tab w:val="left" w:pos="3980"/>
              </w:tabs>
              <w:ind w:hanging="105"/>
              <w:jc w:val="center"/>
              <w:rPr>
                <w:szCs w:val="20"/>
              </w:rPr>
            </w:pPr>
            <w:r w:rsidRPr="00FF4CCD">
              <w:rPr>
                <w:szCs w:val="20"/>
              </w:rPr>
              <w:t>Повышенный</w:t>
            </w:r>
          </w:p>
        </w:tc>
        <w:tc>
          <w:tcPr>
            <w:tcW w:w="1559" w:type="dxa"/>
          </w:tcPr>
          <w:p w:rsidR="00E6585C" w:rsidRPr="00FF4CCD" w:rsidRDefault="00E6585C" w:rsidP="00226617">
            <w:pPr>
              <w:tabs>
                <w:tab w:val="left" w:pos="321"/>
                <w:tab w:val="left" w:pos="3980"/>
              </w:tabs>
              <w:ind w:hanging="105"/>
              <w:jc w:val="center"/>
              <w:rPr>
                <w:szCs w:val="20"/>
              </w:rPr>
            </w:pPr>
            <w:r w:rsidRPr="00FF4CCD">
              <w:rPr>
                <w:szCs w:val="20"/>
              </w:rPr>
              <w:t>5</w:t>
            </w:r>
          </w:p>
        </w:tc>
      </w:tr>
      <w:tr w:rsidR="00E6585C" w:rsidRPr="00FF4CCD" w:rsidTr="00582849">
        <w:tc>
          <w:tcPr>
            <w:tcW w:w="1560" w:type="dxa"/>
            <w:vMerge/>
          </w:tcPr>
          <w:p w:rsidR="00E6585C" w:rsidRPr="00FF4CCD" w:rsidRDefault="00E6585C" w:rsidP="00226617">
            <w:pPr>
              <w:rPr>
                <w:szCs w:val="20"/>
              </w:rPr>
            </w:pPr>
          </w:p>
        </w:tc>
        <w:tc>
          <w:tcPr>
            <w:tcW w:w="2268" w:type="dxa"/>
            <w:vMerge/>
          </w:tcPr>
          <w:p w:rsidR="00E6585C" w:rsidRPr="00FF4CCD" w:rsidRDefault="00E6585C" w:rsidP="00226617">
            <w:pPr>
              <w:rPr>
                <w:szCs w:val="20"/>
              </w:rPr>
            </w:pPr>
          </w:p>
        </w:tc>
        <w:tc>
          <w:tcPr>
            <w:tcW w:w="850" w:type="dxa"/>
          </w:tcPr>
          <w:p w:rsidR="00E6585C" w:rsidRPr="00FF4CCD" w:rsidRDefault="00E6585C" w:rsidP="00226617">
            <w:pPr>
              <w:tabs>
                <w:tab w:val="left" w:pos="321"/>
                <w:tab w:val="left" w:pos="3980"/>
              </w:tabs>
              <w:ind w:hanging="105"/>
              <w:jc w:val="center"/>
              <w:rPr>
                <w:szCs w:val="20"/>
              </w:rPr>
            </w:pPr>
            <w:r w:rsidRPr="00FF4CCD">
              <w:rPr>
                <w:szCs w:val="20"/>
              </w:rPr>
              <w:t>3</w:t>
            </w:r>
          </w:p>
        </w:tc>
        <w:tc>
          <w:tcPr>
            <w:tcW w:w="2410" w:type="dxa"/>
          </w:tcPr>
          <w:p w:rsidR="00E6585C" w:rsidRPr="00FF4CCD" w:rsidRDefault="00E6585C" w:rsidP="00226617">
            <w:pPr>
              <w:tabs>
                <w:tab w:val="left" w:pos="321"/>
                <w:tab w:val="left" w:pos="3980"/>
              </w:tabs>
              <w:ind w:hanging="105"/>
              <w:jc w:val="center"/>
              <w:rPr>
                <w:szCs w:val="20"/>
              </w:rPr>
            </w:pPr>
            <w:r w:rsidRPr="00FF4CCD">
              <w:rPr>
                <w:szCs w:val="20"/>
              </w:rPr>
              <w:t>Задание комбинированного типа с выбором одного правильного ответа из четырёх предложенных и обоснованием ответа</w:t>
            </w:r>
          </w:p>
        </w:tc>
        <w:tc>
          <w:tcPr>
            <w:tcW w:w="1559" w:type="dxa"/>
          </w:tcPr>
          <w:p w:rsidR="00E6585C" w:rsidRPr="00FF4CCD" w:rsidRDefault="00E6585C" w:rsidP="00226617">
            <w:pPr>
              <w:tabs>
                <w:tab w:val="left" w:pos="321"/>
                <w:tab w:val="left" w:pos="3980"/>
              </w:tabs>
              <w:ind w:hanging="105"/>
              <w:jc w:val="center"/>
              <w:rPr>
                <w:szCs w:val="20"/>
              </w:rPr>
            </w:pPr>
            <w:r w:rsidRPr="00FF4CCD">
              <w:rPr>
                <w:szCs w:val="20"/>
              </w:rPr>
              <w:t>Базовый</w:t>
            </w:r>
          </w:p>
        </w:tc>
        <w:tc>
          <w:tcPr>
            <w:tcW w:w="1559" w:type="dxa"/>
          </w:tcPr>
          <w:p w:rsidR="00E6585C" w:rsidRPr="00FF4CCD" w:rsidRDefault="00E6585C" w:rsidP="00226617">
            <w:pPr>
              <w:tabs>
                <w:tab w:val="left" w:pos="321"/>
                <w:tab w:val="left" w:pos="3980"/>
              </w:tabs>
              <w:ind w:hanging="105"/>
              <w:jc w:val="center"/>
              <w:rPr>
                <w:szCs w:val="20"/>
              </w:rPr>
            </w:pPr>
            <w:r w:rsidRPr="00FF4CCD">
              <w:rPr>
                <w:szCs w:val="20"/>
              </w:rPr>
              <w:t>3</w:t>
            </w:r>
          </w:p>
        </w:tc>
      </w:tr>
      <w:tr w:rsidR="00E6585C" w:rsidRPr="00FF4CCD" w:rsidTr="00582849">
        <w:tc>
          <w:tcPr>
            <w:tcW w:w="1560" w:type="dxa"/>
            <w:vMerge/>
          </w:tcPr>
          <w:p w:rsidR="00E6585C" w:rsidRPr="00FF4CCD" w:rsidRDefault="00E6585C" w:rsidP="00226617">
            <w:pPr>
              <w:rPr>
                <w:szCs w:val="20"/>
              </w:rPr>
            </w:pPr>
          </w:p>
        </w:tc>
        <w:tc>
          <w:tcPr>
            <w:tcW w:w="2268" w:type="dxa"/>
            <w:vMerge/>
          </w:tcPr>
          <w:p w:rsidR="00E6585C" w:rsidRPr="00FF4CCD" w:rsidRDefault="00E6585C" w:rsidP="00226617">
            <w:pPr>
              <w:rPr>
                <w:szCs w:val="20"/>
              </w:rPr>
            </w:pPr>
          </w:p>
        </w:tc>
        <w:tc>
          <w:tcPr>
            <w:tcW w:w="850" w:type="dxa"/>
          </w:tcPr>
          <w:p w:rsidR="00E6585C" w:rsidRPr="00FF4CCD" w:rsidRDefault="00E6585C" w:rsidP="00226617">
            <w:pPr>
              <w:tabs>
                <w:tab w:val="left" w:pos="321"/>
                <w:tab w:val="left" w:pos="3980"/>
              </w:tabs>
              <w:ind w:hanging="105"/>
              <w:jc w:val="center"/>
              <w:rPr>
                <w:szCs w:val="20"/>
              </w:rPr>
            </w:pPr>
            <w:r w:rsidRPr="00FF4CCD">
              <w:rPr>
                <w:szCs w:val="20"/>
              </w:rPr>
              <w:t>4</w:t>
            </w:r>
          </w:p>
        </w:tc>
        <w:tc>
          <w:tcPr>
            <w:tcW w:w="2410" w:type="dxa"/>
          </w:tcPr>
          <w:p w:rsidR="00E6585C" w:rsidRPr="00FF4CCD" w:rsidRDefault="00E6585C" w:rsidP="00226617">
            <w:pPr>
              <w:tabs>
                <w:tab w:val="left" w:pos="321"/>
                <w:tab w:val="left" w:pos="3980"/>
              </w:tabs>
              <w:ind w:hanging="105"/>
              <w:jc w:val="center"/>
              <w:rPr>
                <w:szCs w:val="20"/>
              </w:rPr>
            </w:pPr>
            <w:r w:rsidRPr="00FF4CCD">
              <w:rPr>
                <w:szCs w:val="20"/>
              </w:rPr>
              <w:t>Задание комбинированного типа с выбором нескольких вариантов ответа из предложенных с обоснованием выбора ответов</w:t>
            </w:r>
          </w:p>
        </w:tc>
        <w:tc>
          <w:tcPr>
            <w:tcW w:w="1559" w:type="dxa"/>
          </w:tcPr>
          <w:p w:rsidR="00E6585C" w:rsidRPr="00FF4CCD" w:rsidRDefault="00E6585C" w:rsidP="00226617">
            <w:pPr>
              <w:tabs>
                <w:tab w:val="left" w:pos="321"/>
                <w:tab w:val="left" w:pos="3980"/>
              </w:tabs>
              <w:ind w:hanging="105"/>
              <w:jc w:val="center"/>
              <w:rPr>
                <w:szCs w:val="20"/>
              </w:rPr>
            </w:pPr>
            <w:r w:rsidRPr="00FF4CCD">
              <w:rPr>
                <w:szCs w:val="20"/>
              </w:rPr>
              <w:t>Базовый</w:t>
            </w:r>
          </w:p>
        </w:tc>
        <w:tc>
          <w:tcPr>
            <w:tcW w:w="1559" w:type="dxa"/>
          </w:tcPr>
          <w:p w:rsidR="00E6585C" w:rsidRPr="00FF4CCD" w:rsidRDefault="00E6585C" w:rsidP="00226617">
            <w:pPr>
              <w:tabs>
                <w:tab w:val="left" w:pos="321"/>
                <w:tab w:val="left" w:pos="3980"/>
              </w:tabs>
              <w:ind w:hanging="105"/>
              <w:jc w:val="center"/>
              <w:rPr>
                <w:szCs w:val="20"/>
              </w:rPr>
            </w:pPr>
            <w:r w:rsidRPr="00FF4CCD">
              <w:rPr>
                <w:szCs w:val="20"/>
              </w:rPr>
              <w:t>3</w:t>
            </w:r>
          </w:p>
        </w:tc>
      </w:tr>
      <w:tr w:rsidR="00E6585C" w:rsidRPr="00FF4CCD" w:rsidTr="00E6585C">
        <w:trPr>
          <w:trHeight w:val="796"/>
        </w:trPr>
        <w:tc>
          <w:tcPr>
            <w:tcW w:w="1560" w:type="dxa"/>
            <w:vMerge/>
            <w:tcBorders>
              <w:bottom w:val="single" w:sz="4" w:space="0" w:color="000000"/>
            </w:tcBorders>
          </w:tcPr>
          <w:p w:rsidR="00E6585C" w:rsidRPr="00FF4CCD" w:rsidRDefault="00E6585C" w:rsidP="00226617">
            <w:pPr>
              <w:rPr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</w:tcPr>
          <w:p w:rsidR="00E6585C" w:rsidRPr="00FF4CCD" w:rsidRDefault="00E6585C" w:rsidP="00226617">
            <w:pPr>
              <w:rPr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E6585C" w:rsidRPr="00FF4CCD" w:rsidRDefault="00E6585C" w:rsidP="00226617">
            <w:pPr>
              <w:tabs>
                <w:tab w:val="left" w:pos="321"/>
                <w:tab w:val="left" w:pos="3980"/>
              </w:tabs>
              <w:ind w:hanging="105"/>
              <w:jc w:val="center"/>
              <w:rPr>
                <w:szCs w:val="20"/>
              </w:rPr>
            </w:pPr>
            <w:r w:rsidRPr="00FF4CCD">
              <w:rPr>
                <w:szCs w:val="20"/>
              </w:rPr>
              <w:t>5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E6585C" w:rsidRPr="00FF4CCD" w:rsidRDefault="00E6585C" w:rsidP="00226617">
            <w:pPr>
              <w:tabs>
                <w:tab w:val="left" w:pos="321"/>
                <w:tab w:val="left" w:pos="3980"/>
              </w:tabs>
              <w:ind w:hanging="105"/>
              <w:jc w:val="center"/>
              <w:rPr>
                <w:szCs w:val="20"/>
              </w:rPr>
            </w:pPr>
            <w:r w:rsidRPr="00FF4CCD">
              <w:rPr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E6585C" w:rsidRPr="00FF4CCD" w:rsidRDefault="00E6585C" w:rsidP="00226617">
            <w:pPr>
              <w:tabs>
                <w:tab w:val="left" w:pos="321"/>
                <w:tab w:val="left" w:pos="3980"/>
              </w:tabs>
              <w:ind w:hanging="105"/>
              <w:jc w:val="center"/>
              <w:rPr>
                <w:szCs w:val="20"/>
              </w:rPr>
            </w:pPr>
            <w:r w:rsidRPr="00FF4CCD">
              <w:rPr>
                <w:szCs w:val="20"/>
              </w:rPr>
              <w:t>Высокий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E6585C" w:rsidRPr="00FF4CCD" w:rsidRDefault="00E6585C" w:rsidP="00226617">
            <w:pPr>
              <w:tabs>
                <w:tab w:val="left" w:pos="321"/>
                <w:tab w:val="left" w:pos="3980"/>
              </w:tabs>
              <w:ind w:hanging="105"/>
              <w:jc w:val="center"/>
              <w:rPr>
                <w:szCs w:val="20"/>
              </w:rPr>
            </w:pPr>
            <w:r w:rsidRPr="00FF4CCD">
              <w:rPr>
                <w:szCs w:val="20"/>
              </w:rPr>
              <w:t>10</w:t>
            </w:r>
          </w:p>
        </w:tc>
      </w:tr>
      <w:tr w:rsidR="00E6585C" w:rsidRPr="00FF4CCD" w:rsidTr="00582849">
        <w:tc>
          <w:tcPr>
            <w:tcW w:w="1560" w:type="dxa"/>
            <w:vMerge w:val="restart"/>
          </w:tcPr>
          <w:p w:rsidR="00E6585C" w:rsidRPr="00FF4CCD" w:rsidRDefault="00E6585C" w:rsidP="00226617">
            <w:pPr>
              <w:tabs>
                <w:tab w:val="left" w:pos="37"/>
                <w:tab w:val="left" w:pos="321"/>
                <w:tab w:val="left" w:pos="708"/>
                <w:tab w:val="left" w:pos="3980"/>
              </w:tabs>
              <w:rPr>
                <w:szCs w:val="20"/>
              </w:rPr>
            </w:pPr>
            <w:r>
              <w:rPr>
                <w:szCs w:val="20"/>
              </w:rPr>
              <w:t>ОПК</w:t>
            </w:r>
            <w:r w:rsidRPr="00FF4CCD">
              <w:rPr>
                <w:szCs w:val="20"/>
              </w:rPr>
              <w:t>-</w:t>
            </w:r>
            <w:r>
              <w:rPr>
                <w:szCs w:val="20"/>
              </w:rPr>
              <w:t>4</w:t>
            </w:r>
          </w:p>
        </w:tc>
        <w:tc>
          <w:tcPr>
            <w:tcW w:w="2268" w:type="dxa"/>
            <w:vMerge w:val="restart"/>
          </w:tcPr>
          <w:p w:rsidR="00E6585C" w:rsidRPr="00ED606A" w:rsidRDefault="00E6585C" w:rsidP="00226617">
            <w:pPr>
              <w:jc w:val="center"/>
              <w:rPr>
                <w:szCs w:val="20"/>
                <w:vertAlign w:val="subscript"/>
              </w:rPr>
            </w:pPr>
            <w:r w:rsidRPr="00ED606A">
              <w:rPr>
                <w:szCs w:val="20"/>
              </w:rPr>
              <w:t>ИД-1.</w:t>
            </w:r>
            <w:r w:rsidRPr="00ED606A">
              <w:rPr>
                <w:szCs w:val="20"/>
                <w:vertAlign w:val="subscript"/>
              </w:rPr>
              <w:t>ОПК-4</w:t>
            </w:r>
          </w:p>
          <w:p w:rsidR="00E6585C" w:rsidRDefault="00E6585C" w:rsidP="00226617">
            <w:pPr>
              <w:jc w:val="center"/>
              <w:rPr>
                <w:szCs w:val="20"/>
              </w:rPr>
            </w:pPr>
            <w:r w:rsidRPr="00ED606A">
              <w:rPr>
                <w:szCs w:val="20"/>
              </w:rPr>
              <w:t>Выявляет и оценивает возможности развития организации и бизнесов с учетом имеющихся ресурсов и компетенций</w:t>
            </w:r>
          </w:p>
          <w:p w:rsidR="00E6585C" w:rsidRDefault="00E6585C" w:rsidP="00226617">
            <w:pPr>
              <w:jc w:val="center"/>
              <w:rPr>
                <w:szCs w:val="20"/>
              </w:rPr>
            </w:pPr>
          </w:p>
          <w:p w:rsidR="00E6585C" w:rsidRPr="00ED606A" w:rsidRDefault="00E6585C" w:rsidP="00226617">
            <w:pPr>
              <w:jc w:val="center"/>
              <w:rPr>
                <w:szCs w:val="20"/>
                <w:vertAlign w:val="subscript"/>
              </w:rPr>
            </w:pPr>
            <w:r w:rsidRPr="00ED606A">
              <w:rPr>
                <w:szCs w:val="20"/>
              </w:rPr>
              <w:t>ИД-2.</w:t>
            </w:r>
            <w:r w:rsidRPr="00ED606A">
              <w:rPr>
                <w:szCs w:val="20"/>
                <w:vertAlign w:val="subscript"/>
              </w:rPr>
              <w:t>ОПК-4</w:t>
            </w:r>
          </w:p>
          <w:p w:rsidR="00E6585C" w:rsidRPr="00FF4CCD" w:rsidRDefault="00E6585C" w:rsidP="00226617">
            <w:pPr>
              <w:jc w:val="center"/>
              <w:rPr>
                <w:szCs w:val="20"/>
              </w:rPr>
            </w:pPr>
            <w:r w:rsidRPr="00ED606A">
              <w:rPr>
                <w:szCs w:val="20"/>
              </w:rPr>
              <w:t>Разрабатывает бизнес-планы проектов и направлений бизнеса</w:t>
            </w:r>
          </w:p>
        </w:tc>
        <w:tc>
          <w:tcPr>
            <w:tcW w:w="850" w:type="dxa"/>
          </w:tcPr>
          <w:p w:rsidR="00E6585C" w:rsidRPr="00FF4CCD" w:rsidRDefault="00E6585C" w:rsidP="00226617">
            <w:pPr>
              <w:tabs>
                <w:tab w:val="left" w:pos="321"/>
                <w:tab w:val="left" w:pos="3980"/>
              </w:tabs>
              <w:ind w:hanging="105"/>
              <w:jc w:val="center"/>
              <w:rPr>
                <w:szCs w:val="20"/>
              </w:rPr>
            </w:pPr>
            <w:r w:rsidRPr="00FF4CCD">
              <w:rPr>
                <w:szCs w:val="20"/>
              </w:rPr>
              <w:t>6</w:t>
            </w:r>
          </w:p>
        </w:tc>
        <w:tc>
          <w:tcPr>
            <w:tcW w:w="2410" w:type="dxa"/>
          </w:tcPr>
          <w:p w:rsidR="00E6585C" w:rsidRPr="00FF4CCD" w:rsidRDefault="00E6585C" w:rsidP="00226617">
            <w:pPr>
              <w:tabs>
                <w:tab w:val="left" w:pos="321"/>
                <w:tab w:val="left" w:pos="3980"/>
              </w:tabs>
              <w:ind w:hanging="105"/>
              <w:jc w:val="center"/>
              <w:rPr>
                <w:szCs w:val="20"/>
              </w:rPr>
            </w:pPr>
            <w:r w:rsidRPr="00FF4CCD">
              <w:rPr>
                <w:szCs w:val="20"/>
              </w:rPr>
              <w:t>Задание закрытого типа на установление соответствия</w:t>
            </w:r>
          </w:p>
        </w:tc>
        <w:tc>
          <w:tcPr>
            <w:tcW w:w="1559" w:type="dxa"/>
          </w:tcPr>
          <w:p w:rsidR="00E6585C" w:rsidRPr="00FF4CCD" w:rsidRDefault="00E6585C" w:rsidP="00226617">
            <w:pPr>
              <w:tabs>
                <w:tab w:val="left" w:pos="321"/>
                <w:tab w:val="left" w:pos="3980"/>
              </w:tabs>
              <w:ind w:hanging="105"/>
              <w:jc w:val="center"/>
              <w:rPr>
                <w:szCs w:val="20"/>
              </w:rPr>
            </w:pPr>
            <w:r w:rsidRPr="00FF4CCD">
              <w:rPr>
                <w:szCs w:val="20"/>
              </w:rPr>
              <w:t>Базовый</w:t>
            </w:r>
          </w:p>
        </w:tc>
        <w:tc>
          <w:tcPr>
            <w:tcW w:w="1559" w:type="dxa"/>
          </w:tcPr>
          <w:p w:rsidR="00E6585C" w:rsidRPr="00FF4CCD" w:rsidRDefault="00E6585C" w:rsidP="00226617">
            <w:pPr>
              <w:tabs>
                <w:tab w:val="left" w:pos="321"/>
                <w:tab w:val="left" w:pos="3980"/>
              </w:tabs>
              <w:ind w:hanging="105"/>
              <w:jc w:val="center"/>
              <w:rPr>
                <w:szCs w:val="20"/>
              </w:rPr>
            </w:pPr>
            <w:r w:rsidRPr="00FF4CCD">
              <w:rPr>
                <w:szCs w:val="20"/>
              </w:rPr>
              <w:t>3</w:t>
            </w:r>
          </w:p>
        </w:tc>
      </w:tr>
      <w:tr w:rsidR="00FF4CCD" w:rsidRPr="00FF4CCD" w:rsidTr="00582849">
        <w:tc>
          <w:tcPr>
            <w:tcW w:w="1560" w:type="dxa"/>
            <w:vMerge/>
          </w:tcPr>
          <w:p w:rsidR="00FF4CCD" w:rsidRPr="00FF4CCD" w:rsidRDefault="00FF4CCD" w:rsidP="00226617">
            <w:pPr>
              <w:rPr>
                <w:szCs w:val="20"/>
              </w:rPr>
            </w:pPr>
          </w:p>
        </w:tc>
        <w:tc>
          <w:tcPr>
            <w:tcW w:w="2268" w:type="dxa"/>
            <w:vMerge/>
          </w:tcPr>
          <w:p w:rsidR="00FF4CCD" w:rsidRPr="00FF4CCD" w:rsidRDefault="00FF4CCD" w:rsidP="00226617">
            <w:pPr>
              <w:rPr>
                <w:szCs w:val="20"/>
              </w:rPr>
            </w:pPr>
          </w:p>
        </w:tc>
        <w:tc>
          <w:tcPr>
            <w:tcW w:w="850" w:type="dxa"/>
          </w:tcPr>
          <w:p w:rsidR="00FF4CCD" w:rsidRPr="00FF4CCD" w:rsidRDefault="00FF4CCD" w:rsidP="00226617">
            <w:pPr>
              <w:tabs>
                <w:tab w:val="left" w:pos="321"/>
                <w:tab w:val="left" w:pos="3980"/>
              </w:tabs>
              <w:ind w:hanging="105"/>
              <w:jc w:val="center"/>
              <w:rPr>
                <w:szCs w:val="20"/>
              </w:rPr>
            </w:pPr>
            <w:r w:rsidRPr="00FF4CCD">
              <w:rPr>
                <w:szCs w:val="20"/>
              </w:rPr>
              <w:t>7</w:t>
            </w:r>
          </w:p>
        </w:tc>
        <w:tc>
          <w:tcPr>
            <w:tcW w:w="2410" w:type="dxa"/>
          </w:tcPr>
          <w:p w:rsidR="00FF4CCD" w:rsidRPr="00FF4CCD" w:rsidRDefault="00FF4CCD" w:rsidP="00226617">
            <w:pPr>
              <w:tabs>
                <w:tab w:val="left" w:pos="321"/>
                <w:tab w:val="left" w:pos="3980"/>
              </w:tabs>
              <w:ind w:hanging="105"/>
              <w:jc w:val="center"/>
              <w:rPr>
                <w:szCs w:val="20"/>
              </w:rPr>
            </w:pPr>
            <w:r w:rsidRPr="00FF4CCD">
              <w:rPr>
                <w:szCs w:val="20"/>
              </w:rPr>
              <w:t>Задание закрытого типа на установление последовательности</w:t>
            </w:r>
          </w:p>
        </w:tc>
        <w:tc>
          <w:tcPr>
            <w:tcW w:w="1559" w:type="dxa"/>
          </w:tcPr>
          <w:p w:rsidR="00FF4CCD" w:rsidRPr="00FF4CCD" w:rsidRDefault="00FF4CCD" w:rsidP="00226617">
            <w:pPr>
              <w:tabs>
                <w:tab w:val="left" w:pos="321"/>
                <w:tab w:val="left" w:pos="3980"/>
              </w:tabs>
              <w:ind w:hanging="105"/>
              <w:jc w:val="center"/>
              <w:rPr>
                <w:szCs w:val="20"/>
              </w:rPr>
            </w:pPr>
            <w:r w:rsidRPr="00FF4CCD">
              <w:rPr>
                <w:szCs w:val="20"/>
              </w:rPr>
              <w:t>Базовый</w:t>
            </w:r>
          </w:p>
        </w:tc>
        <w:tc>
          <w:tcPr>
            <w:tcW w:w="1559" w:type="dxa"/>
          </w:tcPr>
          <w:p w:rsidR="00FF4CCD" w:rsidRPr="00FF4CCD" w:rsidRDefault="00FF4CCD" w:rsidP="00226617">
            <w:pPr>
              <w:tabs>
                <w:tab w:val="left" w:pos="321"/>
                <w:tab w:val="left" w:pos="3980"/>
              </w:tabs>
              <w:ind w:hanging="105"/>
              <w:jc w:val="center"/>
              <w:rPr>
                <w:szCs w:val="20"/>
              </w:rPr>
            </w:pPr>
            <w:r w:rsidRPr="00FF4CCD">
              <w:rPr>
                <w:szCs w:val="20"/>
              </w:rPr>
              <w:t>3</w:t>
            </w:r>
          </w:p>
        </w:tc>
      </w:tr>
      <w:tr w:rsidR="00FF4CCD" w:rsidRPr="00FF4CCD" w:rsidTr="00582849">
        <w:tc>
          <w:tcPr>
            <w:tcW w:w="1560" w:type="dxa"/>
            <w:vMerge/>
          </w:tcPr>
          <w:p w:rsidR="00FF4CCD" w:rsidRPr="00FF4CCD" w:rsidRDefault="00FF4CCD" w:rsidP="00226617">
            <w:pPr>
              <w:rPr>
                <w:szCs w:val="20"/>
              </w:rPr>
            </w:pPr>
          </w:p>
        </w:tc>
        <w:tc>
          <w:tcPr>
            <w:tcW w:w="2268" w:type="dxa"/>
            <w:vMerge/>
          </w:tcPr>
          <w:p w:rsidR="00FF4CCD" w:rsidRPr="00FF4CCD" w:rsidRDefault="00FF4CCD" w:rsidP="00226617">
            <w:pPr>
              <w:rPr>
                <w:szCs w:val="20"/>
              </w:rPr>
            </w:pPr>
          </w:p>
        </w:tc>
        <w:tc>
          <w:tcPr>
            <w:tcW w:w="850" w:type="dxa"/>
          </w:tcPr>
          <w:p w:rsidR="00FF4CCD" w:rsidRPr="00FF4CCD" w:rsidRDefault="00FF4CCD" w:rsidP="00226617">
            <w:pPr>
              <w:tabs>
                <w:tab w:val="left" w:pos="321"/>
                <w:tab w:val="left" w:pos="3980"/>
              </w:tabs>
              <w:ind w:hanging="105"/>
              <w:jc w:val="center"/>
              <w:rPr>
                <w:szCs w:val="20"/>
              </w:rPr>
            </w:pPr>
            <w:r w:rsidRPr="00FF4CCD">
              <w:rPr>
                <w:szCs w:val="20"/>
              </w:rPr>
              <w:t>8</w:t>
            </w:r>
          </w:p>
        </w:tc>
        <w:tc>
          <w:tcPr>
            <w:tcW w:w="2410" w:type="dxa"/>
          </w:tcPr>
          <w:p w:rsidR="00FF4CCD" w:rsidRPr="00FF4CCD" w:rsidRDefault="00FF4CCD" w:rsidP="00226617">
            <w:pPr>
              <w:tabs>
                <w:tab w:val="left" w:pos="321"/>
                <w:tab w:val="left" w:pos="3980"/>
              </w:tabs>
              <w:ind w:hanging="105"/>
              <w:jc w:val="center"/>
              <w:rPr>
                <w:szCs w:val="20"/>
              </w:rPr>
            </w:pPr>
            <w:r w:rsidRPr="00FF4CCD">
              <w:rPr>
                <w:szCs w:val="20"/>
              </w:rPr>
              <w:t>Задание комбинированного типа с выбором одного правильного ответа из четырёх предложенных и обоснованием ответа</w:t>
            </w:r>
          </w:p>
        </w:tc>
        <w:tc>
          <w:tcPr>
            <w:tcW w:w="1559" w:type="dxa"/>
          </w:tcPr>
          <w:p w:rsidR="00FF4CCD" w:rsidRPr="00FF4CCD" w:rsidRDefault="00FF4CCD" w:rsidP="00226617">
            <w:pPr>
              <w:tabs>
                <w:tab w:val="left" w:pos="321"/>
                <w:tab w:val="left" w:pos="3980"/>
              </w:tabs>
              <w:ind w:hanging="105"/>
              <w:jc w:val="center"/>
              <w:rPr>
                <w:szCs w:val="20"/>
              </w:rPr>
            </w:pPr>
            <w:r w:rsidRPr="00FF4CCD">
              <w:rPr>
                <w:szCs w:val="20"/>
              </w:rPr>
              <w:t>Повышенный</w:t>
            </w:r>
          </w:p>
        </w:tc>
        <w:tc>
          <w:tcPr>
            <w:tcW w:w="1559" w:type="dxa"/>
          </w:tcPr>
          <w:p w:rsidR="00FF4CCD" w:rsidRPr="00FF4CCD" w:rsidRDefault="00FF4CCD" w:rsidP="00226617">
            <w:pPr>
              <w:tabs>
                <w:tab w:val="left" w:pos="321"/>
                <w:tab w:val="left" w:pos="3980"/>
              </w:tabs>
              <w:ind w:hanging="105"/>
              <w:jc w:val="center"/>
              <w:rPr>
                <w:szCs w:val="20"/>
              </w:rPr>
            </w:pPr>
            <w:r w:rsidRPr="00FF4CCD">
              <w:rPr>
                <w:szCs w:val="20"/>
              </w:rPr>
              <w:t>5</w:t>
            </w:r>
          </w:p>
        </w:tc>
      </w:tr>
      <w:tr w:rsidR="00FF4CCD" w:rsidRPr="00FF4CCD" w:rsidTr="00582849">
        <w:tc>
          <w:tcPr>
            <w:tcW w:w="1560" w:type="dxa"/>
            <w:vMerge/>
          </w:tcPr>
          <w:p w:rsidR="00FF4CCD" w:rsidRPr="00FF4CCD" w:rsidRDefault="00FF4CCD" w:rsidP="00226617">
            <w:pPr>
              <w:rPr>
                <w:szCs w:val="20"/>
              </w:rPr>
            </w:pPr>
          </w:p>
        </w:tc>
        <w:tc>
          <w:tcPr>
            <w:tcW w:w="2268" w:type="dxa"/>
            <w:vMerge/>
          </w:tcPr>
          <w:p w:rsidR="00FF4CCD" w:rsidRPr="00FF4CCD" w:rsidRDefault="00FF4CCD" w:rsidP="00226617">
            <w:pPr>
              <w:rPr>
                <w:szCs w:val="20"/>
              </w:rPr>
            </w:pPr>
          </w:p>
        </w:tc>
        <w:tc>
          <w:tcPr>
            <w:tcW w:w="850" w:type="dxa"/>
          </w:tcPr>
          <w:p w:rsidR="00FF4CCD" w:rsidRPr="00FF4CCD" w:rsidRDefault="00FF4CCD" w:rsidP="00226617">
            <w:pPr>
              <w:tabs>
                <w:tab w:val="left" w:pos="321"/>
                <w:tab w:val="left" w:pos="3980"/>
              </w:tabs>
              <w:ind w:hanging="105"/>
              <w:jc w:val="center"/>
              <w:rPr>
                <w:szCs w:val="20"/>
              </w:rPr>
            </w:pPr>
            <w:r w:rsidRPr="00FF4CCD">
              <w:rPr>
                <w:szCs w:val="20"/>
              </w:rPr>
              <w:t>9</w:t>
            </w:r>
          </w:p>
        </w:tc>
        <w:tc>
          <w:tcPr>
            <w:tcW w:w="2410" w:type="dxa"/>
          </w:tcPr>
          <w:p w:rsidR="00FF4CCD" w:rsidRPr="00FF4CCD" w:rsidRDefault="00FF4CCD" w:rsidP="00226617">
            <w:pPr>
              <w:tabs>
                <w:tab w:val="left" w:pos="321"/>
                <w:tab w:val="left" w:pos="3980"/>
              </w:tabs>
              <w:ind w:hanging="105"/>
              <w:jc w:val="center"/>
              <w:rPr>
                <w:szCs w:val="20"/>
              </w:rPr>
            </w:pPr>
            <w:r w:rsidRPr="00FF4CCD">
              <w:rPr>
                <w:szCs w:val="20"/>
              </w:rPr>
              <w:t>Задание комбинированного типа с выбором нескольких вариантов ответа из предложенных с обоснованием выбора ответов</w:t>
            </w:r>
          </w:p>
        </w:tc>
        <w:tc>
          <w:tcPr>
            <w:tcW w:w="1559" w:type="dxa"/>
          </w:tcPr>
          <w:p w:rsidR="00FF4CCD" w:rsidRPr="00FF4CCD" w:rsidRDefault="00FF4CCD" w:rsidP="00226617">
            <w:pPr>
              <w:tabs>
                <w:tab w:val="left" w:pos="321"/>
                <w:tab w:val="left" w:pos="3980"/>
              </w:tabs>
              <w:ind w:hanging="105"/>
              <w:jc w:val="center"/>
              <w:rPr>
                <w:szCs w:val="20"/>
              </w:rPr>
            </w:pPr>
            <w:r w:rsidRPr="00FF4CCD">
              <w:rPr>
                <w:szCs w:val="20"/>
              </w:rPr>
              <w:t>Базовый</w:t>
            </w:r>
          </w:p>
        </w:tc>
        <w:tc>
          <w:tcPr>
            <w:tcW w:w="1559" w:type="dxa"/>
          </w:tcPr>
          <w:p w:rsidR="00FF4CCD" w:rsidRPr="00FF4CCD" w:rsidRDefault="00FF4CCD" w:rsidP="00226617">
            <w:pPr>
              <w:tabs>
                <w:tab w:val="left" w:pos="321"/>
                <w:tab w:val="left" w:pos="3980"/>
              </w:tabs>
              <w:ind w:hanging="105"/>
              <w:jc w:val="center"/>
              <w:rPr>
                <w:szCs w:val="20"/>
              </w:rPr>
            </w:pPr>
            <w:r w:rsidRPr="00FF4CCD">
              <w:rPr>
                <w:szCs w:val="20"/>
              </w:rPr>
              <w:t>3</w:t>
            </w:r>
          </w:p>
        </w:tc>
      </w:tr>
      <w:tr w:rsidR="00FF4CCD" w:rsidRPr="00FF4CCD" w:rsidTr="00582849">
        <w:tc>
          <w:tcPr>
            <w:tcW w:w="1560" w:type="dxa"/>
            <w:vMerge/>
          </w:tcPr>
          <w:p w:rsidR="00FF4CCD" w:rsidRPr="00FF4CCD" w:rsidRDefault="00FF4CCD" w:rsidP="00226617">
            <w:pPr>
              <w:rPr>
                <w:szCs w:val="20"/>
              </w:rPr>
            </w:pPr>
          </w:p>
        </w:tc>
        <w:tc>
          <w:tcPr>
            <w:tcW w:w="2268" w:type="dxa"/>
            <w:vMerge/>
          </w:tcPr>
          <w:p w:rsidR="00FF4CCD" w:rsidRPr="00FF4CCD" w:rsidRDefault="00FF4CCD" w:rsidP="00226617">
            <w:pPr>
              <w:rPr>
                <w:szCs w:val="20"/>
              </w:rPr>
            </w:pPr>
          </w:p>
        </w:tc>
        <w:tc>
          <w:tcPr>
            <w:tcW w:w="850" w:type="dxa"/>
          </w:tcPr>
          <w:p w:rsidR="00FF4CCD" w:rsidRPr="00FF4CCD" w:rsidRDefault="00FF4CCD" w:rsidP="00226617">
            <w:pPr>
              <w:tabs>
                <w:tab w:val="left" w:pos="321"/>
                <w:tab w:val="left" w:pos="3980"/>
              </w:tabs>
              <w:ind w:hanging="105"/>
              <w:jc w:val="center"/>
              <w:rPr>
                <w:szCs w:val="20"/>
              </w:rPr>
            </w:pPr>
            <w:r w:rsidRPr="00FF4CCD">
              <w:rPr>
                <w:szCs w:val="20"/>
                <w:lang w:val="en-US"/>
              </w:rPr>
              <w:t>1</w:t>
            </w:r>
            <w:r w:rsidRPr="00FF4CCD">
              <w:rPr>
                <w:szCs w:val="20"/>
              </w:rPr>
              <w:t>0</w:t>
            </w:r>
          </w:p>
        </w:tc>
        <w:tc>
          <w:tcPr>
            <w:tcW w:w="2410" w:type="dxa"/>
          </w:tcPr>
          <w:p w:rsidR="00FF4CCD" w:rsidRPr="00FF4CCD" w:rsidRDefault="00FF4CCD" w:rsidP="00226617">
            <w:pPr>
              <w:tabs>
                <w:tab w:val="left" w:pos="321"/>
                <w:tab w:val="left" w:pos="3980"/>
              </w:tabs>
              <w:ind w:hanging="105"/>
              <w:jc w:val="center"/>
              <w:rPr>
                <w:szCs w:val="20"/>
              </w:rPr>
            </w:pPr>
            <w:r w:rsidRPr="00FF4CCD">
              <w:rPr>
                <w:szCs w:val="20"/>
              </w:rPr>
              <w:t xml:space="preserve">Задание открытого типа с развернутым </w:t>
            </w:r>
            <w:r w:rsidRPr="00FF4CCD">
              <w:rPr>
                <w:szCs w:val="20"/>
              </w:rPr>
              <w:lastRenderedPageBreak/>
              <w:t>ответом</w:t>
            </w:r>
          </w:p>
        </w:tc>
        <w:tc>
          <w:tcPr>
            <w:tcW w:w="1559" w:type="dxa"/>
          </w:tcPr>
          <w:p w:rsidR="00FF4CCD" w:rsidRPr="00FF4CCD" w:rsidRDefault="00FF4CCD" w:rsidP="00226617">
            <w:pPr>
              <w:tabs>
                <w:tab w:val="left" w:pos="321"/>
                <w:tab w:val="left" w:pos="3980"/>
              </w:tabs>
              <w:ind w:hanging="105"/>
              <w:jc w:val="center"/>
              <w:rPr>
                <w:szCs w:val="20"/>
              </w:rPr>
            </w:pPr>
            <w:r w:rsidRPr="00FF4CCD">
              <w:rPr>
                <w:szCs w:val="20"/>
              </w:rPr>
              <w:lastRenderedPageBreak/>
              <w:t>Высокий</w:t>
            </w:r>
          </w:p>
        </w:tc>
        <w:tc>
          <w:tcPr>
            <w:tcW w:w="1559" w:type="dxa"/>
          </w:tcPr>
          <w:p w:rsidR="00FF4CCD" w:rsidRPr="00FF4CCD" w:rsidRDefault="00FF4CCD" w:rsidP="00226617">
            <w:pPr>
              <w:tabs>
                <w:tab w:val="left" w:pos="321"/>
                <w:tab w:val="left" w:pos="3980"/>
              </w:tabs>
              <w:ind w:hanging="105"/>
              <w:jc w:val="center"/>
              <w:rPr>
                <w:szCs w:val="20"/>
              </w:rPr>
            </w:pPr>
            <w:r w:rsidRPr="00FF4CCD">
              <w:rPr>
                <w:szCs w:val="20"/>
              </w:rPr>
              <w:t>10</w:t>
            </w:r>
          </w:p>
        </w:tc>
      </w:tr>
      <w:tr w:rsidR="00FF4CCD" w:rsidRPr="00FF4CCD" w:rsidTr="00582849">
        <w:trPr>
          <w:trHeight w:val="585"/>
        </w:trPr>
        <w:tc>
          <w:tcPr>
            <w:tcW w:w="1560" w:type="dxa"/>
            <w:vMerge w:val="restart"/>
          </w:tcPr>
          <w:p w:rsidR="00FF4CCD" w:rsidRPr="00FF4CCD" w:rsidRDefault="00FF4CCD" w:rsidP="00226617">
            <w:pPr>
              <w:rPr>
                <w:szCs w:val="20"/>
              </w:rPr>
            </w:pPr>
            <w:r w:rsidRPr="00FF4CCD">
              <w:rPr>
                <w:szCs w:val="20"/>
              </w:rPr>
              <w:lastRenderedPageBreak/>
              <w:t>ПК-1</w:t>
            </w:r>
          </w:p>
        </w:tc>
        <w:tc>
          <w:tcPr>
            <w:tcW w:w="2268" w:type="dxa"/>
            <w:vMerge w:val="restart"/>
          </w:tcPr>
          <w:p w:rsidR="00E6585C" w:rsidRPr="00226617" w:rsidRDefault="00E6585C" w:rsidP="00226617">
            <w:pPr>
              <w:ind w:left="137" w:right="138"/>
              <w:jc w:val="center"/>
              <w:rPr>
                <w:sz w:val="22"/>
                <w:szCs w:val="22"/>
              </w:rPr>
            </w:pPr>
            <w:r w:rsidRPr="00226617">
              <w:rPr>
                <w:sz w:val="22"/>
                <w:szCs w:val="22"/>
              </w:rPr>
              <w:t>ИД-1 ПК-1</w:t>
            </w:r>
          </w:p>
          <w:p w:rsidR="00E6585C" w:rsidRPr="00226617" w:rsidRDefault="00E6585C" w:rsidP="00226617">
            <w:pPr>
              <w:ind w:left="137" w:right="138"/>
              <w:jc w:val="center"/>
              <w:rPr>
                <w:sz w:val="22"/>
                <w:szCs w:val="22"/>
              </w:rPr>
            </w:pPr>
            <w:proofErr w:type="gramStart"/>
            <w:r w:rsidRPr="00226617">
              <w:rPr>
                <w:sz w:val="22"/>
                <w:szCs w:val="22"/>
              </w:rPr>
              <w:t>Способен</w:t>
            </w:r>
            <w:proofErr w:type="gramEnd"/>
            <w:r w:rsidRPr="00226617">
              <w:rPr>
                <w:sz w:val="22"/>
                <w:szCs w:val="22"/>
              </w:rPr>
              <w:t xml:space="preserve"> выполнять типовые расчеты, необходимые для составления проектов, перспективных планов производственной деятельности  организации, разработку технико-экономических нормативов материальных и трудовых затрат для определения себестоимости продукции, планово-расчетных цен на основные виды сырья, материалов, топлива, энергии, потребляемых в производстве</w:t>
            </w:r>
          </w:p>
          <w:p w:rsidR="00E6585C" w:rsidRPr="00226617" w:rsidRDefault="00E6585C" w:rsidP="00226617">
            <w:pPr>
              <w:ind w:left="137" w:right="138"/>
              <w:jc w:val="center"/>
              <w:rPr>
                <w:sz w:val="22"/>
                <w:szCs w:val="22"/>
              </w:rPr>
            </w:pPr>
            <w:r w:rsidRPr="00226617">
              <w:rPr>
                <w:sz w:val="22"/>
                <w:szCs w:val="22"/>
              </w:rPr>
              <w:t>ИД-3 ПК-1</w:t>
            </w:r>
          </w:p>
          <w:p w:rsidR="00FF4CCD" w:rsidRPr="00226617" w:rsidRDefault="00E6585C" w:rsidP="00226617">
            <w:pPr>
              <w:jc w:val="center"/>
              <w:rPr>
                <w:sz w:val="22"/>
                <w:szCs w:val="22"/>
              </w:rPr>
            </w:pPr>
            <w:proofErr w:type="gramStart"/>
            <w:r w:rsidRPr="00226617">
              <w:rPr>
                <w:sz w:val="22"/>
                <w:szCs w:val="22"/>
              </w:rPr>
              <w:t>Способен</w:t>
            </w:r>
            <w:proofErr w:type="gramEnd"/>
            <w:r w:rsidRPr="00226617">
              <w:rPr>
                <w:sz w:val="22"/>
                <w:szCs w:val="22"/>
              </w:rPr>
              <w:t xml:space="preserve"> руководить разработкой производственных программ и календарных графиков выпуска продукции в структурном подразделении (отделе, цехе) промышленной организации, их корректировкой в течение планируемого периода разработкой и внедрением нормативов для</w:t>
            </w:r>
          </w:p>
        </w:tc>
        <w:tc>
          <w:tcPr>
            <w:tcW w:w="850" w:type="dxa"/>
          </w:tcPr>
          <w:p w:rsidR="00FF4CCD" w:rsidRPr="00FF4CCD" w:rsidRDefault="00FF4CCD" w:rsidP="00226617">
            <w:pPr>
              <w:tabs>
                <w:tab w:val="left" w:pos="321"/>
                <w:tab w:val="left" w:pos="3980"/>
              </w:tabs>
              <w:ind w:hanging="105"/>
              <w:jc w:val="center"/>
              <w:rPr>
                <w:szCs w:val="20"/>
              </w:rPr>
            </w:pPr>
            <w:r w:rsidRPr="00FF4CCD">
              <w:rPr>
                <w:szCs w:val="20"/>
                <w:lang w:val="en-US"/>
              </w:rPr>
              <w:t>11</w:t>
            </w:r>
          </w:p>
        </w:tc>
        <w:tc>
          <w:tcPr>
            <w:tcW w:w="2410" w:type="dxa"/>
          </w:tcPr>
          <w:p w:rsidR="00FF4CCD" w:rsidRPr="00FF4CCD" w:rsidRDefault="00FF4CCD" w:rsidP="00226617">
            <w:pPr>
              <w:tabs>
                <w:tab w:val="left" w:pos="321"/>
                <w:tab w:val="left" w:pos="3980"/>
              </w:tabs>
              <w:ind w:hanging="105"/>
              <w:jc w:val="center"/>
              <w:rPr>
                <w:szCs w:val="20"/>
              </w:rPr>
            </w:pPr>
            <w:r w:rsidRPr="00FF4CCD">
              <w:rPr>
                <w:szCs w:val="20"/>
              </w:rPr>
              <w:t>Задание закрытого типа на установление соответствия</w:t>
            </w:r>
          </w:p>
        </w:tc>
        <w:tc>
          <w:tcPr>
            <w:tcW w:w="1559" w:type="dxa"/>
          </w:tcPr>
          <w:p w:rsidR="00FF4CCD" w:rsidRPr="00FF4CCD" w:rsidRDefault="00FF4CCD" w:rsidP="00226617">
            <w:pPr>
              <w:tabs>
                <w:tab w:val="left" w:pos="321"/>
                <w:tab w:val="left" w:pos="3980"/>
              </w:tabs>
              <w:ind w:hanging="105"/>
              <w:jc w:val="center"/>
              <w:rPr>
                <w:szCs w:val="20"/>
              </w:rPr>
            </w:pPr>
            <w:r w:rsidRPr="00FF4CCD">
              <w:rPr>
                <w:szCs w:val="20"/>
              </w:rPr>
              <w:t>Базовый</w:t>
            </w:r>
          </w:p>
        </w:tc>
        <w:tc>
          <w:tcPr>
            <w:tcW w:w="1559" w:type="dxa"/>
          </w:tcPr>
          <w:p w:rsidR="00FF4CCD" w:rsidRPr="00FF4CCD" w:rsidRDefault="00FF4CCD" w:rsidP="00226617">
            <w:pPr>
              <w:tabs>
                <w:tab w:val="left" w:pos="321"/>
                <w:tab w:val="left" w:pos="3980"/>
              </w:tabs>
              <w:ind w:hanging="105"/>
              <w:jc w:val="center"/>
              <w:rPr>
                <w:szCs w:val="20"/>
              </w:rPr>
            </w:pPr>
            <w:r w:rsidRPr="00FF4CCD">
              <w:rPr>
                <w:szCs w:val="20"/>
              </w:rPr>
              <w:t>3</w:t>
            </w:r>
          </w:p>
        </w:tc>
      </w:tr>
      <w:tr w:rsidR="00FF4CCD" w:rsidRPr="00FF4CCD" w:rsidTr="00582849">
        <w:trPr>
          <w:trHeight w:val="585"/>
        </w:trPr>
        <w:tc>
          <w:tcPr>
            <w:tcW w:w="1560" w:type="dxa"/>
            <w:vMerge/>
          </w:tcPr>
          <w:p w:rsidR="00FF4CCD" w:rsidRPr="00FF4CCD" w:rsidRDefault="00FF4CCD" w:rsidP="00226617">
            <w:pPr>
              <w:rPr>
                <w:szCs w:val="20"/>
              </w:rPr>
            </w:pPr>
          </w:p>
        </w:tc>
        <w:tc>
          <w:tcPr>
            <w:tcW w:w="2268" w:type="dxa"/>
            <w:vMerge/>
          </w:tcPr>
          <w:p w:rsidR="00FF4CCD" w:rsidRPr="00226617" w:rsidRDefault="00FF4CCD" w:rsidP="00226617">
            <w:pPr>
              <w:ind w:left="137" w:right="138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FF4CCD" w:rsidRPr="00FF4CCD" w:rsidRDefault="00FF4CCD" w:rsidP="00226617">
            <w:pPr>
              <w:tabs>
                <w:tab w:val="left" w:pos="321"/>
                <w:tab w:val="left" w:pos="3980"/>
              </w:tabs>
              <w:ind w:hanging="105"/>
              <w:jc w:val="center"/>
              <w:rPr>
                <w:szCs w:val="20"/>
              </w:rPr>
            </w:pPr>
            <w:r w:rsidRPr="00FF4CCD">
              <w:rPr>
                <w:szCs w:val="20"/>
                <w:lang w:val="en-US"/>
              </w:rPr>
              <w:t>1</w:t>
            </w:r>
            <w:r w:rsidRPr="00FF4CCD">
              <w:rPr>
                <w:szCs w:val="20"/>
              </w:rPr>
              <w:t>2</w:t>
            </w:r>
          </w:p>
        </w:tc>
        <w:tc>
          <w:tcPr>
            <w:tcW w:w="2410" w:type="dxa"/>
          </w:tcPr>
          <w:p w:rsidR="00FF4CCD" w:rsidRPr="00FF4CCD" w:rsidRDefault="00FF4CCD" w:rsidP="00226617">
            <w:pPr>
              <w:tabs>
                <w:tab w:val="left" w:pos="321"/>
                <w:tab w:val="left" w:pos="3980"/>
              </w:tabs>
              <w:ind w:hanging="105"/>
              <w:jc w:val="center"/>
              <w:rPr>
                <w:szCs w:val="20"/>
              </w:rPr>
            </w:pPr>
            <w:r w:rsidRPr="00FF4CCD">
              <w:rPr>
                <w:szCs w:val="20"/>
              </w:rPr>
              <w:t>Задание закрытого типа на установление последовательности</w:t>
            </w:r>
          </w:p>
        </w:tc>
        <w:tc>
          <w:tcPr>
            <w:tcW w:w="1559" w:type="dxa"/>
          </w:tcPr>
          <w:p w:rsidR="00FF4CCD" w:rsidRPr="00FF4CCD" w:rsidRDefault="00FF4CCD" w:rsidP="00226617">
            <w:pPr>
              <w:tabs>
                <w:tab w:val="left" w:pos="321"/>
                <w:tab w:val="left" w:pos="3980"/>
              </w:tabs>
              <w:ind w:hanging="105"/>
              <w:jc w:val="center"/>
              <w:rPr>
                <w:szCs w:val="20"/>
              </w:rPr>
            </w:pPr>
            <w:r w:rsidRPr="00FF4CCD">
              <w:rPr>
                <w:szCs w:val="20"/>
              </w:rPr>
              <w:t>Базовый</w:t>
            </w:r>
          </w:p>
        </w:tc>
        <w:tc>
          <w:tcPr>
            <w:tcW w:w="1559" w:type="dxa"/>
          </w:tcPr>
          <w:p w:rsidR="00FF4CCD" w:rsidRPr="00FF4CCD" w:rsidRDefault="00FF4CCD" w:rsidP="00226617">
            <w:pPr>
              <w:tabs>
                <w:tab w:val="left" w:pos="321"/>
                <w:tab w:val="left" w:pos="3980"/>
              </w:tabs>
              <w:ind w:hanging="105"/>
              <w:jc w:val="center"/>
              <w:rPr>
                <w:szCs w:val="20"/>
              </w:rPr>
            </w:pPr>
            <w:r w:rsidRPr="00FF4CCD">
              <w:rPr>
                <w:szCs w:val="20"/>
              </w:rPr>
              <w:t>3</w:t>
            </w:r>
          </w:p>
        </w:tc>
      </w:tr>
      <w:tr w:rsidR="00FF4CCD" w:rsidRPr="00FF4CCD" w:rsidTr="00582849">
        <w:trPr>
          <w:trHeight w:val="585"/>
        </w:trPr>
        <w:tc>
          <w:tcPr>
            <w:tcW w:w="1560" w:type="dxa"/>
            <w:vMerge/>
          </w:tcPr>
          <w:p w:rsidR="00FF4CCD" w:rsidRPr="00FF4CCD" w:rsidRDefault="00FF4CCD" w:rsidP="00226617">
            <w:pPr>
              <w:rPr>
                <w:szCs w:val="20"/>
              </w:rPr>
            </w:pPr>
          </w:p>
        </w:tc>
        <w:tc>
          <w:tcPr>
            <w:tcW w:w="2268" w:type="dxa"/>
            <w:vMerge/>
          </w:tcPr>
          <w:p w:rsidR="00FF4CCD" w:rsidRPr="00226617" w:rsidRDefault="00FF4CCD" w:rsidP="00226617">
            <w:pPr>
              <w:ind w:left="137" w:right="138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FF4CCD" w:rsidRPr="00FF4CCD" w:rsidRDefault="00FF4CCD" w:rsidP="00226617">
            <w:pPr>
              <w:tabs>
                <w:tab w:val="left" w:pos="321"/>
                <w:tab w:val="left" w:pos="3980"/>
              </w:tabs>
              <w:ind w:hanging="105"/>
              <w:jc w:val="center"/>
              <w:rPr>
                <w:szCs w:val="20"/>
              </w:rPr>
            </w:pPr>
            <w:r w:rsidRPr="00FF4CCD">
              <w:rPr>
                <w:szCs w:val="20"/>
                <w:lang w:val="en-US"/>
              </w:rPr>
              <w:t>1</w:t>
            </w:r>
            <w:r w:rsidRPr="00FF4CCD">
              <w:rPr>
                <w:szCs w:val="20"/>
              </w:rPr>
              <w:t>3</w:t>
            </w:r>
          </w:p>
        </w:tc>
        <w:tc>
          <w:tcPr>
            <w:tcW w:w="2410" w:type="dxa"/>
          </w:tcPr>
          <w:p w:rsidR="00FF4CCD" w:rsidRPr="00FF4CCD" w:rsidRDefault="00FF4CCD" w:rsidP="00226617">
            <w:pPr>
              <w:tabs>
                <w:tab w:val="left" w:pos="321"/>
                <w:tab w:val="left" w:pos="3980"/>
              </w:tabs>
              <w:ind w:hanging="105"/>
              <w:jc w:val="center"/>
              <w:rPr>
                <w:szCs w:val="20"/>
              </w:rPr>
            </w:pPr>
            <w:r w:rsidRPr="00FF4CCD">
              <w:rPr>
                <w:szCs w:val="20"/>
              </w:rPr>
              <w:t>Задание комбинированного типа с выбором одного правильного ответа из четырёх предложенных и обоснованием ответа</w:t>
            </w:r>
          </w:p>
        </w:tc>
        <w:tc>
          <w:tcPr>
            <w:tcW w:w="1559" w:type="dxa"/>
          </w:tcPr>
          <w:p w:rsidR="00FF4CCD" w:rsidRPr="00FF4CCD" w:rsidRDefault="00FF4CCD" w:rsidP="00226617">
            <w:pPr>
              <w:tabs>
                <w:tab w:val="left" w:pos="321"/>
                <w:tab w:val="left" w:pos="3980"/>
              </w:tabs>
              <w:ind w:hanging="105"/>
              <w:jc w:val="center"/>
              <w:rPr>
                <w:szCs w:val="20"/>
              </w:rPr>
            </w:pPr>
            <w:r w:rsidRPr="00FF4CCD">
              <w:rPr>
                <w:szCs w:val="20"/>
              </w:rPr>
              <w:t>Повышенный</w:t>
            </w:r>
          </w:p>
        </w:tc>
        <w:tc>
          <w:tcPr>
            <w:tcW w:w="1559" w:type="dxa"/>
          </w:tcPr>
          <w:p w:rsidR="00FF4CCD" w:rsidRPr="00FF4CCD" w:rsidRDefault="00FF4CCD" w:rsidP="00226617">
            <w:pPr>
              <w:tabs>
                <w:tab w:val="left" w:pos="321"/>
                <w:tab w:val="left" w:pos="3980"/>
              </w:tabs>
              <w:ind w:hanging="105"/>
              <w:jc w:val="center"/>
              <w:rPr>
                <w:szCs w:val="20"/>
              </w:rPr>
            </w:pPr>
            <w:r w:rsidRPr="00FF4CCD">
              <w:rPr>
                <w:szCs w:val="20"/>
              </w:rPr>
              <w:t>5</w:t>
            </w:r>
          </w:p>
        </w:tc>
      </w:tr>
      <w:tr w:rsidR="00FF4CCD" w:rsidRPr="00FF4CCD" w:rsidTr="00582849">
        <w:trPr>
          <w:trHeight w:val="585"/>
        </w:trPr>
        <w:tc>
          <w:tcPr>
            <w:tcW w:w="1560" w:type="dxa"/>
            <w:vMerge/>
          </w:tcPr>
          <w:p w:rsidR="00FF4CCD" w:rsidRPr="00FF4CCD" w:rsidRDefault="00FF4CCD" w:rsidP="00226617">
            <w:pPr>
              <w:rPr>
                <w:szCs w:val="20"/>
              </w:rPr>
            </w:pPr>
          </w:p>
        </w:tc>
        <w:tc>
          <w:tcPr>
            <w:tcW w:w="2268" w:type="dxa"/>
            <w:vMerge/>
          </w:tcPr>
          <w:p w:rsidR="00FF4CCD" w:rsidRPr="00226617" w:rsidRDefault="00FF4CCD" w:rsidP="00226617">
            <w:pPr>
              <w:ind w:left="137" w:right="138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FF4CCD" w:rsidRPr="00FF4CCD" w:rsidRDefault="00FF4CCD" w:rsidP="00226617">
            <w:pPr>
              <w:tabs>
                <w:tab w:val="left" w:pos="321"/>
                <w:tab w:val="left" w:pos="3980"/>
              </w:tabs>
              <w:ind w:hanging="105"/>
              <w:jc w:val="center"/>
              <w:rPr>
                <w:szCs w:val="20"/>
              </w:rPr>
            </w:pPr>
            <w:r w:rsidRPr="00FF4CCD">
              <w:rPr>
                <w:szCs w:val="20"/>
                <w:lang w:val="en-US"/>
              </w:rPr>
              <w:t>1</w:t>
            </w:r>
            <w:r w:rsidRPr="00FF4CCD">
              <w:rPr>
                <w:szCs w:val="20"/>
              </w:rPr>
              <w:t>4</w:t>
            </w:r>
          </w:p>
        </w:tc>
        <w:tc>
          <w:tcPr>
            <w:tcW w:w="2410" w:type="dxa"/>
          </w:tcPr>
          <w:p w:rsidR="00FF4CCD" w:rsidRPr="00FF4CCD" w:rsidRDefault="00FF4CCD" w:rsidP="00226617">
            <w:pPr>
              <w:tabs>
                <w:tab w:val="left" w:pos="321"/>
                <w:tab w:val="left" w:pos="3980"/>
              </w:tabs>
              <w:ind w:hanging="105"/>
              <w:jc w:val="center"/>
              <w:rPr>
                <w:szCs w:val="20"/>
              </w:rPr>
            </w:pPr>
            <w:r w:rsidRPr="00FF4CCD">
              <w:rPr>
                <w:szCs w:val="20"/>
              </w:rPr>
              <w:t>Задание комбинированного типа с выбором нескольких вариантов ответа из предложенных с обоснованием выбора ответов</w:t>
            </w:r>
          </w:p>
        </w:tc>
        <w:tc>
          <w:tcPr>
            <w:tcW w:w="1559" w:type="dxa"/>
          </w:tcPr>
          <w:p w:rsidR="00FF4CCD" w:rsidRPr="00FF4CCD" w:rsidRDefault="00FF4CCD" w:rsidP="00226617">
            <w:pPr>
              <w:tabs>
                <w:tab w:val="left" w:pos="321"/>
                <w:tab w:val="left" w:pos="3980"/>
              </w:tabs>
              <w:ind w:hanging="105"/>
              <w:jc w:val="center"/>
              <w:rPr>
                <w:szCs w:val="20"/>
              </w:rPr>
            </w:pPr>
            <w:r w:rsidRPr="00FF4CCD">
              <w:rPr>
                <w:szCs w:val="20"/>
              </w:rPr>
              <w:t>Высокий</w:t>
            </w:r>
          </w:p>
        </w:tc>
        <w:tc>
          <w:tcPr>
            <w:tcW w:w="1559" w:type="dxa"/>
          </w:tcPr>
          <w:p w:rsidR="00FF4CCD" w:rsidRPr="00FF4CCD" w:rsidRDefault="00FF4CCD" w:rsidP="00226617">
            <w:pPr>
              <w:tabs>
                <w:tab w:val="left" w:pos="321"/>
                <w:tab w:val="left" w:pos="3980"/>
              </w:tabs>
              <w:ind w:hanging="105"/>
              <w:jc w:val="center"/>
              <w:rPr>
                <w:szCs w:val="20"/>
              </w:rPr>
            </w:pPr>
            <w:r w:rsidRPr="00FF4CCD">
              <w:rPr>
                <w:szCs w:val="20"/>
              </w:rPr>
              <w:t>10</w:t>
            </w:r>
          </w:p>
        </w:tc>
      </w:tr>
      <w:tr w:rsidR="00FF4CCD" w:rsidRPr="00FF4CCD" w:rsidTr="00582849">
        <w:trPr>
          <w:trHeight w:val="585"/>
        </w:trPr>
        <w:tc>
          <w:tcPr>
            <w:tcW w:w="1560" w:type="dxa"/>
            <w:vMerge/>
          </w:tcPr>
          <w:p w:rsidR="00FF4CCD" w:rsidRPr="00FF4CCD" w:rsidRDefault="00FF4CCD" w:rsidP="00226617">
            <w:pPr>
              <w:rPr>
                <w:szCs w:val="20"/>
              </w:rPr>
            </w:pPr>
          </w:p>
        </w:tc>
        <w:tc>
          <w:tcPr>
            <w:tcW w:w="2268" w:type="dxa"/>
            <w:vMerge/>
          </w:tcPr>
          <w:p w:rsidR="00FF4CCD" w:rsidRPr="00226617" w:rsidRDefault="00FF4CCD" w:rsidP="00226617">
            <w:pPr>
              <w:ind w:left="137" w:right="138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FF4CCD" w:rsidRPr="00FF4CCD" w:rsidRDefault="00FF4CCD" w:rsidP="00226617">
            <w:pPr>
              <w:tabs>
                <w:tab w:val="left" w:pos="321"/>
                <w:tab w:val="left" w:pos="3980"/>
              </w:tabs>
              <w:ind w:hanging="105"/>
              <w:jc w:val="center"/>
              <w:rPr>
                <w:szCs w:val="20"/>
              </w:rPr>
            </w:pPr>
            <w:r w:rsidRPr="00FF4CCD">
              <w:rPr>
                <w:szCs w:val="20"/>
                <w:lang w:val="en-US"/>
              </w:rPr>
              <w:t>1</w:t>
            </w:r>
            <w:r w:rsidRPr="00FF4CCD">
              <w:rPr>
                <w:szCs w:val="20"/>
              </w:rPr>
              <w:t>5</w:t>
            </w:r>
          </w:p>
        </w:tc>
        <w:tc>
          <w:tcPr>
            <w:tcW w:w="2410" w:type="dxa"/>
          </w:tcPr>
          <w:p w:rsidR="00FF4CCD" w:rsidRPr="00FF4CCD" w:rsidRDefault="00FF4CCD" w:rsidP="00226617">
            <w:pPr>
              <w:tabs>
                <w:tab w:val="left" w:pos="321"/>
                <w:tab w:val="left" w:pos="3980"/>
              </w:tabs>
              <w:ind w:hanging="105"/>
              <w:jc w:val="center"/>
              <w:rPr>
                <w:szCs w:val="20"/>
              </w:rPr>
            </w:pPr>
            <w:r w:rsidRPr="00FF4CCD">
              <w:rPr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1559" w:type="dxa"/>
          </w:tcPr>
          <w:p w:rsidR="00FF4CCD" w:rsidRPr="00FF4CCD" w:rsidRDefault="00FF4CCD" w:rsidP="00226617">
            <w:pPr>
              <w:tabs>
                <w:tab w:val="left" w:pos="321"/>
                <w:tab w:val="left" w:pos="3980"/>
              </w:tabs>
              <w:ind w:hanging="105"/>
              <w:jc w:val="center"/>
              <w:rPr>
                <w:szCs w:val="20"/>
              </w:rPr>
            </w:pPr>
            <w:r w:rsidRPr="00FF4CCD">
              <w:rPr>
                <w:szCs w:val="20"/>
              </w:rPr>
              <w:t>Повышенный</w:t>
            </w:r>
          </w:p>
        </w:tc>
        <w:tc>
          <w:tcPr>
            <w:tcW w:w="1559" w:type="dxa"/>
          </w:tcPr>
          <w:p w:rsidR="00FF4CCD" w:rsidRPr="00FF4CCD" w:rsidRDefault="00FF4CCD" w:rsidP="00226617">
            <w:pPr>
              <w:tabs>
                <w:tab w:val="left" w:pos="321"/>
                <w:tab w:val="left" w:pos="3980"/>
              </w:tabs>
              <w:ind w:hanging="105"/>
              <w:jc w:val="center"/>
              <w:rPr>
                <w:szCs w:val="20"/>
              </w:rPr>
            </w:pPr>
            <w:r w:rsidRPr="00FF4CCD">
              <w:rPr>
                <w:szCs w:val="20"/>
              </w:rPr>
              <w:t>5</w:t>
            </w:r>
          </w:p>
        </w:tc>
      </w:tr>
      <w:tr w:rsidR="00FF4CCD" w:rsidRPr="00FF4CCD" w:rsidTr="00E6585C">
        <w:trPr>
          <w:trHeight w:val="1374"/>
        </w:trPr>
        <w:tc>
          <w:tcPr>
            <w:tcW w:w="1560" w:type="dxa"/>
            <w:vMerge w:val="restart"/>
          </w:tcPr>
          <w:p w:rsidR="00FF4CCD" w:rsidRPr="00FF4CCD" w:rsidRDefault="00FF4CCD" w:rsidP="00226617">
            <w:pPr>
              <w:rPr>
                <w:szCs w:val="20"/>
              </w:rPr>
            </w:pPr>
            <w:r w:rsidRPr="00FF4CCD">
              <w:rPr>
                <w:szCs w:val="20"/>
              </w:rPr>
              <w:t>ПК-</w:t>
            </w:r>
            <w:r w:rsidR="00E6585C">
              <w:rPr>
                <w:szCs w:val="20"/>
              </w:rPr>
              <w:t>3</w:t>
            </w:r>
          </w:p>
        </w:tc>
        <w:tc>
          <w:tcPr>
            <w:tcW w:w="2268" w:type="dxa"/>
            <w:vMerge w:val="restart"/>
          </w:tcPr>
          <w:p w:rsidR="00E6585C" w:rsidRPr="00226617" w:rsidRDefault="00E6585C" w:rsidP="00226617">
            <w:pPr>
              <w:jc w:val="both"/>
              <w:rPr>
                <w:rFonts w:eastAsia="Calibri" w:cs="Calibri"/>
                <w:sz w:val="22"/>
                <w:szCs w:val="22"/>
                <w:vertAlign w:val="subscript"/>
              </w:rPr>
            </w:pPr>
            <w:r w:rsidRPr="00226617">
              <w:rPr>
                <w:rFonts w:eastAsia="Calibri" w:cs="Calibri"/>
                <w:sz w:val="22"/>
                <w:szCs w:val="22"/>
              </w:rPr>
              <w:t>ИД-1.</w:t>
            </w:r>
            <w:r w:rsidRPr="00226617">
              <w:rPr>
                <w:rFonts w:eastAsia="Calibri" w:cs="Calibri"/>
                <w:sz w:val="22"/>
                <w:szCs w:val="22"/>
                <w:vertAlign w:val="subscript"/>
              </w:rPr>
              <w:t>ПК-3</w:t>
            </w:r>
          </w:p>
          <w:p w:rsidR="00FF4CCD" w:rsidRPr="00226617" w:rsidRDefault="00E6585C" w:rsidP="00226617">
            <w:pPr>
              <w:rPr>
                <w:rFonts w:cs="Calibri"/>
                <w:sz w:val="22"/>
                <w:szCs w:val="22"/>
              </w:rPr>
            </w:pPr>
            <w:r w:rsidRPr="00226617">
              <w:rPr>
                <w:rFonts w:eastAsia="Calibri" w:cs="Calibri"/>
                <w:sz w:val="22"/>
                <w:szCs w:val="22"/>
              </w:rPr>
              <w:t xml:space="preserve">Способен организовать работу и эффективное взаимодействие всех структурных подразделений, </w:t>
            </w:r>
            <w:r w:rsidRPr="00226617">
              <w:rPr>
                <w:rFonts w:eastAsia="Calibri" w:cs="Calibri"/>
                <w:sz w:val="22"/>
                <w:szCs w:val="22"/>
              </w:rPr>
              <w:lastRenderedPageBreak/>
              <w:t xml:space="preserve">цехов и производственных единиц промышленной организации, направлять их деятельность на развитие и совершенствование производства с учетом социальных и рыночных приоритетов, повышение эффективности работы организации, рост объемов сбыта </w:t>
            </w:r>
            <w:proofErr w:type="gramStart"/>
            <w:r w:rsidRPr="00226617">
              <w:rPr>
                <w:rFonts w:eastAsia="Calibri" w:cs="Calibri"/>
                <w:sz w:val="22"/>
                <w:szCs w:val="22"/>
              </w:rPr>
              <w:t>продукции</w:t>
            </w:r>
            <w:proofErr w:type="gramEnd"/>
            <w:r w:rsidRPr="00226617">
              <w:rPr>
                <w:rFonts w:eastAsia="Calibri" w:cs="Calibri"/>
                <w:sz w:val="22"/>
                <w:szCs w:val="22"/>
              </w:rPr>
              <w:t xml:space="preserve"> и увеличение прибыли, качества и конкурентоспособности производимой продукции, ее соответствие мировым стандартам в целях завоевания отечественного и зарубежного рынка и удовлетворения потребностей населения в соответствующих видах отечественной продукци</w:t>
            </w:r>
            <w:bookmarkStart w:id="3" w:name="_GoBack"/>
            <w:bookmarkEnd w:id="3"/>
            <w:r w:rsidRPr="00226617">
              <w:rPr>
                <w:rFonts w:eastAsia="Calibri" w:cs="Calibri"/>
                <w:sz w:val="22"/>
                <w:szCs w:val="22"/>
              </w:rPr>
              <w:t>и</w:t>
            </w:r>
          </w:p>
        </w:tc>
        <w:tc>
          <w:tcPr>
            <w:tcW w:w="850" w:type="dxa"/>
          </w:tcPr>
          <w:p w:rsidR="00FF4CCD" w:rsidRPr="00FF4CCD" w:rsidRDefault="00FF4CCD" w:rsidP="00226617">
            <w:pPr>
              <w:tabs>
                <w:tab w:val="left" w:pos="321"/>
                <w:tab w:val="left" w:pos="3980"/>
              </w:tabs>
              <w:ind w:hanging="105"/>
              <w:jc w:val="center"/>
              <w:rPr>
                <w:szCs w:val="20"/>
              </w:rPr>
            </w:pPr>
            <w:r w:rsidRPr="00FF4CCD">
              <w:rPr>
                <w:szCs w:val="20"/>
                <w:lang w:val="en-US"/>
              </w:rPr>
              <w:lastRenderedPageBreak/>
              <w:t>1</w:t>
            </w:r>
            <w:r w:rsidRPr="00FF4CCD">
              <w:rPr>
                <w:szCs w:val="20"/>
              </w:rPr>
              <w:t>6</w:t>
            </w:r>
          </w:p>
        </w:tc>
        <w:tc>
          <w:tcPr>
            <w:tcW w:w="2410" w:type="dxa"/>
          </w:tcPr>
          <w:p w:rsidR="00FF4CCD" w:rsidRPr="00FF4CCD" w:rsidRDefault="00FF4CCD" w:rsidP="00226617">
            <w:pPr>
              <w:tabs>
                <w:tab w:val="left" w:pos="321"/>
                <w:tab w:val="left" w:pos="3980"/>
              </w:tabs>
              <w:ind w:hanging="105"/>
              <w:jc w:val="center"/>
              <w:rPr>
                <w:szCs w:val="20"/>
              </w:rPr>
            </w:pPr>
            <w:r w:rsidRPr="00FF4CCD">
              <w:rPr>
                <w:szCs w:val="20"/>
              </w:rPr>
              <w:t>Задание закрытого типа на установление соответствия</w:t>
            </w:r>
          </w:p>
        </w:tc>
        <w:tc>
          <w:tcPr>
            <w:tcW w:w="1559" w:type="dxa"/>
          </w:tcPr>
          <w:p w:rsidR="00FF4CCD" w:rsidRPr="00FF4CCD" w:rsidRDefault="00FF4CCD" w:rsidP="00226617">
            <w:pPr>
              <w:tabs>
                <w:tab w:val="left" w:pos="321"/>
                <w:tab w:val="left" w:pos="3980"/>
              </w:tabs>
              <w:ind w:hanging="105"/>
              <w:jc w:val="center"/>
              <w:rPr>
                <w:szCs w:val="20"/>
              </w:rPr>
            </w:pPr>
            <w:r w:rsidRPr="00FF4CCD">
              <w:rPr>
                <w:szCs w:val="20"/>
              </w:rPr>
              <w:t>Базовый</w:t>
            </w:r>
          </w:p>
        </w:tc>
        <w:tc>
          <w:tcPr>
            <w:tcW w:w="1559" w:type="dxa"/>
          </w:tcPr>
          <w:p w:rsidR="00FF4CCD" w:rsidRPr="00FF4CCD" w:rsidRDefault="00FF4CCD" w:rsidP="00226617">
            <w:pPr>
              <w:tabs>
                <w:tab w:val="left" w:pos="321"/>
                <w:tab w:val="left" w:pos="3980"/>
              </w:tabs>
              <w:ind w:hanging="105"/>
              <w:jc w:val="center"/>
              <w:rPr>
                <w:szCs w:val="20"/>
              </w:rPr>
            </w:pPr>
            <w:r w:rsidRPr="00FF4CCD">
              <w:rPr>
                <w:szCs w:val="20"/>
              </w:rPr>
              <w:t>3</w:t>
            </w:r>
          </w:p>
        </w:tc>
      </w:tr>
      <w:tr w:rsidR="00FF4CCD" w:rsidRPr="00FF4CCD" w:rsidTr="00582849">
        <w:trPr>
          <w:trHeight w:val="399"/>
        </w:trPr>
        <w:tc>
          <w:tcPr>
            <w:tcW w:w="1560" w:type="dxa"/>
            <w:vMerge/>
          </w:tcPr>
          <w:p w:rsidR="00FF4CCD" w:rsidRPr="00FF4CCD" w:rsidRDefault="00FF4CCD" w:rsidP="00226617">
            <w:pPr>
              <w:rPr>
                <w:szCs w:val="20"/>
              </w:rPr>
            </w:pPr>
          </w:p>
        </w:tc>
        <w:tc>
          <w:tcPr>
            <w:tcW w:w="2268" w:type="dxa"/>
            <w:vMerge/>
          </w:tcPr>
          <w:p w:rsidR="00FF4CCD" w:rsidRPr="00FF4CCD" w:rsidRDefault="00FF4CCD" w:rsidP="00226617"/>
        </w:tc>
        <w:tc>
          <w:tcPr>
            <w:tcW w:w="850" w:type="dxa"/>
          </w:tcPr>
          <w:p w:rsidR="00FF4CCD" w:rsidRPr="00FF4CCD" w:rsidRDefault="00FF4CCD" w:rsidP="00226617">
            <w:pPr>
              <w:tabs>
                <w:tab w:val="left" w:pos="321"/>
                <w:tab w:val="left" w:pos="3980"/>
              </w:tabs>
              <w:ind w:hanging="105"/>
              <w:jc w:val="center"/>
              <w:rPr>
                <w:szCs w:val="20"/>
              </w:rPr>
            </w:pPr>
            <w:r w:rsidRPr="00FF4CCD">
              <w:rPr>
                <w:szCs w:val="20"/>
                <w:lang w:val="en-US"/>
              </w:rPr>
              <w:t>1</w:t>
            </w:r>
            <w:r w:rsidRPr="00FF4CCD">
              <w:rPr>
                <w:szCs w:val="20"/>
              </w:rPr>
              <w:t>7</w:t>
            </w:r>
          </w:p>
        </w:tc>
        <w:tc>
          <w:tcPr>
            <w:tcW w:w="2410" w:type="dxa"/>
          </w:tcPr>
          <w:p w:rsidR="00FF4CCD" w:rsidRPr="00FF4CCD" w:rsidRDefault="00FF4CCD" w:rsidP="00226617">
            <w:pPr>
              <w:tabs>
                <w:tab w:val="left" w:pos="321"/>
                <w:tab w:val="left" w:pos="3980"/>
              </w:tabs>
              <w:ind w:hanging="105"/>
              <w:jc w:val="center"/>
              <w:rPr>
                <w:szCs w:val="20"/>
              </w:rPr>
            </w:pPr>
            <w:r w:rsidRPr="00FF4CCD">
              <w:rPr>
                <w:szCs w:val="20"/>
              </w:rPr>
              <w:t xml:space="preserve">Задание закрытого типа на </w:t>
            </w:r>
            <w:r w:rsidRPr="00FF4CCD">
              <w:rPr>
                <w:szCs w:val="20"/>
              </w:rPr>
              <w:lastRenderedPageBreak/>
              <w:t>установление последовательности</w:t>
            </w:r>
          </w:p>
        </w:tc>
        <w:tc>
          <w:tcPr>
            <w:tcW w:w="1559" w:type="dxa"/>
          </w:tcPr>
          <w:p w:rsidR="00FF4CCD" w:rsidRPr="00FF4CCD" w:rsidRDefault="00FF4CCD" w:rsidP="00226617">
            <w:pPr>
              <w:tabs>
                <w:tab w:val="left" w:pos="321"/>
                <w:tab w:val="left" w:pos="3980"/>
              </w:tabs>
              <w:ind w:hanging="105"/>
              <w:jc w:val="center"/>
              <w:rPr>
                <w:szCs w:val="20"/>
              </w:rPr>
            </w:pPr>
            <w:r w:rsidRPr="00FF4CCD">
              <w:rPr>
                <w:szCs w:val="20"/>
              </w:rPr>
              <w:lastRenderedPageBreak/>
              <w:t>Базовый</w:t>
            </w:r>
          </w:p>
        </w:tc>
        <w:tc>
          <w:tcPr>
            <w:tcW w:w="1559" w:type="dxa"/>
          </w:tcPr>
          <w:p w:rsidR="00FF4CCD" w:rsidRPr="00FF4CCD" w:rsidRDefault="00FF4CCD" w:rsidP="00226617">
            <w:pPr>
              <w:tabs>
                <w:tab w:val="left" w:pos="321"/>
                <w:tab w:val="left" w:pos="3980"/>
              </w:tabs>
              <w:ind w:hanging="105"/>
              <w:jc w:val="center"/>
              <w:rPr>
                <w:szCs w:val="20"/>
              </w:rPr>
            </w:pPr>
            <w:r w:rsidRPr="00FF4CCD">
              <w:rPr>
                <w:szCs w:val="20"/>
              </w:rPr>
              <w:t>3</w:t>
            </w:r>
          </w:p>
        </w:tc>
      </w:tr>
      <w:tr w:rsidR="00FF4CCD" w:rsidRPr="00FF4CCD" w:rsidTr="00582849">
        <w:trPr>
          <w:trHeight w:val="399"/>
        </w:trPr>
        <w:tc>
          <w:tcPr>
            <w:tcW w:w="1560" w:type="dxa"/>
            <w:vMerge/>
          </w:tcPr>
          <w:p w:rsidR="00FF4CCD" w:rsidRPr="00FF4CCD" w:rsidRDefault="00FF4CCD" w:rsidP="00226617">
            <w:pPr>
              <w:rPr>
                <w:szCs w:val="20"/>
              </w:rPr>
            </w:pPr>
          </w:p>
        </w:tc>
        <w:tc>
          <w:tcPr>
            <w:tcW w:w="2268" w:type="dxa"/>
            <w:vMerge/>
          </w:tcPr>
          <w:p w:rsidR="00FF4CCD" w:rsidRPr="00FF4CCD" w:rsidRDefault="00FF4CCD" w:rsidP="00226617"/>
        </w:tc>
        <w:tc>
          <w:tcPr>
            <w:tcW w:w="850" w:type="dxa"/>
          </w:tcPr>
          <w:p w:rsidR="00FF4CCD" w:rsidRPr="00FF4CCD" w:rsidRDefault="00FF4CCD" w:rsidP="00226617">
            <w:pPr>
              <w:tabs>
                <w:tab w:val="left" w:pos="321"/>
                <w:tab w:val="left" w:pos="3980"/>
              </w:tabs>
              <w:ind w:hanging="105"/>
              <w:jc w:val="center"/>
              <w:rPr>
                <w:szCs w:val="20"/>
              </w:rPr>
            </w:pPr>
            <w:r w:rsidRPr="00FF4CCD">
              <w:rPr>
                <w:szCs w:val="20"/>
                <w:lang w:val="en-US"/>
              </w:rPr>
              <w:t>1</w:t>
            </w:r>
            <w:r w:rsidRPr="00FF4CCD">
              <w:rPr>
                <w:szCs w:val="20"/>
              </w:rPr>
              <w:t>8</w:t>
            </w:r>
          </w:p>
        </w:tc>
        <w:tc>
          <w:tcPr>
            <w:tcW w:w="2410" w:type="dxa"/>
          </w:tcPr>
          <w:p w:rsidR="00FF4CCD" w:rsidRPr="00FF4CCD" w:rsidRDefault="00FF4CCD" w:rsidP="00226617">
            <w:pPr>
              <w:tabs>
                <w:tab w:val="left" w:pos="321"/>
                <w:tab w:val="left" w:pos="3980"/>
              </w:tabs>
              <w:ind w:hanging="105"/>
              <w:jc w:val="center"/>
              <w:rPr>
                <w:szCs w:val="20"/>
              </w:rPr>
            </w:pPr>
            <w:r w:rsidRPr="00FF4CCD">
              <w:rPr>
                <w:szCs w:val="20"/>
              </w:rPr>
              <w:t>Задание комбинированного типа с выбором одного правильного ответа из четырёх предложенных и обоснованием ответа</w:t>
            </w:r>
          </w:p>
        </w:tc>
        <w:tc>
          <w:tcPr>
            <w:tcW w:w="1559" w:type="dxa"/>
          </w:tcPr>
          <w:p w:rsidR="00FF4CCD" w:rsidRPr="00FF4CCD" w:rsidRDefault="00FF4CCD" w:rsidP="00226617">
            <w:pPr>
              <w:tabs>
                <w:tab w:val="left" w:pos="321"/>
                <w:tab w:val="left" w:pos="3980"/>
              </w:tabs>
              <w:ind w:hanging="105"/>
              <w:jc w:val="center"/>
              <w:rPr>
                <w:szCs w:val="20"/>
              </w:rPr>
            </w:pPr>
            <w:r w:rsidRPr="00FF4CCD">
              <w:rPr>
                <w:szCs w:val="20"/>
              </w:rPr>
              <w:t>Повышенный</w:t>
            </w:r>
          </w:p>
        </w:tc>
        <w:tc>
          <w:tcPr>
            <w:tcW w:w="1559" w:type="dxa"/>
          </w:tcPr>
          <w:p w:rsidR="00FF4CCD" w:rsidRPr="00FF4CCD" w:rsidRDefault="00FF4CCD" w:rsidP="00226617">
            <w:pPr>
              <w:tabs>
                <w:tab w:val="left" w:pos="321"/>
                <w:tab w:val="left" w:pos="3980"/>
              </w:tabs>
              <w:ind w:hanging="105"/>
              <w:jc w:val="center"/>
              <w:rPr>
                <w:szCs w:val="20"/>
              </w:rPr>
            </w:pPr>
            <w:r w:rsidRPr="00FF4CCD">
              <w:rPr>
                <w:szCs w:val="20"/>
              </w:rPr>
              <w:t>5</w:t>
            </w:r>
          </w:p>
        </w:tc>
      </w:tr>
      <w:tr w:rsidR="00FF4CCD" w:rsidRPr="00FF4CCD" w:rsidTr="00582849">
        <w:trPr>
          <w:trHeight w:val="399"/>
        </w:trPr>
        <w:tc>
          <w:tcPr>
            <w:tcW w:w="1560" w:type="dxa"/>
            <w:vMerge/>
          </w:tcPr>
          <w:p w:rsidR="00FF4CCD" w:rsidRPr="00FF4CCD" w:rsidRDefault="00FF4CCD" w:rsidP="00226617">
            <w:pPr>
              <w:rPr>
                <w:szCs w:val="20"/>
              </w:rPr>
            </w:pPr>
          </w:p>
        </w:tc>
        <w:tc>
          <w:tcPr>
            <w:tcW w:w="2268" w:type="dxa"/>
            <w:vMerge/>
          </w:tcPr>
          <w:p w:rsidR="00FF4CCD" w:rsidRPr="00FF4CCD" w:rsidRDefault="00FF4CCD" w:rsidP="00226617"/>
        </w:tc>
        <w:tc>
          <w:tcPr>
            <w:tcW w:w="850" w:type="dxa"/>
          </w:tcPr>
          <w:p w:rsidR="00FF4CCD" w:rsidRPr="00FF4CCD" w:rsidRDefault="00FF4CCD" w:rsidP="00226617">
            <w:pPr>
              <w:tabs>
                <w:tab w:val="left" w:pos="321"/>
                <w:tab w:val="left" w:pos="3980"/>
              </w:tabs>
              <w:ind w:hanging="105"/>
              <w:jc w:val="center"/>
              <w:rPr>
                <w:szCs w:val="20"/>
              </w:rPr>
            </w:pPr>
            <w:r w:rsidRPr="00FF4CCD">
              <w:rPr>
                <w:szCs w:val="20"/>
                <w:lang w:val="en-US"/>
              </w:rPr>
              <w:t>1</w:t>
            </w:r>
            <w:r w:rsidRPr="00FF4CCD">
              <w:rPr>
                <w:szCs w:val="20"/>
              </w:rPr>
              <w:t>9</w:t>
            </w:r>
          </w:p>
        </w:tc>
        <w:tc>
          <w:tcPr>
            <w:tcW w:w="2410" w:type="dxa"/>
          </w:tcPr>
          <w:p w:rsidR="00FF4CCD" w:rsidRPr="00FF4CCD" w:rsidRDefault="00FF4CCD" w:rsidP="00226617">
            <w:pPr>
              <w:tabs>
                <w:tab w:val="left" w:pos="321"/>
                <w:tab w:val="left" w:pos="3980"/>
              </w:tabs>
              <w:ind w:hanging="105"/>
              <w:jc w:val="center"/>
              <w:rPr>
                <w:szCs w:val="20"/>
              </w:rPr>
            </w:pPr>
            <w:r w:rsidRPr="00FF4CCD">
              <w:rPr>
                <w:szCs w:val="20"/>
              </w:rPr>
              <w:t>Задание комбинированного типа с выбором нескольких вариантов ответа из предложенных с обоснованием выбора ответов</w:t>
            </w:r>
          </w:p>
        </w:tc>
        <w:tc>
          <w:tcPr>
            <w:tcW w:w="1559" w:type="dxa"/>
          </w:tcPr>
          <w:p w:rsidR="00FF4CCD" w:rsidRPr="00FF4CCD" w:rsidRDefault="00FF4CCD" w:rsidP="00226617">
            <w:pPr>
              <w:tabs>
                <w:tab w:val="left" w:pos="321"/>
                <w:tab w:val="left" w:pos="3980"/>
              </w:tabs>
              <w:ind w:hanging="105"/>
              <w:jc w:val="center"/>
              <w:rPr>
                <w:szCs w:val="20"/>
              </w:rPr>
            </w:pPr>
            <w:r w:rsidRPr="00FF4CCD">
              <w:rPr>
                <w:szCs w:val="20"/>
              </w:rPr>
              <w:t>Высокий</w:t>
            </w:r>
          </w:p>
        </w:tc>
        <w:tc>
          <w:tcPr>
            <w:tcW w:w="1559" w:type="dxa"/>
          </w:tcPr>
          <w:p w:rsidR="00FF4CCD" w:rsidRPr="00FF4CCD" w:rsidRDefault="00FF4CCD" w:rsidP="00226617">
            <w:pPr>
              <w:tabs>
                <w:tab w:val="left" w:pos="321"/>
                <w:tab w:val="left" w:pos="3980"/>
              </w:tabs>
              <w:ind w:hanging="105"/>
              <w:jc w:val="center"/>
              <w:rPr>
                <w:szCs w:val="20"/>
              </w:rPr>
            </w:pPr>
            <w:r w:rsidRPr="00FF4CCD">
              <w:rPr>
                <w:szCs w:val="20"/>
              </w:rPr>
              <w:t>10</w:t>
            </w:r>
          </w:p>
        </w:tc>
      </w:tr>
      <w:tr w:rsidR="00226617" w:rsidRPr="00FF4CCD" w:rsidTr="00226617">
        <w:trPr>
          <w:trHeight w:val="3912"/>
        </w:trPr>
        <w:tc>
          <w:tcPr>
            <w:tcW w:w="1560" w:type="dxa"/>
            <w:vMerge/>
          </w:tcPr>
          <w:p w:rsidR="00226617" w:rsidRPr="00FF4CCD" w:rsidRDefault="00226617" w:rsidP="00226617">
            <w:pPr>
              <w:rPr>
                <w:szCs w:val="20"/>
              </w:rPr>
            </w:pPr>
          </w:p>
        </w:tc>
        <w:tc>
          <w:tcPr>
            <w:tcW w:w="2268" w:type="dxa"/>
            <w:vMerge/>
          </w:tcPr>
          <w:p w:rsidR="00226617" w:rsidRPr="00FF4CCD" w:rsidRDefault="00226617" w:rsidP="00226617"/>
        </w:tc>
        <w:tc>
          <w:tcPr>
            <w:tcW w:w="850" w:type="dxa"/>
          </w:tcPr>
          <w:p w:rsidR="00226617" w:rsidRPr="00FF4CCD" w:rsidRDefault="00226617" w:rsidP="00226617">
            <w:pPr>
              <w:tabs>
                <w:tab w:val="left" w:pos="321"/>
                <w:tab w:val="left" w:pos="3980"/>
              </w:tabs>
              <w:ind w:hanging="105"/>
              <w:jc w:val="center"/>
              <w:rPr>
                <w:szCs w:val="20"/>
              </w:rPr>
            </w:pPr>
            <w:r w:rsidRPr="00FF4CCD">
              <w:rPr>
                <w:szCs w:val="20"/>
                <w:lang w:val="en-US"/>
              </w:rPr>
              <w:t>2</w:t>
            </w:r>
            <w:r w:rsidRPr="00FF4CCD">
              <w:rPr>
                <w:szCs w:val="20"/>
              </w:rPr>
              <w:t>0</w:t>
            </w:r>
          </w:p>
        </w:tc>
        <w:tc>
          <w:tcPr>
            <w:tcW w:w="2410" w:type="dxa"/>
          </w:tcPr>
          <w:p w:rsidR="00226617" w:rsidRPr="00FF4CCD" w:rsidRDefault="00226617" w:rsidP="00226617">
            <w:pPr>
              <w:tabs>
                <w:tab w:val="left" w:pos="321"/>
                <w:tab w:val="left" w:pos="3980"/>
              </w:tabs>
              <w:ind w:hanging="105"/>
              <w:jc w:val="center"/>
              <w:rPr>
                <w:szCs w:val="20"/>
              </w:rPr>
            </w:pPr>
            <w:r w:rsidRPr="00FF4CCD">
              <w:rPr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1559" w:type="dxa"/>
          </w:tcPr>
          <w:p w:rsidR="00226617" w:rsidRPr="00FF4CCD" w:rsidRDefault="00226617" w:rsidP="00226617">
            <w:pPr>
              <w:tabs>
                <w:tab w:val="left" w:pos="321"/>
                <w:tab w:val="left" w:pos="3980"/>
              </w:tabs>
              <w:ind w:hanging="105"/>
              <w:jc w:val="center"/>
              <w:rPr>
                <w:szCs w:val="20"/>
              </w:rPr>
            </w:pPr>
            <w:r w:rsidRPr="00FF4CCD">
              <w:rPr>
                <w:szCs w:val="20"/>
              </w:rPr>
              <w:t>Повышенный</w:t>
            </w:r>
          </w:p>
        </w:tc>
        <w:tc>
          <w:tcPr>
            <w:tcW w:w="1559" w:type="dxa"/>
          </w:tcPr>
          <w:p w:rsidR="00226617" w:rsidRPr="00FF4CCD" w:rsidRDefault="00226617" w:rsidP="00226617">
            <w:pPr>
              <w:tabs>
                <w:tab w:val="left" w:pos="321"/>
                <w:tab w:val="left" w:pos="3980"/>
              </w:tabs>
              <w:ind w:hanging="105"/>
              <w:jc w:val="center"/>
              <w:rPr>
                <w:szCs w:val="20"/>
              </w:rPr>
            </w:pPr>
            <w:r w:rsidRPr="00FF4CCD">
              <w:rPr>
                <w:szCs w:val="20"/>
              </w:rPr>
              <w:t>5</w:t>
            </w:r>
          </w:p>
        </w:tc>
      </w:tr>
    </w:tbl>
    <w:p w:rsidR="00FF4CCD" w:rsidRDefault="00FF4CCD" w:rsidP="00CF5A79">
      <w:pPr>
        <w:ind w:firstLine="709"/>
        <w:jc w:val="center"/>
        <w:rPr>
          <w:b/>
          <w:bCs/>
        </w:rPr>
      </w:pPr>
    </w:p>
    <w:p w:rsidR="008A5007" w:rsidRPr="008A5007" w:rsidRDefault="008A5007" w:rsidP="008A5007">
      <w:pPr>
        <w:tabs>
          <w:tab w:val="left" w:pos="708"/>
          <w:tab w:val="left" w:pos="3980"/>
        </w:tabs>
        <w:jc w:val="center"/>
        <w:rPr>
          <w:color w:val="000000"/>
          <w:szCs w:val="20"/>
        </w:rPr>
      </w:pPr>
      <w:r w:rsidRPr="008A5007">
        <w:rPr>
          <w:color w:val="000000"/>
          <w:szCs w:val="20"/>
        </w:rPr>
        <w:t>1.6 Сценарии выполнения тестовых заданий</w:t>
      </w:r>
    </w:p>
    <w:p w:rsidR="008A5007" w:rsidRPr="008A5007" w:rsidRDefault="008A5007" w:rsidP="008A5007">
      <w:pPr>
        <w:tabs>
          <w:tab w:val="left" w:pos="708"/>
          <w:tab w:val="left" w:pos="3980"/>
        </w:tabs>
        <w:rPr>
          <w:color w:val="000000"/>
          <w:szCs w:val="20"/>
        </w:rPr>
      </w:pPr>
    </w:p>
    <w:tbl>
      <w:tblPr>
        <w:tblStyle w:val="4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03"/>
        <w:gridCol w:w="6526"/>
      </w:tblGrid>
      <w:tr w:rsidR="008A5007" w:rsidRPr="008A5007" w:rsidTr="002317CD">
        <w:tc>
          <w:tcPr>
            <w:tcW w:w="3503" w:type="dxa"/>
          </w:tcPr>
          <w:p w:rsidR="008A5007" w:rsidRPr="008A5007" w:rsidRDefault="008A5007" w:rsidP="008A5007">
            <w:pPr>
              <w:tabs>
                <w:tab w:val="left" w:pos="462"/>
                <w:tab w:val="left" w:pos="3980"/>
              </w:tabs>
              <w:ind w:left="-105" w:firstLine="105"/>
              <w:jc w:val="center"/>
              <w:rPr>
                <w:szCs w:val="20"/>
              </w:rPr>
            </w:pPr>
            <w:r w:rsidRPr="008A5007">
              <w:rPr>
                <w:szCs w:val="20"/>
              </w:rPr>
              <w:t>Тип задания</w:t>
            </w:r>
          </w:p>
        </w:tc>
        <w:tc>
          <w:tcPr>
            <w:tcW w:w="6526" w:type="dxa"/>
          </w:tcPr>
          <w:p w:rsidR="008A5007" w:rsidRPr="008A5007" w:rsidRDefault="008A5007" w:rsidP="008A5007">
            <w:pPr>
              <w:tabs>
                <w:tab w:val="left" w:pos="462"/>
                <w:tab w:val="left" w:pos="3980"/>
              </w:tabs>
              <w:ind w:left="-105" w:firstLine="105"/>
              <w:jc w:val="center"/>
              <w:rPr>
                <w:szCs w:val="20"/>
              </w:rPr>
            </w:pPr>
            <w:r w:rsidRPr="008A5007">
              <w:rPr>
                <w:szCs w:val="20"/>
              </w:rPr>
              <w:t>Последовательность действий при выполнении задания</w:t>
            </w:r>
          </w:p>
        </w:tc>
      </w:tr>
      <w:tr w:rsidR="008A5007" w:rsidRPr="008A5007" w:rsidTr="002317CD">
        <w:tc>
          <w:tcPr>
            <w:tcW w:w="3503" w:type="dxa"/>
          </w:tcPr>
          <w:p w:rsidR="008A5007" w:rsidRPr="008A5007" w:rsidRDefault="008A5007" w:rsidP="008A5007">
            <w:pPr>
              <w:tabs>
                <w:tab w:val="left" w:pos="462"/>
                <w:tab w:val="left" w:pos="3980"/>
              </w:tabs>
              <w:ind w:left="-105" w:firstLine="105"/>
              <w:rPr>
                <w:szCs w:val="20"/>
              </w:rPr>
            </w:pPr>
            <w:r w:rsidRPr="008A5007">
              <w:rPr>
                <w:szCs w:val="20"/>
              </w:rPr>
              <w:t>Задание закрытого типа на установление соответствия</w:t>
            </w:r>
          </w:p>
        </w:tc>
        <w:tc>
          <w:tcPr>
            <w:tcW w:w="6526" w:type="dxa"/>
          </w:tcPr>
          <w:p w:rsidR="008A5007" w:rsidRPr="008A5007" w:rsidRDefault="008A5007" w:rsidP="008A5007">
            <w:pPr>
              <w:tabs>
                <w:tab w:val="left" w:pos="462"/>
                <w:tab w:val="left" w:pos="3980"/>
              </w:tabs>
              <w:ind w:left="-105" w:firstLine="105"/>
              <w:rPr>
                <w:szCs w:val="20"/>
              </w:rPr>
            </w:pPr>
            <w:r w:rsidRPr="008A5007">
              <w:rPr>
                <w:szCs w:val="20"/>
              </w:rPr>
              <w:t>1.Внимательно прочитать текст задания и понять, что в качестве ответа ожидаются пары элементов.</w:t>
            </w:r>
          </w:p>
          <w:p w:rsidR="008A5007" w:rsidRPr="008A5007" w:rsidRDefault="008A5007" w:rsidP="008A5007">
            <w:pPr>
              <w:tabs>
                <w:tab w:val="left" w:pos="462"/>
                <w:tab w:val="left" w:pos="3980"/>
              </w:tabs>
              <w:ind w:left="-105" w:firstLine="105"/>
              <w:rPr>
                <w:szCs w:val="20"/>
              </w:rPr>
            </w:pPr>
            <w:r w:rsidRPr="008A5007">
              <w:rPr>
                <w:szCs w:val="20"/>
              </w:rPr>
              <w:t>2.Внимательно прочитать оба списка: список 1 – вопросы, утверждения, факты, понятия и т.д.; список 2 – утверждения, свойства объектов и т.д.</w:t>
            </w:r>
          </w:p>
          <w:p w:rsidR="008A5007" w:rsidRPr="008A5007" w:rsidRDefault="008A5007" w:rsidP="008A5007">
            <w:pPr>
              <w:tabs>
                <w:tab w:val="left" w:pos="462"/>
                <w:tab w:val="left" w:pos="3980"/>
              </w:tabs>
              <w:ind w:left="-105" w:firstLine="105"/>
              <w:rPr>
                <w:szCs w:val="20"/>
              </w:rPr>
            </w:pPr>
            <w:r w:rsidRPr="008A5007">
              <w:rPr>
                <w:szCs w:val="20"/>
              </w:rPr>
              <w:t>3.Сопоставить элементы списка 1 с элементами списка 2, сформировать пары элементов.</w:t>
            </w:r>
          </w:p>
          <w:p w:rsidR="008A5007" w:rsidRPr="008A5007" w:rsidRDefault="008A5007" w:rsidP="008A5007">
            <w:pPr>
              <w:tabs>
                <w:tab w:val="left" w:pos="462"/>
                <w:tab w:val="left" w:pos="3980"/>
              </w:tabs>
              <w:ind w:left="-105" w:firstLine="105"/>
              <w:rPr>
                <w:szCs w:val="20"/>
              </w:rPr>
            </w:pPr>
            <w:r w:rsidRPr="008A5007">
              <w:rPr>
                <w:szCs w:val="20"/>
              </w:rPr>
              <w:t>4.Записать попарно буквы и цифры (в зависимости от задания) вариантов ответа (например, А</w:t>
            </w:r>
            <w:proofErr w:type="gramStart"/>
            <w:r w:rsidRPr="008A5007">
              <w:rPr>
                <w:szCs w:val="20"/>
              </w:rPr>
              <w:t>1</w:t>
            </w:r>
            <w:proofErr w:type="gramEnd"/>
            <w:r w:rsidRPr="008A5007">
              <w:rPr>
                <w:szCs w:val="20"/>
              </w:rPr>
              <w:t xml:space="preserve"> или Б4)</w:t>
            </w:r>
          </w:p>
        </w:tc>
      </w:tr>
      <w:tr w:rsidR="008A5007" w:rsidRPr="008A5007" w:rsidTr="002317CD">
        <w:tc>
          <w:tcPr>
            <w:tcW w:w="3503" w:type="dxa"/>
          </w:tcPr>
          <w:p w:rsidR="008A5007" w:rsidRPr="008A5007" w:rsidRDefault="008A5007" w:rsidP="008A5007">
            <w:pPr>
              <w:tabs>
                <w:tab w:val="left" w:pos="462"/>
                <w:tab w:val="left" w:pos="3980"/>
              </w:tabs>
              <w:ind w:left="-105" w:firstLine="105"/>
              <w:rPr>
                <w:szCs w:val="20"/>
              </w:rPr>
            </w:pPr>
            <w:r w:rsidRPr="008A5007">
              <w:rPr>
                <w:szCs w:val="20"/>
              </w:rPr>
              <w:t>Задание закрытого типа на установление последовательности</w:t>
            </w:r>
          </w:p>
        </w:tc>
        <w:tc>
          <w:tcPr>
            <w:tcW w:w="6526" w:type="dxa"/>
          </w:tcPr>
          <w:p w:rsidR="008A5007" w:rsidRPr="008A5007" w:rsidRDefault="008A5007" w:rsidP="008A5007">
            <w:pPr>
              <w:numPr>
                <w:ilvl w:val="0"/>
                <w:numId w:val="25"/>
              </w:numPr>
              <w:tabs>
                <w:tab w:val="left" w:pos="462"/>
                <w:tab w:val="left" w:pos="3980"/>
              </w:tabs>
              <w:spacing w:after="200" w:line="276" w:lineRule="auto"/>
              <w:ind w:left="-105" w:firstLine="105"/>
              <w:rPr>
                <w:szCs w:val="20"/>
              </w:rPr>
            </w:pPr>
            <w:r w:rsidRPr="008A5007">
              <w:rPr>
                <w:szCs w:val="20"/>
              </w:rPr>
              <w:t>Внимательно прочитать текст задания и понять, что в качестве ответа ожидается последовательность элементов.</w:t>
            </w:r>
          </w:p>
          <w:p w:rsidR="008A5007" w:rsidRPr="008A5007" w:rsidRDefault="008A5007" w:rsidP="008A5007">
            <w:pPr>
              <w:tabs>
                <w:tab w:val="left" w:pos="462"/>
                <w:tab w:val="left" w:pos="3980"/>
              </w:tabs>
              <w:ind w:left="-105" w:firstLine="105"/>
              <w:rPr>
                <w:szCs w:val="20"/>
              </w:rPr>
            </w:pPr>
            <w:r w:rsidRPr="008A5007">
              <w:rPr>
                <w:szCs w:val="20"/>
              </w:rPr>
              <w:t>2.Внимательно прочитать предложенные варианты ответа.</w:t>
            </w:r>
          </w:p>
          <w:p w:rsidR="008A5007" w:rsidRPr="008A5007" w:rsidRDefault="008A5007" w:rsidP="008A5007">
            <w:pPr>
              <w:tabs>
                <w:tab w:val="left" w:pos="462"/>
                <w:tab w:val="left" w:pos="3980"/>
              </w:tabs>
              <w:ind w:left="-105" w:firstLine="105"/>
              <w:rPr>
                <w:szCs w:val="20"/>
              </w:rPr>
            </w:pPr>
            <w:r w:rsidRPr="008A5007">
              <w:rPr>
                <w:szCs w:val="20"/>
              </w:rPr>
              <w:t>3. Построить верную последовательность из предложенных элементов.</w:t>
            </w:r>
          </w:p>
          <w:p w:rsidR="008A5007" w:rsidRPr="008A5007" w:rsidRDefault="008A5007" w:rsidP="008A5007">
            <w:pPr>
              <w:tabs>
                <w:tab w:val="left" w:pos="462"/>
                <w:tab w:val="left" w:pos="3980"/>
              </w:tabs>
              <w:ind w:left="-105" w:firstLine="105"/>
              <w:rPr>
                <w:szCs w:val="20"/>
              </w:rPr>
            </w:pPr>
            <w:r w:rsidRPr="008A5007">
              <w:rPr>
                <w:szCs w:val="20"/>
              </w:rPr>
              <w:t>4. Записать буквы/цифры (в зависимости от задания) вариантов ответа в нужной последовательности без пробелов</w:t>
            </w:r>
          </w:p>
          <w:p w:rsidR="008A5007" w:rsidRPr="008A5007" w:rsidRDefault="008A5007" w:rsidP="008A5007">
            <w:pPr>
              <w:tabs>
                <w:tab w:val="left" w:pos="462"/>
                <w:tab w:val="left" w:pos="3980"/>
              </w:tabs>
              <w:ind w:left="-105" w:firstLine="105"/>
              <w:rPr>
                <w:szCs w:val="20"/>
              </w:rPr>
            </w:pPr>
            <w:r w:rsidRPr="008A5007">
              <w:rPr>
                <w:szCs w:val="20"/>
              </w:rPr>
              <w:lastRenderedPageBreak/>
              <w:t>и знаков препинания (например, БВА или 135).</w:t>
            </w:r>
          </w:p>
        </w:tc>
      </w:tr>
      <w:tr w:rsidR="008A5007" w:rsidRPr="008A5007" w:rsidTr="002317CD">
        <w:tc>
          <w:tcPr>
            <w:tcW w:w="3503" w:type="dxa"/>
          </w:tcPr>
          <w:p w:rsidR="008A5007" w:rsidRPr="008A5007" w:rsidRDefault="008A5007" w:rsidP="008A5007">
            <w:pPr>
              <w:tabs>
                <w:tab w:val="left" w:pos="462"/>
                <w:tab w:val="left" w:pos="3980"/>
              </w:tabs>
              <w:ind w:left="-105" w:firstLine="105"/>
              <w:rPr>
                <w:szCs w:val="20"/>
              </w:rPr>
            </w:pPr>
            <w:r w:rsidRPr="008A5007">
              <w:rPr>
                <w:szCs w:val="20"/>
              </w:rPr>
              <w:lastRenderedPageBreak/>
              <w:t>Задание комбинированного типа с выбором одного правильного ответа из четырёх предложенных и обоснованием ответа</w:t>
            </w:r>
          </w:p>
        </w:tc>
        <w:tc>
          <w:tcPr>
            <w:tcW w:w="6526" w:type="dxa"/>
          </w:tcPr>
          <w:p w:rsidR="008A5007" w:rsidRPr="008A5007" w:rsidRDefault="008A5007" w:rsidP="008A5007">
            <w:pPr>
              <w:tabs>
                <w:tab w:val="left" w:pos="462"/>
                <w:tab w:val="left" w:pos="3980"/>
              </w:tabs>
              <w:ind w:left="-105" w:firstLine="105"/>
              <w:rPr>
                <w:szCs w:val="20"/>
              </w:rPr>
            </w:pPr>
            <w:r w:rsidRPr="008A5007">
              <w:rPr>
                <w:szCs w:val="20"/>
              </w:rPr>
              <w:t>1. Внимательно прочитать текст задания и понять, что в качестве ответа ожидается только один из предложенных вариантов.</w:t>
            </w:r>
          </w:p>
          <w:p w:rsidR="008A5007" w:rsidRPr="008A5007" w:rsidRDefault="008A5007" w:rsidP="008A5007">
            <w:pPr>
              <w:tabs>
                <w:tab w:val="left" w:pos="462"/>
                <w:tab w:val="left" w:pos="3980"/>
              </w:tabs>
              <w:rPr>
                <w:szCs w:val="20"/>
              </w:rPr>
            </w:pPr>
            <w:r w:rsidRPr="008A5007">
              <w:rPr>
                <w:szCs w:val="20"/>
              </w:rPr>
              <w:t>2.Внимательно прочитать предложенные варианты ответа. 3.Выбрать один ответ, наиболее верный.</w:t>
            </w:r>
          </w:p>
          <w:p w:rsidR="008A5007" w:rsidRPr="008A5007" w:rsidRDefault="008A5007" w:rsidP="008A5007">
            <w:pPr>
              <w:tabs>
                <w:tab w:val="left" w:pos="462"/>
                <w:tab w:val="left" w:pos="3980"/>
              </w:tabs>
              <w:ind w:left="-105" w:firstLine="105"/>
              <w:rPr>
                <w:szCs w:val="20"/>
              </w:rPr>
            </w:pPr>
            <w:r w:rsidRPr="008A5007">
              <w:rPr>
                <w:szCs w:val="20"/>
              </w:rPr>
              <w:t>4. Записать только номер (или букву) выбранного варианта ответа.</w:t>
            </w:r>
          </w:p>
          <w:p w:rsidR="008A5007" w:rsidRPr="008A5007" w:rsidRDefault="008A5007" w:rsidP="008A5007">
            <w:pPr>
              <w:tabs>
                <w:tab w:val="left" w:pos="462"/>
                <w:tab w:val="left" w:pos="3980"/>
              </w:tabs>
              <w:ind w:left="-105" w:firstLine="105"/>
              <w:rPr>
                <w:szCs w:val="20"/>
              </w:rPr>
            </w:pPr>
            <w:r w:rsidRPr="008A5007">
              <w:rPr>
                <w:szCs w:val="20"/>
              </w:rPr>
              <w:t>5.Записать аргументы, обосновывающие выбор ответа.</w:t>
            </w:r>
          </w:p>
        </w:tc>
      </w:tr>
      <w:tr w:rsidR="008A5007" w:rsidRPr="008A5007" w:rsidTr="002317CD">
        <w:trPr>
          <w:trHeight w:val="1615"/>
        </w:trPr>
        <w:tc>
          <w:tcPr>
            <w:tcW w:w="3503" w:type="dxa"/>
          </w:tcPr>
          <w:p w:rsidR="008A5007" w:rsidRPr="008A5007" w:rsidRDefault="008A5007" w:rsidP="008A5007">
            <w:pPr>
              <w:tabs>
                <w:tab w:val="left" w:pos="462"/>
                <w:tab w:val="left" w:pos="3980"/>
              </w:tabs>
              <w:ind w:left="-105" w:firstLine="105"/>
              <w:rPr>
                <w:szCs w:val="20"/>
              </w:rPr>
            </w:pPr>
            <w:r w:rsidRPr="008A5007">
              <w:rPr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6526" w:type="dxa"/>
          </w:tcPr>
          <w:p w:rsidR="008A5007" w:rsidRPr="008A5007" w:rsidRDefault="008A5007" w:rsidP="008A5007">
            <w:pPr>
              <w:numPr>
                <w:ilvl w:val="0"/>
                <w:numId w:val="26"/>
              </w:numPr>
              <w:tabs>
                <w:tab w:val="left" w:pos="462"/>
                <w:tab w:val="left" w:pos="3980"/>
              </w:tabs>
              <w:spacing w:after="200" w:line="276" w:lineRule="auto"/>
              <w:ind w:left="-105" w:firstLine="105"/>
              <w:rPr>
                <w:szCs w:val="20"/>
              </w:rPr>
            </w:pPr>
            <w:r w:rsidRPr="008A5007">
              <w:rPr>
                <w:szCs w:val="20"/>
              </w:rPr>
              <w:t>Внимательно прочитать текст задания и понять суть вопроса.</w:t>
            </w:r>
          </w:p>
          <w:p w:rsidR="008A5007" w:rsidRPr="008A5007" w:rsidRDefault="008A5007" w:rsidP="008A5007">
            <w:pPr>
              <w:tabs>
                <w:tab w:val="left" w:pos="462"/>
                <w:tab w:val="left" w:pos="3980"/>
              </w:tabs>
              <w:ind w:left="-105" w:firstLine="105"/>
              <w:rPr>
                <w:szCs w:val="20"/>
              </w:rPr>
            </w:pPr>
            <w:r w:rsidRPr="008A5007">
              <w:rPr>
                <w:szCs w:val="20"/>
              </w:rPr>
              <w:t>2.Продумать логику и полноту ответа.</w:t>
            </w:r>
          </w:p>
          <w:p w:rsidR="008A5007" w:rsidRPr="008A5007" w:rsidRDefault="008A5007" w:rsidP="008A5007">
            <w:pPr>
              <w:tabs>
                <w:tab w:val="left" w:pos="462"/>
                <w:tab w:val="left" w:pos="3980"/>
              </w:tabs>
              <w:ind w:left="-105" w:firstLine="105"/>
              <w:rPr>
                <w:szCs w:val="20"/>
              </w:rPr>
            </w:pPr>
            <w:r w:rsidRPr="008A5007">
              <w:rPr>
                <w:szCs w:val="20"/>
              </w:rPr>
              <w:t>3.Записать ответ, используя четкие, компактные формулировки.</w:t>
            </w:r>
          </w:p>
          <w:p w:rsidR="008A5007" w:rsidRPr="008A5007" w:rsidRDefault="008A5007" w:rsidP="008A5007">
            <w:pPr>
              <w:tabs>
                <w:tab w:val="left" w:pos="462"/>
                <w:tab w:val="left" w:pos="3980"/>
              </w:tabs>
              <w:ind w:left="-105" w:firstLine="105"/>
              <w:rPr>
                <w:szCs w:val="20"/>
              </w:rPr>
            </w:pPr>
            <w:r w:rsidRPr="008A5007">
              <w:rPr>
                <w:szCs w:val="20"/>
              </w:rPr>
              <w:t>4. В случае расчётной задачи, записать решение и ответ.</w:t>
            </w:r>
          </w:p>
        </w:tc>
      </w:tr>
    </w:tbl>
    <w:p w:rsidR="008A5007" w:rsidRPr="008A5007" w:rsidRDefault="008A5007" w:rsidP="008A5007">
      <w:pPr>
        <w:tabs>
          <w:tab w:val="left" w:pos="708"/>
          <w:tab w:val="left" w:pos="3980"/>
        </w:tabs>
        <w:rPr>
          <w:color w:val="000000"/>
          <w:szCs w:val="20"/>
        </w:rPr>
      </w:pPr>
    </w:p>
    <w:p w:rsidR="008A5007" w:rsidRPr="008A5007" w:rsidRDefault="008A5007" w:rsidP="008A5007">
      <w:pPr>
        <w:numPr>
          <w:ilvl w:val="1"/>
          <w:numId w:val="26"/>
        </w:numPr>
        <w:tabs>
          <w:tab w:val="left" w:pos="708"/>
          <w:tab w:val="left" w:pos="3980"/>
        </w:tabs>
        <w:spacing w:after="200" w:line="276" w:lineRule="auto"/>
        <w:jc w:val="center"/>
        <w:rPr>
          <w:color w:val="000000"/>
          <w:szCs w:val="20"/>
        </w:rPr>
      </w:pPr>
      <w:r w:rsidRPr="008A5007">
        <w:rPr>
          <w:color w:val="000000"/>
          <w:szCs w:val="20"/>
        </w:rPr>
        <w:t xml:space="preserve"> Система оценивания выполнения тестовых заданий</w:t>
      </w:r>
    </w:p>
    <w:p w:rsidR="008A5007" w:rsidRPr="008A5007" w:rsidRDefault="008A5007" w:rsidP="008A5007">
      <w:pPr>
        <w:tabs>
          <w:tab w:val="left" w:pos="708"/>
          <w:tab w:val="left" w:pos="3980"/>
        </w:tabs>
        <w:jc w:val="center"/>
        <w:rPr>
          <w:b/>
          <w:color w:val="000000"/>
          <w:szCs w:val="20"/>
        </w:rPr>
      </w:pPr>
    </w:p>
    <w:tbl>
      <w:tblPr>
        <w:tblStyle w:val="4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37"/>
        <w:gridCol w:w="3896"/>
        <w:gridCol w:w="4596"/>
      </w:tblGrid>
      <w:tr w:rsidR="008A5007" w:rsidRPr="008A5007" w:rsidTr="002317CD">
        <w:tc>
          <w:tcPr>
            <w:tcW w:w="1537" w:type="dxa"/>
          </w:tcPr>
          <w:p w:rsidR="008A5007" w:rsidRPr="008A5007" w:rsidRDefault="008A5007" w:rsidP="008A5007">
            <w:pPr>
              <w:tabs>
                <w:tab w:val="left" w:pos="321"/>
                <w:tab w:val="left" w:pos="3980"/>
              </w:tabs>
              <w:jc w:val="center"/>
              <w:rPr>
                <w:szCs w:val="20"/>
              </w:rPr>
            </w:pPr>
            <w:r w:rsidRPr="008A5007">
              <w:rPr>
                <w:szCs w:val="20"/>
              </w:rPr>
              <w:t>Номер задания</w:t>
            </w:r>
          </w:p>
        </w:tc>
        <w:tc>
          <w:tcPr>
            <w:tcW w:w="3896" w:type="dxa"/>
          </w:tcPr>
          <w:p w:rsidR="008A5007" w:rsidRPr="008A5007" w:rsidRDefault="008A5007" w:rsidP="008A5007">
            <w:pPr>
              <w:tabs>
                <w:tab w:val="left" w:pos="321"/>
                <w:tab w:val="left" w:pos="3980"/>
              </w:tabs>
              <w:jc w:val="center"/>
              <w:rPr>
                <w:szCs w:val="20"/>
              </w:rPr>
            </w:pPr>
            <w:r w:rsidRPr="008A5007">
              <w:rPr>
                <w:szCs w:val="20"/>
              </w:rPr>
              <w:t>Указания по оцениванию</w:t>
            </w:r>
          </w:p>
        </w:tc>
        <w:tc>
          <w:tcPr>
            <w:tcW w:w="4596" w:type="dxa"/>
          </w:tcPr>
          <w:p w:rsidR="008A5007" w:rsidRPr="008A5007" w:rsidRDefault="008A5007" w:rsidP="008A5007">
            <w:pPr>
              <w:tabs>
                <w:tab w:val="left" w:pos="321"/>
                <w:tab w:val="left" w:pos="3980"/>
              </w:tabs>
              <w:jc w:val="center"/>
              <w:rPr>
                <w:szCs w:val="20"/>
              </w:rPr>
            </w:pPr>
            <w:r w:rsidRPr="008A5007">
              <w:rPr>
                <w:szCs w:val="20"/>
              </w:rPr>
              <w:t>Результат оценивания</w:t>
            </w:r>
          </w:p>
          <w:p w:rsidR="008A5007" w:rsidRPr="008A5007" w:rsidRDefault="008A5007" w:rsidP="008A5007">
            <w:pPr>
              <w:tabs>
                <w:tab w:val="left" w:pos="321"/>
                <w:tab w:val="left" w:pos="3980"/>
              </w:tabs>
              <w:jc w:val="center"/>
              <w:rPr>
                <w:szCs w:val="20"/>
              </w:rPr>
            </w:pPr>
            <w:r w:rsidRPr="008A5007">
              <w:rPr>
                <w:szCs w:val="20"/>
              </w:rPr>
              <w:t>(баллы, полученные за выполнение задания/характеристика правильности ответа)</w:t>
            </w:r>
          </w:p>
        </w:tc>
      </w:tr>
      <w:tr w:rsidR="008A5007" w:rsidRPr="008A5007" w:rsidTr="002317CD">
        <w:trPr>
          <w:trHeight w:val="2031"/>
        </w:trPr>
        <w:tc>
          <w:tcPr>
            <w:tcW w:w="1537" w:type="dxa"/>
          </w:tcPr>
          <w:p w:rsidR="008A5007" w:rsidRPr="008A5007" w:rsidRDefault="008A5007" w:rsidP="008A5007">
            <w:pPr>
              <w:tabs>
                <w:tab w:val="left" w:pos="321"/>
                <w:tab w:val="left" w:pos="3980"/>
              </w:tabs>
              <w:jc w:val="center"/>
              <w:rPr>
                <w:szCs w:val="20"/>
              </w:rPr>
            </w:pPr>
            <w:r w:rsidRPr="008A5007">
              <w:rPr>
                <w:szCs w:val="20"/>
              </w:rPr>
              <w:t>Задание 1</w:t>
            </w:r>
          </w:p>
        </w:tc>
        <w:tc>
          <w:tcPr>
            <w:tcW w:w="3896" w:type="dxa"/>
          </w:tcPr>
          <w:p w:rsidR="008A5007" w:rsidRPr="008A5007" w:rsidRDefault="008A5007" w:rsidP="008A5007">
            <w:pPr>
              <w:tabs>
                <w:tab w:val="left" w:pos="321"/>
                <w:tab w:val="left" w:pos="3980"/>
              </w:tabs>
              <w:jc w:val="center"/>
              <w:rPr>
                <w:szCs w:val="20"/>
              </w:rPr>
            </w:pPr>
            <w:r w:rsidRPr="008A5007">
              <w:rPr>
                <w:szCs w:val="20"/>
              </w:rPr>
              <w:t>Задание  закрытого  типа  на  установление  соответствия  считается  верным,  если</w:t>
            </w:r>
          </w:p>
          <w:p w:rsidR="008A5007" w:rsidRPr="008A5007" w:rsidRDefault="008A5007" w:rsidP="008A5007">
            <w:pPr>
              <w:tabs>
                <w:tab w:val="left" w:pos="321"/>
                <w:tab w:val="left" w:pos="3980"/>
              </w:tabs>
              <w:jc w:val="center"/>
              <w:rPr>
                <w:szCs w:val="20"/>
              </w:rPr>
            </w:pPr>
            <w:r w:rsidRPr="008A5007">
              <w:rPr>
                <w:szCs w:val="20"/>
              </w:rPr>
              <w:t xml:space="preserve">правильно   установлены   все   соответствия   (позиции   из   одного   </w:t>
            </w:r>
            <w:proofErr w:type="gramStart"/>
            <w:r w:rsidRPr="008A5007">
              <w:rPr>
                <w:szCs w:val="20"/>
              </w:rPr>
              <w:t>столбца</w:t>
            </w:r>
            <w:proofErr w:type="gramEnd"/>
            <w:r w:rsidRPr="008A5007">
              <w:rPr>
                <w:szCs w:val="20"/>
              </w:rPr>
              <w:t xml:space="preserve">   верно сопоставлены с позициями другого)</w:t>
            </w:r>
          </w:p>
        </w:tc>
        <w:tc>
          <w:tcPr>
            <w:tcW w:w="4596" w:type="dxa"/>
          </w:tcPr>
          <w:p w:rsidR="008A5007" w:rsidRPr="008A5007" w:rsidRDefault="008A5007" w:rsidP="008A5007">
            <w:pPr>
              <w:tabs>
                <w:tab w:val="left" w:pos="321"/>
                <w:tab w:val="left" w:pos="3980"/>
              </w:tabs>
              <w:jc w:val="center"/>
              <w:rPr>
                <w:szCs w:val="20"/>
              </w:rPr>
            </w:pPr>
            <w:r w:rsidRPr="008A5007">
              <w:rPr>
                <w:szCs w:val="20"/>
              </w:rPr>
              <w:t>Полное  совпадение  с  верным  ответом  оценивается  1  баллом;</w:t>
            </w:r>
          </w:p>
          <w:p w:rsidR="008A5007" w:rsidRPr="008A5007" w:rsidRDefault="008A5007" w:rsidP="008A5007">
            <w:pPr>
              <w:tabs>
                <w:tab w:val="left" w:pos="321"/>
                <w:tab w:val="left" w:pos="3980"/>
              </w:tabs>
              <w:jc w:val="center"/>
              <w:rPr>
                <w:szCs w:val="20"/>
              </w:rPr>
            </w:pPr>
            <w:r w:rsidRPr="008A5007">
              <w:rPr>
                <w:szCs w:val="20"/>
              </w:rPr>
              <w:t>неверный ответ или его отсутствие – 0 баллов.</w:t>
            </w:r>
          </w:p>
          <w:p w:rsidR="008A5007" w:rsidRPr="008A5007" w:rsidRDefault="008A5007" w:rsidP="008A5007">
            <w:pPr>
              <w:tabs>
                <w:tab w:val="left" w:pos="321"/>
                <w:tab w:val="left" w:pos="3980"/>
              </w:tabs>
              <w:jc w:val="center"/>
              <w:rPr>
                <w:szCs w:val="20"/>
              </w:rPr>
            </w:pPr>
            <w:r w:rsidRPr="008A5007">
              <w:rPr>
                <w:szCs w:val="20"/>
              </w:rPr>
              <w:t>Либо указывается «верно»/«неверно».</w:t>
            </w:r>
          </w:p>
        </w:tc>
      </w:tr>
      <w:tr w:rsidR="008A5007" w:rsidRPr="008A5007" w:rsidTr="002317CD">
        <w:tc>
          <w:tcPr>
            <w:tcW w:w="1537" w:type="dxa"/>
          </w:tcPr>
          <w:p w:rsidR="008A5007" w:rsidRPr="008A5007" w:rsidRDefault="008A5007" w:rsidP="008A5007">
            <w:pPr>
              <w:tabs>
                <w:tab w:val="left" w:pos="321"/>
                <w:tab w:val="left" w:pos="3980"/>
              </w:tabs>
              <w:jc w:val="center"/>
              <w:rPr>
                <w:szCs w:val="20"/>
              </w:rPr>
            </w:pPr>
            <w:r w:rsidRPr="008A5007">
              <w:rPr>
                <w:szCs w:val="20"/>
              </w:rPr>
              <w:t>Задание 2</w:t>
            </w:r>
          </w:p>
        </w:tc>
        <w:tc>
          <w:tcPr>
            <w:tcW w:w="3896" w:type="dxa"/>
          </w:tcPr>
          <w:p w:rsidR="008A5007" w:rsidRPr="008A5007" w:rsidRDefault="008A5007" w:rsidP="008A5007">
            <w:pPr>
              <w:tabs>
                <w:tab w:val="left" w:pos="321"/>
                <w:tab w:val="left" w:pos="3980"/>
              </w:tabs>
              <w:jc w:val="center"/>
              <w:rPr>
                <w:szCs w:val="20"/>
              </w:rPr>
            </w:pPr>
            <w:r w:rsidRPr="008A5007">
              <w:rPr>
                <w:szCs w:val="20"/>
              </w:rPr>
              <w:t>Задание  закрытого  типа  на  установление  последовательности  считается  верным</w:t>
            </w:r>
          </w:p>
          <w:p w:rsidR="008A5007" w:rsidRPr="008A5007" w:rsidRDefault="008A5007" w:rsidP="008A5007">
            <w:pPr>
              <w:tabs>
                <w:tab w:val="left" w:pos="321"/>
                <w:tab w:val="left" w:pos="3980"/>
              </w:tabs>
              <w:jc w:val="center"/>
              <w:rPr>
                <w:szCs w:val="20"/>
              </w:rPr>
            </w:pPr>
            <w:r w:rsidRPr="008A5007">
              <w:rPr>
                <w:szCs w:val="20"/>
              </w:rPr>
              <w:t>если правильно указана вся последовательность цифр</w:t>
            </w:r>
          </w:p>
          <w:p w:rsidR="008A5007" w:rsidRPr="008A5007" w:rsidRDefault="008A5007" w:rsidP="008A5007">
            <w:pPr>
              <w:tabs>
                <w:tab w:val="left" w:pos="321"/>
                <w:tab w:val="left" w:pos="3980"/>
              </w:tabs>
              <w:jc w:val="center"/>
              <w:rPr>
                <w:szCs w:val="20"/>
              </w:rPr>
            </w:pPr>
          </w:p>
        </w:tc>
        <w:tc>
          <w:tcPr>
            <w:tcW w:w="4596" w:type="dxa"/>
          </w:tcPr>
          <w:p w:rsidR="008A5007" w:rsidRPr="008A5007" w:rsidRDefault="008A5007" w:rsidP="008A5007">
            <w:pPr>
              <w:tabs>
                <w:tab w:val="left" w:pos="321"/>
                <w:tab w:val="left" w:pos="3980"/>
              </w:tabs>
              <w:jc w:val="center"/>
              <w:rPr>
                <w:szCs w:val="20"/>
              </w:rPr>
            </w:pPr>
            <w:r w:rsidRPr="008A5007">
              <w:rPr>
                <w:szCs w:val="20"/>
              </w:rPr>
              <w:t>Полное  совпадение  с  верным  ответом  оценивается  1  баллом;</w:t>
            </w:r>
          </w:p>
          <w:p w:rsidR="008A5007" w:rsidRPr="008A5007" w:rsidRDefault="008A5007" w:rsidP="008A5007">
            <w:pPr>
              <w:tabs>
                <w:tab w:val="left" w:pos="321"/>
                <w:tab w:val="left" w:pos="3980"/>
              </w:tabs>
              <w:jc w:val="center"/>
              <w:rPr>
                <w:szCs w:val="20"/>
              </w:rPr>
            </w:pPr>
            <w:r w:rsidRPr="008A5007">
              <w:rPr>
                <w:szCs w:val="20"/>
              </w:rPr>
              <w:t>если допущены ошибки или ответ отсутствует – 0 баллов.</w:t>
            </w:r>
          </w:p>
          <w:p w:rsidR="008A5007" w:rsidRPr="008A5007" w:rsidRDefault="008A5007" w:rsidP="008A5007">
            <w:pPr>
              <w:tabs>
                <w:tab w:val="left" w:pos="321"/>
                <w:tab w:val="left" w:pos="3980"/>
              </w:tabs>
              <w:jc w:val="center"/>
              <w:rPr>
                <w:szCs w:val="20"/>
              </w:rPr>
            </w:pPr>
            <w:r w:rsidRPr="008A5007">
              <w:rPr>
                <w:szCs w:val="20"/>
              </w:rPr>
              <w:t>Либо указывается «верно»/«неверно».</w:t>
            </w:r>
          </w:p>
        </w:tc>
      </w:tr>
      <w:tr w:rsidR="008A5007" w:rsidRPr="008A5007" w:rsidTr="002317CD">
        <w:tc>
          <w:tcPr>
            <w:tcW w:w="1537" w:type="dxa"/>
          </w:tcPr>
          <w:p w:rsidR="008A5007" w:rsidRPr="008A5007" w:rsidRDefault="008A5007" w:rsidP="008A5007">
            <w:pPr>
              <w:tabs>
                <w:tab w:val="left" w:pos="321"/>
                <w:tab w:val="left" w:pos="3980"/>
              </w:tabs>
              <w:jc w:val="center"/>
              <w:rPr>
                <w:szCs w:val="20"/>
              </w:rPr>
            </w:pPr>
            <w:r w:rsidRPr="008A5007">
              <w:rPr>
                <w:szCs w:val="20"/>
              </w:rPr>
              <w:t>Задание 3</w:t>
            </w:r>
          </w:p>
        </w:tc>
        <w:tc>
          <w:tcPr>
            <w:tcW w:w="3896" w:type="dxa"/>
          </w:tcPr>
          <w:p w:rsidR="008A5007" w:rsidRPr="008A5007" w:rsidRDefault="008A5007" w:rsidP="008A5007">
            <w:pPr>
              <w:tabs>
                <w:tab w:val="left" w:pos="321"/>
                <w:tab w:val="left" w:pos="3980"/>
              </w:tabs>
              <w:jc w:val="center"/>
              <w:rPr>
                <w:szCs w:val="20"/>
              </w:rPr>
            </w:pPr>
            <w:r w:rsidRPr="008A5007">
              <w:rPr>
                <w:szCs w:val="20"/>
              </w:rPr>
              <w:t xml:space="preserve">Задание комбинированного типа с выбором одного верного ответа из </w:t>
            </w:r>
            <w:proofErr w:type="gramStart"/>
            <w:r w:rsidRPr="008A5007">
              <w:rPr>
                <w:szCs w:val="20"/>
              </w:rPr>
              <w:t>предложенных</w:t>
            </w:r>
            <w:proofErr w:type="gramEnd"/>
            <w:r w:rsidRPr="008A5007">
              <w:rPr>
                <w:szCs w:val="20"/>
              </w:rPr>
              <w:t xml:space="preserve"> с обоснованием выбора ответа считается верным, если правильно указана цифра и приведены корректные аргументы, используемые при выборе ответа.</w:t>
            </w:r>
          </w:p>
        </w:tc>
        <w:tc>
          <w:tcPr>
            <w:tcW w:w="4596" w:type="dxa"/>
          </w:tcPr>
          <w:p w:rsidR="008A5007" w:rsidRPr="008A5007" w:rsidRDefault="008A5007" w:rsidP="008A5007">
            <w:pPr>
              <w:tabs>
                <w:tab w:val="left" w:pos="321"/>
                <w:tab w:val="left" w:pos="3980"/>
              </w:tabs>
              <w:jc w:val="center"/>
              <w:rPr>
                <w:szCs w:val="20"/>
              </w:rPr>
            </w:pPr>
            <w:r w:rsidRPr="008A5007">
              <w:rPr>
                <w:szCs w:val="20"/>
              </w:rPr>
              <w:t>Совпадение с верным ответом оценивается 1 баллом; неверный ответ или его отсутствие – 0 баллов.</w:t>
            </w:r>
          </w:p>
          <w:p w:rsidR="008A5007" w:rsidRPr="008A5007" w:rsidRDefault="008A5007" w:rsidP="008A5007">
            <w:pPr>
              <w:tabs>
                <w:tab w:val="left" w:pos="321"/>
                <w:tab w:val="left" w:pos="3980"/>
              </w:tabs>
              <w:jc w:val="center"/>
              <w:rPr>
                <w:szCs w:val="20"/>
              </w:rPr>
            </w:pPr>
            <w:r w:rsidRPr="008A5007">
              <w:rPr>
                <w:szCs w:val="20"/>
              </w:rPr>
              <w:t>Либо указывается «верно»/«неверно».</w:t>
            </w:r>
          </w:p>
        </w:tc>
      </w:tr>
      <w:tr w:rsidR="008A5007" w:rsidRPr="008A5007" w:rsidTr="002317CD">
        <w:tc>
          <w:tcPr>
            <w:tcW w:w="1537" w:type="dxa"/>
          </w:tcPr>
          <w:p w:rsidR="008A5007" w:rsidRPr="008A5007" w:rsidRDefault="008A5007" w:rsidP="008A5007">
            <w:pPr>
              <w:tabs>
                <w:tab w:val="left" w:pos="321"/>
                <w:tab w:val="left" w:pos="3980"/>
              </w:tabs>
              <w:jc w:val="center"/>
              <w:rPr>
                <w:szCs w:val="20"/>
              </w:rPr>
            </w:pPr>
            <w:r w:rsidRPr="008A5007">
              <w:rPr>
                <w:szCs w:val="20"/>
              </w:rPr>
              <w:t>Задание 4</w:t>
            </w:r>
          </w:p>
        </w:tc>
        <w:tc>
          <w:tcPr>
            <w:tcW w:w="3896" w:type="dxa"/>
          </w:tcPr>
          <w:p w:rsidR="008A5007" w:rsidRPr="008A5007" w:rsidRDefault="008A5007" w:rsidP="008A5007">
            <w:pPr>
              <w:tabs>
                <w:tab w:val="left" w:pos="321"/>
                <w:tab w:val="left" w:pos="3980"/>
              </w:tabs>
              <w:jc w:val="center"/>
              <w:rPr>
                <w:szCs w:val="20"/>
              </w:rPr>
            </w:pPr>
            <w:r w:rsidRPr="008A5007">
              <w:rPr>
                <w:szCs w:val="20"/>
              </w:rPr>
              <w:t xml:space="preserve">Задание комбинированного типа с выбором нескольких вариантов ответа из предложенных с обоснованием выбора ответов считается верным, если правильно указаны цифры и приведены корректные аргументы, </w:t>
            </w:r>
            <w:r w:rsidRPr="008A5007">
              <w:rPr>
                <w:szCs w:val="20"/>
              </w:rPr>
              <w:lastRenderedPageBreak/>
              <w:t>используемые при выборе ответа.</w:t>
            </w:r>
          </w:p>
        </w:tc>
        <w:tc>
          <w:tcPr>
            <w:tcW w:w="4596" w:type="dxa"/>
          </w:tcPr>
          <w:p w:rsidR="008A5007" w:rsidRPr="008A5007" w:rsidRDefault="008A5007" w:rsidP="008A5007">
            <w:pPr>
              <w:tabs>
                <w:tab w:val="left" w:pos="321"/>
                <w:tab w:val="left" w:pos="3980"/>
              </w:tabs>
              <w:jc w:val="center"/>
              <w:rPr>
                <w:szCs w:val="20"/>
              </w:rPr>
            </w:pPr>
            <w:r w:rsidRPr="008A5007">
              <w:rPr>
                <w:szCs w:val="20"/>
              </w:rPr>
              <w:lastRenderedPageBreak/>
              <w:t>Полное  совпадение  с  верным  ответом  оценивается  1  баллом;</w:t>
            </w:r>
          </w:p>
          <w:p w:rsidR="008A5007" w:rsidRPr="008A5007" w:rsidRDefault="008A5007" w:rsidP="008A5007">
            <w:pPr>
              <w:tabs>
                <w:tab w:val="left" w:pos="321"/>
                <w:tab w:val="left" w:pos="3980"/>
              </w:tabs>
              <w:jc w:val="center"/>
              <w:rPr>
                <w:szCs w:val="20"/>
              </w:rPr>
            </w:pPr>
            <w:r w:rsidRPr="008A5007">
              <w:rPr>
                <w:szCs w:val="20"/>
              </w:rPr>
              <w:t>если допущены ошибки или ответ отсутствует – 0 баллов.</w:t>
            </w:r>
          </w:p>
          <w:p w:rsidR="008A5007" w:rsidRPr="008A5007" w:rsidRDefault="008A5007" w:rsidP="008A5007">
            <w:pPr>
              <w:tabs>
                <w:tab w:val="left" w:pos="321"/>
                <w:tab w:val="left" w:pos="3980"/>
              </w:tabs>
              <w:jc w:val="center"/>
              <w:rPr>
                <w:szCs w:val="20"/>
              </w:rPr>
            </w:pPr>
            <w:r w:rsidRPr="008A5007">
              <w:rPr>
                <w:szCs w:val="20"/>
              </w:rPr>
              <w:t>Либо указывается «верно»/«неверно».</w:t>
            </w:r>
          </w:p>
        </w:tc>
      </w:tr>
      <w:tr w:rsidR="008A5007" w:rsidRPr="008A5007" w:rsidTr="002317CD">
        <w:trPr>
          <w:trHeight w:val="2366"/>
        </w:trPr>
        <w:tc>
          <w:tcPr>
            <w:tcW w:w="1537" w:type="dxa"/>
          </w:tcPr>
          <w:p w:rsidR="008A5007" w:rsidRPr="008A5007" w:rsidRDefault="008A5007" w:rsidP="008A5007">
            <w:pPr>
              <w:tabs>
                <w:tab w:val="left" w:pos="321"/>
                <w:tab w:val="left" w:pos="3980"/>
              </w:tabs>
              <w:jc w:val="center"/>
              <w:rPr>
                <w:szCs w:val="20"/>
              </w:rPr>
            </w:pPr>
            <w:r w:rsidRPr="008A5007">
              <w:rPr>
                <w:szCs w:val="20"/>
              </w:rPr>
              <w:lastRenderedPageBreak/>
              <w:t>Задание 5</w:t>
            </w:r>
          </w:p>
        </w:tc>
        <w:tc>
          <w:tcPr>
            <w:tcW w:w="3896" w:type="dxa"/>
          </w:tcPr>
          <w:p w:rsidR="008A5007" w:rsidRPr="008A5007" w:rsidRDefault="008A5007" w:rsidP="008A5007">
            <w:pPr>
              <w:tabs>
                <w:tab w:val="left" w:pos="321"/>
                <w:tab w:val="left" w:pos="3980"/>
              </w:tabs>
              <w:jc w:val="center"/>
              <w:rPr>
                <w:szCs w:val="20"/>
              </w:rPr>
            </w:pPr>
            <w:proofErr w:type="gramStart"/>
            <w:r w:rsidRPr="008A5007">
              <w:rPr>
                <w:szCs w:val="20"/>
              </w:rPr>
              <w:t>Задание  открытого  типа  с  развернутым  ответом  считается  верным,  если  ответ совпадает с эталонным по содержанию и полноте.</w:t>
            </w:r>
            <w:proofErr w:type="gramEnd"/>
          </w:p>
          <w:p w:rsidR="008A5007" w:rsidRPr="008A5007" w:rsidRDefault="008A5007" w:rsidP="008A5007">
            <w:pPr>
              <w:tabs>
                <w:tab w:val="left" w:pos="321"/>
                <w:tab w:val="left" w:pos="3980"/>
              </w:tabs>
              <w:jc w:val="center"/>
              <w:rPr>
                <w:szCs w:val="20"/>
              </w:rPr>
            </w:pPr>
          </w:p>
        </w:tc>
        <w:tc>
          <w:tcPr>
            <w:tcW w:w="4596" w:type="dxa"/>
          </w:tcPr>
          <w:p w:rsidR="008A5007" w:rsidRPr="008A5007" w:rsidRDefault="008A5007" w:rsidP="008A5007">
            <w:pPr>
              <w:tabs>
                <w:tab w:val="left" w:pos="321"/>
                <w:tab w:val="left" w:pos="3980"/>
              </w:tabs>
              <w:jc w:val="center"/>
              <w:rPr>
                <w:szCs w:val="20"/>
              </w:rPr>
            </w:pPr>
            <w:r w:rsidRPr="008A5007">
              <w:rPr>
                <w:szCs w:val="20"/>
              </w:rPr>
              <w:t>Полный правильный ответ на задание оценивается 3 баллами; если допущена одна ошибка/неточность/ответ правильный,  но не полный – 1 балл, если допущено более одной ошибки/ответ неправильный/ ответ отсутствует – 0 баллов</w:t>
            </w:r>
          </w:p>
          <w:p w:rsidR="008A5007" w:rsidRPr="008A5007" w:rsidRDefault="008A5007" w:rsidP="008A5007">
            <w:pPr>
              <w:tabs>
                <w:tab w:val="left" w:pos="321"/>
                <w:tab w:val="left" w:pos="3980"/>
              </w:tabs>
              <w:jc w:val="center"/>
              <w:rPr>
                <w:szCs w:val="20"/>
              </w:rPr>
            </w:pPr>
            <w:r w:rsidRPr="008A5007">
              <w:rPr>
                <w:szCs w:val="20"/>
              </w:rPr>
              <w:t>Либо указывается «верно»/«неверно».</w:t>
            </w:r>
          </w:p>
        </w:tc>
      </w:tr>
    </w:tbl>
    <w:p w:rsidR="008A5007" w:rsidRPr="008A5007" w:rsidRDefault="008A5007" w:rsidP="008A5007">
      <w:pPr>
        <w:tabs>
          <w:tab w:val="left" w:pos="708"/>
          <w:tab w:val="left" w:pos="3980"/>
        </w:tabs>
        <w:jc w:val="center"/>
        <w:rPr>
          <w:b/>
          <w:color w:val="000000"/>
          <w:szCs w:val="20"/>
        </w:rPr>
      </w:pPr>
    </w:p>
    <w:p w:rsidR="008A5007" w:rsidRPr="008A5007" w:rsidRDefault="008A5007" w:rsidP="008A5007">
      <w:pPr>
        <w:numPr>
          <w:ilvl w:val="1"/>
          <w:numId w:val="26"/>
        </w:numPr>
        <w:tabs>
          <w:tab w:val="left" w:pos="708"/>
          <w:tab w:val="left" w:pos="3980"/>
        </w:tabs>
        <w:spacing w:after="200" w:line="276" w:lineRule="auto"/>
        <w:jc w:val="center"/>
        <w:rPr>
          <w:color w:val="000000"/>
          <w:szCs w:val="20"/>
        </w:rPr>
      </w:pPr>
      <w:r w:rsidRPr="008A5007">
        <w:rPr>
          <w:color w:val="000000"/>
          <w:szCs w:val="20"/>
        </w:rPr>
        <w:t xml:space="preserve"> Описание дополнительных материалов и оборудования, необходимых для выполнения тестовых заданий (при необходимости).</w:t>
      </w:r>
    </w:p>
    <w:p w:rsidR="008A5007" w:rsidRPr="008A5007" w:rsidRDefault="008A5007" w:rsidP="008A5007">
      <w:pPr>
        <w:tabs>
          <w:tab w:val="left" w:pos="708"/>
          <w:tab w:val="left" w:pos="3980"/>
        </w:tabs>
        <w:ind w:left="720"/>
        <w:rPr>
          <w:color w:val="000000"/>
          <w:szCs w:val="20"/>
        </w:rPr>
      </w:pPr>
    </w:p>
    <w:p w:rsidR="008A5007" w:rsidRPr="008A5007" w:rsidRDefault="008A5007" w:rsidP="008A5007">
      <w:pPr>
        <w:tabs>
          <w:tab w:val="left" w:pos="3980"/>
        </w:tabs>
        <w:ind w:firstLine="426"/>
        <w:jc w:val="both"/>
        <w:rPr>
          <w:szCs w:val="20"/>
        </w:rPr>
      </w:pPr>
      <w:r w:rsidRPr="008A5007">
        <w:rPr>
          <w:szCs w:val="20"/>
        </w:rPr>
        <w:t xml:space="preserve">Для выполнения тестовых заданий дополнительных материалов и оборудования не требуется. </w:t>
      </w:r>
    </w:p>
    <w:p w:rsidR="008A5007" w:rsidRPr="008A5007" w:rsidRDefault="008A5007" w:rsidP="008A5007"/>
    <w:p w:rsidR="002317CD" w:rsidRPr="002317CD" w:rsidRDefault="002317CD" w:rsidP="002317CD">
      <w:pPr>
        <w:numPr>
          <w:ilvl w:val="0"/>
          <w:numId w:val="44"/>
        </w:numPr>
        <w:tabs>
          <w:tab w:val="left" w:pos="3980"/>
        </w:tabs>
        <w:spacing w:after="200" w:line="276" w:lineRule="auto"/>
        <w:contextualSpacing/>
        <w:jc w:val="center"/>
        <w:rPr>
          <w:b/>
          <w:szCs w:val="20"/>
        </w:rPr>
      </w:pPr>
      <w:r w:rsidRPr="002317CD">
        <w:rPr>
          <w:b/>
          <w:szCs w:val="20"/>
        </w:rPr>
        <w:t>Тестовые задания</w:t>
      </w:r>
    </w:p>
    <w:p w:rsidR="002317CD" w:rsidRPr="002317CD" w:rsidRDefault="002317CD" w:rsidP="002317CD">
      <w:pPr>
        <w:tabs>
          <w:tab w:val="left" w:pos="708"/>
          <w:tab w:val="left" w:pos="3980"/>
        </w:tabs>
        <w:rPr>
          <w:b/>
          <w:szCs w:val="20"/>
        </w:rPr>
      </w:pPr>
    </w:p>
    <w:p w:rsidR="002317CD" w:rsidRPr="002317CD" w:rsidRDefault="002317CD" w:rsidP="002317CD">
      <w:pPr>
        <w:ind w:firstLine="567"/>
        <w:jc w:val="both"/>
        <w:rPr>
          <w:b/>
          <w:szCs w:val="20"/>
        </w:rPr>
      </w:pPr>
      <w:r w:rsidRPr="002317CD">
        <w:rPr>
          <w:b/>
          <w:szCs w:val="20"/>
        </w:rPr>
        <w:t>Задание 1.</w:t>
      </w:r>
    </w:p>
    <w:p w:rsidR="002317CD" w:rsidRPr="002317CD" w:rsidRDefault="002317CD" w:rsidP="002317CD">
      <w:pPr>
        <w:ind w:firstLine="567"/>
        <w:jc w:val="both"/>
        <w:rPr>
          <w:i/>
          <w:szCs w:val="20"/>
        </w:rPr>
      </w:pPr>
      <w:r w:rsidRPr="002317CD">
        <w:rPr>
          <w:i/>
          <w:szCs w:val="20"/>
        </w:rPr>
        <w:t xml:space="preserve">Установите соответствие. Запишите в ответ цифры, расположив их в порядке, соответствующем буквам. </w:t>
      </w:r>
    </w:p>
    <w:p w:rsidR="002317CD" w:rsidRPr="002317CD" w:rsidRDefault="002317CD" w:rsidP="002317CD">
      <w:pPr>
        <w:jc w:val="center"/>
        <w:rPr>
          <w:b/>
          <w:szCs w:val="20"/>
        </w:rPr>
      </w:pPr>
    </w:p>
    <w:tbl>
      <w:tblPr>
        <w:tblStyle w:val="53"/>
        <w:tblW w:w="9606" w:type="dxa"/>
        <w:tblLayout w:type="fixed"/>
        <w:tblLook w:val="04A0" w:firstRow="1" w:lastRow="0" w:firstColumn="1" w:lastColumn="0" w:noHBand="0" w:noVBand="1"/>
      </w:tblPr>
      <w:tblGrid>
        <w:gridCol w:w="3794"/>
        <w:gridCol w:w="5812"/>
      </w:tblGrid>
      <w:tr w:rsidR="002317CD" w:rsidRPr="002317CD" w:rsidTr="002317CD">
        <w:tc>
          <w:tcPr>
            <w:tcW w:w="3794" w:type="dxa"/>
          </w:tcPr>
          <w:p w:rsidR="002317CD" w:rsidRPr="002317CD" w:rsidRDefault="002317CD" w:rsidP="002317CD">
            <w:pPr>
              <w:jc w:val="center"/>
              <w:rPr>
                <w:bCs/>
                <w:szCs w:val="20"/>
              </w:rPr>
            </w:pPr>
            <w:r w:rsidRPr="002317CD">
              <w:rPr>
                <w:bCs/>
                <w:szCs w:val="20"/>
              </w:rPr>
              <w:t>Термины:</w:t>
            </w:r>
          </w:p>
        </w:tc>
        <w:tc>
          <w:tcPr>
            <w:tcW w:w="5812" w:type="dxa"/>
          </w:tcPr>
          <w:p w:rsidR="002317CD" w:rsidRPr="002317CD" w:rsidRDefault="002317CD" w:rsidP="002317CD">
            <w:pPr>
              <w:jc w:val="center"/>
              <w:rPr>
                <w:bCs/>
                <w:szCs w:val="20"/>
              </w:rPr>
            </w:pPr>
            <w:r w:rsidRPr="002317CD">
              <w:rPr>
                <w:bCs/>
                <w:szCs w:val="20"/>
              </w:rPr>
              <w:t>Определения:</w:t>
            </w:r>
          </w:p>
          <w:p w:rsidR="002317CD" w:rsidRPr="002317CD" w:rsidRDefault="002317CD" w:rsidP="002317CD">
            <w:pPr>
              <w:jc w:val="center"/>
              <w:rPr>
                <w:szCs w:val="20"/>
              </w:rPr>
            </w:pPr>
          </w:p>
        </w:tc>
      </w:tr>
      <w:tr w:rsidR="002317CD" w:rsidRPr="002317CD" w:rsidTr="002317CD">
        <w:trPr>
          <w:trHeight w:val="573"/>
        </w:trPr>
        <w:tc>
          <w:tcPr>
            <w:tcW w:w="3794" w:type="dxa"/>
          </w:tcPr>
          <w:p w:rsidR="002317CD" w:rsidRPr="002317CD" w:rsidRDefault="002317CD" w:rsidP="002317CD">
            <w:pPr>
              <w:numPr>
                <w:ilvl w:val="0"/>
                <w:numId w:val="27"/>
              </w:numPr>
              <w:tabs>
                <w:tab w:val="clear" w:pos="720"/>
                <w:tab w:val="left" w:pos="0"/>
                <w:tab w:val="left" w:pos="3980"/>
              </w:tabs>
              <w:rPr>
                <w:szCs w:val="20"/>
              </w:rPr>
            </w:pPr>
            <w:r w:rsidRPr="002317CD">
              <w:rPr>
                <w:szCs w:val="20"/>
              </w:rPr>
              <w:t>Стратегическое планирование</w:t>
            </w:r>
          </w:p>
        </w:tc>
        <w:tc>
          <w:tcPr>
            <w:tcW w:w="5812" w:type="dxa"/>
          </w:tcPr>
          <w:p w:rsidR="002317CD" w:rsidRPr="002317CD" w:rsidRDefault="002317CD" w:rsidP="002317CD">
            <w:pPr>
              <w:tabs>
                <w:tab w:val="left" w:pos="708"/>
                <w:tab w:val="left" w:pos="3980"/>
              </w:tabs>
              <w:rPr>
                <w:szCs w:val="20"/>
              </w:rPr>
            </w:pPr>
            <w:r w:rsidRPr="002317CD">
              <w:rPr>
                <w:szCs w:val="20"/>
              </w:rPr>
              <w:t xml:space="preserve">A. Краткосрочное планирование, детализирующее каждодневные задачи и действия для достижения тактических целей. </w:t>
            </w:r>
          </w:p>
        </w:tc>
      </w:tr>
      <w:tr w:rsidR="002317CD" w:rsidRPr="002317CD" w:rsidTr="002317CD">
        <w:trPr>
          <w:trHeight w:val="70"/>
        </w:trPr>
        <w:tc>
          <w:tcPr>
            <w:tcW w:w="3794" w:type="dxa"/>
          </w:tcPr>
          <w:p w:rsidR="002317CD" w:rsidRPr="002317CD" w:rsidRDefault="002317CD" w:rsidP="002317CD">
            <w:pPr>
              <w:numPr>
                <w:ilvl w:val="0"/>
                <w:numId w:val="27"/>
              </w:numPr>
              <w:tabs>
                <w:tab w:val="clear" w:pos="720"/>
                <w:tab w:val="left" w:pos="0"/>
                <w:tab w:val="left" w:pos="3980"/>
              </w:tabs>
              <w:rPr>
                <w:szCs w:val="20"/>
              </w:rPr>
            </w:pPr>
            <w:r w:rsidRPr="002317CD">
              <w:rPr>
                <w:szCs w:val="20"/>
              </w:rPr>
              <w:t>Тактическое планирование</w:t>
            </w:r>
          </w:p>
        </w:tc>
        <w:tc>
          <w:tcPr>
            <w:tcW w:w="5812" w:type="dxa"/>
          </w:tcPr>
          <w:p w:rsidR="002317CD" w:rsidRPr="002317CD" w:rsidRDefault="002317CD" w:rsidP="002317CD">
            <w:pPr>
              <w:tabs>
                <w:tab w:val="left" w:pos="708"/>
                <w:tab w:val="left" w:pos="3980"/>
              </w:tabs>
              <w:rPr>
                <w:szCs w:val="20"/>
              </w:rPr>
            </w:pPr>
            <w:r w:rsidRPr="002317CD">
              <w:rPr>
                <w:szCs w:val="20"/>
              </w:rPr>
              <w:t xml:space="preserve">Б. Процесс определения долгосрочных целей организации и разработки стратегий для их достижения. </w:t>
            </w:r>
          </w:p>
        </w:tc>
      </w:tr>
      <w:tr w:rsidR="002317CD" w:rsidRPr="002317CD" w:rsidTr="002317CD">
        <w:trPr>
          <w:trHeight w:val="70"/>
        </w:trPr>
        <w:tc>
          <w:tcPr>
            <w:tcW w:w="3794" w:type="dxa"/>
          </w:tcPr>
          <w:p w:rsidR="002317CD" w:rsidRPr="002317CD" w:rsidRDefault="002317CD" w:rsidP="002317CD">
            <w:pPr>
              <w:numPr>
                <w:ilvl w:val="0"/>
                <w:numId w:val="27"/>
              </w:numPr>
              <w:tabs>
                <w:tab w:val="clear" w:pos="720"/>
                <w:tab w:val="left" w:pos="0"/>
                <w:tab w:val="left" w:pos="3980"/>
              </w:tabs>
              <w:rPr>
                <w:szCs w:val="20"/>
              </w:rPr>
            </w:pPr>
            <w:r w:rsidRPr="002317CD">
              <w:rPr>
                <w:szCs w:val="20"/>
              </w:rPr>
              <w:t>Оперативное планирование</w:t>
            </w:r>
          </w:p>
        </w:tc>
        <w:tc>
          <w:tcPr>
            <w:tcW w:w="5812" w:type="dxa"/>
          </w:tcPr>
          <w:p w:rsidR="002317CD" w:rsidRPr="002317CD" w:rsidRDefault="002317CD" w:rsidP="002317CD">
            <w:pPr>
              <w:tabs>
                <w:tab w:val="left" w:pos="708"/>
                <w:tab w:val="left" w:pos="3980"/>
              </w:tabs>
              <w:rPr>
                <w:szCs w:val="20"/>
              </w:rPr>
            </w:pPr>
            <w:r w:rsidRPr="002317CD">
              <w:rPr>
                <w:szCs w:val="20"/>
              </w:rPr>
              <w:t xml:space="preserve">В. Исследование и сравнение собственной деятельности с деятельностью лидеров рынка с целью выявления возможностей для улучшения. </w:t>
            </w:r>
          </w:p>
        </w:tc>
      </w:tr>
      <w:tr w:rsidR="002317CD" w:rsidRPr="002317CD" w:rsidTr="002317CD">
        <w:trPr>
          <w:trHeight w:val="70"/>
        </w:trPr>
        <w:tc>
          <w:tcPr>
            <w:tcW w:w="3794" w:type="dxa"/>
          </w:tcPr>
          <w:p w:rsidR="002317CD" w:rsidRPr="002317CD" w:rsidRDefault="002317CD" w:rsidP="002317CD">
            <w:pPr>
              <w:numPr>
                <w:ilvl w:val="0"/>
                <w:numId w:val="27"/>
              </w:numPr>
              <w:tabs>
                <w:tab w:val="clear" w:pos="720"/>
                <w:tab w:val="left" w:pos="0"/>
                <w:tab w:val="left" w:pos="3980"/>
              </w:tabs>
              <w:rPr>
                <w:szCs w:val="20"/>
              </w:rPr>
            </w:pPr>
            <w:r w:rsidRPr="002317CD">
              <w:rPr>
                <w:szCs w:val="20"/>
              </w:rPr>
              <w:t>Прогноз</w:t>
            </w:r>
          </w:p>
        </w:tc>
        <w:tc>
          <w:tcPr>
            <w:tcW w:w="5812" w:type="dxa"/>
          </w:tcPr>
          <w:p w:rsidR="002317CD" w:rsidRPr="002317CD" w:rsidRDefault="002317CD" w:rsidP="002317CD">
            <w:pPr>
              <w:tabs>
                <w:tab w:val="left" w:pos="708"/>
                <w:tab w:val="left" w:pos="3980"/>
              </w:tabs>
              <w:rPr>
                <w:szCs w:val="20"/>
              </w:rPr>
            </w:pPr>
            <w:r w:rsidRPr="002317CD">
              <w:rPr>
                <w:szCs w:val="20"/>
              </w:rPr>
              <w:t xml:space="preserve">Г. Среднесрочное планирование, направленное на реализацию стратегических целей посредством разработки конкретных планов и графиков. </w:t>
            </w:r>
          </w:p>
        </w:tc>
      </w:tr>
      <w:tr w:rsidR="002317CD" w:rsidRPr="002317CD" w:rsidTr="002317CD">
        <w:trPr>
          <w:trHeight w:val="70"/>
        </w:trPr>
        <w:tc>
          <w:tcPr>
            <w:tcW w:w="3794" w:type="dxa"/>
          </w:tcPr>
          <w:p w:rsidR="002317CD" w:rsidRPr="002317CD" w:rsidRDefault="002317CD" w:rsidP="002317CD">
            <w:pPr>
              <w:numPr>
                <w:ilvl w:val="0"/>
                <w:numId w:val="27"/>
              </w:numPr>
              <w:tabs>
                <w:tab w:val="clear" w:pos="720"/>
                <w:tab w:val="left" w:pos="0"/>
                <w:tab w:val="left" w:pos="3980"/>
              </w:tabs>
              <w:rPr>
                <w:szCs w:val="20"/>
              </w:rPr>
            </w:pPr>
            <w:proofErr w:type="spellStart"/>
            <w:r w:rsidRPr="002317CD">
              <w:rPr>
                <w:szCs w:val="20"/>
              </w:rPr>
              <w:t>Бенчмаркинг</w:t>
            </w:r>
            <w:proofErr w:type="spellEnd"/>
          </w:p>
        </w:tc>
        <w:tc>
          <w:tcPr>
            <w:tcW w:w="5812" w:type="dxa"/>
          </w:tcPr>
          <w:p w:rsidR="002317CD" w:rsidRPr="002317CD" w:rsidRDefault="002317CD" w:rsidP="002317CD">
            <w:pPr>
              <w:tabs>
                <w:tab w:val="left" w:pos="708"/>
                <w:tab w:val="left" w:pos="3980"/>
              </w:tabs>
              <w:rPr>
                <w:szCs w:val="20"/>
              </w:rPr>
            </w:pPr>
            <w:r w:rsidRPr="002317CD">
              <w:rPr>
                <w:szCs w:val="20"/>
              </w:rPr>
              <w:t>Д. Предсказание будущих событий или тенденций на основе анализа данных и экспертных оценок.</w:t>
            </w:r>
          </w:p>
        </w:tc>
      </w:tr>
    </w:tbl>
    <w:p w:rsidR="002317CD" w:rsidRPr="002317CD" w:rsidRDefault="002317CD" w:rsidP="002317CD">
      <w:pPr>
        <w:tabs>
          <w:tab w:val="left" w:pos="708"/>
          <w:tab w:val="left" w:pos="3980"/>
        </w:tabs>
        <w:rPr>
          <w:b/>
          <w:szCs w:val="20"/>
        </w:rPr>
      </w:pPr>
    </w:p>
    <w:p w:rsidR="002317CD" w:rsidRPr="002317CD" w:rsidRDefault="002317CD" w:rsidP="002317CD">
      <w:pPr>
        <w:tabs>
          <w:tab w:val="left" w:pos="708"/>
          <w:tab w:val="left" w:pos="3980"/>
        </w:tabs>
        <w:ind w:firstLine="567"/>
        <w:rPr>
          <w:i/>
          <w:szCs w:val="20"/>
        </w:rPr>
      </w:pPr>
      <w:r w:rsidRPr="002317CD">
        <w:rPr>
          <w:i/>
          <w:szCs w:val="20"/>
        </w:rPr>
        <w:t>Запишите выбранные цифры под соответствующими буквами:</w:t>
      </w:r>
    </w:p>
    <w:p w:rsidR="002317CD" w:rsidRPr="002317CD" w:rsidRDefault="002317CD" w:rsidP="002317CD">
      <w:pPr>
        <w:tabs>
          <w:tab w:val="left" w:pos="708"/>
          <w:tab w:val="left" w:pos="3980"/>
        </w:tabs>
        <w:ind w:firstLine="567"/>
        <w:rPr>
          <w:i/>
          <w:szCs w:val="20"/>
        </w:rPr>
      </w:pPr>
    </w:p>
    <w:tbl>
      <w:tblPr>
        <w:tblStyle w:val="53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2268"/>
        <w:gridCol w:w="1842"/>
        <w:gridCol w:w="1842"/>
        <w:gridCol w:w="1842"/>
      </w:tblGrid>
      <w:tr w:rsidR="002317CD" w:rsidRPr="002317CD" w:rsidTr="002317CD">
        <w:tc>
          <w:tcPr>
            <w:tcW w:w="2235" w:type="dxa"/>
          </w:tcPr>
          <w:p w:rsidR="002317CD" w:rsidRPr="002317CD" w:rsidRDefault="002317CD" w:rsidP="002317CD">
            <w:pPr>
              <w:tabs>
                <w:tab w:val="left" w:pos="708"/>
                <w:tab w:val="left" w:pos="3980"/>
              </w:tabs>
              <w:jc w:val="center"/>
              <w:rPr>
                <w:b/>
                <w:szCs w:val="20"/>
              </w:rPr>
            </w:pPr>
            <w:r w:rsidRPr="002317CD">
              <w:rPr>
                <w:b/>
                <w:szCs w:val="20"/>
              </w:rPr>
              <w:t>А</w:t>
            </w:r>
          </w:p>
        </w:tc>
        <w:tc>
          <w:tcPr>
            <w:tcW w:w="2268" w:type="dxa"/>
          </w:tcPr>
          <w:p w:rsidR="002317CD" w:rsidRPr="002317CD" w:rsidRDefault="002317CD" w:rsidP="002317CD">
            <w:pPr>
              <w:tabs>
                <w:tab w:val="left" w:pos="708"/>
                <w:tab w:val="left" w:pos="3980"/>
              </w:tabs>
              <w:jc w:val="center"/>
              <w:rPr>
                <w:b/>
                <w:szCs w:val="20"/>
              </w:rPr>
            </w:pPr>
            <w:r w:rsidRPr="002317CD">
              <w:rPr>
                <w:b/>
                <w:szCs w:val="20"/>
              </w:rPr>
              <w:t>Б</w:t>
            </w:r>
          </w:p>
        </w:tc>
        <w:tc>
          <w:tcPr>
            <w:tcW w:w="1842" w:type="dxa"/>
          </w:tcPr>
          <w:p w:rsidR="002317CD" w:rsidRPr="002317CD" w:rsidRDefault="002317CD" w:rsidP="002317CD">
            <w:pPr>
              <w:tabs>
                <w:tab w:val="left" w:pos="708"/>
                <w:tab w:val="left" w:pos="3980"/>
              </w:tabs>
              <w:jc w:val="center"/>
              <w:rPr>
                <w:b/>
                <w:szCs w:val="20"/>
              </w:rPr>
            </w:pPr>
            <w:r w:rsidRPr="002317CD">
              <w:rPr>
                <w:b/>
                <w:szCs w:val="20"/>
              </w:rPr>
              <w:t>В</w:t>
            </w:r>
          </w:p>
        </w:tc>
        <w:tc>
          <w:tcPr>
            <w:tcW w:w="1842" w:type="dxa"/>
          </w:tcPr>
          <w:p w:rsidR="002317CD" w:rsidRPr="002317CD" w:rsidRDefault="002317CD" w:rsidP="002317CD">
            <w:pPr>
              <w:tabs>
                <w:tab w:val="left" w:pos="708"/>
                <w:tab w:val="left" w:pos="3980"/>
              </w:tabs>
              <w:jc w:val="center"/>
              <w:rPr>
                <w:b/>
                <w:szCs w:val="20"/>
              </w:rPr>
            </w:pPr>
            <w:r w:rsidRPr="002317CD">
              <w:rPr>
                <w:b/>
                <w:szCs w:val="20"/>
              </w:rPr>
              <w:t>Г</w:t>
            </w:r>
          </w:p>
        </w:tc>
        <w:tc>
          <w:tcPr>
            <w:tcW w:w="1842" w:type="dxa"/>
          </w:tcPr>
          <w:p w:rsidR="002317CD" w:rsidRPr="002317CD" w:rsidRDefault="002317CD" w:rsidP="002317CD">
            <w:pPr>
              <w:tabs>
                <w:tab w:val="left" w:pos="708"/>
                <w:tab w:val="left" w:pos="3980"/>
              </w:tabs>
              <w:jc w:val="center"/>
              <w:rPr>
                <w:b/>
                <w:szCs w:val="20"/>
              </w:rPr>
            </w:pPr>
            <w:r w:rsidRPr="002317CD">
              <w:rPr>
                <w:b/>
                <w:szCs w:val="20"/>
              </w:rPr>
              <w:t>Д</w:t>
            </w:r>
          </w:p>
        </w:tc>
      </w:tr>
      <w:tr w:rsidR="002317CD" w:rsidRPr="002317CD" w:rsidTr="002317CD">
        <w:tc>
          <w:tcPr>
            <w:tcW w:w="2235" w:type="dxa"/>
          </w:tcPr>
          <w:p w:rsidR="002317CD" w:rsidRPr="002317CD" w:rsidRDefault="002317CD" w:rsidP="002317CD">
            <w:pPr>
              <w:tabs>
                <w:tab w:val="left" w:pos="708"/>
                <w:tab w:val="left" w:pos="3980"/>
              </w:tabs>
              <w:jc w:val="center"/>
              <w:rPr>
                <w:b/>
                <w:szCs w:val="20"/>
              </w:rPr>
            </w:pPr>
          </w:p>
        </w:tc>
        <w:tc>
          <w:tcPr>
            <w:tcW w:w="2268" w:type="dxa"/>
          </w:tcPr>
          <w:p w:rsidR="002317CD" w:rsidRPr="002317CD" w:rsidRDefault="002317CD" w:rsidP="002317CD">
            <w:pPr>
              <w:tabs>
                <w:tab w:val="left" w:pos="708"/>
                <w:tab w:val="left" w:pos="3980"/>
              </w:tabs>
              <w:jc w:val="center"/>
              <w:rPr>
                <w:b/>
                <w:szCs w:val="20"/>
              </w:rPr>
            </w:pPr>
          </w:p>
        </w:tc>
        <w:tc>
          <w:tcPr>
            <w:tcW w:w="1842" w:type="dxa"/>
          </w:tcPr>
          <w:p w:rsidR="002317CD" w:rsidRPr="002317CD" w:rsidRDefault="002317CD" w:rsidP="002317CD">
            <w:pPr>
              <w:tabs>
                <w:tab w:val="left" w:pos="708"/>
                <w:tab w:val="left" w:pos="3980"/>
              </w:tabs>
              <w:jc w:val="center"/>
              <w:rPr>
                <w:b/>
                <w:szCs w:val="20"/>
              </w:rPr>
            </w:pPr>
          </w:p>
        </w:tc>
        <w:tc>
          <w:tcPr>
            <w:tcW w:w="1842" w:type="dxa"/>
          </w:tcPr>
          <w:p w:rsidR="002317CD" w:rsidRPr="002317CD" w:rsidRDefault="002317CD" w:rsidP="002317CD">
            <w:pPr>
              <w:tabs>
                <w:tab w:val="left" w:pos="708"/>
                <w:tab w:val="left" w:pos="3980"/>
              </w:tabs>
              <w:jc w:val="center"/>
              <w:rPr>
                <w:b/>
                <w:szCs w:val="20"/>
              </w:rPr>
            </w:pPr>
          </w:p>
        </w:tc>
        <w:tc>
          <w:tcPr>
            <w:tcW w:w="1842" w:type="dxa"/>
          </w:tcPr>
          <w:p w:rsidR="002317CD" w:rsidRPr="002317CD" w:rsidRDefault="002317CD" w:rsidP="002317CD">
            <w:pPr>
              <w:tabs>
                <w:tab w:val="left" w:pos="708"/>
                <w:tab w:val="left" w:pos="3980"/>
              </w:tabs>
              <w:jc w:val="center"/>
              <w:rPr>
                <w:b/>
                <w:szCs w:val="20"/>
              </w:rPr>
            </w:pPr>
          </w:p>
        </w:tc>
      </w:tr>
    </w:tbl>
    <w:p w:rsidR="002317CD" w:rsidRPr="002317CD" w:rsidRDefault="002317CD" w:rsidP="002317CD">
      <w:pPr>
        <w:tabs>
          <w:tab w:val="left" w:pos="708"/>
          <w:tab w:val="left" w:pos="3980"/>
        </w:tabs>
        <w:rPr>
          <w:b/>
          <w:szCs w:val="20"/>
        </w:rPr>
      </w:pPr>
    </w:p>
    <w:p w:rsidR="002317CD" w:rsidRPr="002317CD" w:rsidRDefault="002317CD" w:rsidP="002317CD">
      <w:pPr>
        <w:tabs>
          <w:tab w:val="left" w:pos="709"/>
        </w:tabs>
        <w:ind w:firstLine="567"/>
        <w:jc w:val="both"/>
        <w:rPr>
          <w:b/>
          <w:szCs w:val="20"/>
        </w:rPr>
      </w:pPr>
      <w:r w:rsidRPr="002317CD">
        <w:rPr>
          <w:b/>
          <w:szCs w:val="20"/>
        </w:rPr>
        <w:t>Задание 2.</w:t>
      </w:r>
    </w:p>
    <w:p w:rsidR="002317CD" w:rsidRPr="002317CD" w:rsidRDefault="002317CD" w:rsidP="002317CD">
      <w:pPr>
        <w:tabs>
          <w:tab w:val="left" w:pos="708"/>
          <w:tab w:val="left" w:pos="3980"/>
        </w:tabs>
        <w:rPr>
          <w:i/>
          <w:szCs w:val="20"/>
        </w:rPr>
      </w:pPr>
      <w:r w:rsidRPr="002317CD">
        <w:rPr>
          <w:i/>
          <w:szCs w:val="20"/>
        </w:rPr>
        <w:t>Расположите элементы в правильной последовательности.</w:t>
      </w:r>
    </w:p>
    <w:p w:rsidR="002317CD" w:rsidRPr="002317CD" w:rsidRDefault="002317CD" w:rsidP="002317CD">
      <w:pPr>
        <w:tabs>
          <w:tab w:val="left" w:pos="708"/>
          <w:tab w:val="left" w:pos="3980"/>
        </w:tabs>
        <w:rPr>
          <w:bCs/>
          <w:szCs w:val="20"/>
        </w:rPr>
      </w:pPr>
      <w:r w:rsidRPr="002317CD">
        <w:rPr>
          <w:bCs/>
          <w:szCs w:val="20"/>
        </w:rPr>
        <w:t>Расположите этапы процесса стратегического планирования в правильной последовательности:</w:t>
      </w:r>
    </w:p>
    <w:p w:rsidR="002317CD" w:rsidRPr="002317CD" w:rsidRDefault="002317CD" w:rsidP="002317CD">
      <w:pPr>
        <w:numPr>
          <w:ilvl w:val="0"/>
          <w:numId w:val="30"/>
        </w:numPr>
        <w:tabs>
          <w:tab w:val="clear" w:pos="720"/>
          <w:tab w:val="left" w:pos="708"/>
          <w:tab w:val="left" w:pos="3980"/>
        </w:tabs>
        <w:spacing w:after="200" w:line="276" w:lineRule="auto"/>
        <w:rPr>
          <w:bCs/>
          <w:szCs w:val="20"/>
        </w:rPr>
      </w:pPr>
      <w:r w:rsidRPr="002317CD">
        <w:rPr>
          <w:bCs/>
          <w:szCs w:val="20"/>
        </w:rPr>
        <w:t>Реализация стратегии</w:t>
      </w:r>
    </w:p>
    <w:p w:rsidR="002317CD" w:rsidRPr="002317CD" w:rsidRDefault="002317CD" w:rsidP="002317CD">
      <w:pPr>
        <w:numPr>
          <w:ilvl w:val="0"/>
          <w:numId w:val="30"/>
        </w:numPr>
        <w:tabs>
          <w:tab w:val="clear" w:pos="720"/>
          <w:tab w:val="left" w:pos="708"/>
          <w:tab w:val="left" w:pos="3980"/>
        </w:tabs>
        <w:spacing w:after="200" w:line="276" w:lineRule="auto"/>
        <w:rPr>
          <w:bCs/>
          <w:szCs w:val="20"/>
        </w:rPr>
      </w:pPr>
      <w:r w:rsidRPr="002317CD">
        <w:rPr>
          <w:bCs/>
          <w:szCs w:val="20"/>
        </w:rPr>
        <w:t>Анализ внешней и внутренней среды</w:t>
      </w:r>
    </w:p>
    <w:p w:rsidR="002317CD" w:rsidRPr="002317CD" w:rsidRDefault="002317CD" w:rsidP="002317CD">
      <w:pPr>
        <w:numPr>
          <w:ilvl w:val="0"/>
          <w:numId w:val="30"/>
        </w:numPr>
        <w:tabs>
          <w:tab w:val="clear" w:pos="720"/>
          <w:tab w:val="left" w:pos="708"/>
          <w:tab w:val="left" w:pos="3980"/>
        </w:tabs>
        <w:spacing w:after="200" w:line="276" w:lineRule="auto"/>
        <w:rPr>
          <w:bCs/>
          <w:szCs w:val="20"/>
        </w:rPr>
      </w:pPr>
      <w:r w:rsidRPr="002317CD">
        <w:rPr>
          <w:bCs/>
          <w:szCs w:val="20"/>
        </w:rPr>
        <w:lastRenderedPageBreak/>
        <w:t>Разработка стратегических целей и задач</w:t>
      </w:r>
    </w:p>
    <w:p w:rsidR="002317CD" w:rsidRPr="002317CD" w:rsidRDefault="002317CD" w:rsidP="002317CD">
      <w:pPr>
        <w:numPr>
          <w:ilvl w:val="0"/>
          <w:numId w:val="30"/>
        </w:numPr>
        <w:tabs>
          <w:tab w:val="clear" w:pos="720"/>
          <w:tab w:val="left" w:pos="708"/>
          <w:tab w:val="left" w:pos="3980"/>
        </w:tabs>
        <w:spacing w:after="200" w:line="276" w:lineRule="auto"/>
        <w:rPr>
          <w:bCs/>
          <w:szCs w:val="20"/>
        </w:rPr>
      </w:pPr>
      <w:r w:rsidRPr="002317CD">
        <w:rPr>
          <w:bCs/>
          <w:szCs w:val="20"/>
        </w:rPr>
        <w:t>Оценка и корректировка стратегии</w:t>
      </w:r>
    </w:p>
    <w:p w:rsidR="002317CD" w:rsidRPr="002317CD" w:rsidRDefault="002317CD" w:rsidP="002317CD">
      <w:pPr>
        <w:numPr>
          <w:ilvl w:val="0"/>
          <w:numId w:val="30"/>
        </w:numPr>
        <w:tabs>
          <w:tab w:val="clear" w:pos="720"/>
          <w:tab w:val="left" w:pos="708"/>
          <w:tab w:val="left" w:pos="3980"/>
        </w:tabs>
        <w:spacing w:after="200" w:line="276" w:lineRule="auto"/>
        <w:rPr>
          <w:bCs/>
          <w:szCs w:val="20"/>
        </w:rPr>
      </w:pPr>
      <w:r w:rsidRPr="002317CD">
        <w:rPr>
          <w:bCs/>
          <w:szCs w:val="20"/>
        </w:rPr>
        <w:t>Выбор стратегии</w:t>
      </w:r>
    </w:p>
    <w:p w:rsidR="002317CD" w:rsidRPr="002317CD" w:rsidRDefault="002317CD" w:rsidP="002317CD">
      <w:pPr>
        <w:tabs>
          <w:tab w:val="left" w:pos="708"/>
          <w:tab w:val="left" w:pos="3980"/>
        </w:tabs>
        <w:ind w:firstLine="567"/>
        <w:rPr>
          <w:i/>
          <w:szCs w:val="20"/>
        </w:rPr>
      </w:pPr>
      <w:r w:rsidRPr="002317CD">
        <w:rPr>
          <w:i/>
          <w:szCs w:val="20"/>
        </w:rPr>
        <w:t>Запишите соответствующую последовательность цифр слева направо:</w:t>
      </w:r>
    </w:p>
    <w:tbl>
      <w:tblPr>
        <w:tblStyle w:val="53"/>
        <w:tblW w:w="0" w:type="auto"/>
        <w:tblLayout w:type="fixed"/>
        <w:tblLook w:val="04A0" w:firstRow="1" w:lastRow="0" w:firstColumn="1" w:lastColumn="0" w:noHBand="0" w:noVBand="1"/>
      </w:tblPr>
      <w:tblGrid>
        <w:gridCol w:w="2027"/>
        <w:gridCol w:w="2027"/>
        <w:gridCol w:w="2027"/>
        <w:gridCol w:w="2028"/>
        <w:gridCol w:w="2028"/>
      </w:tblGrid>
      <w:tr w:rsidR="002317CD" w:rsidRPr="002317CD" w:rsidTr="002317CD">
        <w:tc>
          <w:tcPr>
            <w:tcW w:w="2027" w:type="dxa"/>
          </w:tcPr>
          <w:p w:rsidR="002317CD" w:rsidRPr="002317CD" w:rsidRDefault="002317CD" w:rsidP="002317CD">
            <w:pPr>
              <w:tabs>
                <w:tab w:val="left" w:pos="708"/>
                <w:tab w:val="left" w:pos="3980"/>
              </w:tabs>
              <w:rPr>
                <w:b/>
                <w:szCs w:val="20"/>
              </w:rPr>
            </w:pPr>
          </w:p>
        </w:tc>
        <w:tc>
          <w:tcPr>
            <w:tcW w:w="2027" w:type="dxa"/>
          </w:tcPr>
          <w:p w:rsidR="002317CD" w:rsidRPr="002317CD" w:rsidRDefault="002317CD" w:rsidP="002317CD">
            <w:pPr>
              <w:tabs>
                <w:tab w:val="left" w:pos="708"/>
                <w:tab w:val="left" w:pos="3980"/>
              </w:tabs>
              <w:rPr>
                <w:b/>
                <w:szCs w:val="20"/>
              </w:rPr>
            </w:pPr>
          </w:p>
        </w:tc>
        <w:tc>
          <w:tcPr>
            <w:tcW w:w="2027" w:type="dxa"/>
          </w:tcPr>
          <w:p w:rsidR="002317CD" w:rsidRPr="002317CD" w:rsidRDefault="002317CD" w:rsidP="002317CD">
            <w:pPr>
              <w:tabs>
                <w:tab w:val="left" w:pos="708"/>
                <w:tab w:val="left" w:pos="3980"/>
              </w:tabs>
              <w:rPr>
                <w:b/>
                <w:szCs w:val="20"/>
              </w:rPr>
            </w:pPr>
          </w:p>
        </w:tc>
        <w:tc>
          <w:tcPr>
            <w:tcW w:w="2028" w:type="dxa"/>
          </w:tcPr>
          <w:p w:rsidR="002317CD" w:rsidRPr="002317CD" w:rsidRDefault="002317CD" w:rsidP="002317CD">
            <w:pPr>
              <w:tabs>
                <w:tab w:val="left" w:pos="708"/>
                <w:tab w:val="left" w:pos="3980"/>
              </w:tabs>
              <w:rPr>
                <w:b/>
                <w:szCs w:val="20"/>
              </w:rPr>
            </w:pPr>
          </w:p>
        </w:tc>
        <w:tc>
          <w:tcPr>
            <w:tcW w:w="2028" w:type="dxa"/>
          </w:tcPr>
          <w:p w:rsidR="002317CD" w:rsidRPr="002317CD" w:rsidRDefault="002317CD" w:rsidP="002317CD">
            <w:pPr>
              <w:tabs>
                <w:tab w:val="left" w:pos="708"/>
                <w:tab w:val="left" w:pos="3980"/>
              </w:tabs>
              <w:rPr>
                <w:b/>
                <w:szCs w:val="20"/>
              </w:rPr>
            </w:pPr>
          </w:p>
        </w:tc>
      </w:tr>
    </w:tbl>
    <w:p w:rsidR="002317CD" w:rsidRPr="002317CD" w:rsidRDefault="002317CD" w:rsidP="002317CD">
      <w:pPr>
        <w:tabs>
          <w:tab w:val="left" w:pos="708"/>
          <w:tab w:val="left" w:pos="3980"/>
        </w:tabs>
        <w:ind w:firstLine="567"/>
        <w:jc w:val="both"/>
        <w:rPr>
          <w:b/>
          <w:szCs w:val="20"/>
        </w:rPr>
      </w:pPr>
    </w:p>
    <w:p w:rsidR="002317CD" w:rsidRPr="002317CD" w:rsidRDefault="002317CD" w:rsidP="002317CD">
      <w:pPr>
        <w:tabs>
          <w:tab w:val="left" w:pos="708"/>
          <w:tab w:val="left" w:pos="3980"/>
        </w:tabs>
        <w:ind w:firstLine="567"/>
        <w:jc w:val="both"/>
        <w:rPr>
          <w:b/>
          <w:szCs w:val="20"/>
        </w:rPr>
      </w:pPr>
      <w:r w:rsidRPr="002317CD">
        <w:rPr>
          <w:b/>
          <w:szCs w:val="20"/>
        </w:rPr>
        <w:t xml:space="preserve">Задание 3. </w:t>
      </w:r>
    </w:p>
    <w:p w:rsidR="002317CD" w:rsidRPr="002317CD" w:rsidRDefault="002317CD" w:rsidP="002317CD">
      <w:pPr>
        <w:tabs>
          <w:tab w:val="left" w:pos="708"/>
          <w:tab w:val="left" w:pos="3980"/>
        </w:tabs>
        <w:ind w:firstLine="567"/>
        <w:jc w:val="both"/>
        <w:rPr>
          <w:i/>
          <w:szCs w:val="20"/>
        </w:rPr>
      </w:pPr>
      <w:r w:rsidRPr="002317CD">
        <w:rPr>
          <w:i/>
          <w:szCs w:val="20"/>
        </w:rPr>
        <w:t xml:space="preserve">Выберите наиболее верный вариант ответа и запишите аргументы, обосновывающие выбор ответа. </w:t>
      </w:r>
    </w:p>
    <w:p w:rsidR="002317CD" w:rsidRPr="002317CD" w:rsidRDefault="002317CD" w:rsidP="002317CD">
      <w:pPr>
        <w:tabs>
          <w:tab w:val="left" w:pos="708"/>
          <w:tab w:val="left" w:pos="3980"/>
        </w:tabs>
        <w:ind w:firstLine="567"/>
        <w:rPr>
          <w:bCs/>
          <w:szCs w:val="20"/>
        </w:rPr>
      </w:pPr>
      <w:r w:rsidRPr="002317CD">
        <w:rPr>
          <w:bCs/>
          <w:szCs w:val="20"/>
        </w:rPr>
        <w:t>Какой из следующих типов планирования ориентирован на самый краткосрочный период?</w:t>
      </w:r>
    </w:p>
    <w:p w:rsidR="002317CD" w:rsidRPr="002317CD" w:rsidRDefault="002317CD" w:rsidP="00B255CB">
      <w:pPr>
        <w:numPr>
          <w:ilvl w:val="0"/>
          <w:numId w:val="37"/>
        </w:numPr>
        <w:tabs>
          <w:tab w:val="left" w:pos="708"/>
          <w:tab w:val="left" w:pos="993"/>
        </w:tabs>
        <w:spacing w:after="200" w:line="276" w:lineRule="auto"/>
        <w:ind w:left="0" w:firstLine="567"/>
        <w:contextualSpacing/>
        <w:rPr>
          <w:bCs/>
          <w:szCs w:val="20"/>
        </w:rPr>
      </w:pPr>
      <w:r w:rsidRPr="002317CD">
        <w:rPr>
          <w:bCs/>
          <w:szCs w:val="20"/>
        </w:rPr>
        <w:t>Стратегическое планирование</w:t>
      </w:r>
    </w:p>
    <w:p w:rsidR="002317CD" w:rsidRPr="002317CD" w:rsidRDefault="002317CD" w:rsidP="00B255CB">
      <w:pPr>
        <w:numPr>
          <w:ilvl w:val="0"/>
          <w:numId w:val="37"/>
        </w:numPr>
        <w:tabs>
          <w:tab w:val="left" w:pos="708"/>
          <w:tab w:val="left" w:pos="993"/>
        </w:tabs>
        <w:spacing w:after="200" w:line="276" w:lineRule="auto"/>
        <w:ind w:left="0" w:firstLine="567"/>
        <w:contextualSpacing/>
        <w:rPr>
          <w:bCs/>
          <w:szCs w:val="20"/>
        </w:rPr>
      </w:pPr>
      <w:r w:rsidRPr="002317CD">
        <w:rPr>
          <w:bCs/>
          <w:szCs w:val="20"/>
        </w:rPr>
        <w:t>Тактическое планирование</w:t>
      </w:r>
    </w:p>
    <w:p w:rsidR="002317CD" w:rsidRPr="002317CD" w:rsidRDefault="002317CD" w:rsidP="00B255CB">
      <w:pPr>
        <w:numPr>
          <w:ilvl w:val="0"/>
          <w:numId w:val="37"/>
        </w:numPr>
        <w:tabs>
          <w:tab w:val="left" w:pos="708"/>
          <w:tab w:val="left" w:pos="993"/>
        </w:tabs>
        <w:spacing w:after="200" w:line="276" w:lineRule="auto"/>
        <w:ind w:left="0" w:firstLine="567"/>
        <w:contextualSpacing/>
        <w:rPr>
          <w:bCs/>
          <w:szCs w:val="20"/>
        </w:rPr>
      </w:pPr>
      <w:r w:rsidRPr="002317CD">
        <w:rPr>
          <w:bCs/>
          <w:szCs w:val="20"/>
        </w:rPr>
        <w:t>Оперативное планирование</w:t>
      </w:r>
    </w:p>
    <w:p w:rsidR="002317CD" w:rsidRPr="002317CD" w:rsidRDefault="002317CD" w:rsidP="00B255CB">
      <w:pPr>
        <w:numPr>
          <w:ilvl w:val="0"/>
          <w:numId w:val="37"/>
        </w:numPr>
        <w:tabs>
          <w:tab w:val="left" w:pos="708"/>
          <w:tab w:val="left" w:pos="993"/>
        </w:tabs>
        <w:spacing w:after="200" w:line="276" w:lineRule="auto"/>
        <w:ind w:left="0" w:firstLine="567"/>
        <w:contextualSpacing/>
        <w:rPr>
          <w:bCs/>
          <w:szCs w:val="20"/>
        </w:rPr>
      </w:pPr>
      <w:r w:rsidRPr="002317CD">
        <w:rPr>
          <w:bCs/>
          <w:szCs w:val="20"/>
        </w:rPr>
        <w:t>Финансовое планирование</w:t>
      </w:r>
    </w:p>
    <w:p w:rsidR="002317CD" w:rsidRPr="002317CD" w:rsidRDefault="002317CD" w:rsidP="002317CD">
      <w:pPr>
        <w:tabs>
          <w:tab w:val="left" w:pos="708"/>
          <w:tab w:val="left" w:pos="3980"/>
        </w:tabs>
        <w:ind w:firstLine="567"/>
        <w:rPr>
          <w:szCs w:val="20"/>
        </w:rPr>
      </w:pPr>
    </w:p>
    <w:p w:rsidR="002317CD" w:rsidRPr="002317CD" w:rsidRDefault="002317CD" w:rsidP="002317CD">
      <w:pPr>
        <w:tabs>
          <w:tab w:val="left" w:pos="708"/>
          <w:tab w:val="left" w:pos="3980"/>
        </w:tabs>
        <w:ind w:firstLine="567"/>
        <w:rPr>
          <w:szCs w:val="20"/>
        </w:rPr>
      </w:pPr>
      <w:r w:rsidRPr="002317CD">
        <w:rPr>
          <w:szCs w:val="20"/>
        </w:rPr>
        <w:t xml:space="preserve">Ответ: </w:t>
      </w:r>
    </w:p>
    <w:p w:rsidR="002317CD" w:rsidRPr="002317CD" w:rsidRDefault="002317CD" w:rsidP="002317CD">
      <w:pPr>
        <w:tabs>
          <w:tab w:val="left" w:pos="708"/>
          <w:tab w:val="left" w:pos="3980"/>
        </w:tabs>
        <w:ind w:firstLine="567"/>
        <w:jc w:val="both"/>
        <w:rPr>
          <w:szCs w:val="20"/>
        </w:rPr>
      </w:pPr>
      <w:r w:rsidRPr="002317CD">
        <w:rPr>
          <w:szCs w:val="20"/>
        </w:rPr>
        <w:t xml:space="preserve">Обоснование: </w:t>
      </w:r>
    </w:p>
    <w:p w:rsidR="002317CD" w:rsidRPr="002317CD" w:rsidRDefault="002317CD" w:rsidP="002317CD">
      <w:pPr>
        <w:tabs>
          <w:tab w:val="left" w:pos="708"/>
          <w:tab w:val="left" w:pos="3980"/>
        </w:tabs>
        <w:rPr>
          <w:b/>
          <w:szCs w:val="20"/>
        </w:rPr>
      </w:pPr>
    </w:p>
    <w:p w:rsidR="002317CD" w:rsidRPr="002317CD" w:rsidRDefault="002317CD" w:rsidP="002317CD">
      <w:pPr>
        <w:tabs>
          <w:tab w:val="left" w:pos="708"/>
          <w:tab w:val="left" w:pos="3980"/>
        </w:tabs>
        <w:ind w:firstLine="567"/>
        <w:jc w:val="both"/>
        <w:rPr>
          <w:b/>
          <w:szCs w:val="20"/>
        </w:rPr>
      </w:pPr>
      <w:r w:rsidRPr="002317CD">
        <w:rPr>
          <w:b/>
          <w:szCs w:val="20"/>
        </w:rPr>
        <w:t>Задание 4.</w:t>
      </w:r>
    </w:p>
    <w:p w:rsidR="002317CD" w:rsidRPr="002317CD" w:rsidRDefault="002317CD" w:rsidP="002317CD">
      <w:pPr>
        <w:tabs>
          <w:tab w:val="left" w:pos="708"/>
          <w:tab w:val="left" w:pos="3980"/>
        </w:tabs>
        <w:ind w:firstLine="567"/>
        <w:rPr>
          <w:i/>
          <w:szCs w:val="20"/>
        </w:rPr>
      </w:pPr>
      <w:r w:rsidRPr="002317CD">
        <w:rPr>
          <w:i/>
          <w:szCs w:val="20"/>
        </w:rPr>
        <w:t>Выберите все подходящие варианты ответа и предоставьте развернутое обоснование вашего выбора.</w:t>
      </w:r>
    </w:p>
    <w:p w:rsidR="002317CD" w:rsidRPr="002317CD" w:rsidRDefault="002317CD" w:rsidP="002317CD">
      <w:pPr>
        <w:tabs>
          <w:tab w:val="left" w:pos="708"/>
          <w:tab w:val="left" w:pos="3980"/>
        </w:tabs>
        <w:ind w:firstLine="567"/>
        <w:rPr>
          <w:bCs/>
          <w:szCs w:val="20"/>
        </w:rPr>
      </w:pPr>
      <w:r w:rsidRPr="002317CD">
        <w:rPr>
          <w:bCs/>
          <w:szCs w:val="20"/>
        </w:rPr>
        <w:t>Какие из перечисленных утверждений верны в отношении стратегического планирования?</w:t>
      </w:r>
    </w:p>
    <w:p w:rsidR="002317CD" w:rsidRPr="002317CD" w:rsidRDefault="002317CD" w:rsidP="00B255CB">
      <w:pPr>
        <w:numPr>
          <w:ilvl w:val="0"/>
          <w:numId w:val="38"/>
        </w:numPr>
        <w:tabs>
          <w:tab w:val="left" w:pos="708"/>
          <w:tab w:val="left" w:pos="1134"/>
        </w:tabs>
        <w:spacing w:after="200" w:line="276" w:lineRule="auto"/>
        <w:ind w:left="0" w:firstLine="567"/>
        <w:contextualSpacing/>
        <w:rPr>
          <w:bCs/>
          <w:szCs w:val="20"/>
        </w:rPr>
      </w:pPr>
      <w:r w:rsidRPr="002317CD">
        <w:rPr>
          <w:bCs/>
          <w:szCs w:val="20"/>
        </w:rPr>
        <w:t>Ориентировано на долгосрочную перспективу</w:t>
      </w:r>
    </w:p>
    <w:p w:rsidR="002317CD" w:rsidRPr="002317CD" w:rsidRDefault="002317CD" w:rsidP="00B255CB">
      <w:pPr>
        <w:numPr>
          <w:ilvl w:val="0"/>
          <w:numId w:val="38"/>
        </w:numPr>
        <w:tabs>
          <w:tab w:val="left" w:pos="708"/>
          <w:tab w:val="left" w:pos="1134"/>
        </w:tabs>
        <w:spacing w:after="200" w:line="276" w:lineRule="auto"/>
        <w:ind w:left="0" w:firstLine="567"/>
        <w:contextualSpacing/>
        <w:rPr>
          <w:bCs/>
          <w:szCs w:val="20"/>
        </w:rPr>
      </w:pPr>
      <w:r w:rsidRPr="002317CD">
        <w:rPr>
          <w:bCs/>
          <w:szCs w:val="20"/>
        </w:rPr>
        <w:t>Определяет ежедневные задачи сотрудников</w:t>
      </w:r>
    </w:p>
    <w:p w:rsidR="002317CD" w:rsidRPr="002317CD" w:rsidRDefault="002317CD" w:rsidP="00B255CB">
      <w:pPr>
        <w:numPr>
          <w:ilvl w:val="0"/>
          <w:numId w:val="38"/>
        </w:numPr>
        <w:tabs>
          <w:tab w:val="left" w:pos="708"/>
          <w:tab w:val="left" w:pos="1134"/>
        </w:tabs>
        <w:spacing w:after="200" w:line="276" w:lineRule="auto"/>
        <w:ind w:left="0" w:firstLine="567"/>
        <w:contextualSpacing/>
        <w:rPr>
          <w:bCs/>
          <w:szCs w:val="20"/>
        </w:rPr>
      </w:pPr>
      <w:r w:rsidRPr="002317CD">
        <w:rPr>
          <w:bCs/>
          <w:szCs w:val="20"/>
        </w:rPr>
        <w:t>Предполагает разработку конкретных планов и графиков</w:t>
      </w:r>
    </w:p>
    <w:p w:rsidR="002317CD" w:rsidRPr="002317CD" w:rsidRDefault="002317CD" w:rsidP="00B255CB">
      <w:pPr>
        <w:numPr>
          <w:ilvl w:val="0"/>
          <w:numId w:val="38"/>
        </w:numPr>
        <w:tabs>
          <w:tab w:val="left" w:pos="708"/>
          <w:tab w:val="left" w:pos="1134"/>
        </w:tabs>
        <w:spacing w:after="200" w:line="276" w:lineRule="auto"/>
        <w:ind w:left="0" w:firstLine="567"/>
        <w:contextualSpacing/>
        <w:rPr>
          <w:bCs/>
          <w:szCs w:val="20"/>
        </w:rPr>
      </w:pPr>
      <w:r w:rsidRPr="002317CD">
        <w:rPr>
          <w:bCs/>
          <w:szCs w:val="20"/>
        </w:rPr>
        <w:t>Фокусируется на определении общих целей организации</w:t>
      </w:r>
    </w:p>
    <w:p w:rsidR="002317CD" w:rsidRPr="002317CD" w:rsidRDefault="002317CD" w:rsidP="00B255CB">
      <w:pPr>
        <w:numPr>
          <w:ilvl w:val="0"/>
          <w:numId w:val="38"/>
        </w:numPr>
        <w:tabs>
          <w:tab w:val="left" w:pos="708"/>
          <w:tab w:val="left" w:pos="1134"/>
        </w:tabs>
        <w:spacing w:after="200" w:line="276" w:lineRule="auto"/>
        <w:ind w:left="0" w:firstLine="567"/>
        <w:contextualSpacing/>
        <w:rPr>
          <w:bCs/>
          <w:szCs w:val="20"/>
        </w:rPr>
      </w:pPr>
      <w:r w:rsidRPr="002317CD">
        <w:rPr>
          <w:bCs/>
          <w:szCs w:val="20"/>
        </w:rPr>
        <w:t>Используется для контроля текущей деятельности подразделений</w:t>
      </w:r>
    </w:p>
    <w:p w:rsidR="002317CD" w:rsidRPr="002317CD" w:rsidRDefault="002317CD" w:rsidP="002317CD">
      <w:pPr>
        <w:tabs>
          <w:tab w:val="left" w:pos="708"/>
          <w:tab w:val="left" w:pos="3980"/>
        </w:tabs>
        <w:ind w:firstLine="567"/>
        <w:rPr>
          <w:szCs w:val="20"/>
        </w:rPr>
      </w:pPr>
    </w:p>
    <w:p w:rsidR="002317CD" w:rsidRPr="002317CD" w:rsidRDefault="002317CD" w:rsidP="002317CD">
      <w:pPr>
        <w:tabs>
          <w:tab w:val="left" w:pos="708"/>
          <w:tab w:val="left" w:pos="3980"/>
        </w:tabs>
        <w:ind w:firstLine="567"/>
        <w:rPr>
          <w:szCs w:val="20"/>
        </w:rPr>
      </w:pPr>
      <w:r w:rsidRPr="002317CD">
        <w:rPr>
          <w:szCs w:val="20"/>
        </w:rPr>
        <w:t xml:space="preserve">Ответ: </w:t>
      </w:r>
    </w:p>
    <w:p w:rsidR="002317CD" w:rsidRPr="002317CD" w:rsidRDefault="002317CD" w:rsidP="002317CD">
      <w:pPr>
        <w:tabs>
          <w:tab w:val="left" w:pos="708"/>
          <w:tab w:val="left" w:pos="3980"/>
        </w:tabs>
        <w:ind w:firstLine="567"/>
        <w:jc w:val="both"/>
        <w:rPr>
          <w:szCs w:val="20"/>
        </w:rPr>
      </w:pPr>
      <w:r w:rsidRPr="002317CD">
        <w:rPr>
          <w:szCs w:val="20"/>
        </w:rPr>
        <w:t xml:space="preserve">Обоснование: </w:t>
      </w:r>
    </w:p>
    <w:p w:rsidR="002317CD" w:rsidRPr="002317CD" w:rsidRDefault="002317CD" w:rsidP="002317CD">
      <w:pPr>
        <w:tabs>
          <w:tab w:val="left" w:pos="708"/>
          <w:tab w:val="left" w:pos="3980"/>
        </w:tabs>
        <w:rPr>
          <w:b/>
          <w:szCs w:val="20"/>
        </w:rPr>
      </w:pPr>
    </w:p>
    <w:p w:rsidR="002317CD" w:rsidRPr="002317CD" w:rsidRDefault="002317CD" w:rsidP="002317CD">
      <w:pPr>
        <w:tabs>
          <w:tab w:val="left" w:pos="462"/>
          <w:tab w:val="left" w:pos="3980"/>
        </w:tabs>
        <w:ind w:left="720" w:hanging="153"/>
        <w:rPr>
          <w:b/>
          <w:szCs w:val="20"/>
        </w:rPr>
      </w:pPr>
      <w:r w:rsidRPr="002317CD">
        <w:rPr>
          <w:b/>
          <w:szCs w:val="20"/>
        </w:rPr>
        <w:t xml:space="preserve">Задание 5. </w:t>
      </w:r>
    </w:p>
    <w:p w:rsidR="002317CD" w:rsidRPr="002317CD" w:rsidRDefault="002317CD" w:rsidP="002317CD">
      <w:pPr>
        <w:tabs>
          <w:tab w:val="left" w:pos="462"/>
          <w:tab w:val="left" w:pos="3980"/>
        </w:tabs>
        <w:ind w:firstLine="567"/>
        <w:rPr>
          <w:i/>
          <w:szCs w:val="20"/>
        </w:rPr>
      </w:pPr>
      <w:r w:rsidRPr="002317CD">
        <w:rPr>
          <w:i/>
          <w:szCs w:val="20"/>
        </w:rPr>
        <w:t>Внимательно прочитайте вопрос, запишите ответ.</w:t>
      </w:r>
    </w:p>
    <w:p w:rsidR="002317CD" w:rsidRPr="002317CD" w:rsidRDefault="002317CD" w:rsidP="002317CD">
      <w:pPr>
        <w:spacing w:line="276" w:lineRule="auto"/>
        <w:ind w:firstLine="567"/>
        <w:jc w:val="both"/>
        <w:rPr>
          <w:szCs w:val="20"/>
        </w:rPr>
      </w:pPr>
      <w:r w:rsidRPr="002317CD">
        <w:rPr>
          <w:bCs/>
          <w:szCs w:val="20"/>
        </w:rPr>
        <w:t>Что такое бюджет, и какую информацию он должен содержать?</w:t>
      </w:r>
    </w:p>
    <w:p w:rsidR="002317CD" w:rsidRPr="002317CD" w:rsidRDefault="002317CD" w:rsidP="002317CD">
      <w:pPr>
        <w:spacing w:line="276" w:lineRule="auto"/>
        <w:ind w:firstLine="567"/>
        <w:rPr>
          <w:rFonts w:eastAsiaTheme="minorHAnsi"/>
          <w:lang w:eastAsia="en-US"/>
        </w:rPr>
      </w:pPr>
    </w:p>
    <w:p w:rsidR="002317CD" w:rsidRPr="002317CD" w:rsidRDefault="002317CD" w:rsidP="002317CD">
      <w:pPr>
        <w:spacing w:line="276" w:lineRule="auto"/>
        <w:ind w:firstLine="567"/>
        <w:rPr>
          <w:rFonts w:eastAsiaTheme="minorHAnsi"/>
          <w:lang w:eastAsia="en-US"/>
        </w:rPr>
      </w:pPr>
      <w:r w:rsidRPr="002317CD">
        <w:rPr>
          <w:rFonts w:eastAsiaTheme="minorHAnsi"/>
          <w:lang w:eastAsia="en-US"/>
        </w:rPr>
        <w:t>Ответ:</w:t>
      </w:r>
      <w:r w:rsidRPr="002317CD">
        <w:rPr>
          <w:szCs w:val="20"/>
        </w:rPr>
        <w:t xml:space="preserve"> </w:t>
      </w:r>
    </w:p>
    <w:p w:rsidR="002317CD" w:rsidRPr="002317CD" w:rsidRDefault="002317CD" w:rsidP="002317CD">
      <w:pPr>
        <w:spacing w:line="276" w:lineRule="auto"/>
        <w:ind w:firstLine="567"/>
        <w:rPr>
          <w:rFonts w:eastAsiaTheme="minorHAnsi"/>
          <w:lang w:eastAsia="en-US"/>
        </w:rPr>
      </w:pPr>
    </w:p>
    <w:p w:rsidR="002317CD" w:rsidRPr="002317CD" w:rsidRDefault="002317CD" w:rsidP="002317CD">
      <w:pPr>
        <w:ind w:firstLine="567"/>
        <w:jc w:val="both"/>
        <w:rPr>
          <w:b/>
          <w:szCs w:val="20"/>
        </w:rPr>
      </w:pPr>
      <w:r w:rsidRPr="002317CD">
        <w:rPr>
          <w:b/>
          <w:szCs w:val="20"/>
        </w:rPr>
        <w:t>Задание 6.</w:t>
      </w:r>
    </w:p>
    <w:p w:rsidR="002317CD" w:rsidRPr="002317CD" w:rsidRDefault="002317CD" w:rsidP="002317CD">
      <w:pPr>
        <w:ind w:firstLine="567"/>
        <w:jc w:val="both"/>
        <w:rPr>
          <w:i/>
          <w:szCs w:val="20"/>
        </w:rPr>
      </w:pPr>
      <w:r w:rsidRPr="002317CD">
        <w:rPr>
          <w:i/>
          <w:szCs w:val="20"/>
        </w:rPr>
        <w:t xml:space="preserve">Установите соответствие. Запишите в ответ буквы, соответствующие цифрам. </w:t>
      </w:r>
    </w:p>
    <w:tbl>
      <w:tblPr>
        <w:tblStyle w:val="53"/>
        <w:tblW w:w="9606" w:type="dxa"/>
        <w:tblLayout w:type="fixed"/>
        <w:tblLook w:val="04A0" w:firstRow="1" w:lastRow="0" w:firstColumn="1" w:lastColumn="0" w:noHBand="0" w:noVBand="1"/>
      </w:tblPr>
      <w:tblGrid>
        <w:gridCol w:w="3794"/>
        <w:gridCol w:w="5812"/>
      </w:tblGrid>
      <w:tr w:rsidR="002317CD" w:rsidRPr="002317CD" w:rsidTr="002317CD">
        <w:tc>
          <w:tcPr>
            <w:tcW w:w="3794" w:type="dxa"/>
          </w:tcPr>
          <w:p w:rsidR="002317CD" w:rsidRPr="002317CD" w:rsidRDefault="002317CD" w:rsidP="002317CD">
            <w:pPr>
              <w:jc w:val="center"/>
              <w:rPr>
                <w:szCs w:val="20"/>
              </w:rPr>
            </w:pPr>
            <w:r w:rsidRPr="002317CD">
              <w:rPr>
                <w:bCs/>
                <w:szCs w:val="20"/>
              </w:rPr>
              <w:t>Методы</w:t>
            </w:r>
          </w:p>
        </w:tc>
        <w:tc>
          <w:tcPr>
            <w:tcW w:w="5812" w:type="dxa"/>
          </w:tcPr>
          <w:p w:rsidR="002317CD" w:rsidRPr="002317CD" w:rsidRDefault="002317CD" w:rsidP="002317CD">
            <w:pPr>
              <w:jc w:val="center"/>
              <w:rPr>
                <w:szCs w:val="20"/>
              </w:rPr>
            </w:pPr>
            <w:r w:rsidRPr="002317CD">
              <w:rPr>
                <w:bCs/>
                <w:szCs w:val="20"/>
              </w:rPr>
              <w:t>Области применения</w:t>
            </w:r>
          </w:p>
        </w:tc>
      </w:tr>
      <w:tr w:rsidR="002317CD" w:rsidRPr="002317CD" w:rsidTr="002317CD">
        <w:trPr>
          <w:trHeight w:val="573"/>
        </w:trPr>
        <w:tc>
          <w:tcPr>
            <w:tcW w:w="3794" w:type="dxa"/>
          </w:tcPr>
          <w:p w:rsidR="002317CD" w:rsidRPr="002317CD" w:rsidRDefault="002317CD" w:rsidP="002317CD">
            <w:pPr>
              <w:numPr>
                <w:ilvl w:val="0"/>
                <w:numId w:val="39"/>
              </w:numPr>
              <w:tabs>
                <w:tab w:val="left" w:pos="3980"/>
              </w:tabs>
              <w:ind w:left="284"/>
              <w:rPr>
                <w:szCs w:val="20"/>
              </w:rPr>
            </w:pPr>
            <w:r w:rsidRPr="002317CD">
              <w:rPr>
                <w:szCs w:val="20"/>
              </w:rPr>
              <w:t>SWOT-анализ</w:t>
            </w:r>
          </w:p>
        </w:tc>
        <w:tc>
          <w:tcPr>
            <w:tcW w:w="5812" w:type="dxa"/>
          </w:tcPr>
          <w:p w:rsidR="002317CD" w:rsidRPr="002317CD" w:rsidRDefault="002317CD" w:rsidP="002317CD">
            <w:pPr>
              <w:tabs>
                <w:tab w:val="left" w:pos="708"/>
                <w:tab w:val="left" w:pos="3980"/>
              </w:tabs>
              <w:rPr>
                <w:szCs w:val="20"/>
              </w:rPr>
            </w:pPr>
            <w:r w:rsidRPr="002317CD">
              <w:rPr>
                <w:szCs w:val="20"/>
              </w:rPr>
              <w:t xml:space="preserve">A. Графическое представление задач проекта и их сроков выполнения. </w:t>
            </w:r>
          </w:p>
        </w:tc>
      </w:tr>
      <w:tr w:rsidR="002317CD" w:rsidRPr="002317CD" w:rsidTr="002317CD">
        <w:trPr>
          <w:trHeight w:val="70"/>
        </w:trPr>
        <w:tc>
          <w:tcPr>
            <w:tcW w:w="3794" w:type="dxa"/>
          </w:tcPr>
          <w:p w:rsidR="002317CD" w:rsidRPr="002317CD" w:rsidRDefault="002317CD" w:rsidP="002317CD">
            <w:pPr>
              <w:numPr>
                <w:ilvl w:val="0"/>
                <w:numId w:val="39"/>
              </w:numPr>
              <w:tabs>
                <w:tab w:val="left" w:pos="3980"/>
              </w:tabs>
              <w:ind w:left="284"/>
              <w:rPr>
                <w:szCs w:val="20"/>
              </w:rPr>
            </w:pPr>
            <w:r w:rsidRPr="002317CD">
              <w:rPr>
                <w:szCs w:val="20"/>
              </w:rPr>
              <w:t xml:space="preserve">Диаграмма </w:t>
            </w:r>
            <w:proofErr w:type="spellStart"/>
            <w:r w:rsidRPr="002317CD">
              <w:rPr>
                <w:szCs w:val="20"/>
              </w:rPr>
              <w:t>Ганта</w:t>
            </w:r>
            <w:proofErr w:type="spellEnd"/>
          </w:p>
        </w:tc>
        <w:tc>
          <w:tcPr>
            <w:tcW w:w="5812" w:type="dxa"/>
          </w:tcPr>
          <w:p w:rsidR="002317CD" w:rsidRPr="002317CD" w:rsidRDefault="002317CD" w:rsidP="002317CD">
            <w:pPr>
              <w:tabs>
                <w:tab w:val="left" w:pos="708"/>
                <w:tab w:val="left" w:pos="3980"/>
              </w:tabs>
              <w:rPr>
                <w:szCs w:val="20"/>
              </w:rPr>
            </w:pPr>
            <w:r w:rsidRPr="002317CD">
              <w:rPr>
                <w:szCs w:val="20"/>
              </w:rPr>
              <w:t xml:space="preserve">Б. Исследование сильных и слабых сторон организации, а также возможностей и угроз внешней среды. </w:t>
            </w:r>
          </w:p>
        </w:tc>
      </w:tr>
      <w:tr w:rsidR="002317CD" w:rsidRPr="002317CD" w:rsidTr="002317CD">
        <w:trPr>
          <w:trHeight w:val="70"/>
        </w:trPr>
        <w:tc>
          <w:tcPr>
            <w:tcW w:w="3794" w:type="dxa"/>
          </w:tcPr>
          <w:p w:rsidR="002317CD" w:rsidRPr="002317CD" w:rsidRDefault="002317CD" w:rsidP="002317CD">
            <w:pPr>
              <w:numPr>
                <w:ilvl w:val="0"/>
                <w:numId w:val="39"/>
              </w:numPr>
              <w:tabs>
                <w:tab w:val="left" w:pos="3980"/>
              </w:tabs>
              <w:ind w:left="284"/>
              <w:rPr>
                <w:szCs w:val="20"/>
              </w:rPr>
            </w:pPr>
            <w:r w:rsidRPr="002317CD">
              <w:rPr>
                <w:szCs w:val="20"/>
              </w:rPr>
              <w:t xml:space="preserve">Метод </w:t>
            </w:r>
            <w:proofErr w:type="spellStart"/>
            <w:r w:rsidRPr="002317CD">
              <w:rPr>
                <w:szCs w:val="20"/>
              </w:rPr>
              <w:t>Дельфи</w:t>
            </w:r>
            <w:proofErr w:type="spellEnd"/>
          </w:p>
        </w:tc>
        <w:tc>
          <w:tcPr>
            <w:tcW w:w="5812" w:type="dxa"/>
          </w:tcPr>
          <w:p w:rsidR="002317CD" w:rsidRPr="002317CD" w:rsidRDefault="002317CD" w:rsidP="002317CD">
            <w:pPr>
              <w:tabs>
                <w:tab w:val="left" w:pos="708"/>
                <w:tab w:val="left" w:pos="3980"/>
              </w:tabs>
              <w:rPr>
                <w:szCs w:val="20"/>
              </w:rPr>
            </w:pPr>
            <w:r w:rsidRPr="002317CD">
              <w:rPr>
                <w:szCs w:val="20"/>
              </w:rPr>
              <w:t xml:space="preserve">В. Экспертная оценка будущих тенденций с помощью многократного анонимного опроса экспертов. </w:t>
            </w:r>
          </w:p>
        </w:tc>
      </w:tr>
      <w:tr w:rsidR="002317CD" w:rsidRPr="002317CD" w:rsidTr="002317CD">
        <w:trPr>
          <w:trHeight w:val="70"/>
        </w:trPr>
        <w:tc>
          <w:tcPr>
            <w:tcW w:w="3794" w:type="dxa"/>
          </w:tcPr>
          <w:p w:rsidR="002317CD" w:rsidRPr="002317CD" w:rsidRDefault="002317CD" w:rsidP="002317CD">
            <w:pPr>
              <w:numPr>
                <w:ilvl w:val="0"/>
                <w:numId w:val="39"/>
              </w:numPr>
              <w:tabs>
                <w:tab w:val="left" w:pos="3980"/>
              </w:tabs>
              <w:ind w:left="284"/>
              <w:rPr>
                <w:szCs w:val="20"/>
              </w:rPr>
            </w:pPr>
            <w:r w:rsidRPr="002317CD">
              <w:rPr>
                <w:szCs w:val="20"/>
              </w:rPr>
              <w:lastRenderedPageBreak/>
              <w:t>Анализ временных рядов</w:t>
            </w:r>
          </w:p>
        </w:tc>
        <w:tc>
          <w:tcPr>
            <w:tcW w:w="5812" w:type="dxa"/>
          </w:tcPr>
          <w:p w:rsidR="002317CD" w:rsidRPr="002317CD" w:rsidRDefault="002317CD" w:rsidP="002317CD">
            <w:pPr>
              <w:tabs>
                <w:tab w:val="left" w:pos="708"/>
                <w:tab w:val="left" w:pos="3980"/>
              </w:tabs>
              <w:rPr>
                <w:szCs w:val="20"/>
              </w:rPr>
            </w:pPr>
            <w:r w:rsidRPr="002317CD">
              <w:rPr>
                <w:szCs w:val="20"/>
              </w:rPr>
              <w:t xml:space="preserve">Г. Разработка нескольких возможных вариантов будущего для подготовки к различным исходам. </w:t>
            </w:r>
          </w:p>
        </w:tc>
      </w:tr>
      <w:tr w:rsidR="002317CD" w:rsidRPr="002317CD" w:rsidTr="002317CD">
        <w:trPr>
          <w:trHeight w:val="70"/>
        </w:trPr>
        <w:tc>
          <w:tcPr>
            <w:tcW w:w="3794" w:type="dxa"/>
          </w:tcPr>
          <w:p w:rsidR="002317CD" w:rsidRPr="002317CD" w:rsidRDefault="002317CD" w:rsidP="002317CD">
            <w:pPr>
              <w:numPr>
                <w:ilvl w:val="0"/>
                <w:numId w:val="39"/>
              </w:numPr>
              <w:ind w:left="284"/>
              <w:contextualSpacing/>
              <w:rPr>
                <w:sz w:val="20"/>
                <w:szCs w:val="20"/>
              </w:rPr>
            </w:pPr>
            <w:r w:rsidRPr="002317CD">
              <w:rPr>
                <w:szCs w:val="20"/>
              </w:rPr>
              <w:t>Сценарное планирование</w:t>
            </w:r>
          </w:p>
        </w:tc>
        <w:tc>
          <w:tcPr>
            <w:tcW w:w="5812" w:type="dxa"/>
          </w:tcPr>
          <w:p w:rsidR="002317CD" w:rsidRPr="002317CD" w:rsidRDefault="002317CD" w:rsidP="002317CD">
            <w:pPr>
              <w:tabs>
                <w:tab w:val="left" w:pos="708"/>
                <w:tab w:val="left" w:pos="3980"/>
              </w:tabs>
              <w:rPr>
                <w:szCs w:val="20"/>
              </w:rPr>
            </w:pPr>
            <w:r w:rsidRPr="002317CD">
              <w:rPr>
                <w:szCs w:val="20"/>
              </w:rPr>
              <w:t>Д. Прогнозирование на основе исторических данных, таких как продажи, цены и т.д.</w:t>
            </w:r>
          </w:p>
        </w:tc>
      </w:tr>
    </w:tbl>
    <w:p w:rsidR="002317CD" w:rsidRPr="002317CD" w:rsidRDefault="002317CD" w:rsidP="002317CD">
      <w:pPr>
        <w:jc w:val="center"/>
        <w:rPr>
          <w:b/>
          <w:szCs w:val="20"/>
        </w:rPr>
      </w:pPr>
    </w:p>
    <w:p w:rsidR="002317CD" w:rsidRPr="002317CD" w:rsidRDefault="002317CD" w:rsidP="002317CD">
      <w:pPr>
        <w:tabs>
          <w:tab w:val="left" w:pos="708"/>
          <w:tab w:val="left" w:pos="3980"/>
        </w:tabs>
        <w:ind w:firstLine="567"/>
        <w:rPr>
          <w:i/>
          <w:szCs w:val="20"/>
        </w:rPr>
      </w:pPr>
      <w:r w:rsidRPr="002317CD">
        <w:rPr>
          <w:i/>
          <w:szCs w:val="20"/>
        </w:rPr>
        <w:t>Запишите выбранные цифры под соответствующими буквами:</w:t>
      </w:r>
    </w:p>
    <w:p w:rsidR="002317CD" w:rsidRPr="002317CD" w:rsidRDefault="002317CD" w:rsidP="002317CD">
      <w:pPr>
        <w:tabs>
          <w:tab w:val="left" w:pos="708"/>
          <w:tab w:val="left" w:pos="3980"/>
        </w:tabs>
        <w:ind w:firstLine="567"/>
        <w:rPr>
          <w:i/>
          <w:szCs w:val="20"/>
        </w:rPr>
      </w:pPr>
    </w:p>
    <w:tbl>
      <w:tblPr>
        <w:tblStyle w:val="53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2268"/>
        <w:gridCol w:w="1842"/>
        <w:gridCol w:w="1842"/>
        <w:gridCol w:w="1842"/>
      </w:tblGrid>
      <w:tr w:rsidR="002317CD" w:rsidRPr="002317CD" w:rsidTr="002317CD">
        <w:tc>
          <w:tcPr>
            <w:tcW w:w="2235" w:type="dxa"/>
          </w:tcPr>
          <w:p w:rsidR="002317CD" w:rsidRPr="002317CD" w:rsidRDefault="002317CD" w:rsidP="002317CD">
            <w:pPr>
              <w:tabs>
                <w:tab w:val="left" w:pos="708"/>
                <w:tab w:val="left" w:pos="3980"/>
              </w:tabs>
              <w:jc w:val="center"/>
              <w:rPr>
                <w:b/>
                <w:szCs w:val="20"/>
              </w:rPr>
            </w:pPr>
            <w:r w:rsidRPr="002317CD">
              <w:rPr>
                <w:b/>
                <w:szCs w:val="20"/>
              </w:rPr>
              <w:t>А</w:t>
            </w:r>
          </w:p>
        </w:tc>
        <w:tc>
          <w:tcPr>
            <w:tcW w:w="2268" w:type="dxa"/>
          </w:tcPr>
          <w:p w:rsidR="002317CD" w:rsidRPr="002317CD" w:rsidRDefault="002317CD" w:rsidP="002317CD">
            <w:pPr>
              <w:tabs>
                <w:tab w:val="left" w:pos="708"/>
                <w:tab w:val="left" w:pos="3980"/>
              </w:tabs>
              <w:jc w:val="center"/>
              <w:rPr>
                <w:b/>
                <w:szCs w:val="20"/>
              </w:rPr>
            </w:pPr>
            <w:r w:rsidRPr="002317CD">
              <w:rPr>
                <w:b/>
                <w:szCs w:val="20"/>
              </w:rPr>
              <w:t>Б</w:t>
            </w:r>
          </w:p>
        </w:tc>
        <w:tc>
          <w:tcPr>
            <w:tcW w:w="1842" w:type="dxa"/>
          </w:tcPr>
          <w:p w:rsidR="002317CD" w:rsidRPr="002317CD" w:rsidRDefault="002317CD" w:rsidP="002317CD">
            <w:pPr>
              <w:tabs>
                <w:tab w:val="left" w:pos="708"/>
                <w:tab w:val="left" w:pos="3980"/>
              </w:tabs>
              <w:jc w:val="center"/>
              <w:rPr>
                <w:b/>
                <w:szCs w:val="20"/>
              </w:rPr>
            </w:pPr>
            <w:r w:rsidRPr="002317CD">
              <w:rPr>
                <w:b/>
                <w:szCs w:val="20"/>
              </w:rPr>
              <w:t>В</w:t>
            </w:r>
          </w:p>
        </w:tc>
        <w:tc>
          <w:tcPr>
            <w:tcW w:w="1842" w:type="dxa"/>
          </w:tcPr>
          <w:p w:rsidR="002317CD" w:rsidRPr="002317CD" w:rsidRDefault="002317CD" w:rsidP="002317CD">
            <w:pPr>
              <w:tabs>
                <w:tab w:val="left" w:pos="708"/>
                <w:tab w:val="left" w:pos="3980"/>
              </w:tabs>
              <w:jc w:val="center"/>
              <w:rPr>
                <w:b/>
                <w:szCs w:val="20"/>
              </w:rPr>
            </w:pPr>
            <w:r w:rsidRPr="002317CD">
              <w:rPr>
                <w:b/>
                <w:szCs w:val="20"/>
              </w:rPr>
              <w:t>Г</w:t>
            </w:r>
          </w:p>
        </w:tc>
        <w:tc>
          <w:tcPr>
            <w:tcW w:w="1842" w:type="dxa"/>
          </w:tcPr>
          <w:p w:rsidR="002317CD" w:rsidRPr="002317CD" w:rsidRDefault="002317CD" w:rsidP="002317CD">
            <w:pPr>
              <w:tabs>
                <w:tab w:val="left" w:pos="708"/>
                <w:tab w:val="left" w:pos="3980"/>
              </w:tabs>
              <w:jc w:val="center"/>
              <w:rPr>
                <w:b/>
                <w:szCs w:val="20"/>
              </w:rPr>
            </w:pPr>
            <w:r w:rsidRPr="002317CD">
              <w:rPr>
                <w:b/>
                <w:szCs w:val="20"/>
              </w:rPr>
              <w:t>Д</w:t>
            </w:r>
          </w:p>
        </w:tc>
      </w:tr>
      <w:tr w:rsidR="002317CD" w:rsidRPr="002317CD" w:rsidTr="002317CD">
        <w:tc>
          <w:tcPr>
            <w:tcW w:w="2235" w:type="dxa"/>
          </w:tcPr>
          <w:p w:rsidR="002317CD" w:rsidRPr="002317CD" w:rsidRDefault="002317CD" w:rsidP="002317CD">
            <w:pPr>
              <w:tabs>
                <w:tab w:val="left" w:pos="708"/>
                <w:tab w:val="left" w:pos="3980"/>
              </w:tabs>
              <w:jc w:val="center"/>
              <w:rPr>
                <w:b/>
                <w:szCs w:val="20"/>
              </w:rPr>
            </w:pPr>
          </w:p>
        </w:tc>
        <w:tc>
          <w:tcPr>
            <w:tcW w:w="2268" w:type="dxa"/>
          </w:tcPr>
          <w:p w:rsidR="002317CD" w:rsidRPr="002317CD" w:rsidRDefault="002317CD" w:rsidP="002317CD">
            <w:pPr>
              <w:tabs>
                <w:tab w:val="left" w:pos="708"/>
                <w:tab w:val="left" w:pos="3980"/>
              </w:tabs>
              <w:jc w:val="center"/>
              <w:rPr>
                <w:b/>
                <w:szCs w:val="20"/>
              </w:rPr>
            </w:pPr>
          </w:p>
        </w:tc>
        <w:tc>
          <w:tcPr>
            <w:tcW w:w="1842" w:type="dxa"/>
          </w:tcPr>
          <w:p w:rsidR="002317CD" w:rsidRPr="002317CD" w:rsidRDefault="002317CD" w:rsidP="002317CD">
            <w:pPr>
              <w:tabs>
                <w:tab w:val="left" w:pos="708"/>
                <w:tab w:val="left" w:pos="3980"/>
              </w:tabs>
              <w:jc w:val="center"/>
              <w:rPr>
                <w:b/>
                <w:szCs w:val="20"/>
              </w:rPr>
            </w:pPr>
          </w:p>
        </w:tc>
        <w:tc>
          <w:tcPr>
            <w:tcW w:w="1842" w:type="dxa"/>
          </w:tcPr>
          <w:p w:rsidR="002317CD" w:rsidRPr="002317CD" w:rsidRDefault="002317CD" w:rsidP="002317CD">
            <w:pPr>
              <w:tabs>
                <w:tab w:val="left" w:pos="708"/>
                <w:tab w:val="left" w:pos="3980"/>
              </w:tabs>
              <w:jc w:val="center"/>
              <w:rPr>
                <w:b/>
                <w:szCs w:val="20"/>
              </w:rPr>
            </w:pPr>
          </w:p>
        </w:tc>
        <w:tc>
          <w:tcPr>
            <w:tcW w:w="1842" w:type="dxa"/>
          </w:tcPr>
          <w:p w:rsidR="002317CD" w:rsidRPr="002317CD" w:rsidRDefault="002317CD" w:rsidP="002317CD">
            <w:pPr>
              <w:tabs>
                <w:tab w:val="left" w:pos="708"/>
                <w:tab w:val="left" w:pos="3980"/>
              </w:tabs>
              <w:jc w:val="center"/>
              <w:rPr>
                <w:b/>
                <w:szCs w:val="20"/>
              </w:rPr>
            </w:pPr>
          </w:p>
        </w:tc>
      </w:tr>
    </w:tbl>
    <w:p w:rsidR="002317CD" w:rsidRPr="002317CD" w:rsidRDefault="002317CD" w:rsidP="002317CD">
      <w:pPr>
        <w:tabs>
          <w:tab w:val="left" w:pos="708"/>
          <w:tab w:val="left" w:pos="3980"/>
        </w:tabs>
        <w:ind w:firstLine="567"/>
        <w:rPr>
          <w:szCs w:val="20"/>
        </w:rPr>
      </w:pPr>
    </w:p>
    <w:p w:rsidR="002317CD" w:rsidRPr="002317CD" w:rsidRDefault="002317CD" w:rsidP="002317CD">
      <w:pPr>
        <w:tabs>
          <w:tab w:val="left" w:pos="709"/>
        </w:tabs>
        <w:ind w:firstLine="567"/>
        <w:jc w:val="both"/>
        <w:rPr>
          <w:b/>
          <w:szCs w:val="20"/>
        </w:rPr>
      </w:pPr>
      <w:r w:rsidRPr="002317CD">
        <w:rPr>
          <w:b/>
          <w:szCs w:val="20"/>
        </w:rPr>
        <w:t>Задание 7.</w:t>
      </w:r>
    </w:p>
    <w:p w:rsidR="002317CD" w:rsidRPr="002317CD" w:rsidRDefault="002317CD" w:rsidP="002317CD">
      <w:pPr>
        <w:tabs>
          <w:tab w:val="left" w:pos="708"/>
          <w:tab w:val="left" w:pos="3980"/>
        </w:tabs>
        <w:rPr>
          <w:i/>
          <w:szCs w:val="20"/>
        </w:rPr>
      </w:pPr>
      <w:r w:rsidRPr="002317CD">
        <w:rPr>
          <w:bCs/>
          <w:i/>
          <w:szCs w:val="20"/>
        </w:rPr>
        <w:t xml:space="preserve">Установите последовательность шагов при проведении </w:t>
      </w:r>
      <w:proofErr w:type="spellStart"/>
      <w:r w:rsidRPr="002317CD">
        <w:rPr>
          <w:bCs/>
          <w:i/>
          <w:szCs w:val="20"/>
        </w:rPr>
        <w:t>стейкхолдер</w:t>
      </w:r>
      <w:proofErr w:type="spellEnd"/>
      <w:r w:rsidRPr="002317CD">
        <w:rPr>
          <w:bCs/>
          <w:i/>
          <w:szCs w:val="20"/>
        </w:rPr>
        <w:t>-анализа:</w:t>
      </w:r>
    </w:p>
    <w:p w:rsidR="002317CD" w:rsidRPr="002317CD" w:rsidRDefault="002317CD" w:rsidP="002317CD">
      <w:pPr>
        <w:tabs>
          <w:tab w:val="left" w:pos="708"/>
          <w:tab w:val="left" w:pos="3980"/>
        </w:tabs>
        <w:rPr>
          <w:szCs w:val="20"/>
        </w:rPr>
      </w:pPr>
      <w:r w:rsidRPr="002317CD">
        <w:rPr>
          <w:szCs w:val="20"/>
        </w:rPr>
        <w:t>Расположите шаги процесса составления бюджета в правильной последовательности:</w:t>
      </w:r>
    </w:p>
    <w:p w:rsidR="002317CD" w:rsidRPr="002317CD" w:rsidRDefault="002317CD" w:rsidP="00B255CB">
      <w:pPr>
        <w:numPr>
          <w:ilvl w:val="0"/>
          <w:numId w:val="31"/>
        </w:numPr>
        <w:tabs>
          <w:tab w:val="clear" w:pos="720"/>
          <w:tab w:val="left" w:pos="708"/>
          <w:tab w:val="left" w:pos="3980"/>
        </w:tabs>
        <w:rPr>
          <w:szCs w:val="20"/>
        </w:rPr>
      </w:pPr>
      <w:r w:rsidRPr="002317CD">
        <w:rPr>
          <w:szCs w:val="20"/>
        </w:rPr>
        <w:t>Оценка результатов и внесение корректировок</w:t>
      </w:r>
    </w:p>
    <w:p w:rsidR="002317CD" w:rsidRPr="002317CD" w:rsidRDefault="002317CD" w:rsidP="00B255CB">
      <w:pPr>
        <w:numPr>
          <w:ilvl w:val="0"/>
          <w:numId w:val="31"/>
        </w:numPr>
        <w:tabs>
          <w:tab w:val="clear" w:pos="720"/>
          <w:tab w:val="left" w:pos="708"/>
          <w:tab w:val="left" w:pos="3980"/>
        </w:tabs>
        <w:rPr>
          <w:szCs w:val="20"/>
        </w:rPr>
      </w:pPr>
      <w:r w:rsidRPr="002317CD">
        <w:rPr>
          <w:szCs w:val="20"/>
        </w:rPr>
        <w:t>Разработка бюджетных показателей и смет</w:t>
      </w:r>
    </w:p>
    <w:p w:rsidR="002317CD" w:rsidRPr="002317CD" w:rsidRDefault="002317CD" w:rsidP="00B255CB">
      <w:pPr>
        <w:numPr>
          <w:ilvl w:val="0"/>
          <w:numId w:val="31"/>
        </w:numPr>
        <w:tabs>
          <w:tab w:val="clear" w:pos="720"/>
          <w:tab w:val="left" w:pos="708"/>
          <w:tab w:val="left" w:pos="3980"/>
        </w:tabs>
        <w:rPr>
          <w:szCs w:val="20"/>
        </w:rPr>
      </w:pPr>
      <w:r w:rsidRPr="002317CD">
        <w:rPr>
          <w:szCs w:val="20"/>
        </w:rPr>
        <w:t>Сбор информации и прогнозирование доходов и расходов</w:t>
      </w:r>
    </w:p>
    <w:p w:rsidR="002317CD" w:rsidRPr="002317CD" w:rsidRDefault="002317CD" w:rsidP="00B255CB">
      <w:pPr>
        <w:numPr>
          <w:ilvl w:val="0"/>
          <w:numId w:val="31"/>
        </w:numPr>
        <w:tabs>
          <w:tab w:val="clear" w:pos="720"/>
          <w:tab w:val="left" w:pos="708"/>
          <w:tab w:val="left" w:pos="3980"/>
        </w:tabs>
        <w:rPr>
          <w:szCs w:val="20"/>
        </w:rPr>
      </w:pPr>
      <w:r w:rsidRPr="002317CD">
        <w:rPr>
          <w:szCs w:val="20"/>
        </w:rPr>
        <w:t>Утверждение бюджета</w:t>
      </w:r>
    </w:p>
    <w:p w:rsidR="002317CD" w:rsidRPr="002317CD" w:rsidRDefault="002317CD" w:rsidP="00B255CB">
      <w:pPr>
        <w:numPr>
          <w:ilvl w:val="0"/>
          <w:numId w:val="31"/>
        </w:numPr>
        <w:tabs>
          <w:tab w:val="clear" w:pos="720"/>
          <w:tab w:val="left" w:pos="708"/>
          <w:tab w:val="left" w:pos="3980"/>
        </w:tabs>
        <w:rPr>
          <w:szCs w:val="20"/>
        </w:rPr>
      </w:pPr>
      <w:r w:rsidRPr="002317CD">
        <w:rPr>
          <w:szCs w:val="20"/>
        </w:rPr>
        <w:t>Внедрение бюджета и контроль его исполнения</w:t>
      </w:r>
    </w:p>
    <w:p w:rsidR="002317CD" w:rsidRPr="002317CD" w:rsidRDefault="002317CD" w:rsidP="002317CD">
      <w:pPr>
        <w:tabs>
          <w:tab w:val="left" w:pos="708"/>
          <w:tab w:val="left" w:pos="3980"/>
        </w:tabs>
        <w:rPr>
          <w:szCs w:val="20"/>
        </w:rPr>
      </w:pPr>
    </w:p>
    <w:p w:rsidR="002317CD" w:rsidRPr="002317CD" w:rsidRDefault="002317CD" w:rsidP="002317CD">
      <w:pPr>
        <w:tabs>
          <w:tab w:val="left" w:pos="708"/>
          <w:tab w:val="left" w:pos="3980"/>
        </w:tabs>
        <w:ind w:firstLine="567"/>
        <w:rPr>
          <w:i/>
          <w:szCs w:val="20"/>
        </w:rPr>
      </w:pPr>
      <w:r w:rsidRPr="002317CD">
        <w:rPr>
          <w:i/>
          <w:szCs w:val="20"/>
        </w:rPr>
        <w:t>Запишите соответствующую последовательность цифр слева направо:</w:t>
      </w:r>
    </w:p>
    <w:tbl>
      <w:tblPr>
        <w:tblStyle w:val="53"/>
        <w:tblW w:w="0" w:type="auto"/>
        <w:tblLayout w:type="fixed"/>
        <w:tblLook w:val="04A0" w:firstRow="1" w:lastRow="0" w:firstColumn="1" w:lastColumn="0" w:noHBand="0" w:noVBand="1"/>
      </w:tblPr>
      <w:tblGrid>
        <w:gridCol w:w="2027"/>
        <w:gridCol w:w="2027"/>
        <w:gridCol w:w="2027"/>
        <w:gridCol w:w="2028"/>
        <w:gridCol w:w="2028"/>
      </w:tblGrid>
      <w:tr w:rsidR="00A0013C" w:rsidRPr="002317CD" w:rsidTr="00D92E75">
        <w:tc>
          <w:tcPr>
            <w:tcW w:w="2027" w:type="dxa"/>
          </w:tcPr>
          <w:p w:rsidR="00A0013C" w:rsidRPr="002317CD" w:rsidRDefault="00A0013C" w:rsidP="002317CD">
            <w:pPr>
              <w:tabs>
                <w:tab w:val="left" w:pos="708"/>
                <w:tab w:val="left" w:pos="3980"/>
              </w:tabs>
              <w:rPr>
                <w:b/>
                <w:szCs w:val="20"/>
              </w:rPr>
            </w:pPr>
          </w:p>
        </w:tc>
        <w:tc>
          <w:tcPr>
            <w:tcW w:w="2027" w:type="dxa"/>
          </w:tcPr>
          <w:p w:rsidR="00A0013C" w:rsidRPr="002317CD" w:rsidRDefault="00A0013C" w:rsidP="002317CD">
            <w:pPr>
              <w:tabs>
                <w:tab w:val="left" w:pos="708"/>
                <w:tab w:val="left" w:pos="3980"/>
              </w:tabs>
              <w:rPr>
                <w:b/>
                <w:szCs w:val="20"/>
              </w:rPr>
            </w:pPr>
          </w:p>
        </w:tc>
        <w:tc>
          <w:tcPr>
            <w:tcW w:w="2027" w:type="dxa"/>
          </w:tcPr>
          <w:p w:rsidR="00A0013C" w:rsidRPr="002317CD" w:rsidRDefault="00A0013C" w:rsidP="002317CD">
            <w:pPr>
              <w:tabs>
                <w:tab w:val="left" w:pos="708"/>
                <w:tab w:val="left" w:pos="3980"/>
              </w:tabs>
              <w:rPr>
                <w:b/>
                <w:szCs w:val="20"/>
              </w:rPr>
            </w:pPr>
          </w:p>
        </w:tc>
        <w:tc>
          <w:tcPr>
            <w:tcW w:w="2028" w:type="dxa"/>
          </w:tcPr>
          <w:p w:rsidR="00A0013C" w:rsidRPr="002317CD" w:rsidRDefault="00A0013C" w:rsidP="002317CD">
            <w:pPr>
              <w:tabs>
                <w:tab w:val="left" w:pos="708"/>
                <w:tab w:val="left" w:pos="3980"/>
              </w:tabs>
              <w:rPr>
                <w:b/>
                <w:szCs w:val="20"/>
              </w:rPr>
            </w:pPr>
          </w:p>
        </w:tc>
        <w:tc>
          <w:tcPr>
            <w:tcW w:w="2028" w:type="dxa"/>
          </w:tcPr>
          <w:p w:rsidR="00A0013C" w:rsidRPr="002317CD" w:rsidRDefault="00A0013C" w:rsidP="002317CD">
            <w:pPr>
              <w:tabs>
                <w:tab w:val="left" w:pos="708"/>
                <w:tab w:val="left" w:pos="3980"/>
              </w:tabs>
              <w:rPr>
                <w:b/>
                <w:szCs w:val="20"/>
              </w:rPr>
            </w:pPr>
          </w:p>
        </w:tc>
      </w:tr>
    </w:tbl>
    <w:p w:rsidR="002317CD" w:rsidRPr="002317CD" w:rsidRDefault="002317CD" w:rsidP="002317CD">
      <w:pPr>
        <w:tabs>
          <w:tab w:val="left" w:pos="708"/>
          <w:tab w:val="left" w:pos="3980"/>
        </w:tabs>
        <w:ind w:firstLine="567"/>
        <w:jc w:val="both"/>
        <w:rPr>
          <w:b/>
          <w:szCs w:val="20"/>
        </w:rPr>
      </w:pPr>
    </w:p>
    <w:p w:rsidR="002317CD" w:rsidRPr="002317CD" w:rsidRDefault="002317CD" w:rsidP="002317CD">
      <w:pPr>
        <w:tabs>
          <w:tab w:val="left" w:pos="708"/>
          <w:tab w:val="left" w:pos="3980"/>
        </w:tabs>
        <w:ind w:firstLine="567"/>
        <w:jc w:val="both"/>
        <w:rPr>
          <w:b/>
          <w:szCs w:val="20"/>
        </w:rPr>
      </w:pPr>
      <w:r w:rsidRPr="002317CD">
        <w:rPr>
          <w:b/>
          <w:szCs w:val="20"/>
        </w:rPr>
        <w:t xml:space="preserve">Задание 8. </w:t>
      </w:r>
    </w:p>
    <w:p w:rsidR="002317CD" w:rsidRPr="002317CD" w:rsidRDefault="002317CD" w:rsidP="002317CD">
      <w:pPr>
        <w:tabs>
          <w:tab w:val="left" w:pos="708"/>
          <w:tab w:val="left" w:pos="3980"/>
        </w:tabs>
        <w:ind w:firstLine="567"/>
        <w:jc w:val="both"/>
        <w:rPr>
          <w:i/>
          <w:szCs w:val="20"/>
        </w:rPr>
      </w:pPr>
      <w:r w:rsidRPr="002317CD">
        <w:rPr>
          <w:i/>
          <w:szCs w:val="20"/>
        </w:rPr>
        <w:t xml:space="preserve">Выберите наиболее верный вариант ответа и запишите аргументы, обосновывающие выбор ответа. </w:t>
      </w:r>
    </w:p>
    <w:p w:rsidR="002317CD" w:rsidRPr="002317CD" w:rsidRDefault="002317CD" w:rsidP="002317CD">
      <w:pPr>
        <w:tabs>
          <w:tab w:val="left" w:pos="708"/>
          <w:tab w:val="left" w:pos="3980"/>
        </w:tabs>
        <w:ind w:firstLine="567"/>
        <w:rPr>
          <w:bCs/>
          <w:szCs w:val="20"/>
        </w:rPr>
      </w:pPr>
      <w:r w:rsidRPr="002317CD">
        <w:rPr>
          <w:bCs/>
          <w:szCs w:val="20"/>
        </w:rPr>
        <w:t>Какой метод прогнозирования использует мнения экспертов для предсказания будущих событий?</w:t>
      </w:r>
    </w:p>
    <w:p w:rsidR="002317CD" w:rsidRPr="002317CD" w:rsidRDefault="002317CD" w:rsidP="00A0013C">
      <w:pPr>
        <w:numPr>
          <w:ilvl w:val="0"/>
          <w:numId w:val="40"/>
        </w:numPr>
        <w:tabs>
          <w:tab w:val="left" w:pos="708"/>
          <w:tab w:val="left" w:pos="851"/>
        </w:tabs>
        <w:spacing w:after="200" w:line="276" w:lineRule="auto"/>
        <w:ind w:left="0" w:firstLine="567"/>
        <w:contextualSpacing/>
        <w:rPr>
          <w:bCs/>
          <w:szCs w:val="20"/>
        </w:rPr>
      </w:pPr>
      <w:r w:rsidRPr="002317CD">
        <w:rPr>
          <w:bCs/>
          <w:szCs w:val="20"/>
        </w:rPr>
        <w:t>Анализ временных рядов</w:t>
      </w:r>
    </w:p>
    <w:p w:rsidR="002317CD" w:rsidRPr="002317CD" w:rsidRDefault="002317CD" w:rsidP="00A0013C">
      <w:pPr>
        <w:numPr>
          <w:ilvl w:val="0"/>
          <w:numId w:val="40"/>
        </w:numPr>
        <w:tabs>
          <w:tab w:val="left" w:pos="708"/>
          <w:tab w:val="left" w:pos="851"/>
        </w:tabs>
        <w:spacing w:after="200" w:line="276" w:lineRule="auto"/>
        <w:ind w:left="0" w:firstLine="567"/>
        <w:contextualSpacing/>
        <w:rPr>
          <w:bCs/>
          <w:szCs w:val="20"/>
        </w:rPr>
      </w:pPr>
      <w:r w:rsidRPr="002317CD">
        <w:rPr>
          <w:bCs/>
          <w:szCs w:val="20"/>
        </w:rPr>
        <w:t xml:space="preserve">Метод </w:t>
      </w:r>
      <w:proofErr w:type="spellStart"/>
      <w:r w:rsidRPr="002317CD">
        <w:rPr>
          <w:bCs/>
          <w:szCs w:val="20"/>
        </w:rPr>
        <w:t>Дельфи</w:t>
      </w:r>
      <w:proofErr w:type="spellEnd"/>
    </w:p>
    <w:p w:rsidR="002317CD" w:rsidRPr="002317CD" w:rsidRDefault="002317CD" w:rsidP="00A0013C">
      <w:pPr>
        <w:numPr>
          <w:ilvl w:val="0"/>
          <w:numId w:val="40"/>
        </w:numPr>
        <w:tabs>
          <w:tab w:val="left" w:pos="708"/>
          <w:tab w:val="left" w:pos="851"/>
        </w:tabs>
        <w:spacing w:after="200" w:line="276" w:lineRule="auto"/>
        <w:ind w:left="0" w:firstLine="567"/>
        <w:contextualSpacing/>
        <w:rPr>
          <w:bCs/>
          <w:szCs w:val="20"/>
        </w:rPr>
      </w:pPr>
      <w:r w:rsidRPr="002317CD">
        <w:rPr>
          <w:bCs/>
          <w:szCs w:val="20"/>
        </w:rPr>
        <w:t>Регрессионный анализ</w:t>
      </w:r>
    </w:p>
    <w:p w:rsidR="002317CD" w:rsidRPr="002317CD" w:rsidRDefault="002317CD" w:rsidP="00A0013C">
      <w:pPr>
        <w:numPr>
          <w:ilvl w:val="0"/>
          <w:numId w:val="40"/>
        </w:numPr>
        <w:tabs>
          <w:tab w:val="left" w:pos="708"/>
          <w:tab w:val="left" w:pos="851"/>
        </w:tabs>
        <w:spacing w:after="200" w:line="276" w:lineRule="auto"/>
        <w:ind w:left="0" w:firstLine="567"/>
        <w:contextualSpacing/>
        <w:rPr>
          <w:bCs/>
          <w:szCs w:val="20"/>
        </w:rPr>
      </w:pPr>
      <w:r w:rsidRPr="002317CD">
        <w:rPr>
          <w:bCs/>
          <w:szCs w:val="20"/>
        </w:rPr>
        <w:t>Сценарное планирование</w:t>
      </w:r>
    </w:p>
    <w:p w:rsidR="002317CD" w:rsidRPr="002317CD" w:rsidRDefault="002317CD" w:rsidP="002317CD">
      <w:pPr>
        <w:tabs>
          <w:tab w:val="left" w:pos="708"/>
          <w:tab w:val="left" w:pos="3980"/>
        </w:tabs>
        <w:ind w:firstLine="567"/>
        <w:rPr>
          <w:szCs w:val="20"/>
        </w:rPr>
      </w:pPr>
    </w:p>
    <w:p w:rsidR="002317CD" w:rsidRPr="002317CD" w:rsidRDefault="002317CD" w:rsidP="002317CD">
      <w:pPr>
        <w:tabs>
          <w:tab w:val="left" w:pos="708"/>
          <w:tab w:val="left" w:pos="3980"/>
        </w:tabs>
        <w:ind w:firstLine="567"/>
        <w:rPr>
          <w:szCs w:val="20"/>
        </w:rPr>
      </w:pPr>
      <w:r w:rsidRPr="002317CD">
        <w:rPr>
          <w:szCs w:val="20"/>
        </w:rPr>
        <w:t xml:space="preserve">Ответ: </w:t>
      </w:r>
    </w:p>
    <w:p w:rsidR="002317CD" w:rsidRPr="002317CD" w:rsidRDefault="002317CD" w:rsidP="002317CD">
      <w:pPr>
        <w:tabs>
          <w:tab w:val="left" w:pos="708"/>
          <w:tab w:val="left" w:pos="3980"/>
        </w:tabs>
        <w:ind w:firstLine="567"/>
        <w:jc w:val="both"/>
        <w:rPr>
          <w:szCs w:val="20"/>
        </w:rPr>
      </w:pPr>
      <w:r w:rsidRPr="002317CD">
        <w:rPr>
          <w:szCs w:val="20"/>
        </w:rPr>
        <w:t xml:space="preserve">Обоснование: </w:t>
      </w:r>
    </w:p>
    <w:p w:rsidR="002317CD" w:rsidRPr="002317CD" w:rsidRDefault="002317CD" w:rsidP="002317CD">
      <w:pPr>
        <w:tabs>
          <w:tab w:val="left" w:pos="708"/>
          <w:tab w:val="left" w:pos="3980"/>
        </w:tabs>
        <w:rPr>
          <w:b/>
          <w:szCs w:val="20"/>
        </w:rPr>
      </w:pPr>
    </w:p>
    <w:p w:rsidR="002317CD" w:rsidRPr="002317CD" w:rsidRDefault="002317CD" w:rsidP="002317CD">
      <w:pPr>
        <w:tabs>
          <w:tab w:val="left" w:pos="708"/>
          <w:tab w:val="left" w:pos="3980"/>
        </w:tabs>
        <w:ind w:firstLine="567"/>
        <w:jc w:val="both"/>
        <w:rPr>
          <w:b/>
          <w:szCs w:val="20"/>
        </w:rPr>
      </w:pPr>
      <w:r w:rsidRPr="002317CD">
        <w:rPr>
          <w:b/>
          <w:szCs w:val="20"/>
        </w:rPr>
        <w:t>Задание 9.</w:t>
      </w:r>
    </w:p>
    <w:p w:rsidR="002317CD" w:rsidRPr="002317CD" w:rsidRDefault="002317CD" w:rsidP="002317CD">
      <w:pPr>
        <w:tabs>
          <w:tab w:val="left" w:pos="708"/>
          <w:tab w:val="left" w:pos="3980"/>
        </w:tabs>
        <w:ind w:firstLine="567"/>
        <w:jc w:val="both"/>
        <w:rPr>
          <w:i/>
          <w:szCs w:val="20"/>
        </w:rPr>
      </w:pPr>
      <w:r w:rsidRPr="002317CD">
        <w:rPr>
          <w:i/>
          <w:szCs w:val="20"/>
        </w:rPr>
        <w:t xml:space="preserve">Прочитайте вопрос, выберите все правильные варианты ответа и запишите аргументы, обосновывающие выбор ответа. </w:t>
      </w:r>
    </w:p>
    <w:p w:rsidR="002317CD" w:rsidRPr="002317CD" w:rsidRDefault="002317CD" w:rsidP="002317CD">
      <w:pPr>
        <w:tabs>
          <w:tab w:val="left" w:pos="708"/>
          <w:tab w:val="left" w:pos="3980"/>
        </w:tabs>
        <w:ind w:firstLine="567"/>
        <w:rPr>
          <w:bCs/>
          <w:szCs w:val="20"/>
        </w:rPr>
      </w:pPr>
      <w:r w:rsidRPr="002317CD">
        <w:rPr>
          <w:bCs/>
          <w:szCs w:val="20"/>
        </w:rPr>
        <w:t>Какие из перечисленных факторов важны при выборе метода прогнозирования?</w:t>
      </w:r>
    </w:p>
    <w:p w:rsidR="002317CD" w:rsidRPr="002317CD" w:rsidRDefault="002317CD" w:rsidP="0073395A">
      <w:pPr>
        <w:numPr>
          <w:ilvl w:val="0"/>
          <w:numId w:val="41"/>
        </w:numPr>
        <w:tabs>
          <w:tab w:val="left" w:pos="0"/>
        </w:tabs>
        <w:spacing w:after="200" w:line="276" w:lineRule="auto"/>
        <w:ind w:left="0" w:firstLine="567"/>
        <w:contextualSpacing/>
        <w:rPr>
          <w:bCs/>
          <w:szCs w:val="20"/>
        </w:rPr>
      </w:pPr>
      <w:r w:rsidRPr="002317CD">
        <w:rPr>
          <w:bCs/>
          <w:szCs w:val="20"/>
        </w:rPr>
        <w:t>Доступность статистических данных</w:t>
      </w:r>
    </w:p>
    <w:p w:rsidR="002317CD" w:rsidRPr="002317CD" w:rsidRDefault="002317CD" w:rsidP="0073395A">
      <w:pPr>
        <w:numPr>
          <w:ilvl w:val="0"/>
          <w:numId w:val="41"/>
        </w:numPr>
        <w:tabs>
          <w:tab w:val="left" w:pos="0"/>
        </w:tabs>
        <w:spacing w:after="200" w:line="276" w:lineRule="auto"/>
        <w:ind w:left="0" w:firstLine="567"/>
        <w:contextualSpacing/>
        <w:rPr>
          <w:bCs/>
          <w:szCs w:val="20"/>
        </w:rPr>
      </w:pPr>
      <w:r w:rsidRPr="002317CD">
        <w:rPr>
          <w:bCs/>
          <w:szCs w:val="20"/>
        </w:rPr>
        <w:t>Внешний вид программного обеспечения для прогнозирования</w:t>
      </w:r>
    </w:p>
    <w:p w:rsidR="002317CD" w:rsidRPr="002317CD" w:rsidRDefault="002317CD" w:rsidP="0073395A">
      <w:pPr>
        <w:numPr>
          <w:ilvl w:val="0"/>
          <w:numId w:val="41"/>
        </w:numPr>
        <w:tabs>
          <w:tab w:val="left" w:pos="0"/>
        </w:tabs>
        <w:spacing w:after="200" w:line="276" w:lineRule="auto"/>
        <w:ind w:left="0" w:firstLine="567"/>
        <w:contextualSpacing/>
        <w:rPr>
          <w:bCs/>
          <w:szCs w:val="20"/>
        </w:rPr>
      </w:pPr>
      <w:r w:rsidRPr="002317CD">
        <w:rPr>
          <w:bCs/>
          <w:szCs w:val="20"/>
        </w:rPr>
        <w:t>Желаемый вид  прогноза</w:t>
      </w:r>
    </w:p>
    <w:p w:rsidR="002317CD" w:rsidRPr="002317CD" w:rsidRDefault="002317CD" w:rsidP="0073395A">
      <w:pPr>
        <w:numPr>
          <w:ilvl w:val="0"/>
          <w:numId w:val="41"/>
        </w:numPr>
        <w:tabs>
          <w:tab w:val="left" w:pos="0"/>
        </w:tabs>
        <w:spacing w:after="200" w:line="276" w:lineRule="auto"/>
        <w:ind w:left="0" w:firstLine="567"/>
        <w:contextualSpacing/>
        <w:rPr>
          <w:bCs/>
          <w:szCs w:val="20"/>
        </w:rPr>
      </w:pPr>
      <w:r w:rsidRPr="002317CD">
        <w:rPr>
          <w:bCs/>
          <w:szCs w:val="20"/>
        </w:rPr>
        <w:t>Квалификация сотрудников отдела маркетинга</w:t>
      </w:r>
    </w:p>
    <w:p w:rsidR="002317CD" w:rsidRPr="002317CD" w:rsidRDefault="002317CD" w:rsidP="0073395A">
      <w:pPr>
        <w:numPr>
          <w:ilvl w:val="0"/>
          <w:numId w:val="41"/>
        </w:numPr>
        <w:tabs>
          <w:tab w:val="left" w:pos="0"/>
        </w:tabs>
        <w:spacing w:after="200" w:line="276" w:lineRule="auto"/>
        <w:ind w:left="0" w:firstLine="567"/>
        <w:contextualSpacing/>
        <w:rPr>
          <w:bCs/>
          <w:szCs w:val="20"/>
        </w:rPr>
      </w:pPr>
      <w:r w:rsidRPr="002317CD">
        <w:rPr>
          <w:bCs/>
          <w:szCs w:val="20"/>
        </w:rPr>
        <w:t>Временной горизонт прогнозирования</w:t>
      </w:r>
    </w:p>
    <w:p w:rsidR="002317CD" w:rsidRPr="002317CD" w:rsidRDefault="002317CD" w:rsidP="002317CD">
      <w:pPr>
        <w:tabs>
          <w:tab w:val="left" w:pos="708"/>
          <w:tab w:val="left" w:pos="3980"/>
        </w:tabs>
        <w:ind w:firstLine="567"/>
        <w:rPr>
          <w:szCs w:val="20"/>
        </w:rPr>
      </w:pPr>
    </w:p>
    <w:p w:rsidR="002317CD" w:rsidRPr="002317CD" w:rsidRDefault="002317CD" w:rsidP="002317CD">
      <w:pPr>
        <w:tabs>
          <w:tab w:val="left" w:pos="708"/>
          <w:tab w:val="left" w:pos="3980"/>
        </w:tabs>
        <w:ind w:firstLine="567"/>
        <w:rPr>
          <w:szCs w:val="20"/>
        </w:rPr>
      </w:pPr>
      <w:r w:rsidRPr="002317CD">
        <w:rPr>
          <w:szCs w:val="20"/>
        </w:rPr>
        <w:t xml:space="preserve">Ответ: </w:t>
      </w:r>
    </w:p>
    <w:p w:rsidR="002317CD" w:rsidRPr="002317CD" w:rsidRDefault="002317CD" w:rsidP="002317CD">
      <w:pPr>
        <w:tabs>
          <w:tab w:val="left" w:pos="708"/>
          <w:tab w:val="left" w:pos="3980"/>
        </w:tabs>
        <w:ind w:firstLine="567"/>
        <w:jc w:val="both"/>
        <w:rPr>
          <w:szCs w:val="20"/>
        </w:rPr>
      </w:pPr>
      <w:r w:rsidRPr="002317CD">
        <w:rPr>
          <w:szCs w:val="20"/>
        </w:rPr>
        <w:t xml:space="preserve">Обоснование: </w:t>
      </w:r>
    </w:p>
    <w:p w:rsidR="002317CD" w:rsidRPr="002317CD" w:rsidRDefault="002317CD" w:rsidP="002317CD">
      <w:pPr>
        <w:tabs>
          <w:tab w:val="left" w:pos="708"/>
          <w:tab w:val="left" w:pos="3980"/>
        </w:tabs>
        <w:rPr>
          <w:b/>
          <w:szCs w:val="20"/>
        </w:rPr>
      </w:pPr>
    </w:p>
    <w:p w:rsidR="002317CD" w:rsidRPr="002317CD" w:rsidRDefault="002317CD" w:rsidP="002317CD">
      <w:pPr>
        <w:tabs>
          <w:tab w:val="left" w:pos="462"/>
          <w:tab w:val="left" w:pos="3980"/>
        </w:tabs>
        <w:ind w:left="720" w:hanging="153"/>
        <w:rPr>
          <w:b/>
          <w:szCs w:val="20"/>
        </w:rPr>
      </w:pPr>
      <w:r w:rsidRPr="002317CD">
        <w:rPr>
          <w:b/>
          <w:szCs w:val="20"/>
        </w:rPr>
        <w:t xml:space="preserve">Задание 10. </w:t>
      </w:r>
    </w:p>
    <w:p w:rsidR="002317CD" w:rsidRPr="002317CD" w:rsidRDefault="002317CD" w:rsidP="002317CD">
      <w:pPr>
        <w:tabs>
          <w:tab w:val="left" w:pos="462"/>
          <w:tab w:val="left" w:pos="3980"/>
        </w:tabs>
        <w:ind w:firstLine="567"/>
        <w:rPr>
          <w:i/>
          <w:szCs w:val="20"/>
        </w:rPr>
      </w:pPr>
      <w:r w:rsidRPr="002317CD">
        <w:rPr>
          <w:i/>
          <w:szCs w:val="20"/>
        </w:rPr>
        <w:t>Внимательно прочитайте вопрос, запишите ответ.</w:t>
      </w:r>
    </w:p>
    <w:p w:rsidR="002317CD" w:rsidRPr="002317CD" w:rsidRDefault="002317CD" w:rsidP="002317CD">
      <w:pPr>
        <w:spacing w:line="276" w:lineRule="auto"/>
        <w:rPr>
          <w:bCs/>
          <w:szCs w:val="20"/>
        </w:rPr>
      </w:pPr>
      <w:r w:rsidRPr="002317CD">
        <w:rPr>
          <w:bCs/>
          <w:szCs w:val="20"/>
        </w:rPr>
        <w:lastRenderedPageBreak/>
        <w:t>Что такое прогнозирование в менеджменте, и какие методы можно использовать для прогнозирования продаж?</w:t>
      </w:r>
    </w:p>
    <w:p w:rsidR="002317CD" w:rsidRPr="002317CD" w:rsidRDefault="002317CD" w:rsidP="002317CD">
      <w:pPr>
        <w:spacing w:line="276" w:lineRule="auto"/>
        <w:rPr>
          <w:bCs/>
          <w:szCs w:val="20"/>
        </w:rPr>
      </w:pPr>
    </w:p>
    <w:p w:rsidR="002317CD" w:rsidRPr="002317CD" w:rsidRDefault="002317CD" w:rsidP="002317CD">
      <w:pPr>
        <w:spacing w:line="276" w:lineRule="auto"/>
        <w:ind w:firstLine="567"/>
        <w:jc w:val="both"/>
        <w:rPr>
          <w:bCs/>
          <w:szCs w:val="20"/>
        </w:rPr>
      </w:pPr>
      <w:r w:rsidRPr="002317CD">
        <w:rPr>
          <w:bCs/>
          <w:szCs w:val="20"/>
        </w:rPr>
        <w:t xml:space="preserve">Ответ: </w:t>
      </w:r>
    </w:p>
    <w:p w:rsidR="002317CD" w:rsidRPr="002317CD" w:rsidRDefault="002317CD" w:rsidP="002317CD">
      <w:pPr>
        <w:spacing w:line="276" w:lineRule="auto"/>
        <w:rPr>
          <w:szCs w:val="20"/>
        </w:rPr>
      </w:pPr>
    </w:p>
    <w:p w:rsidR="002317CD" w:rsidRPr="002317CD" w:rsidRDefault="002317CD" w:rsidP="002317CD">
      <w:pPr>
        <w:ind w:firstLine="567"/>
        <w:jc w:val="both"/>
        <w:rPr>
          <w:b/>
          <w:szCs w:val="20"/>
        </w:rPr>
      </w:pPr>
      <w:r w:rsidRPr="002317CD">
        <w:rPr>
          <w:b/>
          <w:szCs w:val="20"/>
        </w:rPr>
        <w:t>Задание 11.</w:t>
      </w:r>
    </w:p>
    <w:p w:rsidR="002317CD" w:rsidRPr="002317CD" w:rsidRDefault="002317CD" w:rsidP="002317CD">
      <w:pPr>
        <w:tabs>
          <w:tab w:val="left" w:pos="709"/>
        </w:tabs>
        <w:ind w:firstLine="567"/>
        <w:jc w:val="both"/>
        <w:rPr>
          <w:i/>
          <w:szCs w:val="20"/>
        </w:rPr>
      </w:pPr>
      <w:r w:rsidRPr="002317CD">
        <w:rPr>
          <w:i/>
          <w:szCs w:val="20"/>
        </w:rPr>
        <w:t xml:space="preserve">Установите соответствие. Запишите в ответ цифры, расположив их в порядке, соответствующем буквам. </w:t>
      </w:r>
    </w:p>
    <w:p w:rsidR="002317CD" w:rsidRPr="002317CD" w:rsidRDefault="002317CD" w:rsidP="002317CD">
      <w:pPr>
        <w:tabs>
          <w:tab w:val="left" w:pos="709"/>
        </w:tabs>
        <w:ind w:firstLine="567"/>
        <w:jc w:val="both"/>
        <w:rPr>
          <w:b/>
          <w:szCs w:val="20"/>
        </w:rPr>
      </w:pPr>
    </w:p>
    <w:tbl>
      <w:tblPr>
        <w:tblStyle w:val="53"/>
        <w:tblW w:w="9606" w:type="dxa"/>
        <w:tblLayout w:type="fixed"/>
        <w:tblLook w:val="04A0" w:firstRow="1" w:lastRow="0" w:firstColumn="1" w:lastColumn="0" w:noHBand="0" w:noVBand="1"/>
      </w:tblPr>
      <w:tblGrid>
        <w:gridCol w:w="5495"/>
        <w:gridCol w:w="4111"/>
      </w:tblGrid>
      <w:tr w:rsidR="002317CD" w:rsidRPr="002317CD" w:rsidTr="00913DFA">
        <w:tc>
          <w:tcPr>
            <w:tcW w:w="5495" w:type="dxa"/>
          </w:tcPr>
          <w:p w:rsidR="002317CD" w:rsidRPr="002317CD" w:rsidRDefault="002317CD" w:rsidP="002317CD">
            <w:pPr>
              <w:jc w:val="center"/>
              <w:rPr>
                <w:szCs w:val="20"/>
              </w:rPr>
            </w:pPr>
            <w:r w:rsidRPr="002317CD">
              <w:rPr>
                <w:bCs/>
                <w:szCs w:val="20"/>
              </w:rPr>
              <w:t>Содержание</w:t>
            </w:r>
          </w:p>
        </w:tc>
        <w:tc>
          <w:tcPr>
            <w:tcW w:w="4111" w:type="dxa"/>
          </w:tcPr>
          <w:p w:rsidR="002317CD" w:rsidRPr="002317CD" w:rsidRDefault="002317CD" w:rsidP="002317CD">
            <w:pPr>
              <w:jc w:val="center"/>
              <w:rPr>
                <w:szCs w:val="20"/>
              </w:rPr>
            </w:pPr>
            <w:r w:rsidRPr="002317CD">
              <w:rPr>
                <w:bCs/>
                <w:szCs w:val="20"/>
              </w:rPr>
              <w:t>Типы планов</w:t>
            </w:r>
          </w:p>
        </w:tc>
      </w:tr>
      <w:tr w:rsidR="002317CD" w:rsidRPr="002317CD" w:rsidTr="00913DFA">
        <w:trPr>
          <w:trHeight w:val="573"/>
        </w:trPr>
        <w:tc>
          <w:tcPr>
            <w:tcW w:w="5495" w:type="dxa"/>
          </w:tcPr>
          <w:p w:rsidR="002317CD" w:rsidRPr="002317CD" w:rsidRDefault="002317CD" w:rsidP="002317CD">
            <w:pPr>
              <w:tabs>
                <w:tab w:val="left" w:pos="709"/>
              </w:tabs>
              <w:jc w:val="both"/>
              <w:rPr>
                <w:szCs w:val="20"/>
              </w:rPr>
            </w:pPr>
            <w:r w:rsidRPr="002317CD">
              <w:rPr>
                <w:szCs w:val="20"/>
              </w:rPr>
              <w:t xml:space="preserve">A. Набор последовательных шагов для выполнения конкретной задачи или действия. </w:t>
            </w:r>
          </w:p>
        </w:tc>
        <w:tc>
          <w:tcPr>
            <w:tcW w:w="4111" w:type="dxa"/>
          </w:tcPr>
          <w:p w:rsidR="002317CD" w:rsidRPr="002317CD" w:rsidRDefault="002317CD" w:rsidP="002317CD">
            <w:pPr>
              <w:numPr>
                <w:ilvl w:val="0"/>
                <w:numId w:val="29"/>
              </w:numPr>
              <w:tabs>
                <w:tab w:val="clear" w:pos="720"/>
                <w:tab w:val="left" w:pos="709"/>
              </w:tabs>
              <w:jc w:val="both"/>
              <w:rPr>
                <w:szCs w:val="20"/>
              </w:rPr>
            </w:pPr>
            <w:r w:rsidRPr="002317CD">
              <w:rPr>
                <w:szCs w:val="20"/>
              </w:rPr>
              <w:t>Бюджет</w:t>
            </w:r>
          </w:p>
        </w:tc>
      </w:tr>
      <w:tr w:rsidR="002317CD" w:rsidRPr="002317CD" w:rsidTr="00913DFA">
        <w:trPr>
          <w:trHeight w:val="70"/>
        </w:trPr>
        <w:tc>
          <w:tcPr>
            <w:tcW w:w="5495" w:type="dxa"/>
          </w:tcPr>
          <w:p w:rsidR="002317CD" w:rsidRPr="002317CD" w:rsidRDefault="002317CD" w:rsidP="002317CD">
            <w:pPr>
              <w:tabs>
                <w:tab w:val="left" w:pos="709"/>
              </w:tabs>
              <w:jc w:val="both"/>
              <w:rPr>
                <w:szCs w:val="20"/>
              </w:rPr>
            </w:pPr>
            <w:r w:rsidRPr="002317CD">
              <w:rPr>
                <w:szCs w:val="20"/>
              </w:rPr>
              <w:t xml:space="preserve">Б. Финансовый план, выражающий ожидаемые доходы и расходы на определенный период. </w:t>
            </w:r>
          </w:p>
        </w:tc>
        <w:tc>
          <w:tcPr>
            <w:tcW w:w="4111" w:type="dxa"/>
          </w:tcPr>
          <w:p w:rsidR="002317CD" w:rsidRPr="002317CD" w:rsidRDefault="002317CD" w:rsidP="002317CD">
            <w:pPr>
              <w:numPr>
                <w:ilvl w:val="0"/>
                <w:numId w:val="29"/>
              </w:numPr>
              <w:tabs>
                <w:tab w:val="clear" w:pos="720"/>
                <w:tab w:val="left" w:pos="709"/>
              </w:tabs>
              <w:jc w:val="both"/>
              <w:rPr>
                <w:szCs w:val="20"/>
              </w:rPr>
            </w:pPr>
            <w:r w:rsidRPr="002317CD">
              <w:rPr>
                <w:szCs w:val="20"/>
              </w:rPr>
              <w:t>Политика</w:t>
            </w:r>
          </w:p>
        </w:tc>
      </w:tr>
      <w:tr w:rsidR="002317CD" w:rsidRPr="002317CD" w:rsidTr="00913DFA">
        <w:trPr>
          <w:trHeight w:val="70"/>
        </w:trPr>
        <w:tc>
          <w:tcPr>
            <w:tcW w:w="5495" w:type="dxa"/>
          </w:tcPr>
          <w:p w:rsidR="002317CD" w:rsidRPr="002317CD" w:rsidRDefault="002317CD" w:rsidP="002317CD">
            <w:pPr>
              <w:tabs>
                <w:tab w:val="left" w:pos="709"/>
              </w:tabs>
              <w:jc w:val="both"/>
              <w:rPr>
                <w:szCs w:val="20"/>
              </w:rPr>
            </w:pPr>
            <w:r w:rsidRPr="002317CD">
              <w:rPr>
                <w:szCs w:val="20"/>
              </w:rPr>
              <w:t xml:space="preserve">В. Набор широких общих указаний, определяющих рамки принятия решений в организации. </w:t>
            </w:r>
          </w:p>
        </w:tc>
        <w:tc>
          <w:tcPr>
            <w:tcW w:w="4111" w:type="dxa"/>
          </w:tcPr>
          <w:p w:rsidR="002317CD" w:rsidRPr="002317CD" w:rsidRDefault="002317CD" w:rsidP="002317CD">
            <w:pPr>
              <w:numPr>
                <w:ilvl w:val="0"/>
                <w:numId w:val="29"/>
              </w:numPr>
              <w:tabs>
                <w:tab w:val="clear" w:pos="720"/>
                <w:tab w:val="left" w:pos="709"/>
              </w:tabs>
              <w:jc w:val="both"/>
              <w:rPr>
                <w:szCs w:val="20"/>
              </w:rPr>
            </w:pPr>
            <w:r w:rsidRPr="002317CD">
              <w:rPr>
                <w:szCs w:val="20"/>
              </w:rPr>
              <w:t>Процедура</w:t>
            </w:r>
          </w:p>
        </w:tc>
      </w:tr>
      <w:tr w:rsidR="002317CD" w:rsidRPr="002317CD" w:rsidTr="00913DFA">
        <w:trPr>
          <w:trHeight w:val="70"/>
        </w:trPr>
        <w:tc>
          <w:tcPr>
            <w:tcW w:w="5495" w:type="dxa"/>
          </w:tcPr>
          <w:p w:rsidR="002317CD" w:rsidRPr="002317CD" w:rsidRDefault="002317CD" w:rsidP="002317CD">
            <w:pPr>
              <w:tabs>
                <w:tab w:val="left" w:pos="709"/>
              </w:tabs>
              <w:jc w:val="both"/>
              <w:rPr>
                <w:szCs w:val="20"/>
              </w:rPr>
            </w:pPr>
            <w:r w:rsidRPr="002317CD">
              <w:rPr>
                <w:szCs w:val="20"/>
              </w:rPr>
              <w:t>Г. Комплекс взаимосвязанных проектов и мероприятий, направленных на достижение определенной цели.</w:t>
            </w:r>
          </w:p>
        </w:tc>
        <w:tc>
          <w:tcPr>
            <w:tcW w:w="4111" w:type="dxa"/>
          </w:tcPr>
          <w:p w:rsidR="002317CD" w:rsidRPr="002317CD" w:rsidRDefault="002317CD" w:rsidP="002317CD">
            <w:pPr>
              <w:numPr>
                <w:ilvl w:val="0"/>
                <w:numId w:val="29"/>
              </w:numPr>
              <w:tabs>
                <w:tab w:val="clear" w:pos="720"/>
                <w:tab w:val="left" w:pos="709"/>
              </w:tabs>
              <w:jc w:val="both"/>
              <w:rPr>
                <w:szCs w:val="20"/>
              </w:rPr>
            </w:pPr>
            <w:r w:rsidRPr="002317CD">
              <w:rPr>
                <w:szCs w:val="20"/>
              </w:rPr>
              <w:t>Программа</w:t>
            </w:r>
          </w:p>
        </w:tc>
      </w:tr>
    </w:tbl>
    <w:p w:rsidR="002317CD" w:rsidRPr="002317CD" w:rsidRDefault="002317CD" w:rsidP="002317CD">
      <w:pPr>
        <w:tabs>
          <w:tab w:val="left" w:pos="709"/>
        </w:tabs>
        <w:ind w:firstLine="567"/>
        <w:jc w:val="both"/>
        <w:rPr>
          <w:b/>
          <w:szCs w:val="20"/>
        </w:rPr>
      </w:pPr>
    </w:p>
    <w:p w:rsidR="002317CD" w:rsidRPr="002317CD" w:rsidRDefault="002317CD" w:rsidP="002317CD">
      <w:pPr>
        <w:tabs>
          <w:tab w:val="left" w:pos="708"/>
          <w:tab w:val="left" w:pos="3980"/>
        </w:tabs>
        <w:ind w:firstLine="567"/>
        <w:rPr>
          <w:i/>
          <w:szCs w:val="20"/>
        </w:rPr>
      </w:pPr>
      <w:r w:rsidRPr="002317CD">
        <w:rPr>
          <w:i/>
          <w:szCs w:val="20"/>
        </w:rPr>
        <w:t>Запишите выбранные цифры под соответствующими буквами:</w:t>
      </w:r>
    </w:p>
    <w:p w:rsidR="002317CD" w:rsidRPr="002317CD" w:rsidRDefault="002317CD" w:rsidP="002317CD">
      <w:pPr>
        <w:tabs>
          <w:tab w:val="left" w:pos="708"/>
          <w:tab w:val="left" w:pos="3980"/>
        </w:tabs>
        <w:ind w:firstLine="567"/>
        <w:rPr>
          <w:i/>
          <w:szCs w:val="20"/>
        </w:rPr>
      </w:pPr>
    </w:p>
    <w:tbl>
      <w:tblPr>
        <w:tblStyle w:val="53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2268"/>
        <w:gridCol w:w="1842"/>
        <w:gridCol w:w="1842"/>
      </w:tblGrid>
      <w:tr w:rsidR="002317CD" w:rsidRPr="002317CD" w:rsidTr="002317CD">
        <w:tc>
          <w:tcPr>
            <w:tcW w:w="2235" w:type="dxa"/>
          </w:tcPr>
          <w:p w:rsidR="002317CD" w:rsidRPr="002317CD" w:rsidRDefault="002317CD" w:rsidP="002317CD">
            <w:pPr>
              <w:tabs>
                <w:tab w:val="left" w:pos="708"/>
                <w:tab w:val="left" w:pos="3980"/>
              </w:tabs>
              <w:jc w:val="center"/>
              <w:rPr>
                <w:b/>
                <w:szCs w:val="20"/>
              </w:rPr>
            </w:pPr>
            <w:r w:rsidRPr="002317CD">
              <w:rPr>
                <w:b/>
                <w:szCs w:val="20"/>
              </w:rPr>
              <w:t>А</w:t>
            </w:r>
          </w:p>
        </w:tc>
        <w:tc>
          <w:tcPr>
            <w:tcW w:w="2268" w:type="dxa"/>
          </w:tcPr>
          <w:p w:rsidR="002317CD" w:rsidRPr="002317CD" w:rsidRDefault="002317CD" w:rsidP="002317CD">
            <w:pPr>
              <w:tabs>
                <w:tab w:val="left" w:pos="708"/>
                <w:tab w:val="left" w:pos="3980"/>
              </w:tabs>
              <w:jc w:val="center"/>
              <w:rPr>
                <w:b/>
                <w:szCs w:val="20"/>
              </w:rPr>
            </w:pPr>
            <w:r w:rsidRPr="002317CD">
              <w:rPr>
                <w:b/>
                <w:szCs w:val="20"/>
              </w:rPr>
              <w:t>Б</w:t>
            </w:r>
          </w:p>
        </w:tc>
        <w:tc>
          <w:tcPr>
            <w:tcW w:w="1842" w:type="dxa"/>
          </w:tcPr>
          <w:p w:rsidR="002317CD" w:rsidRPr="002317CD" w:rsidRDefault="002317CD" w:rsidP="002317CD">
            <w:pPr>
              <w:tabs>
                <w:tab w:val="left" w:pos="708"/>
                <w:tab w:val="left" w:pos="3980"/>
              </w:tabs>
              <w:jc w:val="center"/>
              <w:rPr>
                <w:b/>
                <w:szCs w:val="20"/>
              </w:rPr>
            </w:pPr>
            <w:r w:rsidRPr="002317CD">
              <w:rPr>
                <w:b/>
                <w:szCs w:val="20"/>
              </w:rPr>
              <w:t>В</w:t>
            </w:r>
          </w:p>
        </w:tc>
        <w:tc>
          <w:tcPr>
            <w:tcW w:w="1842" w:type="dxa"/>
          </w:tcPr>
          <w:p w:rsidR="002317CD" w:rsidRPr="002317CD" w:rsidRDefault="002317CD" w:rsidP="002317CD">
            <w:pPr>
              <w:tabs>
                <w:tab w:val="left" w:pos="708"/>
                <w:tab w:val="left" w:pos="3980"/>
              </w:tabs>
              <w:jc w:val="center"/>
              <w:rPr>
                <w:b/>
                <w:szCs w:val="20"/>
              </w:rPr>
            </w:pPr>
            <w:r w:rsidRPr="002317CD">
              <w:rPr>
                <w:b/>
                <w:szCs w:val="20"/>
              </w:rPr>
              <w:t>Г</w:t>
            </w:r>
          </w:p>
        </w:tc>
      </w:tr>
      <w:tr w:rsidR="002317CD" w:rsidRPr="002317CD" w:rsidTr="002317CD">
        <w:tc>
          <w:tcPr>
            <w:tcW w:w="2235" w:type="dxa"/>
          </w:tcPr>
          <w:p w:rsidR="002317CD" w:rsidRPr="002317CD" w:rsidRDefault="002317CD" w:rsidP="002317CD">
            <w:pPr>
              <w:tabs>
                <w:tab w:val="left" w:pos="708"/>
                <w:tab w:val="left" w:pos="3980"/>
              </w:tabs>
              <w:jc w:val="center"/>
              <w:rPr>
                <w:b/>
                <w:szCs w:val="20"/>
              </w:rPr>
            </w:pPr>
          </w:p>
        </w:tc>
        <w:tc>
          <w:tcPr>
            <w:tcW w:w="2268" w:type="dxa"/>
          </w:tcPr>
          <w:p w:rsidR="002317CD" w:rsidRPr="002317CD" w:rsidRDefault="002317CD" w:rsidP="002317CD">
            <w:pPr>
              <w:tabs>
                <w:tab w:val="left" w:pos="708"/>
                <w:tab w:val="left" w:pos="3980"/>
              </w:tabs>
              <w:jc w:val="center"/>
              <w:rPr>
                <w:b/>
                <w:szCs w:val="20"/>
              </w:rPr>
            </w:pPr>
          </w:p>
        </w:tc>
        <w:tc>
          <w:tcPr>
            <w:tcW w:w="1842" w:type="dxa"/>
          </w:tcPr>
          <w:p w:rsidR="002317CD" w:rsidRPr="002317CD" w:rsidRDefault="002317CD" w:rsidP="002317CD">
            <w:pPr>
              <w:tabs>
                <w:tab w:val="left" w:pos="708"/>
                <w:tab w:val="left" w:pos="3980"/>
              </w:tabs>
              <w:jc w:val="center"/>
              <w:rPr>
                <w:b/>
                <w:szCs w:val="20"/>
              </w:rPr>
            </w:pPr>
          </w:p>
        </w:tc>
        <w:tc>
          <w:tcPr>
            <w:tcW w:w="1842" w:type="dxa"/>
          </w:tcPr>
          <w:p w:rsidR="002317CD" w:rsidRPr="002317CD" w:rsidRDefault="002317CD" w:rsidP="002317CD">
            <w:pPr>
              <w:tabs>
                <w:tab w:val="left" w:pos="708"/>
                <w:tab w:val="left" w:pos="3980"/>
              </w:tabs>
              <w:jc w:val="center"/>
              <w:rPr>
                <w:b/>
                <w:szCs w:val="20"/>
              </w:rPr>
            </w:pPr>
          </w:p>
        </w:tc>
      </w:tr>
    </w:tbl>
    <w:p w:rsidR="002317CD" w:rsidRPr="002317CD" w:rsidRDefault="002317CD" w:rsidP="002317CD">
      <w:pPr>
        <w:tabs>
          <w:tab w:val="left" w:pos="709"/>
        </w:tabs>
        <w:ind w:firstLine="567"/>
        <w:jc w:val="both"/>
        <w:rPr>
          <w:b/>
          <w:szCs w:val="20"/>
        </w:rPr>
      </w:pPr>
    </w:p>
    <w:p w:rsidR="002317CD" w:rsidRPr="002317CD" w:rsidRDefault="002317CD" w:rsidP="002317CD">
      <w:pPr>
        <w:tabs>
          <w:tab w:val="left" w:pos="709"/>
        </w:tabs>
        <w:ind w:firstLine="567"/>
        <w:jc w:val="both"/>
        <w:rPr>
          <w:b/>
          <w:szCs w:val="20"/>
        </w:rPr>
      </w:pPr>
    </w:p>
    <w:p w:rsidR="002317CD" w:rsidRPr="002317CD" w:rsidRDefault="002317CD" w:rsidP="002317CD">
      <w:pPr>
        <w:tabs>
          <w:tab w:val="left" w:pos="709"/>
        </w:tabs>
        <w:ind w:firstLine="567"/>
        <w:jc w:val="both"/>
        <w:rPr>
          <w:b/>
          <w:szCs w:val="20"/>
        </w:rPr>
      </w:pPr>
      <w:r w:rsidRPr="002317CD">
        <w:rPr>
          <w:b/>
          <w:szCs w:val="20"/>
        </w:rPr>
        <w:t>Задание 12.</w:t>
      </w:r>
    </w:p>
    <w:p w:rsidR="002317CD" w:rsidRPr="002317CD" w:rsidRDefault="002317CD" w:rsidP="002317CD">
      <w:pPr>
        <w:tabs>
          <w:tab w:val="left" w:pos="709"/>
        </w:tabs>
        <w:ind w:firstLine="567"/>
        <w:jc w:val="both"/>
        <w:rPr>
          <w:i/>
          <w:szCs w:val="20"/>
        </w:rPr>
      </w:pPr>
      <w:r w:rsidRPr="002317CD">
        <w:rPr>
          <w:i/>
          <w:szCs w:val="20"/>
        </w:rPr>
        <w:t xml:space="preserve">Установите  правильную последовательность </w:t>
      </w:r>
      <w:r w:rsidRPr="002317CD">
        <w:rPr>
          <w:bCs/>
          <w:i/>
          <w:szCs w:val="20"/>
        </w:rPr>
        <w:t>шагов при создании программы экологической ответственности на предприятии</w:t>
      </w:r>
      <w:r w:rsidRPr="002317CD">
        <w:rPr>
          <w:i/>
          <w:szCs w:val="20"/>
        </w:rPr>
        <w:t>:</w:t>
      </w:r>
    </w:p>
    <w:p w:rsidR="002317CD" w:rsidRPr="002317CD" w:rsidRDefault="002317CD" w:rsidP="002317CD">
      <w:pPr>
        <w:tabs>
          <w:tab w:val="left" w:pos="708"/>
          <w:tab w:val="left" w:pos="3980"/>
        </w:tabs>
        <w:rPr>
          <w:szCs w:val="20"/>
        </w:rPr>
      </w:pPr>
      <w:r w:rsidRPr="002317CD">
        <w:rPr>
          <w:szCs w:val="20"/>
        </w:rPr>
        <w:t xml:space="preserve">Установите порядок действий при применении метода </w:t>
      </w:r>
      <w:proofErr w:type="spellStart"/>
      <w:r w:rsidRPr="002317CD">
        <w:rPr>
          <w:szCs w:val="20"/>
        </w:rPr>
        <w:t>Дельфи</w:t>
      </w:r>
      <w:proofErr w:type="spellEnd"/>
      <w:r w:rsidRPr="002317CD">
        <w:rPr>
          <w:szCs w:val="20"/>
        </w:rPr>
        <w:t xml:space="preserve"> для прогнозирования:</w:t>
      </w:r>
    </w:p>
    <w:p w:rsidR="002317CD" w:rsidRPr="002317CD" w:rsidRDefault="002317CD" w:rsidP="00913DFA">
      <w:pPr>
        <w:numPr>
          <w:ilvl w:val="0"/>
          <w:numId w:val="32"/>
        </w:numPr>
        <w:tabs>
          <w:tab w:val="clear" w:pos="720"/>
          <w:tab w:val="left" w:pos="708"/>
          <w:tab w:val="left" w:pos="3980"/>
        </w:tabs>
        <w:spacing w:line="276" w:lineRule="auto"/>
        <w:ind w:left="714" w:hanging="357"/>
        <w:rPr>
          <w:szCs w:val="20"/>
        </w:rPr>
      </w:pPr>
      <w:r w:rsidRPr="002317CD">
        <w:rPr>
          <w:szCs w:val="20"/>
        </w:rPr>
        <w:t>Сбор и анализ ответов всех экспертов</w:t>
      </w:r>
    </w:p>
    <w:p w:rsidR="002317CD" w:rsidRPr="002317CD" w:rsidRDefault="002317CD" w:rsidP="00913DFA">
      <w:pPr>
        <w:numPr>
          <w:ilvl w:val="0"/>
          <w:numId w:val="32"/>
        </w:numPr>
        <w:tabs>
          <w:tab w:val="clear" w:pos="720"/>
          <w:tab w:val="left" w:pos="708"/>
          <w:tab w:val="left" w:pos="3980"/>
        </w:tabs>
        <w:spacing w:line="276" w:lineRule="auto"/>
        <w:ind w:left="714" w:hanging="357"/>
        <w:rPr>
          <w:szCs w:val="20"/>
        </w:rPr>
      </w:pPr>
      <w:r w:rsidRPr="002317CD">
        <w:rPr>
          <w:szCs w:val="20"/>
        </w:rPr>
        <w:t>Рассылка анкет с вопросами экспертам</w:t>
      </w:r>
    </w:p>
    <w:p w:rsidR="002317CD" w:rsidRPr="002317CD" w:rsidRDefault="002317CD" w:rsidP="00913DFA">
      <w:pPr>
        <w:numPr>
          <w:ilvl w:val="0"/>
          <w:numId w:val="32"/>
        </w:numPr>
        <w:tabs>
          <w:tab w:val="clear" w:pos="720"/>
          <w:tab w:val="left" w:pos="708"/>
          <w:tab w:val="left" w:pos="3980"/>
        </w:tabs>
        <w:spacing w:line="276" w:lineRule="auto"/>
        <w:ind w:left="714" w:hanging="357"/>
        <w:rPr>
          <w:szCs w:val="20"/>
        </w:rPr>
      </w:pPr>
      <w:r w:rsidRPr="002317CD">
        <w:rPr>
          <w:szCs w:val="20"/>
        </w:rPr>
        <w:t>Подготовка итогового отчета</w:t>
      </w:r>
    </w:p>
    <w:p w:rsidR="002317CD" w:rsidRPr="002317CD" w:rsidRDefault="002317CD" w:rsidP="00913DFA">
      <w:pPr>
        <w:numPr>
          <w:ilvl w:val="0"/>
          <w:numId w:val="32"/>
        </w:numPr>
        <w:tabs>
          <w:tab w:val="clear" w:pos="720"/>
          <w:tab w:val="left" w:pos="708"/>
          <w:tab w:val="left" w:pos="3980"/>
        </w:tabs>
        <w:spacing w:line="276" w:lineRule="auto"/>
        <w:ind w:left="714" w:hanging="357"/>
        <w:rPr>
          <w:szCs w:val="20"/>
        </w:rPr>
      </w:pPr>
      <w:r w:rsidRPr="002317CD">
        <w:rPr>
          <w:szCs w:val="20"/>
        </w:rPr>
        <w:t>Повторный опрос экспертов с учетом анонимной обратной связи</w:t>
      </w:r>
    </w:p>
    <w:p w:rsidR="002317CD" w:rsidRPr="002317CD" w:rsidRDefault="002317CD" w:rsidP="00913DFA">
      <w:pPr>
        <w:numPr>
          <w:ilvl w:val="0"/>
          <w:numId w:val="32"/>
        </w:numPr>
        <w:tabs>
          <w:tab w:val="clear" w:pos="720"/>
          <w:tab w:val="left" w:pos="708"/>
          <w:tab w:val="left" w:pos="3980"/>
        </w:tabs>
        <w:spacing w:line="276" w:lineRule="auto"/>
        <w:ind w:left="714" w:hanging="357"/>
        <w:rPr>
          <w:szCs w:val="20"/>
        </w:rPr>
      </w:pPr>
      <w:r w:rsidRPr="002317CD">
        <w:rPr>
          <w:szCs w:val="20"/>
        </w:rPr>
        <w:t>Отбор экспертов</w:t>
      </w:r>
    </w:p>
    <w:p w:rsidR="002317CD" w:rsidRPr="002317CD" w:rsidRDefault="002317CD" w:rsidP="002317CD">
      <w:pPr>
        <w:tabs>
          <w:tab w:val="left" w:pos="708"/>
          <w:tab w:val="left" w:pos="3980"/>
        </w:tabs>
        <w:rPr>
          <w:szCs w:val="20"/>
        </w:rPr>
      </w:pPr>
    </w:p>
    <w:p w:rsidR="002317CD" w:rsidRPr="002317CD" w:rsidRDefault="002317CD" w:rsidP="002317CD">
      <w:pPr>
        <w:tabs>
          <w:tab w:val="left" w:pos="708"/>
          <w:tab w:val="left" w:pos="3980"/>
        </w:tabs>
        <w:ind w:firstLine="567"/>
        <w:rPr>
          <w:i/>
          <w:szCs w:val="20"/>
        </w:rPr>
      </w:pPr>
      <w:r w:rsidRPr="002317CD">
        <w:rPr>
          <w:i/>
          <w:szCs w:val="20"/>
        </w:rPr>
        <w:t>Запишите соответствующую последовательность цифр слева направо:</w:t>
      </w:r>
    </w:p>
    <w:tbl>
      <w:tblPr>
        <w:tblStyle w:val="53"/>
        <w:tblW w:w="0" w:type="auto"/>
        <w:tblLayout w:type="fixed"/>
        <w:tblLook w:val="04A0" w:firstRow="1" w:lastRow="0" w:firstColumn="1" w:lastColumn="0" w:noHBand="0" w:noVBand="1"/>
      </w:tblPr>
      <w:tblGrid>
        <w:gridCol w:w="2027"/>
        <w:gridCol w:w="2027"/>
        <w:gridCol w:w="2027"/>
        <w:gridCol w:w="2028"/>
        <w:gridCol w:w="2028"/>
      </w:tblGrid>
      <w:tr w:rsidR="002317CD" w:rsidRPr="002317CD" w:rsidTr="002317CD">
        <w:tc>
          <w:tcPr>
            <w:tcW w:w="2027" w:type="dxa"/>
          </w:tcPr>
          <w:p w:rsidR="002317CD" w:rsidRPr="002317CD" w:rsidRDefault="002317CD" w:rsidP="002317CD">
            <w:pPr>
              <w:tabs>
                <w:tab w:val="left" w:pos="708"/>
                <w:tab w:val="left" w:pos="3980"/>
              </w:tabs>
              <w:rPr>
                <w:b/>
                <w:szCs w:val="20"/>
              </w:rPr>
            </w:pPr>
          </w:p>
        </w:tc>
        <w:tc>
          <w:tcPr>
            <w:tcW w:w="2027" w:type="dxa"/>
          </w:tcPr>
          <w:p w:rsidR="002317CD" w:rsidRPr="002317CD" w:rsidRDefault="002317CD" w:rsidP="002317CD">
            <w:pPr>
              <w:tabs>
                <w:tab w:val="left" w:pos="708"/>
                <w:tab w:val="left" w:pos="3980"/>
              </w:tabs>
              <w:rPr>
                <w:b/>
                <w:szCs w:val="20"/>
              </w:rPr>
            </w:pPr>
          </w:p>
        </w:tc>
        <w:tc>
          <w:tcPr>
            <w:tcW w:w="2027" w:type="dxa"/>
          </w:tcPr>
          <w:p w:rsidR="002317CD" w:rsidRPr="002317CD" w:rsidRDefault="002317CD" w:rsidP="002317CD">
            <w:pPr>
              <w:tabs>
                <w:tab w:val="left" w:pos="708"/>
                <w:tab w:val="left" w:pos="3980"/>
              </w:tabs>
              <w:rPr>
                <w:b/>
                <w:szCs w:val="20"/>
              </w:rPr>
            </w:pPr>
          </w:p>
        </w:tc>
        <w:tc>
          <w:tcPr>
            <w:tcW w:w="2028" w:type="dxa"/>
          </w:tcPr>
          <w:p w:rsidR="002317CD" w:rsidRPr="002317CD" w:rsidRDefault="002317CD" w:rsidP="002317CD">
            <w:pPr>
              <w:tabs>
                <w:tab w:val="left" w:pos="708"/>
                <w:tab w:val="left" w:pos="3980"/>
              </w:tabs>
              <w:rPr>
                <w:b/>
                <w:szCs w:val="20"/>
              </w:rPr>
            </w:pPr>
          </w:p>
        </w:tc>
        <w:tc>
          <w:tcPr>
            <w:tcW w:w="2028" w:type="dxa"/>
          </w:tcPr>
          <w:p w:rsidR="002317CD" w:rsidRPr="002317CD" w:rsidRDefault="002317CD" w:rsidP="002317CD">
            <w:pPr>
              <w:tabs>
                <w:tab w:val="left" w:pos="708"/>
                <w:tab w:val="left" w:pos="3980"/>
              </w:tabs>
              <w:rPr>
                <w:b/>
                <w:szCs w:val="20"/>
              </w:rPr>
            </w:pPr>
          </w:p>
        </w:tc>
      </w:tr>
    </w:tbl>
    <w:p w:rsidR="002317CD" w:rsidRPr="002317CD" w:rsidRDefault="002317CD" w:rsidP="002317CD">
      <w:pPr>
        <w:tabs>
          <w:tab w:val="left" w:pos="708"/>
          <w:tab w:val="left" w:pos="3980"/>
        </w:tabs>
        <w:ind w:firstLine="567"/>
        <w:jc w:val="both"/>
        <w:rPr>
          <w:b/>
          <w:szCs w:val="20"/>
        </w:rPr>
      </w:pPr>
    </w:p>
    <w:p w:rsidR="002317CD" w:rsidRPr="002317CD" w:rsidRDefault="002317CD" w:rsidP="002317CD">
      <w:pPr>
        <w:tabs>
          <w:tab w:val="left" w:pos="708"/>
          <w:tab w:val="left" w:pos="3980"/>
        </w:tabs>
        <w:ind w:firstLine="567"/>
        <w:jc w:val="both"/>
        <w:rPr>
          <w:b/>
          <w:szCs w:val="20"/>
        </w:rPr>
      </w:pPr>
      <w:r w:rsidRPr="002317CD">
        <w:rPr>
          <w:b/>
          <w:szCs w:val="20"/>
        </w:rPr>
        <w:t xml:space="preserve">Задание 13. </w:t>
      </w:r>
    </w:p>
    <w:p w:rsidR="002317CD" w:rsidRPr="002317CD" w:rsidRDefault="002317CD" w:rsidP="002317CD">
      <w:pPr>
        <w:tabs>
          <w:tab w:val="left" w:pos="708"/>
          <w:tab w:val="left" w:pos="3980"/>
        </w:tabs>
        <w:ind w:firstLine="567"/>
        <w:jc w:val="both"/>
        <w:rPr>
          <w:i/>
          <w:szCs w:val="20"/>
        </w:rPr>
      </w:pPr>
      <w:r w:rsidRPr="002317CD">
        <w:rPr>
          <w:i/>
          <w:szCs w:val="20"/>
        </w:rPr>
        <w:t xml:space="preserve">Выберите наиболее верный вариант ответа и запишите аргументы, обосновывающие выбор ответа. </w:t>
      </w:r>
    </w:p>
    <w:p w:rsidR="002317CD" w:rsidRPr="00913DFA" w:rsidRDefault="002317CD" w:rsidP="002317CD">
      <w:pPr>
        <w:tabs>
          <w:tab w:val="left" w:pos="708"/>
          <w:tab w:val="left" w:pos="3980"/>
        </w:tabs>
        <w:ind w:firstLine="567"/>
        <w:rPr>
          <w:bCs/>
          <w:szCs w:val="20"/>
        </w:rPr>
      </w:pPr>
      <w:r w:rsidRPr="00913DFA">
        <w:rPr>
          <w:bCs/>
          <w:szCs w:val="20"/>
        </w:rPr>
        <w:t xml:space="preserve">Что такое </w:t>
      </w:r>
      <w:proofErr w:type="spellStart"/>
      <w:r w:rsidRPr="00913DFA">
        <w:rPr>
          <w:bCs/>
          <w:szCs w:val="20"/>
        </w:rPr>
        <w:t>бенчмаркинг</w:t>
      </w:r>
      <w:proofErr w:type="spellEnd"/>
      <w:r w:rsidRPr="00913DFA">
        <w:rPr>
          <w:bCs/>
          <w:szCs w:val="20"/>
        </w:rPr>
        <w:t xml:space="preserve"> в контексте планирования?</w:t>
      </w:r>
    </w:p>
    <w:p w:rsidR="002317CD" w:rsidRPr="002317CD" w:rsidRDefault="002317CD" w:rsidP="00913DFA">
      <w:pPr>
        <w:numPr>
          <w:ilvl w:val="0"/>
          <w:numId w:val="42"/>
        </w:numPr>
        <w:tabs>
          <w:tab w:val="left" w:pos="0"/>
          <w:tab w:val="left" w:pos="708"/>
        </w:tabs>
        <w:spacing w:after="200" w:line="276" w:lineRule="auto"/>
        <w:ind w:left="0" w:firstLine="567"/>
        <w:contextualSpacing/>
        <w:rPr>
          <w:bCs/>
          <w:szCs w:val="20"/>
        </w:rPr>
      </w:pPr>
      <w:r w:rsidRPr="002317CD">
        <w:rPr>
          <w:bCs/>
          <w:szCs w:val="20"/>
        </w:rPr>
        <w:t>Разработка нового продукта</w:t>
      </w:r>
    </w:p>
    <w:p w:rsidR="002317CD" w:rsidRPr="002317CD" w:rsidRDefault="002317CD" w:rsidP="00913DFA">
      <w:pPr>
        <w:numPr>
          <w:ilvl w:val="0"/>
          <w:numId w:val="42"/>
        </w:numPr>
        <w:tabs>
          <w:tab w:val="left" w:pos="0"/>
          <w:tab w:val="left" w:pos="708"/>
        </w:tabs>
        <w:spacing w:after="200" w:line="276" w:lineRule="auto"/>
        <w:ind w:left="0" w:firstLine="567"/>
        <w:contextualSpacing/>
        <w:rPr>
          <w:bCs/>
          <w:szCs w:val="20"/>
        </w:rPr>
      </w:pPr>
      <w:r w:rsidRPr="002317CD">
        <w:rPr>
          <w:bCs/>
          <w:szCs w:val="20"/>
        </w:rPr>
        <w:t>Сравнение своей деятельности с деятельностью лучших компаний в отрасли</w:t>
      </w:r>
    </w:p>
    <w:p w:rsidR="002317CD" w:rsidRPr="002317CD" w:rsidRDefault="002317CD" w:rsidP="00913DFA">
      <w:pPr>
        <w:numPr>
          <w:ilvl w:val="0"/>
          <w:numId w:val="42"/>
        </w:numPr>
        <w:tabs>
          <w:tab w:val="left" w:pos="0"/>
          <w:tab w:val="left" w:pos="708"/>
        </w:tabs>
        <w:spacing w:after="200" w:line="276" w:lineRule="auto"/>
        <w:ind w:left="0" w:firstLine="567"/>
        <w:contextualSpacing/>
        <w:rPr>
          <w:bCs/>
          <w:szCs w:val="20"/>
        </w:rPr>
      </w:pPr>
      <w:r w:rsidRPr="002317CD">
        <w:rPr>
          <w:bCs/>
          <w:szCs w:val="20"/>
        </w:rPr>
        <w:t>Оценка финансовых показателей компании</w:t>
      </w:r>
    </w:p>
    <w:p w:rsidR="002317CD" w:rsidRPr="002317CD" w:rsidRDefault="002317CD" w:rsidP="00913DFA">
      <w:pPr>
        <w:numPr>
          <w:ilvl w:val="0"/>
          <w:numId w:val="42"/>
        </w:numPr>
        <w:tabs>
          <w:tab w:val="left" w:pos="0"/>
          <w:tab w:val="left" w:pos="708"/>
        </w:tabs>
        <w:spacing w:after="200" w:line="276" w:lineRule="auto"/>
        <w:ind w:left="0" w:firstLine="567"/>
        <w:contextualSpacing/>
        <w:rPr>
          <w:bCs/>
          <w:szCs w:val="20"/>
        </w:rPr>
      </w:pPr>
      <w:r w:rsidRPr="002317CD">
        <w:rPr>
          <w:bCs/>
          <w:szCs w:val="20"/>
        </w:rPr>
        <w:t>Анализ рисков проекта</w:t>
      </w:r>
    </w:p>
    <w:p w:rsidR="002317CD" w:rsidRPr="002317CD" w:rsidRDefault="002317CD" w:rsidP="002317CD">
      <w:pPr>
        <w:tabs>
          <w:tab w:val="left" w:pos="708"/>
          <w:tab w:val="left" w:pos="3980"/>
        </w:tabs>
        <w:ind w:firstLine="567"/>
        <w:rPr>
          <w:szCs w:val="20"/>
        </w:rPr>
      </w:pPr>
    </w:p>
    <w:p w:rsidR="002317CD" w:rsidRPr="002317CD" w:rsidRDefault="002317CD" w:rsidP="002317CD">
      <w:pPr>
        <w:tabs>
          <w:tab w:val="left" w:pos="708"/>
          <w:tab w:val="left" w:pos="3980"/>
        </w:tabs>
        <w:ind w:firstLine="567"/>
        <w:rPr>
          <w:szCs w:val="20"/>
        </w:rPr>
      </w:pPr>
      <w:r w:rsidRPr="002317CD">
        <w:rPr>
          <w:szCs w:val="20"/>
        </w:rPr>
        <w:t xml:space="preserve">Ответ: </w:t>
      </w:r>
    </w:p>
    <w:p w:rsidR="002317CD" w:rsidRPr="002317CD" w:rsidRDefault="002317CD" w:rsidP="002317CD">
      <w:pPr>
        <w:tabs>
          <w:tab w:val="left" w:pos="708"/>
          <w:tab w:val="left" w:pos="3980"/>
        </w:tabs>
        <w:ind w:firstLine="567"/>
        <w:jc w:val="both"/>
        <w:rPr>
          <w:szCs w:val="20"/>
        </w:rPr>
      </w:pPr>
      <w:r w:rsidRPr="002317CD">
        <w:rPr>
          <w:szCs w:val="20"/>
        </w:rPr>
        <w:lastRenderedPageBreak/>
        <w:t xml:space="preserve">Обоснование: </w:t>
      </w:r>
    </w:p>
    <w:p w:rsidR="002317CD" w:rsidRPr="002317CD" w:rsidRDefault="002317CD" w:rsidP="002317CD">
      <w:pPr>
        <w:tabs>
          <w:tab w:val="left" w:pos="708"/>
          <w:tab w:val="left" w:pos="3980"/>
        </w:tabs>
        <w:rPr>
          <w:b/>
          <w:szCs w:val="20"/>
        </w:rPr>
      </w:pPr>
    </w:p>
    <w:p w:rsidR="002317CD" w:rsidRPr="002317CD" w:rsidRDefault="002317CD" w:rsidP="002317CD">
      <w:pPr>
        <w:tabs>
          <w:tab w:val="left" w:pos="708"/>
          <w:tab w:val="left" w:pos="3980"/>
        </w:tabs>
        <w:ind w:firstLine="567"/>
        <w:jc w:val="both"/>
        <w:rPr>
          <w:b/>
          <w:szCs w:val="20"/>
        </w:rPr>
      </w:pPr>
      <w:r w:rsidRPr="002317CD">
        <w:rPr>
          <w:b/>
          <w:szCs w:val="20"/>
        </w:rPr>
        <w:t>Задание 14.</w:t>
      </w:r>
    </w:p>
    <w:p w:rsidR="002317CD" w:rsidRPr="002317CD" w:rsidRDefault="002317CD" w:rsidP="002317CD">
      <w:pPr>
        <w:tabs>
          <w:tab w:val="left" w:pos="708"/>
          <w:tab w:val="left" w:pos="3980"/>
        </w:tabs>
        <w:ind w:firstLine="567"/>
        <w:jc w:val="both"/>
        <w:rPr>
          <w:i/>
          <w:szCs w:val="20"/>
        </w:rPr>
      </w:pPr>
      <w:r w:rsidRPr="002317CD">
        <w:rPr>
          <w:i/>
          <w:szCs w:val="20"/>
        </w:rPr>
        <w:t xml:space="preserve">Прочитайте вопрос, выберите все правильные варианты ответа и запишите аргументы, обосновывающие выбор ответа. </w:t>
      </w:r>
    </w:p>
    <w:p w:rsidR="002317CD" w:rsidRPr="002317CD" w:rsidRDefault="002317CD" w:rsidP="002317CD">
      <w:pPr>
        <w:tabs>
          <w:tab w:val="left" w:pos="708"/>
          <w:tab w:val="left" w:pos="3980"/>
        </w:tabs>
        <w:ind w:firstLine="567"/>
        <w:rPr>
          <w:bCs/>
          <w:szCs w:val="20"/>
        </w:rPr>
      </w:pPr>
      <w:r w:rsidRPr="002317CD">
        <w:rPr>
          <w:bCs/>
          <w:szCs w:val="20"/>
        </w:rPr>
        <w:t>Какие из следующих элементов обычно включаются в бюджет организации?</w:t>
      </w:r>
    </w:p>
    <w:p w:rsidR="002317CD" w:rsidRPr="002317CD" w:rsidRDefault="002317CD" w:rsidP="00913DFA">
      <w:pPr>
        <w:numPr>
          <w:ilvl w:val="0"/>
          <w:numId w:val="43"/>
        </w:numPr>
        <w:tabs>
          <w:tab w:val="left" w:pos="708"/>
          <w:tab w:val="left" w:pos="993"/>
        </w:tabs>
        <w:spacing w:after="200" w:line="276" w:lineRule="auto"/>
        <w:ind w:left="0" w:firstLine="567"/>
        <w:contextualSpacing/>
        <w:rPr>
          <w:bCs/>
          <w:szCs w:val="20"/>
        </w:rPr>
      </w:pPr>
      <w:r w:rsidRPr="002317CD">
        <w:rPr>
          <w:bCs/>
          <w:szCs w:val="20"/>
        </w:rPr>
        <w:t>Прогноз продаж</w:t>
      </w:r>
    </w:p>
    <w:p w:rsidR="002317CD" w:rsidRPr="002317CD" w:rsidRDefault="002317CD" w:rsidP="00913DFA">
      <w:pPr>
        <w:numPr>
          <w:ilvl w:val="0"/>
          <w:numId w:val="43"/>
        </w:numPr>
        <w:tabs>
          <w:tab w:val="left" w:pos="708"/>
          <w:tab w:val="left" w:pos="993"/>
        </w:tabs>
        <w:spacing w:after="200" w:line="276" w:lineRule="auto"/>
        <w:ind w:left="0" w:firstLine="567"/>
        <w:contextualSpacing/>
        <w:rPr>
          <w:bCs/>
          <w:szCs w:val="20"/>
        </w:rPr>
      </w:pPr>
      <w:r w:rsidRPr="002317CD">
        <w:rPr>
          <w:bCs/>
          <w:szCs w:val="20"/>
        </w:rPr>
        <w:t>Анализ сильных и слабых сторон конкурентов</w:t>
      </w:r>
    </w:p>
    <w:p w:rsidR="002317CD" w:rsidRPr="002317CD" w:rsidRDefault="002317CD" w:rsidP="00913DFA">
      <w:pPr>
        <w:numPr>
          <w:ilvl w:val="0"/>
          <w:numId w:val="43"/>
        </w:numPr>
        <w:tabs>
          <w:tab w:val="left" w:pos="708"/>
          <w:tab w:val="left" w:pos="993"/>
        </w:tabs>
        <w:spacing w:after="200" w:line="276" w:lineRule="auto"/>
        <w:ind w:left="0" w:firstLine="567"/>
        <w:contextualSpacing/>
        <w:rPr>
          <w:bCs/>
          <w:szCs w:val="20"/>
        </w:rPr>
      </w:pPr>
      <w:r w:rsidRPr="002317CD">
        <w:rPr>
          <w:bCs/>
          <w:szCs w:val="20"/>
        </w:rPr>
        <w:t>План закупок материалов</w:t>
      </w:r>
    </w:p>
    <w:p w:rsidR="002317CD" w:rsidRPr="002317CD" w:rsidRDefault="002317CD" w:rsidP="00913DFA">
      <w:pPr>
        <w:numPr>
          <w:ilvl w:val="0"/>
          <w:numId w:val="43"/>
        </w:numPr>
        <w:tabs>
          <w:tab w:val="left" w:pos="708"/>
          <w:tab w:val="left" w:pos="993"/>
        </w:tabs>
        <w:spacing w:after="200" w:line="276" w:lineRule="auto"/>
        <w:ind w:left="0" w:firstLine="567"/>
        <w:contextualSpacing/>
        <w:rPr>
          <w:bCs/>
          <w:szCs w:val="20"/>
        </w:rPr>
      </w:pPr>
      <w:r w:rsidRPr="002317CD">
        <w:rPr>
          <w:bCs/>
          <w:szCs w:val="20"/>
        </w:rPr>
        <w:t>Описание организационной структуры</w:t>
      </w:r>
    </w:p>
    <w:p w:rsidR="002317CD" w:rsidRPr="002317CD" w:rsidRDefault="002317CD" w:rsidP="002317CD">
      <w:pPr>
        <w:tabs>
          <w:tab w:val="left" w:pos="708"/>
          <w:tab w:val="left" w:pos="3980"/>
        </w:tabs>
        <w:ind w:firstLine="567"/>
        <w:rPr>
          <w:szCs w:val="20"/>
        </w:rPr>
      </w:pPr>
    </w:p>
    <w:p w:rsidR="002317CD" w:rsidRPr="002317CD" w:rsidRDefault="002317CD" w:rsidP="002317CD">
      <w:pPr>
        <w:tabs>
          <w:tab w:val="left" w:pos="708"/>
          <w:tab w:val="left" w:pos="3980"/>
        </w:tabs>
        <w:ind w:firstLine="567"/>
        <w:rPr>
          <w:szCs w:val="20"/>
        </w:rPr>
      </w:pPr>
      <w:r w:rsidRPr="002317CD">
        <w:rPr>
          <w:szCs w:val="20"/>
        </w:rPr>
        <w:t xml:space="preserve">Ответ: </w:t>
      </w:r>
    </w:p>
    <w:p w:rsidR="002317CD" w:rsidRPr="002317CD" w:rsidRDefault="002317CD" w:rsidP="002317CD">
      <w:pPr>
        <w:tabs>
          <w:tab w:val="left" w:pos="708"/>
          <w:tab w:val="left" w:pos="3980"/>
        </w:tabs>
        <w:ind w:firstLine="567"/>
        <w:jc w:val="both"/>
        <w:rPr>
          <w:szCs w:val="20"/>
        </w:rPr>
      </w:pPr>
      <w:r w:rsidRPr="002317CD">
        <w:rPr>
          <w:szCs w:val="20"/>
        </w:rPr>
        <w:t xml:space="preserve">Обоснование: </w:t>
      </w:r>
    </w:p>
    <w:p w:rsidR="002317CD" w:rsidRPr="002317CD" w:rsidRDefault="002317CD" w:rsidP="002317CD">
      <w:pPr>
        <w:tabs>
          <w:tab w:val="left" w:pos="708"/>
          <w:tab w:val="left" w:pos="3980"/>
        </w:tabs>
        <w:rPr>
          <w:b/>
          <w:szCs w:val="20"/>
        </w:rPr>
      </w:pPr>
    </w:p>
    <w:p w:rsidR="002317CD" w:rsidRPr="002317CD" w:rsidRDefault="002317CD" w:rsidP="002317CD">
      <w:pPr>
        <w:tabs>
          <w:tab w:val="left" w:pos="462"/>
          <w:tab w:val="left" w:pos="3980"/>
        </w:tabs>
        <w:ind w:left="720" w:hanging="153"/>
        <w:rPr>
          <w:b/>
          <w:szCs w:val="20"/>
        </w:rPr>
      </w:pPr>
      <w:r w:rsidRPr="002317CD">
        <w:rPr>
          <w:b/>
          <w:szCs w:val="20"/>
        </w:rPr>
        <w:t xml:space="preserve">Задание 15. </w:t>
      </w:r>
    </w:p>
    <w:p w:rsidR="002317CD" w:rsidRPr="002317CD" w:rsidRDefault="002317CD" w:rsidP="002317CD">
      <w:pPr>
        <w:tabs>
          <w:tab w:val="left" w:pos="462"/>
          <w:tab w:val="left" w:pos="3980"/>
        </w:tabs>
        <w:ind w:firstLine="567"/>
        <w:rPr>
          <w:i/>
          <w:szCs w:val="20"/>
        </w:rPr>
      </w:pPr>
      <w:r w:rsidRPr="002317CD">
        <w:rPr>
          <w:i/>
          <w:szCs w:val="20"/>
        </w:rPr>
        <w:t>Внимательно прочитайте вопрос, запишите ответ.</w:t>
      </w:r>
    </w:p>
    <w:p w:rsidR="002317CD" w:rsidRPr="002317CD" w:rsidRDefault="002317CD" w:rsidP="002317CD">
      <w:pPr>
        <w:spacing w:after="200" w:line="276" w:lineRule="auto"/>
        <w:ind w:firstLine="567"/>
        <w:rPr>
          <w:bCs/>
          <w:szCs w:val="20"/>
        </w:rPr>
      </w:pPr>
      <w:r w:rsidRPr="002317CD">
        <w:rPr>
          <w:bCs/>
          <w:szCs w:val="20"/>
        </w:rPr>
        <w:t xml:space="preserve">Что такое план в менеджменте, и почему он необходим любой организации? </w:t>
      </w:r>
    </w:p>
    <w:p w:rsidR="002317CD" w:rsidRPr="002317CD" w:rsidRDefault="002317CD" w:rsidP="002317CD">
      <w:pPr>
        <w:spacing w:after="200" w:line="276" w:lineRule="auto"/>
        <w:ind w:firstLine="567"/>
        <w:jc w:val="both"/>
        <w:rPr>
          <w:rFonts w:eastAsiaTheme="minorHAnsi"/>
          <w:b/>
          <w:bCs/>
          <w:lang w:eastAsia="en-US"/>
        </w:rPr>
      </w:pPr>
      <w:r w:rsidRPr="002317CD">
        <w:rPr>
          <w:rFonts w:eastAsiaTheme="minorHAnsi"/>
          <w:lang w:eastAsia="en-US"/>
        </w:rPr>
        <w:t>Ответ:</w:t>
      </w:r>
      <w:r w:rsidRPr="002317CD">
        <w:rPr>
          <w:bCs/>
          <w:szCs w:val="20"/>
        </w:rPr>
        <w:t xml:space="preserve"> </w:t>
      </w:r>
    </w:p>
    <w:p w:rsidR="002317CD" w:rsidRPr="002317CD" w:rsidRDefault="002317CD" w:rsidP="002317CD">
      <w:pPr>
        <w:spacing w:after="200" w:line="276" w:lineRule="auto"/>
        <w:ind w:firstLine="567"/>
        <w:rPr>
          <w:rFonts w:eastAsiaTheme="minorHAnsi"/>
          <w:lang w:eastAsia="en-US"/>
        </w:rPr>
      </w:pPr>
    </w:p>
    <w:p w:rsidR="002317CD" w:rsidRPr="002317CD" w:rsidRDefault="002317CD" w:rsidP="002317CD">
      <w:pPr>
        <w:ind w:firstLine="567"/>
        <w:jc w:val="both"/>
        <w:rPr>
          <w:b/>
          <w:szCs w:val="20"/>
        </w:rPr>
      </w:pPr>
      <w:r w:rsidRPr="002317CD">
        <w:rPr>
          <w:b/>
          <w:szCs w:val="20"/>
        </w:rPr>
        <w:t>Задание 16.</w:t>
      </w:r>
    </w:p>
    <w:p w:rsidR="002317CD" w:rsidRPr="002317CD" w:rsidRDefault="002317CD" w:rsidP="002317CD">
      <w:pPr>
        <w:tabs>
          <w:tab w:val="left" w:pos="709"/>
        </w:tabs>
        <w:ind w:firstLine="567"/>
        <w:jc w:val="both"/>
        <w:rPr>
          <w:i/>
          <w:szCs w:val="20"/>
        </w:rPr>
      </w:pPr>
      <w:r w:rsidRPr="002317CD">
        <w:rPr>
          <w:i/>
          <w:szCs w:val="20"/>
        </w:rPr>
        <w:t xml:space="preserve">Установите соответствие. Запишите в ответ цифры, соответствующим буквам. </w:t>
      </w:r>
    </w:p>
    <w:p w:rsidR="002317CD" w:rsidRPr="002317CD" w:rsidRDefault="002317CD" w:rsidP="002317CD">
      <w:pPr>
        <w:tabs>
          <w:tab w:val="left" w:pos="709"/>
        </w:tabs>
        <w:ind w:firstLine="567"/>
        <w:jc w:val="both"/>
        <w:rPr>
          <w:b/>
          <w:szCs w:val="20"/>
        </w:rPr>
      </w:pPr>
    </w:p>
    <w:tbl>
      <w:tblPr>
        <w:tblStyle w:val="53"/>
        <w:tblW w:w="9606" w:type="dxa"/>
        <w:tblLayout w:type="fixed"/>
        <w:tblLook w:val="04A0" w:firstRow="1" w:lastRow="0" w:firstColumn="1" w:lastColumn="0" w:noHBand="0" w:noVBand="1"/>
      </w:tblPr>
      <w:tblGrid>
        <w:gridCol w:w="3794"/>
        <w:gridCol w:w="5812"/>
      </w:tblGrid>
      <w:tr w:rsidR="002317CD" w:rsidRPr="002317CD" w:rsidTr="002317CD">
        <w:tc>
          <w:tcPr>
            <w:tcW w:w="3794" w:type="dxa"/>
          </w:tcPr>
          <w:p w:rsidR="002317CD" w:rsidRPr="002317CD" w:rsidRDefault="002317CD" w:rsidP="002317CD">
            <w:pPr>
              <w:jc w:val="center"/>
              <w:rPr>
                <w:szCs w:val="20"/>
              </w:rPr>
            </w:pPr>
            <w:r w:rsidRPr="002317CD">
              <w:rPr>
                <w:bCs/>
                <w:szCs w:val="20"/>
              </w:rPr>
              <w:t>Концепции</w:t>
            </w:r>
          </w:p>
        </w:tc>
        <w:tc>
          <w:tcPr>
            <w:tcW w:w="5812" w:type="dxa"/>
          </w:tcPr>
          <w:p w:rsidR="002317CD" w:rsidRPr="002317CD" w:rsidRDefault="002317CD" w:rsidP="002317CD">
            <w:pPr>
              <w:jc w:val="center"/>
              <w:rPr>
                <w:szCs w:val="20"/>
              </w:rPr>
            </w:pPr>
            <w:r w:rsidRPr="002317CD">
              <w:rPr>
                <w:bCs/>
                <w:szCs w:val="20"/>
              </w:rPr>
              <w:t>Описания</w:t>
            </w:r>
          </w:p>
        </w:tc>
      </w:tr>
      <w:tr w:rsidR="002317CD" w:rsidRPr="002317CD" w:rsidTr="002317CD">
        <w:trPr>
          <w:trHeight w:val="573"/>
        </w:trPr>
        <w:tc>
          <w:tcPr>
            <w:tcW w:w="3794" w:type="dxa"/>
          </w:tcPr>
          <w:p w:rsidR="002317CD" w:rsidRPr="002317CD" w:rsidRDefault="002317CD" w:rsidP="002317CD">
            <w:pPr>
              <w:numPr>
                <w:ilvl w:val="0"/>
                <w:numId w:val="36"/>
              </w:numPr>
              <w:ind w:left="142" w:hanging="11"/>
              <w:jc w:val="both"/>
              <w:rPr>
                <w:szCs w:val="20"/>
              </w:rPr>
            </w:pPr>
            <w:r w:rsidRPr="002317CD">
              <w:rPr>
                <w:szCs w:val="20"/>
              </w:rPr>
              <w:t>Качественные методы прогнозирования</w:t>
            </w:r>
          </w:p>
        </w:tc>
        <w:tc>
          <w:tcPr>
            <w:tcW w:w="5812" w:type="dxa"/>
          </w:tcPr>
          <w:p w:rsidR="002317CD" w:rsidRPr="002317CD" w:rsidRDefault="002317CD" w:rsidP="002317CD">
            <w:pPr>
              <w:tabs>
                <w:tab w:val="left" w:pos="709"/>
              </w:tabs>
              <w:jc w:val="both"/>
              <w:rPr>
                <w:szCs w:val="20"/>
              </w:rPr>
            </w:pPr>
            <w:r w:rsidRPr="002317CD">
              <w:rPr>
                <w:szCs w:val="20"/>
              </w:rPr>
              <w:t xml:space="preserve">A. Оценка того, насколько хорошо прогноз соответствует фактическим результатам. </w:t>
            </w:r>
          </w:p>
        </w:tc>
      </w:tr>
      <w:tr w:rsidR="002317CD" w:rsidRPr="002317CD" w:rsidTr="002317CD">
        <w:trPr>
          <w:trHeight w:val="70"/>
        </w:trPr>
        <w:tc>
          <w:tcPr>
            <w:tcW w:w="3794" w:type="dxa"/>
          </w:tcPr>
          <w:p w:rsidR="002317CD" w:rsidRPr="002317CD" w:rsidRDefault="002317CD" w:rsidP="002317CD">
            <w:pPr>
              <w:numPr>
                <w:ilvl w:val="0"/>
                <w:numId w:val="36"/>
              </w:numPr>
              <w:ind w:left="142" w:hanging="11"/>
              <w:jc w:val="both"/>
              <w:rPr>
                <w:szCs w:val="20"/>
              </w:rPr>
            </w:pPr>
            <w:r w:rsidRPr="002317CD">
              <w:rPr>
                <w:szCs w:val="20"/>
              </w:rPr>
              <w:t>Количественные методы прогнозирования</w:t>
            </w:r>
          </w:p>
        </w:tc>
        <w:tc>
          <w:tcPr>
            <w:tcW w:w="5812" w:type="dxa"/>
          </w:tcPr>
          <w:p w:rsidR="002317CD" w:rsidRPr="002317CD" w:rsidRDefault="002317CD" w:rsidP="002317CD">
            <w:pPr>
              <w:tabs>
                <w:tab w:val="left" w:pos="709"/>
              </w:tabs>
              <w:jc w:val="both"/>
              <w:rPr>
                <w:szCs w:val="20"/>
              </w:rPr>
            </w:pPr>
            <w:r w:rsidRPr="002317CD">
              <w:rPr>
                <w:szCs w:val="20"/>
              </w:rPr>
              <w:t xml:space="preserve">Б. Методы, основанные на мнениях экспертов, интуиции или субъективных оценках. </w:t>
            </w:r>
          </w:p>
        </w:tc>
      </w:tr>
      <w:tr w:rsidR="002317CD" w:rsidRPr="002317CD" w:rsidTr="002317CD">
        <w:trPr>
          <w:trHeight w:val="70"/>
        </w:trPr>
        <w:tc>
          <w:tcPr>
            <w:tcW w:w="3794" w:type="dxa"/>
          </w:tcPr>
          <w:p w:rsidR="002317CD" w:rsidRPr="002317CD" w:rsidRDefault="002317CD" w:rsidP="002317CD">
            <w:pPr>
              <w:numPr>
                <w:ilvl w:val="0"/>
                <w:numId w:val="36"/>
              </w:numPr>
              <w:ind w:left="142" w:hanging="11"/>
              <w:jc w:val="both"/>
              <w:rPr>
                <w:szCs w:val="20"/>
              </w:rPr>
            </w:pPr>
            <w:r w:rsidRPr="002317CD">
              <w:rPr>
                <w:szCs w:val="20"/>
              </w:rPr>
              <w:t>Временной горизонт прогнозирования</w:t>
            </w:r>
          </w:p>
        </w:tc>
        <w:tc>
          <w:tcPr>
            <w:tcW w:w="5812" w:type="dxa"/>
          </w:tcPr>
          <w:p w:rsidR="002317CD" w:rsidRPr="002317CD" w:rsidRDefault="002317CD" w:rsidP="002317CD">
            <w:pPr>
              <w:tabs>
                <w:tab w:val="left" w:pos="709"/>
              </w:tabs>
              <w:jc w:val="both"/>
              <w:rPr>
                <w:szCs w:val="20"/>
              </w:rPr>
            </w:pPr>
            <w:r w:rsidRPr="002317CD">
              <w:rPr>
                <w:szCs w:val="20"/>
              </w:rPr>
              <w:t xml:space="preserve">В. Период времени, на который составляется прогноз (краткосрочный, среднесрочный, долгосрочный). </w:t>
            </w:r>
          </w:p>
        </w:tc>
      </w:tr>
      <w:tr w:rsidR="002317CD" w:rsidRPr="002317CD" w:rsidTr="002317CD">
        <w:trPr>
          <w:trHeight w:val="70"/>
        </w:trPr>
        <w:tc>
          <w:tcPr>
            <w:tcW w:w="3794" w:type="dxa"/>
          </w:tcPr>
          <w:p w:rsidR="002317CD" w:rsidRPr="002317CD" w:rsidRDefault="002317CD" w:rsidP="002317CD">
            <w:pPr>
              <w:numPr>
                <w:ilvl w:val="0"/>
                <w:numId w:val="36"/>
              </w:numPr>
              <w:ind w:left="142" w:hanging="11"/>
              <w:contextualSpacing/>
              <w:rPr>
                <w:sz w:val="20"/>
                <w:szCs w:val="20"/>
              </w:rPr>
            </w:pPr>
            <w:r w:rsidRPr="002317CD">
              <w:rPr>
                <w:szCs w:val="20"/>
              </w:rPr>
              <w:t>Точность прогнозирования</w:t>
            </w:r>
          </w:p>
        </w:tc>
        <w:tc>
          <w:tcPr>
            <w:tcW w:w="5812" w:type="dxa"/>
          </w:tcPr>
          <w:p w:rsidR="002317CD" w:rsidRPr="002317CD" w:rsidRDefault="002317CD" w:rsidP="002317CD">
            <w:pPr>
              <w:tabs>
                <w:tab w:val="left" w:pos="709"/>
              </w:tabs>
              <w:jc w:val="both"/>
              <w:rPr>
                <w:szCs w:val="20"/>
              </w:rPr>
            </w:pPr>
            <w:r w:rsidRPr="002317CD">
              <w:rPr>
                <w:szCs w:val="20"/>
              </w:rPr>
              <w:t>Г. Методы, использующие математические и статистические модели для анализа исторических данных.</w:t>
            </w:r>
          </w:p>
        </w:tc>
      </w:tr>
    </w:tbl>
    <w:p w:rsidR="002317CD" w:rsidRPr="002317CD" w:rsidRDefault="002317CD" w:rsidP="002317CD">
      <w:pPr>
        <w:tabs>
          <w:tab w:val="left" w:pos="709"/>
        </w:tabs>
        <w:ind w:firstLine="567"/>
        <w:jc w:val="both"/>
        <w:rPr>
          <w:b/>
          <w:szCs w:val="20"/>
        </w:rPr>
      </w:pPr>
    </w:p>
    <w:p w:rsidR="002317CD" w:rsidRPr="002317CD" w:rsidRDefault="002317CD" w:rsidP="002317CD">
      <w:pPr>
        <w:tabs>
          <w:tab w:val="left" w:pos="708"/>
          <w:tab w:val="left" w:pos="3980"/>
        </w:tabs>
        <w:ind w:firstLine="567"/>
        <w:rPr>
          <w:i/>
          <w:szCs w:val="20"/>
        </w:rPr>
      </w:pPr>
      <w:r w:rsidRPr="002317CD">
        <w:rPr>
          <w:i/>
          <w:szCs w:val="20"/>
        </w:rPr>
        <w:t>Запишите выбранные цифры под соответствующими буквами:</w:t>
      </w:r>
    </w:p>
    <w:p w:rsidR="002317CD" w:rsidRPr="002317CD" w:rsidRDefault="002317CD" w:rsidP="002317CD">
      <w:pPr>
        <w:tabs>
          <w:tab w:val="left" w:pos="708"/>
          <w:tab w:val="left" w:pos="3980"/>
        </w:tabs>
        <w:ind w:firstLine="567"/>
        <w:rPr>
          <w:i/>
          <w:szCs w:val="20"/>
        </w:rPr>
      </w:pPr>
    </w:p>
    <w:tbl>
      <w:tblPr>
        <w:tblStyle w:val="53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2268"/>
        <w:gridCol w:w="1842"/>
        <w:gridCol w:w="1842"/>
      </w:tblGrid>
      <w:tr w:rsidR="002317CD" w:rsidRPr="002317CD" w:rsidTr="002317CD">
        <w:tc>
          <w:tcPr>
            <w:tcW w:w="2235" w:type="dxa"/>
          </w:tcPr>
          <w:p w:rsidR="002317CD" w:rsidRPr="002317CD" w:rsidRDefault="002317CD" w:rsidP="002317CD">
            <w:pPr>
              <w:tabs>
                <w:tab w:val="left" w:pos="708"/>
                <w:tab w:val="left" w:pos="3980"/>
              </w:tabs>
              <w:jc w:val="center"/>
              <w:rPr>
                <w:b/>
                <w:szCs w:val="20"/>
              </w:rPr>
            </w:pPr>
            <w:r w:rsidRPr="002317CD">
              <w:rPr>
                <w:b/>
                <w:szCs w:val="20"/>
              </w:rPr>
              <w:t>А</w:t>
            </w:r>
          </w:p>
        </w:tc>
        <w:tc>
          <w:tcPr>
            <w:tcW w:w="2268" w:type="dxa"/>
          </w:tcPr>
          <w:p w:rsidR="002317CD" w:rsidRPr="002317CD" w:rsidRDefault="002317CD" w:rsidP="002317CD">
            <w:pPr>
              <w:tabs>
                <w:tab w:val="left" w:pos="708"/>
                <w:tab w:val="left" w:pos="3980"/>
              </w:tabs>
              <w:jc w:val="center"/>
              <w:rPr>
                <w:b/>
                <w:szCs w:val="20"/>
              </w:rPr>
            </w:pPr>
            <w:r w:rsidRPr="002317CD">
              <w:rPr>
                <w:b/>
                <w:szCs w:val="20"/>
              </w:rPr>
              <w:t>Б</w:t>
            </w:r>
          </w:p>
        </w:tc>
        <w:tc>
          <w:tcPr>
            <w:tcW w:w="1842" w:type="dxa"/>
          </w:tcPr>
          <w:p w:rsidR="002317CD" w:rsidRPr="002317CD" w:rsidRDefault="002317CD" w:rsidP="002317CD">
            <w:pPr>
              <w:tabs>
                <w:tab w:val="left" w:pos="708"/>
                <w:tab w:val="left" w:pos="3980"/>
              </w:tabs>
              <w:jc w:val="center"/>
              <w:rPr>
                <w:b/>
                <w:szCs w:val="20"/>
              </w:rPr>
            </w:pPr>
            <w:r w:rsidRPr="002317CD">
              <w:rPr>
                <w:b/>
                <w:szCs w:val="20"/>
              </w:rPr>
              <w:t>В</w:t>
            </w:r>
          </w:p>
        </w:tc>
        <w:tc>
          <w:tcPr>
            <w:tcW w:w="1842" w:type="dxa"/>
          </w:tcPr>
          <w:p w:rsidR="002317CD" w:rsidRPr="002317CD" w:rsidRDefault="002317CD" w:rsidP="002317CD">
            <w:pPr>
              <w:tabs>
                <w:tab w:val="left" w:pos="708"/>
                <w:tab w:val="left" w:pos="3980"/>
              </w:tabs>
              <w:jc w:val="center"/>
              <w:rPr>
                <w:b/>
                <w:szCs w:val="20"/>
              </w:rPr>
            </w:pPr>
            <w:r w:rsidRPr="002317CD">
              <w:rPr>
                <w:b/>
                <w:szCs w:val="20"/>
              </w:rPr>
              <w:t>Г</w:t>
            </w:r>
          </w:p>
        </w:tc>
      </w:tr>
      <w:tr w:rsidR="002317CD" w:rsidRPr="002317CD" w:rsidTr="002317CD">
        <w:tc>
          <w:tcPr>
            <w:tcW w:w="2235" w:type="dxa"/>
          </w:tcPr>
          <w:p w:rsidR="002317CD" w:rsidRPr="002317CD" w:rsidRDefault="002317CD" w:rsidP="002317CD">
            <w:pPr>
              <w:tabs>
                <w:tab w:val="left" w:pos="708"/>
                <w:tab w:val="left" w:pos="3980"/>
              </w:tabs>
              <w:jc w:val="center"/>
              <w:rPr>
                <w:b/>
                <w:szCs w:val="20"/>
              </w:rPr>
            </w:pPr>
          </w:p>
        </w:tc>
        <w:tc>
          <w:tcPr>
            <w:tcW w:w="2268" w:type="dxa"/>
          </w:tcPr>
          <w:p w:rsidR="002317CD" w:rsidRPr="002317CD" w:rsidRDefault="002317CD" w:rsidP="002317CD">
            <w:pPr>
              <w:tabs>
                <w:tab w:val="left" w:pos="708"/>
                <w:tab w:val="left" w:pos="3980"/>
              </w:tabs>
              <w:jc w:val="center"/>
              <w:rPr>
                <w:b/>
                <w:szCs w:val="20"/>
              </w:rPr>
            </w:pPr>
          </w:p>
        </w:tc>
        <w:tc>
          <w:tcPr>
            <w:tcW w:w="1842" w:type="dxa"/>
          </w:tcPr>
          <w:p w:rsidR="002317CD" w:rsidRPr="002317CD" w:rsidRDefault="002317CD" w:rsidP="002317CD">
            <w:pPr>
              <w:tabs>
                <w:tab w:val="left" w:pos="708"/>
                <w:tab w:val="left" w:pos="3980"/>
              </w:tabs>
              <w:jc w:val="center"/>
              <w:rPr>
                <w:b/>
                <w:szCs w:val="20"/>
              </w:rPr>
            </w:pPr>
          </w:p>
        </w:tc>
        <w:tc>
          <w:tcPr>
            <w:tcW w:w="1842" w:type="dxa"/>
          </w:tcPr>
          <w:p w:rsidR="002317CD" w:rsidRPr="002317CD" w:rsidRDefault="002317CD" w:rsidP="002317CD">
            <w:pPr>
              <w:tabs>
                <w:tab w:val="left" w:pos="708"/>
                <w:tab w:val="left" w:pos="3980"/>
              </w:tabs>
              <w:jc w:val="center"/>
              <w:rPr>
                <w:b/>
                <w:szCs w:val="20"/>
              </w:rPr>
            </w:pPr>
          </w:p>
        </w:tc>
      </w:tr>
    </w:tbl>
    <w:p w:rsidR="002317CD" w:rsidRPr="002317CD" w:rsidRDefault="002317CD" w:rsidP="00913DFA">
      <w:pPr>
        <w:tabs>
          <w:tab w:val="left" w:pos="709"/>
        </w:tabs>
        <w:jc w:val="both"/>
        <w:rPr>
          <w:b/>
          <w:szCs w:val="20"/>
        </w:rPr>
      </w:pPr>
    </w:p>
    <w:p w:rsidR="002317CD" w:rsidRPr="002317CD" w:rsidRDefault="002317CD" w:rsidP="002317CD">
      <w:pPr>
        <w:tabs>
          <w:tab w:val="left" w:pos="709"/>
        </w:tabs>
        <w:ind w:firstLine="567"/>
        <w:jc w:val="both"/>
        <w:rPr>
          <w:b/>
          <w:szCs w:val="20"/>
        </w:rPr>
      </w:pPr>
      <w:r w:rsidRPr="002317CD">
        <w:rPr>
          <w:b/>
          <w:szCs w:val="20"/>
        </w:rPr>
        <w:t>Задание 17.</w:t>
      </w:r>
    </w:p>
    <w:p w:rsidR="002317CD" w:rsidRPr="002317CD" w:rsidRDefault="002317CD" w:rsidP="002317CD">
      <w:pPr>
        <w:tabs>
          <w:tab w:val="left" w:pos="709"/>
        </w:tabs>
        <w:ind w:firstLine="567"/>
        <w:jc w:val="both"/>
        <w:rPr>
          <w:i/>
          <w:szCs w:val="20"/>
        </w:rPr>
      </w:pPr>
      <w:r w:rsidRPr="002317CD">
        <w:rPr>
          <w:i/>
          <w:szCs w:val="20"/>
        </w:rPr>
        <w:t xml:space="preserve">Установите  правильную последовательность </w:t>
      </w:r>
      <w:r w:rsidRPr="002317CD">
        <w:rPr>
          <w:bCs/>
          <w:i/>
          <w:szCs w:val="20"/>
        </w:rPr>
        <w:t>шагов при создании программы экологической ответственности на предприятии</w:t>
      </w:r>
      <w:r w:rsidRPr="002317CD">
        <w:rPr>
          <w:i/>
          <w:szCs w:val="20"/>
        </w:rPr>
        <w:t>:</w:t>
      </w:r>
    </w:p>
    <w:p w:rsidR="002317CD" w:rsidRPr="002317CD" w:rsidRDefault="002317CD" w:rsidP="002317CD">
      <w:pPr>
        <w:tabs>
          <w:tab w:val="left" w:pos="708"/>
          <w:tab w:val="left" w:pos="3980"/>
        </w:tabs>
        <w:rPr>
          <w:szCs w:val="20"/>
        </w:rPr>
      </w:pPr>
      <w:r w:rsidRPr="002317CD">
        <w:rPr>
          <w:szCs w:val="20"/>
        </w:rPr>
        <w:t>Расположите в порядке возрастания горизонт планирования:</w:t>
      </w:r>
    </w:p>
    <w:p w:rsidR="002317CD" w:rsidRPr="002317CD" w:rsidRDefault="002317CD" w:rsidP="00913DFA">
      <w:pPr>
        <w:numPr>
          <w:ilvl w:val="0"/>
          <w:numId w:val="33"/>
        </w:numPr>
        <w:tabs>
          <w:tab w:val="clear" w:pos="720"/>
          <w:tab w:val="left" w:pos="708"/>
          <w:tab w:val="left" w:pos="3980"/>
        </w:tabs>
        <w:spacing w:line="276" w:lineRule="auto"/>
        <w:ind w:left="714" w:hanging="357"/>
        <w:rPr>
          <w:szCs w:val="20"/>
        </w:rPr>
      </w:pPr>
      <w:r w:rsidRPr="002317CD">
        <w:rPr>
          <w:szCs w:val="20"/>
        </w:rPr>
        <w:t>Оперативное планирование</w:t>
      </w:r>
    </w:p>
    <w:p w:rsidR="002317CD" w:rsidRPr="002317CD" w:rsidRDefault="002317CD" w:rsidP="00913DFA">
      <w:pPr>
        <w:numPr>
          <w:ilvl w:val="0"/>
          <w:numId w:val="33"/>
        </w:numPr>
        <w:tabs>
          <w:tab w:val="clear" w:pos="720"/>
          <w:tab w:val="left" w:pos="708"/>
          <w:tab w:val="left" w:pos="3980"/>
        </w:tabs>
        <w:spacing w:line="276" w:lineRule="auto"/>
        <w:ind w:left="714" w:hanging="357"/>
        <w:rPr>
          <w:szCs w:val="20"/>
        </w:rPr>
      </w:pPr>
      <w:r w:rsidRPr="002317CD">
        <w:rPr>
          <w:szCs w:val="20"/>
        </w:rPr>
        <w:t>Стратегическое планирование</w:t>
      </w:r>
    </w:p>
    <w:p w:rsidR="002317CD" w:rsidRPr="002317CD" w:rsidRDefault="002317CD" w:rsidP="00913DFA">
      <w:pPr>
        <w:numPr>
          <w:ilvl w:val="0"/>
          <w:numId w:val="33"/>
        </w:numPr>
        <w:tabs>
          <w:tab w:val="clear" w:pos="720"/>
          <w:tab w:val="left" w:pos="708"/>
          <w:tab w:val="left" w:pos="3980"/>
        </w:tabs>
        <w:spacing w:line="276" w:lineRule="auto"/>
        <w:ind w:left="714" w:hanging="357"/>
        <w:rPr>
          <w:szCs w:val="20"/>
        </w:rPr>
      </w:pPr>
      <w:r w:rsidRPr="002317CD">
        <w:rPr>
          <w:szCs w:val="20"/>
        </w:rPr>
        <w:t>Тактическое планирование</w:t>
      </w:r>
    </w:p>
    <w:p w:rsidR="00913DFA" w:rsidRDefault="00913DFA" w:rsidP="002317CD">
      <w:pPr>
        <w:tabs>
          <w:tab w:val="left" w:pos="708"/>
          <w:tab w:val="left" w:pos="3980"/>
        </w:tabs>
        <w:ind w:firstLine="567"/>
        <w:rPr>
          <w:b/>
          <w:bCs/>
          <w:szCs w:val="20"/>
        </w:rPr>
      </w:pPr>
    </w:p>
    <w:p w:rsidR="002317CD" w:rsidRPr="002317CD" w:rsidRDefault="002317CD" w:rsidP="002317CD">
      <w:pPr>
        <w:tabs>
          <w:tab w:val="left" w:pos="708"/>
          <w:tab w:val="left" w:pos="3980"/>
        </w:tabs>
        <w:ind w:firstLine="567"/>
        <w:rPr>
          <w:i/>
          <w:szCs w:val="20"/>
        </w:rPr>
      </w:pPr>
      <w:r w:rsidRPr="002317CD">
        <w:rPr>
          <w:i/>
          <w:szCs w:val="20"/>
        </w:rPr>
        <w:t>Запишите соответствующую последовательность цифр слева направо:</w:t>
      </w:r>
    </w:p>
    <w:tbl>
      <w:tblPr>
        <w:tblStyle w:val="53"/>
        <w:tblW w:w="0" w:type="auto"/>
        <w:tblLayout w:type="fixed"/>
        <w:tblLook w:val="04A0" w:firstRow="1" w:lastRow="0" w:firstColumn="1" w:lastColumn="0" w:noHBand="0" w:noVBand="1"/>
      </w:tblPr>
      <w:tblGrid>
        <w:gridCol w:w="2027"/>
        <w:gridCol w:w="2027"/>
        <w:gridCol w:w="2027"/>
      </w:tblGrid>
      <w:tr w:rsidR="002317CD" w:rsidRPr="002317CD" w:rsidTr="002317CD">
        <w:tc>
          <w:tcPr>
            <w:tcW w:w="2027" w:type="dxa"/>
          </w:tcPr>
          <w:p w:rsidR="002317CD" w:rsidRPr="002317CD" w:rsidRDefault="002317CD" w:rsidP="002317CD">
            <w:pPr>
              <w:tabs>
                <w:tab w:val="left" w:pos="708"/>
                <w:tab w:val="left" w:pos="3980"/>
              </w:tabs>
              <w:rPr>
                <w:b/>
                <w:szCs w:val="20"/>
              </w:rPr>
            </w:pPr>
          </w:p>
        </w:tc>
        <w:tc>
          <w:tcPr>
            <w:tcW w:w="2027" w:type="dxa"/>
          </w:tcPr>
          <w:p w:rsidR="002317CD" w:rsidRPr="002317CD" w:rsidRDefault="002317CD" w:rsidP="002317CD">
            <w:pPr>
              <w:tabs>
                <w:tab w:val="left" w:pos="708"/>
                <w:tab w:val="left" w:pos="3980"/>
              </w:tabs>
              <w:rPr>
                <w:b/>
                <w:szCs w:val="20"/>
              </w:rPr>
            </w:pPr>
          </w:p>
        </w:tc>
        <w:tc>
          <w:tcPr>
            <w:tcW w:w="2027" w:type="dxa"/>
          </w:tcPr>
          <w:p w:rsidR="002317CD" w:rsidRPr="002317CD" w:rsidRDefault="002317CD" w:rsidP="002317CD">
            <w:pPr>
              <w:tabs>
                <w:tab w:val="left" w:pos="708"/>
                <w:tab w:val="left" w:pos="3980"/>
              </w:tabs>
              <w:rPr>
                <w:b/>
                <w:szCs w:val="20"/>
              </w:rPr>
            </w:pPr>
          </w:p>
        </w:tc>
      </w:tr>
    </w:tbl>
    <w:p w:rsidR="002317CD" w:rsidRPr="002317CD" w:rsidRDefault="002317CD" w:rsidP="002317CD">
      <w:pPr>
        <w:tabs>
          <w:tab w:val="left" w:pos="708"/>
          <w:tab w:val="left" w:pos="3980"/>
        </w:tabs>
        <w:ind w:firstLine="567"/>
        <w:jc w:val="both"/>
        <w:rPr>
          <w:b/>
          <w:szCs w:val="20"/>
        </w:rPr>
      </w:pPr>
    </w:p>
    <w:p w:rsidR="002317CD" w:rsidRPr="002317CD" w:rsidRDefault="002317CD" w:rsidP="002317CD">
      <w:pPr>
        <w:tabs>
          <w:tab w:val="left" w:pos="708"/>
          <w:tab w:val="left" w:pos="3980"/>
        </w:tabs>
        <w:ind w:firstLine="567"/>
        <w:jc w:val="both"/>
        <w:rPr>
          <w:b/>
          <w:szCs w:val="20"/>
        </w:rPr>
      </w:pPr>
      <w:r w:rsidRPr="002317CD">
        <w:rPr>
          <w:b/>
          <w:szCs w:val="20"/>
        </w:rPr>
        <w:t xml:space="preserve">Задание 18. </w:t>
      </w:r>
    </w:p>
    <w:p w:rsidR="002317CD" w:rsidRPr="002317CD" w:rsidRDefault="002317CD" w:rsidP="002317CD">
      <w:pPr>
        <w:tabs>
          <w:tab w:val="left" w:pos="708"/>
          <w:tab w:val="left" w:pos="3980"/>
        </w:tabs>
        <w:ind w:firstLine="567"/>
        <w:jc w:val="both"/>
        <w:rPr>
          <w:i/>
          <w:szCs w:val="20"/>
        </w:rPr>
      </w:pPr>
      <w:r w:rsidRPr="002317CD">
        <w:rPr>
          <w:i/>
          <w:szCs w:val="20"/>
        </w:rPr>
        <w:t xml:space="preserve">Выберите наиболее верный вариант ответа и запишите аргументы, обосновывающие выбор ответа. </w:t>
      </w:r>
    </w:p>
    <w:p w:rsidR="002317CD" w:rsidRPr="002317CD" w:rsidRDefault="002317CD" w:rsidP="002317CD">
      <w:pPr>
        <w:tabs>
          <w:tab w:val="left" w:pos="708"/>
          <w:tab w:val="left" w:pos="3980"/>
        </w:tabs>
        <w:ind w:firstLine="567"/>
        <w:rPr>
          <w:bCs/>
          <w:szCs w:val="20"/>
        </w:rPr>
      </w:pPr>
      <w:r w:rsidRPr="002317CD">
        <w:rPr>
          <w:bCs/>
          <w:szCs w:val="20"/>
        </w:rPr>
        <w:t>Какой тип плана определяет широкие общие указания, которые направляют принятие решений в организации?</w:t>
      </w:r>
    </w:p>
    <w:p w:rsidR="002317CD" w:rsidRPr="002317CD" w:rsidRDefault="002317CD" w:rsidP="00913DFA">
      <w:pPr>
        <w:numPr>
          <w:ilvl w:val="0"/>
          <w:numId w:val="35"/>
        </w:numPr>
        <w:tabs>
          <w:tab w:val="left" w:pos="708"/>
          <w:tab w:val="left" w:pos="3980"/>
        </w:tabs>
        <w:spacing w:after="200" w:line="276" w:lineRule="auto"/>
        <w:ind w:left="0" w:firstLine="426"/>
        <w:contextualSpacing/>
        <w:rPr>
          <w:bCs/>
          <w:szCs w:val="20"/>
        </w:rPr>
      </w:pPr>
      <w:r w:rsidRPr="002317CD">
        <w:rPr>
          <w:bCs/>
          <w:szCs w:val="20"/>
        </w:rPr>
        <w:t>Процедура</w:t>
      </w:r>
    </w:p>
    <w:p w:rsidR="002317CD" w:rsidRPr="002317CD" w:rsidRDefault="002317CD" w:rsidP="00913DFA">
      <w:pPr>
        <w:numPr>
          <w:ilvl w:val="0"/>
          <w:numId w:val="35"/>
        </w:numPr>
        <w:tabs>
          <w:tab w:val="left" w:pos="708"/>
          <w:tab w:val="left" w:pos="3980"/>
        </w:tabs>
        <w:spacing w:after="200" w:line="276" w:lineRule="auto"/>
        <w:ind w:left="0" w:firstLine="426"/>
        <w:contextualSpacing/>
        <w:rPr>
          <w:bCs/>
          <w:szCs w:val="20"/>
        </w:rPr>
      </w:pPr>
      <w:r w:rsidRPr="002317CD">
        <w:rPr>
          <w:bCs/>
          <w:szCs w:val="20"/>
        </w:rPr>
        <w:t>Бюджет</w:t>
      </w:r>
    </w:p>
    <w:p w:rsidR="002317CD" w:rsidRPr="002317CD" w:rsidRDefault="002317CD" w:rsidP="00913DFA">
      <w:pPr>
        <w:numPr>
          <w:ilvl w:val="0"/>
          <w:numId w:val="35"/>
        </w:numPr>
        <w:tabs>
          <w:tab w:val="left" w:pos="708"/>
          <w:tab w:val="left" w:pos="3980"/>
        </w:tabs>
        <w:spacing w:after="200" w:line="276" w:lineRule="auto"/>
        <w:ind w:left="0" w:firstLine="426"/>
        <w:contextualSpacing/>
        <w:rPr>
          <w:bCs/>
          <w:szCs w:val="20"/>
        </w:rPr>
      </w:pPr>
      <w:r w:rsidRPr="002317CD">
        <w:rPr>
          <w:bCs/>
          <w:szCs w:val="20"/>
        </w:rPr>
        <w:t>Политика</w:t>
      </w:r>
    </w:p>
    <w:p w:rsidR="002317CD" w:rsidRPr="002317CD" w:rsidRDefault="002317CD" w:rsidP="00913DFA">
      <w:pPr>
        <w:numPr>
          <w:ilvl w:val="0"/>
          <w:numId w:val="35"/>
        </w:numPr>
        <w:tabs>
          <w:tab w:val="left" w:pos="708"/>
          <w:tab w:val="left" w:pos="3980"/>
        </w:tabs>
        <w:spacing w:after="200" w:line="276" w:lineRule="auto"/>
        <w:ind w:left="0" w:firstLine="426"/>
        <w:contextualSpacing/>
        <w:rPr>
          <w:bCs/>
          <w:szCs w:val="20"/>
        </w:rPr>
      </w:pPr>
      <w:r w:rsidRPr="002317CD">
        <w:rPr>
          <w:bCs/>
          <w:szCs w:val="20"/>
        </w:rPr>
        <w:t>Программа</w:t>
      </w:r>
    </w:p>
    <w:p w:rsidR="002317CD" w:rsidRPr="002317CD" w:rsidRDefault="002317CD" w:rsidP="002317CD">
      <w:pPr>
        <w:tabs>
          <w:tab w:val="left" w:pos="708"/>
          <w:tab w:val="left" w:pos="3980"/>
        </w:tabs>
        <w:ind w:firstLine="567"/>
        <w:rPr>
          <w:szCs w:val="20"/>
        </w:rPr>
      </w:pPr>
    </w:p>
    <w:p w:rsidR="002317CD" w:rsidRPr="002317CD" w:rsidRDefault="002317CD" w:rsidP="002317CD">
      <w:pPr>
        <w:tabs>
          <w:tab w:val="left" w:pos="708"/>
          <w:tab w:val="left" w:pos="3980"/>
        </w:tabs>
        <w:ind w:firstLine="567"/>
        <w:rPr>
          <w:szCs w:val="20"/>
        </w:rPr>
      </w:pPr>
      <w:r w:rsidRPr="002317CD">
        <w:rPr>
          <w:szCs w:val="20"/>
        </w:rPr>
        <w:t xml:space="preserve">Ответ: </w:t>
      </w:r>
    </w:p>
    <w:p w:rsidR="002317CD" w:rsidRPr="002317CD" w:rsidRDefault="002317CD" w:rsidP="002317CD">
      <w:pPr>
        <w:tabs>
          <w:tab w:val="left" w:pos="708"/>
          <w:tab w:val="left" w:pos="3980"/>
        </w:tabs>
        <w:ind w:firstLine="567"/>
        <w:jc w:val="both"/>
        <w:rPr>
          <w:szCs w:val="20"/>
        </w:rPr>
      </w:pPr>
      <w:r w:rsidRPr="002317CD">
        <w:rPr>
          <w:szCs w:val="20"/>
        </w:rPr>
        <w:t xml:space="preserve">Обоснование: </w:t>
      </w:r>
    </w:p>
    <w:p w:rsidR="002317CD" w:rsidRPr="002317CD" w:rsidRDefault="002317CD" w:rsidP="002317CD">
      <w:pPr>
        <w:tabs>
          <w:tab w:val="left" w:pos="708"/>
          <w:tab w:val="left" w:pos="3980"/>
        </w:tabs>
        <w:rPr>
          <w:b/>
          <w:szCs w:val="20"/>
        </w:rPr>
      </w:pPr>
    </w:p>
    <w:p w:rsidR="002317CD" w:rsidRPr="002317CD" w:rsidRDefault="002317CD" w:rsidP="002317CD">
      <w:pPr>
        <w:tabs>
          <w:tab w:val="left" w:pos="708"/>
          <w:tab w:val="left" w:pos="3980"/>
        </w:tabs>
        <w:ind w:firstLine="567"/>
        <w:jc w:val="both"/>
        <w:rPr>
          <w:b/>
          <w:szCs w:val="20"/>
        </w:rPr>
      </w:pPr>
      <w:r w:rsidRPr="002317CD">
        <w:rPr>
          <w:b/>
          <w:szCs w:val="20"/>
        </w:rPr>
        <w:t>Задание 19.</w:t>
      </w:r>
    </w:p>
    <w:p w:rsidR="002317CD" w:rsidRPr="002317CD" w:rsidRDefault="002317CD" w:rsidP="002317CD">
      <w:pPr>
        <w:tabs>
          <w:tab w:val="left" w:pos="708"/>
        </w:tabs>
        <w:ind w:firstLine="567"/>
        <w:jc w:val="both"/>
        <w:rPr>
          <w:i/>
          <w:szCs w:val="20"/>
        </w:rPr>
      </w:pPr>
      <w:r w:rsidRPr="002317CD">
        <w:rPr>
          <w:i/>
          <w:szCs w:val="20"/>
        </w:rPr>
        <w:t xml:space="preserve">Прочитайте вопрос, выберите все правильные варианты ответа и запишите аргументы, обосновывающие выбор ответа. </w:t>
      </w:r>
    </w:p>
    <w:p w:rsidR="002317CD" w:rsidRPr="002317CD" w:rsidRDefault="002317CD" w:rsidP="002317CD">
      <w:pPr>
        <w:tabs>
          <w:tab w:val="left" w:pos="708"/>
        </w:tabs>
        <w:ind w:firstLine="567"/>
        <w:rPr>
          <w:bCs/>
          <w:szCs w:val="20"/>
        </w:rPr>
      </w:pPr>
      <w:r w:rsidRPr="002317CD">
        <w:rPr>
          <w:bCs/>
          <w:szCs w:val="20"/>
        </w:rPr>
        <w:t>Какие из перечисленных действий относятся к этапу реализации стратегии?</w:t>
      </w:r>
    </w:p>
    <w:p w:rsidR="002317CD" w:rsidRPr="002317CD" w:rsidRDefault="002317CD" w:rsidP="00913DFA">
      <w:pPr>
        <w:numPr>
          <w:ilvl w:val="0"/>
          <w:numId w:val="34"/>
        </w:numPr>
        <w:tabs>
          <w:tab w:val="left" w:pos="708"/>
        </w:tabs>
        <w:spacing w:after="200" w:line="276" w:lineRule="auto"/>
        <w:ind w:left="0" w:firstLine="567"/>
        <w:contextualSpacing/>
        <w:rPr>
          <w:bCs/>
          <w:szCs w:val="20"/>
        </w:rPr>
      </w:pPr>
      <w:r w:rsidRPr="002317CD">
        <w:rPr>
          <w:bCs/>
          <w:szCs w:val="20"/>
        </w:rPr>
        <w:t>Анализ внешней среды</w:t>
      </w:r>
    </w:p>
    <w:p w:rsidR="002317CD" w:rsidRPr="002317CD" w:rsidRDefault="002317CD" w:rsidP="00913DFA">
      <w:pPr>
        <w:numPr>
          <w:ilvl w:val="0"/>
          <w:numId w:val="34"/>
        </w:numPr>
        <w:tabs>
          <w:tab w:val="left" w:pos="708"/>
        </w:tabs>
        <w:spacing w:after="200" w:line="276" w:lineRule="auto"/>
        <w:ind w:left="0" w:firstLine="567"/>
        <w:contextualSpacing/>
        <w:rPr>
          <w:bCs/>
          <w:szCs w:val="20"/>
        </w:rPr>
      </w:pPr>
      <w:r w:rsidRPr="002317CD">
        <w:rPr>
          <w:bCs/>
          <w:szCs w:val="20"/>
        </w:rPr>
        <w:t>Разработка маркетинговой кампании</w:t>
      </w:r>
    </w:p>
    <w:p w:rsidR="002317CD" w:rsidRPr="002317CD" w:rsidRDefault="002317CD" w:rsidP="00913DFA">
      <w:pPr>
        <w:numPr>
          <w:ilvl w:val="0"/>
          <w:numId w:val="34"/>
        </w:numPr>
        <w:tabs>
          <w:tab w:val="left" w:pos="708"/>
        </w:tabs>
        <w:spacing w:after="200" w:line="276" w:lineRule="auto"/>
        <w:ind w:left="0" w:firstLine="567"/>
        <w:contextualSpacing/>
        <w:rPr>
          <w:bCs/>
          <w:szCs w:val="20"/>
        </w:rPr>
      </w:pPr>
      <w:r w:rsidRPr="002317CD">
        <w:rPr>
          <w:bCs/>
          <w:szCs w:val="20"/>
        </w:rPr>
        <w:t>Делегирование полномочий</w:t>
      </w:r>
    </w:p>
    <w:p w:rsidR="002317CD" w:rsidRPr="002317CD" w:rsidRDefault="002317CD" w:rsidP="00913DFA">
      <w:pPr>
        <w:numPr>
          <w:ilvl w:val="0"/>
          <w:numId w:val="34"/>
        </w:numPr>
        <w:tabs>
          <w:tab w:val="left" w:pos="708"/>
        </w:tabs>
        <w:spacing w:after="200" w:line="276" w:lineRule="auto"/>
        <w:ind w:left="0" w:firstLine="567"/>
        <w:contextualSpacing/>
        <w:rPr>
          <w:bCs/>
          <w:szCs w:val="20"/>
        </w:rPr>
      </w:pPr>
      <w:r w:rsidRPr="002317CD">
        <w:rPr>
          <w:bCs/>
          <w:szCs w:val="20"/>
        </w:rPr>
        <w:t>Определение миссии компании</w:t>
      </w:r>
    </w:p>
    <w:p w:rsidR="002317CD" w:rsidRPr="002317CD" w:rsidRDefault="002317CD" w:rsidP="00913DFA">
      <w:pPr>
        <w:numPr>
          <w:ilvl w:val="0"/>
          <w:numId w:val="34"/>
        </w:numPr>
        <w:tabs>
          <w:tab w:val="left" w:pos="708"/>
        </w:tabs>
        <w:spacing w:after="200" w:line="276" w:lineRule="auto"/>
        <w:ind w:left="0" w:firstLine="567"/>
        <w:contextualSpacing/>
        <w:rPr>
          <w:bCs/>
          <w:szCs w:val="20"/>
        </w:rPr>
      </w:pPr>
      <w:r w:rsidRPr="002317CD">
        <w:rPr>
          <w:bCs/>
          <w:szCs w:val="20"/>
        </w:rPr>
        <w:t>Мониторинг и контроль выполнения планов</w:t>
      </w:r>
    </w:p>
    <w:p w:rsidR="002317CD" w:rsidRPr="002317CD" w:rsidRDefault="002317CD" w:rsidP="002317CD">
      <w:pPr>
        <w:tabs>
          <w:tab w:val="left" w:pos="708"/>
        </w:tabs>
        <w:ind w:firstLine="567"/>
        <w:rPr>
          <w:szCs w:val="20"/>
        </w:rPr>
      </w:pPr>
    </w:p>
    <w:p w:rsidR="002317CD" w:rsidRPr="002317CD" w:rsidRDefault="002317CD" w:rsidP="002317CD">
      <w:pPr>
        <w:tabs>
          <w:tab w:val="left" w:pos="708"/>
        </w:tabs>
        <w:ind w:firstLine="567"/>
        <w:rPr>
          <w:szCs w:val="20"/>
        </w:rPr>
      </w:pPr>
      <w:r w:rsidRPr="002317CD">
        <w:rPr>
          <w:szCs w:val="20"/>
        </w:rPr>
        <w:t xml:space="preserve">Ответ: </w:t>
      </w:r>
    </w:p>
    <w:p w:rsidR="002317CD" w:rsidRPr="002317CD" w:rsidRDefault="002317CD" w:rsidP="002317CD">
      <w:pPr>
        <w:tabs>
          <w:tab w:val="left" w:pos="708"/>
        </w:tabs>
        <w:ind w:firstLine="567"/>
        <w:jc w:val="both"/>
        <w:rPr>
          <w:bCs/>
          <w:szCs w:val="20"/>
        </w:rPr>
      </w:pPr>
      <w:r w:rsidRPr="002317CD">
        <w:rPr>
          <w:szCs w:val="20"/>
        </w:rPr>
        <w:t xml:space="preserve">Обоснование: </w:t>
      </w:r>
    </w:p>
    <w:p w:rsidR="002317CD" w:rsidRPr="002317CD" w:rsidRDefault="002317CD" w:rsidP="002317CD">
      <w:pPr>
        <w:tabs>
          <w:tab w:val="left" w:pos="708"/>
          <w:tab w:val="left" w:pos="3980"/>
        </w:tabs>
        <w:rPr>
          <w:b/>
          <w:szCs w:val="20"/>
        </w:rPr>
      </w:pPr>
    </w:p>
    <w:p w:rsidR="002317CD" w:rsidRPr="002317CD" w:rsidRDefault="002317CD" w:rsidP="002317CD">
      <w:pPr>
        <w:tabs>
          <w:tab w:val="left" w:pos="462"/>
          <w:tab w:val="left" w:pos="3980"/>
        </w:tabs>
        <w:ind w:left="720" w:hanging="153"/>
        <w:rPr>
          <w:b/>
          <w:szCs w:val="20"/>
        </w:rPr>
      </w:pPr>
      <w:r w:rsidRPr="002317CD">
        <w:rPr>
          <w:b/>
          <w:szCs w:val="20"/>
        </w:rPr>
        <w:t xml:space="preserve">Задание 20. </w:t>
      </w:r>
    </w:p>
    <w:p w:rsidR="002317CD" w:rsidRPr="002317CD" w:rsidRDefault="002317CD" w:rsidP="002317CD">
      <w:pPr>
        <w:tabs>
          <w:tab w:val="left" w:pos="462"/>
          <w:tab w:val="left" w:pos="3980"/>
        </w:tabs>
        <w:ind w:firstLine="567"/>
        <w:rPr>
          <w:i/>
          <w:szCs w:val="20"/>
        </w:rPr>
      </w:pPr>
      <w:r w:rsidRPr="002317CD">
        <w:rPr>
          <w:i/>
          <w:szCs w:val="20"/>
        </w:rPr>
        <w:t>Внимательно прочитайте вопрос, запишите ответ.</w:t>
      </w:r>
    </w:p>
    <w:p w:rsidR="002317CD" w:rsidRPr="002317CD" w:rsidRDefault="002317CD" w:rsidP="002317CD">
      <w:pPr>
        <w:spacing w:after="200" w:line="276" w:lineRule="auto"/>
        <w:ind w:firstLine="567"/>
        <w:rPr>
          <w:szCs w:val="20"/>
        </w:rPr>
      </w:pPr>
      <w:r w:rsidRPr="002317CD">
        <w:rPr>
          <w:bCs/>
          <w:szCs w:val="20"/>
        </w:rPr>
        <w:t xml:space="preserve">Объясните разницу между стратегическим и оперативным планированием. </w:t>
      </w:r>
    </w:p>
    <w:p w:rsidR="002317CD" w:rsidRPr="002317CD" w:rsidRDefault="002317CD" w:rsidP="00913DFA">
      <w:pPr>
        <w:spacing w:line="276" w:lineRule="auto"/>
        <w:ind w:firstLine="567"/>
        <w:rPr>
          <w:rFonts w:eastAsiaTheme="minorHAnsi"/>
          <w:lang w:eastAsia="en-US"/>
        </w:rPr>
      </w:pPr>
      <w:r w:rsidRPr="002317CD">
        <w:rPr>
          <w:rFonts w:eastAsiaTheme="minorHAnsi"/>
          <w:lang w:eastAsia="en-US"/>
        </w:rPr>
        <w:t>Ответ:</w:t>
      </w:r>
      <w:r w:rsidRPr="002317CD">
        <w:rPr>
          <w:bCs/>
          <w:szCs w:val="20"/>
        </w:rPr>
        <w:t xml:space="preserve"> </w:t>
      </w:r>
    </w:p>
    <w:p w:rsidR="00913DFA" w:rsidRDefault="00913DFA" w:rsidP="002317CD">
      <w:pPr>
        <w:tabs>
          <w:tab w:val="left" w:pos="567"/>
          <w:tab w:val="left" w:pos="3980"/>
        </w:tabs>
        <w:spacing w:line="276" w:lineRule="auto"/>
        <w:jc w:val="center"/>
        <w:rPr>
          <w:rFonts w:eastAsiaTheme="minorHAnsi"/>
          <w:lang w:eastAsia="en-US"/>
        </w:rPr>
      </w:pPr>
    </w:p>
    <w:p w:rsidR="002317CD" w:rsidRPr="002317CD" w:rsidRDefault="002317CD" w:rsidP="002317CD">
      <w:pPr>
        <w:tabs>
          <w:tab w:val="left" w:pos="567"/>
          <w:tab w:val="left" w:pos="3980"/>
        </w:tabs>
        <w:spacing w:line="276" w:lineRule="auto"/>
        <w:jc w:val="center"/>
        <w:rPr>
          <w:rFonts w:eastAsia="Calibri"/>
          <w:b/>
          <w:color w:val="000000"/>
          <w:lang w:eastAsia="en-US"/>
        </w:rPr>
      </w:pPr>
      <w:r w:rsidRPr="002317CD">
        <w:rPr>
          <w:rFonts w:eastAsia="Calibri"/>
          <w:b/>
          <w:color w:val="000000"/>
          <w:lang w:eastAsia="en-US"/>
        </w:rPr>
        <w:t>3.Ключи к оцениванию тестовых заданий</w:t>
      </w:r>
    </w:p>
    <w:p w:rsidR="00913DFA" w:rsidRPr="00913DFA" w:rsidRDefault="00913DFA" w:rsidP="00913DFA">
      <w:pPr>
        <w:spacing w:after="200" w:line="276" w:lineRule="auto"/>
        <w:ind w:firstLine="567"/>
        <w:jc w:val="both"/>
        <w:rPr>
          <w:rFonts w:ascii="Calibri" w:eastAsia="Calibri" w:hAnsi="Calibri" w:cs="Calibri"/>
          <w:color w:val="000000"/>
          <w:sz w:val="22"/>
          <w:szCs w:val="20"/>
          <w:lang w:eastAsia="en-US"/>
        </w:rPr>
      </w:pPr>
    </w:p>
    <w:tbl>
      <w:tblPr>
        <w:tblStyle w:val="92"/>
        <w:tblW w:w="100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14"/>
        <w:gridCol w:w="6074"/>
        <w:gridCol w:w="2941"/>
      </w:tblGrid>
      <w:tr w:rsidR="00913DFA" w:rsidRPr="00913DFA" w:rsidTr="00FE210A">
        <w:tc>
          <w:tcPr>
            <w:tcW w:w="1014" w:type="dxa"/>
          </w:tcPr>
          <w:p w:rsidR="00913DFA" w:rsidRPr="00913DFA" w:rsidRDefault="00913DFA" w:rsidP="00913DFA">
            <w:pPr>
              <w:ind w:firstLine="37"/>
              <w:jc w:val="center"/>
              <w:rPr>
                <w:rFonts w:cs="Calibri"/>
                <w:sz w:val="20"/>
                <w:szCs w:val="20"/>
              </w:rPr>
            </w:pPr>
            <w:r w:rsidRPr="00913DFA">
              <w:rPr>
                <w:rFonts w:cs="Calibri"/>
                <w:sz w:val="20"/>
                <w:szCs w:val="20"/>
              </w:rPr>
              <w:t>№ задания</w:t>
            </w:r>
          </w:p>
        </w:tc>
        <w:tc>
          <w:tcPr>
            <w:tcW w:w="6074" w:type="dxa"/>
          </w:tcPr>
          <w:p w:rsidR="00913DFA" w:rsidRPr="00913DFA" w:rsidRDefault="00913DFA" w:rsidP="00913DFA">
            <w:pPr>
              <w:jc w:val="center"/>
              <w:rPr>
                <w:rFonts w:cs="Calibri"/>
                <w:sz w:val="20"/>
                <w:szCs w:val="20"/>
              </w:rPr>
            </w:pPr>
            <w:r w:rsidRPr="00913DFA">
              <w:rPr>
                <w:rFonts w:cs="Calibri"/>
                <w:sz w:val="20"/>
                <w:szCs w:val="20"/>
              </w:rPr>
              <w:t>Верный ответ</w:t>
            </w:r>
          </w:p>
        </w:tc>
        <w:tc>
          <w:tcPr>
            <w:tcW w:w="2941" w:type="dxa"/>
          </w:tcPr>
          <w:p w:rsidR="00913DFA" w:rsidRPr="00913DFA" w:rsidRDefault="00913DFA" w:rsidP="00913DFA">
            <w:pPr>
              <w:ind w:firstLine="33"/>
              <w:jc w:val="center"/>
              <w:rPr>
                <w:rFonts w:cs="Calibri"/>
                <w:sz w:val="20"/>
                <w:szCs w:val="20"/>
              </w:rPr>
            </w:pPr>
            <w:r w:rsidRPr="00913DFA">
              <w:rPr>
                <w:rFonts w:cs="Calibri"/>
                <w:sz w:val="20"/>
                <w:szCs w:val="20"/>
              </w:rPr>
              <w:t>Критерии оценивания</w:t>
            </w:r>
          </w:p>
        </w:tc>
      </w:tr>
      <w:tr w:rsidR="00913DFA" w:rsidRPr="00913DFA" w:rsidTr="00FE210A">
        <w:tc>
          <w:tcPr>
            <w:tcW w:w="1014" w:type="dxa"/>
          </w:tcPr>
          <w:p w:rsidR="00913DFA" w:rsidRPr="00913DFA" w:rsidRDefault="00913DFA" w:rsidP="00913DFA">
            <w:pPr>
              <w:ind w:firstLine="37"/>
              <w:jc w:val="center"/>
              <w:rPr>
                <w:rFonts w:cs="Calibri"/>
                <w:sz w:val="20"/>
                <w:szCs w:val="20"/>
              </w:rPr>
            </w:pPr>
            <w:r w:rsidRPr="00913DFA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6074" w:type="dxa"/>
          </w:tcPr>
          <w:p w:rsidR="00913DFA" w:rsidRPr="00913DFA" w:rsidRDefault="00913DFA" w:rsidP="00913DFA">
            <w:pPr>
              <w:tabs>
                <w:tab w:val="left" w:pos="708"/>
              </w:tabs>
              <w:ind w:left="360"/>
              <w:jc w:val="center"/>
              <w:rPr>
                <w:sz w:val="20"/>
                <w:szCs w:val="20"/>
              </w:rPr>
            </w:pPr>
            <w:r w:rsidRPr="00913DFA">
              <w:rPr>
                <w:sz w:val="20"/>
                <w:szCs w:val="20"/>
              </w:rPr>
              <w:t xml:space="preserve">1 – Б, 2 – Г, 3 – A, 4 – Д, 5 - </w:t>
            </w:r>
            <w:proofErr w:type="gramStart"/>
            <w:r w:rsidRPr="00913DFA">
              <w:rPr>
                <w:sz w:val="20"/>
                <w:szCs w:val="20"/>
              </w:rPr>
              <w:t>В</w:t>
            </w:r>
            <w:proofErr w:type="gramEnd"/>
          </w:p>
          <w:p w:rsidR="00913DFA" w:rsidRPr="00913DFA" w:rsidRDefault="00913DFA" w:rsidP="00913DFA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41" w:type="dxa"/>
          </w:tcPr>
          <w:p w:rsidR="00913DFA" w:rsidRPr="00913DFA" w:rsidRDefault="00913DFA" w:rsidP="00913DFA">
            <w:pPr>
              <w:ind w:firstLine="33"/>
              <w:rPr>
                <w:rFonts w:cs="Calibri"/>
                <w:sz w:val="20"/>
                <w:szCs w:val="20"/>
              </w:rPr>
            </w:pPr>
            <w:r w:rsidRPr="00913DFA">
              <w:rPr>
                <w:rFonts w:cs="Calibri"/>
                <w:sz w:val="20"/>
                <w:szCs w:val="20"/>
              </w:rPr>
              <w:t>1 б – полное правильное соответствие</w:t>
            </w:r>
          </w:p>
          <w:p w:rsidR="00913DFA" w:rsidRPr="00913DFA" w:rsidRDefault="00913DFA" w:rsidP="00913DFA">
            <w:pPr>
              <w:ind w:firstLine="33"/>
              <w:rPr>
                <w:rFonts w:cs="Calibri"/>
                <w:sz w:val="20"/>
                <w:szCs w:val="20"/>
              </w:rPr>
            </w:pPr>
            <w:r w:rsidRPr="00913DFA">
              <w:rPr>
                <w:rFonts w:cs="Calibri"/>
                <w:sz w:val="20"/>
                <w:szCs w:val="20"/>
              </w:rPr>
              <w:t>0 б – остальные случаи</w:t>
            </w:r>
          </w:p>
        </w:tc>
      </w:tr>
      <w:tr w:rsidR="00913DFA" w:rsidRPr="00913DFA" w:rsidTr="00FE210A">
        <w:tc>
          <w:tcPr>
            <w:tcW w:w="1014" w:type="dxa"/>
          </w:tcPr>
          <w:p w:rsidR="00913DFA" w:rsidRPr="00913DFA" w:rsidRDefault="00913DFA" w:rsidP="00913DFA">
            <w:pPr>
              <w:ind w:firstLine="37"/>
              <w:jc w:val="center"/>
              <w:rPr>
                <w:rFonts w:cs="Calibri"/>
                <w:sz w:val="20"/>
                <w:szCs w:val="20"/>
              </w:rPr>
            </w:pPr>
            <w:r w:rsidRPr="00913DFA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6074" w:type="dxa"/>
          </w:tcPr>
          <w:p w:rsidR="00913DFA" w:rsidRPr="00913DFA" w:rsidRDefault="00913DFA" w:rsidP="00913DFA">
            <w:pPr>
              <w:jc w:val="center"/>
              <w:rPr>
                <w:rFonts w:cs="Calibri"/>
                <w:sz w:val="20"/>
                <w:szCs w:val="20"/>
              </w:rPr>
            </w:pPr>
            <w:r w:rsidRPr="00913DFA">
              <w:rPr>
                <w:bCs/>
                <w:sz w:val="20"/>
                <w:szCs w:val="20"/>
              </w:rPr>
              <w:t>2 - 3 - 5 - 1 - 4</w:t>
            </w:r>
          </w:p>
        </w:tc>
        <w:tc>
          <w:tcPr>
            <w:tcW w:w="2941" w:type="dxa"/>
          </w:tcPr>
          <w:p w:rsidR="00913DFA" w:rsidRPr="00913DFA" w:rsidRDefault="00913DFA" w:rsidP="00913DFA">
            <w:pPr>
              <w:ind w:firstLine="33"/>
              <w:rPr>
                <w:rFonts w:cs="Calibri"/>
                <w:sz w:val="20"/>
                <w:szCs w:val="20"/>
              </w:rPr>
            </w:pPr>
            <w:r w:rsidRPr="00913DFA">
              <w:rPr>
                <w:rFonts w:cs="Calibri"/>
                <w:sz w:val="20"/>
                <w:szCs w:val="20"/>
              </w:rPr>
              <w:t>1 б – совпадение с верным ответом</w:t>
            </w:r>
          </w:p>
          <w:p w:rsidR="00913DFA" w:rsidRPr="00913DFA" w:rsidRDefault="00913DFA" w:rsidP="00913DFA">
            <w:pPr>
              <w:ind w:firstLine="33"/>
              <w:rPr>
                <w:rFonts w:cs="Calibri"/>
                <w:sz w:val="20"/>
                <w:szCs w:val="20"/>
              </w:rPr>
            </w:pPr>
            <w:r w:rsidRPr="00913DFA">
              <w:rPr>
                <w:rFonts w:cs="Calibri"/>
                <w:sz w:val="20"/>
                <w:szCs w:val="20"/>
              </w:rPr>
              <w:t>0 б – остальные случаи</w:t>
            </w:r>
          </w:p>
        </w:tc>
      </w:tr>
      <w:tr w:rsidR="00913DFA" w:rsidRPr="00913DFA" w:rsidTr="00FE210A">
        <w:tc>
          <w:tcPr>
            <w:tcW w:w="1014" w:type="dxa"/>
          </w:tcPr>
          <w:p w:rsidR="00913DFA" w:rsidRPr="00913DFA" w:rsidRDefault="00913DFA" w:rsidP="00913DFA">
            <w:pPr>
              <w:ind w:firstLine="37"/>
              <w:jc w:val="center"/>
              <w:rPr>
                <w:rFonts w:cs="Calibri"/>
                <w:sz w:val="20"/>
                <w:szCs w:val="20"/>
              </w:rPr>
            </w:pPr>
            <w:r w:rsidRPr="00913DFA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6074" w:type="dxa"/>
          </w:tcPr>
          <w:p w:rsidR="00913DFA" w:rsidRPr="00913DFA" w:rsidRDefault="00913DFA" w:rsidP="00913DFA">
            <w:pPr>
              <w:jc w:val="center"/>
              <w:rPr>
                <w:rFonts w:cs="Calibri"/>
                <w:sz w:val="20"/>
                <w:szCs w:val="20"/>
              </w:rPr>
            </w:pPr>
            <w:r w:rsidRPr="00913DFA">
              <w:rPr>
                <w:rFonts w:cs="Calibri"/>
                <w:sz w:val="20"/>
                <w:szCs w:val="20"/>
              </w:rPr>
              <w:t>3</w:t>
            </w:r>
          </w:p>
          <w:p w:rsidR="00913DFA" w:rsidRPr="00913DFA" w:rsidRDefault="00913DFA" w:rsidP="00913DFA">
            <w:pPr>
              <w:jc w:val="center"/>
              <w:rPr>
                <w:rFonts w:cs="Calibri"/>
                <w:sz w:val="20"/>
                <w:szCs w:val="20"/>
              </w:rPr>
            </w:pPr>
            <w:r w:rsidRPr="00913DFA">
              <w:rPr>
                <w:rFonts w:cs="Calibri"/>
                <w:sz w:val="20"/>
                <w:szCs w:val="20"/>
              </w:rPr>
              <w:t>Обоснование: Оперативное планирование осуществляется на период до нескольких месяцев или одного года</w:t>
            </w:r>
          </w:p>
        </w:tc>
        <w:tc>
          <w:tcPr>
            <w:tcW w:w="2941" w:type="dxa"/>
          </w:tcPr>
          <w:p w:rsidR="00913DFA" w:rsidRPr="00913DFA" w:rsidRDefault="00913DFA" w:rsidP="00913DFA">
            <w:pPr>
              <w:ind w:firstLine="33"/>
              <w:rPr>
                <w:rFonts w:cs="Calibri"/>
                <w:sz w:val="20"/>
                <w:szCs w:val="20"/>
              </w:rPr>
            </w:pPr>
            <w:r w:rsidRPr="00913DFA">
              <w:rPr>
                <w:rFonts w:cs="Calibri"/>
                <w:sz w:val="20"/>
                <w:szCs w:val="20"/>
              </w:rPr>
              <w:t>1 б – полный правильный ответ</w:t>
            </w:r>
          </w:p>
          <w:p w:rsidR="00913DFA" w:rsidRPr="00913DFA" w:rsidRDefault="00913DFA" w:rsidP="00913DFA">
            <w:pPr>
              <w:ind w:firstLine="33"/>
              <w:rPr>
                <w:rFonts w:cs="Calibri"/>
                <w:sz w:val="20"/>
                <w:szCs w:val="20"/>
              </w:rPr>
            </w:pPr>
            <w:r w:rsidRPr="00913DFA">
              <w:rPr>
                <w:rFonts w:cs="Calibri"/>
                <w:sz w:val="20"/>
                <w:szCs w:val="20"/>
              </w:rPr>
              <w:t>0 б – все остальные случаи</w:t>
            </w:r>
          </w:p>
        </w:tc>
      </w:tr>
      <w:tr w:rsidR="00913DFA" w:rsidRPr="00913DFA" w:rsidTr="00FE210A">
        <w:tc>
          <w:tcPr>
            <w:tcW w:w="1014" w:type="dxa"/>
          </w:tcPr>
          <w:p w:rsidR="00913DFA" w:rsidRPr="00913DFA" w:rsidRDefault="00913DFA" w:rsidP="00913DFA">
            <w:pPr>
              <w:ind w:firstLine="37"/>
              <w:jc w:val="center"/>
              <w:rPr>
                <w:rFonts w:cs="Calibri"/>
                <w:sz w:val="20"/>
                <w:szCs w:val="20"/>
              </w:rPr>
            </w:pPr>
            <w:r w:rsidRPr="00913DFA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6074" w:type="dxa"/>
          </w:tcPr>
          <w:p w:rsidR="00913DFA" w:rsidRPr="00913DFA" w:rsidRDefault="00913DFA" w:rsidP="00913DFA">
            <w:pPr>
              <w:jc w:val="center"/>
              <w:rPr>
                <w:bCs/>
                <w:sz w:val="20"/>
                <w:szCs w:val="20"/>
              </w:rPr>
            </w:pPr>
            <w:r w:rsidRPr="00913DFA">
              <w:rPr>
                <w:bCs/>
                <w:sz w:val="20"/>
                <w:szCs w:val="20"/>
              </w:rPr>
              <w:t>1, 4</w:t>
            </w:r>
          </w:p>
          <w:p w:rsidR="00913DFA" w:rsidRPr="00913DFA" w:rsidRDefault="00913DFA" w:rsidP="00913DFA">
            <w:pPr>
              <w:jc w:val="center"/>
              <w:rPr>
                <w:bCs/>
                <w:sz w:val="20"/>
                <w:szCs w:val="20"/>
              </w:rPr>
            </w:pPr>
            <w:r w:rsidRPr="00913DFA">
              <w:rPr>
                <w:bCs/>
                <w:sz w:val="20"/>
                <w:szCs w:val="20"/>
              </w:rPr>
              <w:t>Обоснование: Стратегическое планирование определяет долгосрочные цели организации</w:t>
            </w:r>
          </w:p>
          <w:p w:rsidR="00913DFA" w:rsidRPr="00913DFA" w:rsidRDefault="00913DFA" w:rsidP="00913DFA">
            <w:pPr>
              <w:tabs>
                <w:tab w:val="left" w:pos="708"/>
                <w:tab w:val="left" w:pos="398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941" w:type="dxa"/>
          </w:tcPr>
          <w:p w:rsidR="00913DFA" w:rsidRPr="00913DFA" w:rsidRDefault="00913DFA" w:rsidP="00913DFA">
            <w:pPr>
              <w:ind w:firstLine="33"/>
              <w:rPr>
                <w:rFonts w:cs="Calibri"/>
                <w:sz w:val="20"/>
                <w:szCs w:val="20"/>
              </w:rPr>
            </w:pPr>
            <w:r w:rsidRPr="00913DFA">
              <w:rPr>
                <w:rFonts w:cs="Calibri"/>
                <w:sz w:val="20"/>
                <w:szCs w:val="20"/>
              </w:rPr>
              <w:t>1 б – полный правильный ответ</w:t>
            </w:r>
          </w:p>
          <w:p w:rsidR="00913DFA" w:rsidRPr="00913DFA" w:rsidRDefault="00913DFA" w:rsidP="00913DFA">
            <w:pPr>
              <w:ind w:firstLine="33"/>
              <w:rPr>
                <w:rFonts w:cs="Calibri"/>
                <w:sz w:val="20"/>
                <w:szCs w:val="20"/>
              </w:rPr>
            </w:pPr>
            <w:r w:rsidRPr="00913DFA">
              <w:rPr>
                <w:rFonts w:cs="Calibri"/>
                <w:sz w:val="20"/>
                <w:szCs w:val="20"/>
              </w:rPr>
              <w:t>0 б – остальные случаи</w:t>
            </w:r>
          </w:p>
        </w:tc>
      </w:tr>
      <w:tr w:rsidR="00913DFA" w:rsidRPr="00913DFA" w:rsidTr="00FE210A">
        <w:tc>
          <w:tcPr>
            <w:tcW w:w="1014" w:type="dxa"/>
          </w:tcPr>
          <w:p w:rsidR="00913DFA" w:rsidRPr="00913DFA" w:rsidRDefault="00913DFA" w:rsidP="00913DFA">
            <w:pPr>
              <w:ind w:firstLine="37"/>
              <w:jc w:val="center"/>
              <w:rPr>
                <w:rFonts w:cs="Calibri"/>
                <w:sz w:val="20"/>
                <w:szCs w:val="20"/>
              </w:rPr>
            </w:pPr>
            <w:r w:rsidRPr="00913DFA">
              <w:rPr>
                <w:rFonts w:cs="Calibri"/>
                <w:sz w:val="20"/>
                <w:szCs w:val="20"/>
              </w:rPr>
              <w:t>5</w:t>
            </w:r>
          </w:p>
        </w:tc>
        <w:tc>
          <w:tcPr>
            <w:tcW w:w="6074" w:type="dxa"/>
          </w:tcPr>
          <w:p w:rsidR="00913DFA" w:rsidRPr="00913DFA" w:rsidRDefault="00913DFA" w:rsidP="00913DFA">
            <w:pPr>
              <w:rPr>
                <w:sz w:val="20"/>
                <w:szCs w:val="20"/>
              </w:rPr>
            </w:pPr>
            <w:r w:rsidRPr="00913DFA">
              <w:rPr>
                <w:rFonts w:cs="Calibri"/>
                <w:sz w:val="20"/>
                <w:szCs w:val="20"/>
              </w:rPr>
              <w:t xml:space="preserve">Ответ: </w:t>
            </w:r>
            <w:r w:rsidRPr="00913DFA">
              <w:rPr>
                <w:sz w:val="20"/>
                <w:szCs w:val="20"/>
              </w:rPr>
              <w:t xml:space="preserve">Бюджет – это финансовый план, выраженный в денежной форме, отражающий ожидаемые доходы и расходы организации на </w:t>
            </w:r>
            <w:r w:rsidRPr="00913DFA">
              <w:rPr>
                <w:sz w:val="20"/>
                <w:szCs w:val="20"/>
              </w:rPr>
              <w:lastRenderedPageBreak/>
              <w:t xml:space="preserve">определенный период. Он включает </w:t>
            </w:r>
            <w:r w:rsidRPr="00913DFA">
              <w:rPr>
                <w:bCs/>
                <w:sz w:val="20"/>
                <w:szCs w:val="20"/>
              </w:rPr>
              <w:t xml:space="preserve"> прогноз доходов,</w:t>
            </w:r>
            <w:r w:rsidRPr="00913DFA">
              <w:rPr>
                <w:sz w:val="20"/>
                <w:szCs w:val="20"/>
              </w:rPr>
              <w:t xml:space="preserve"> </w:t>
            </w:r>
            <w:r w:rsidRPr="00913DFA">
              <w:rPr>
                <w:bCs/>
                <w:sz w:val="20"/>
                <w:szCs w:val="20"/>
              </w:rPr>
              <w:t>план расходов,</w:t>
            </w:r>
            <w:r w:rsidRPr="00913DFA">
              <w:rPr>
                <w:sz w:val="20"/>
                <w:szCs w:val="20"/>
              </w:rPr>
              <w:t xml:space="preserve"> </w:t>
            </w:r>
            <w:r w:rsidRPr="00913DFA">
              <w:rPr>
                <w:bCs/>
                <w:sz w:val="20"/>
                <w:szCs w:val="20"/>
              </w:rPr>
              <w:t>прибыль или убыток и т.д.</w:t>
            </w:r>
          </w:p>
        </w:tc>
        <w:tc>
          <w:tcPr>
            <w:tcW w:w="2941" w:type="dxa"/>
          </w:tcPr>
          <w:p w:rsidR="00913DFA" w:rsidRPr="00913DFA" w:rsidRDefault="00913DFA" w:rsidP="00913DFA">
            <w:pPr>
              <w:ind w:firstLine="33"/>
              <w:rPr>
                <w:rFonts w:cs="Calibri"/>
                <w:sz w:val="20"/>
                <w:szCs w:val="20"/>
              </w:rPr>
            </w:pPr>
            <w:r w:rsidRPr="00913DFA">
              <w:rPr>
                <w:rFonts w:cs="Calibri"/>
                <w:sz w:val="20"/>
                <w:szCs w:val="20"/>
              </w:rPr>
              <w:lastRenderedPageBreak/>
              <w:t xml:space="preserve">3 б - полный правильный ответ; </w:t>
            </w:r>
          </w:p>
          <w:p w:rsidR="00913DFA" w:rsidRPr="00913DFA" w:rsidRDefault="00913DFA" w:rsidP="00913DFA">
            <w:pPr>
              <w:ind w:firstLine="33"/>
              <w:rPr>
                <w:rFonts w:cs="Calibri"/>
                <w:sz w:val="20"/>
                <w:szCs w:val="20"/>
              </w:rPr>
            </w:pPr>
            <w:r w:rsidRPr="00913DFA">
              <w:rPr>
                <w:rFonts w:cs="Calibri"/>
                <w:sz w:val="20"/>
                <w:szCs w:val="20"/>
              </w:rPr>
              <w:lastRenderedPageBreak/>
              <w:t xml:space="preserve">1 б - допущена одна ошибка/неточность, </w:t>
            </w:r>
          </w:p>
          <w:p w:rsidR="00913DFA" w:rsidRPr="00913DFA" w:rsidRDefault="00913DFA" w:rsidP="00913DFA">
            <w:pPr>
              <w:ind w:firstLine="33"/>
              <w:rPr>
                <w:rFonts w:cs="Calibri"/>
                <w:sz w:val="20"/>
                <w:szCs w:val="20"/>
              </w:rPr>
            </w:pPr>
            <w:r w:rsidRPr="00913DFA">
              <w:rPr>
                <w:rFonts w:cs="Calibri"/>
                <w:sz w:val="20"/>
                <w:szCs w:val="20"/>
              </w:rPr>
              <w:t>0 б - допущено более одной ошибки/ответ неправильный/ ответ отсутствует</w:t>
            </w:r>
          </w:p>
        </w:tc>
      </w:tr>
      <w:tr w:rsidR="00913DFA" w:rsidRPr="00913DFA" w:rsidTr="00FE210A">
        <w:tc>
          <w:tcPr>
            <w:tcW w:w="1014" w:type="dxa"/>
          </w:tcPr>
          <w:p w:rsidR="00913DFA" w:rsidRPr="00913DFA" w:rsidRDefault="00913DFA" w:rsidP="00913DFA">
            <w:pPr>
              <w:ind w:firstLine="37"/>
              <w:jc w:val="center"/>
              <w:rPr>
                <w:rFonts w:cs="Calibri"/>
                <w:sz w:val="20"/>
                <w:szCs w:val="20"/>
              </w:rPr>
            </w:pPr>
            <w:r w:rsidRPr="00913DFA">
              <w:rPr>
                <w:rFonts w:cs="Calibri"/>
                <w:sz w:val="20"/>
                <w:szCs w:val="20"/>
              </w:rPr>
              <w:lastRenderedPageBreak/>
              <w:t>6</w:t>
            </w:r>
          </w:p>
        </w:tc>
        <w:tc>
          <w:tcPr>
            <w:tcW w:w="6074" w:type="dxa"/>
          </w:tcPr>
          <w:p w:rsidR="00913DFA" w:rsidRPr="00913DFA" w:rsidRDefault="00913DFA" w:rsidP="00913DFA">
            <w:pPr>
              <w:ind w:left="720"/>
              <w:jc w:val="center"/>
              <w:rPr>
                <w:rFonts w:cs="Calibri"/>
                <w:sz w:val="20"/>
                <w:szCs w:val="20"/>
              </w:rPr>
            </w:pPr>
            <w:r w:rsidRPr="00913DFA">
              <w:rPr>
                <w:rFonts w:cs="Calibri"/>
                <w:sz w:val="20"/>
                <w:szCs w:val="20"/>
              </w:rPr>
              <w:t>1 – Б, 2 – A, 3 – В, 4 – Д, 5 - Г</w:t>
            </w:r>
          </w:p>
          <w:p w:rsidR="00913DFA" w:rsidRPr="00913DFA" w:rsidRDefault="00913DFA" w:rsidP="00913DFA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41" w:type="dxa"/>
          </w:tcPr>
          <w:p w:rsidR="00913DFA" w:rsidRPr="00913DFA" w:rsidRDefault="00913DFA" w:rsidP="00913DFA">
            <w:pPr>
              <w:ind w:firstLine="33"/>
              <w:rPr>
                <w:rFonts w:cs="Calibri"/>
                <w:sz w:val="20"/>
                <w:szCs w:val="20"/>
              </w:rPr>
            </w:pPr>
            <w:r w:rsidRPr="00913DFA">
              <w:rPr>
                <w:rFonts w:cs="Calibri"/>
                <w:sz w:val="20"/>
                <w:szCs w:val="20"/>
              </w:rPr>
              <w:t>1 б – совпадение с верным ответом</w:t>
            </w:r>
          </w:p>
          <w:p w:rsidR="00913DFA" w:rsidRPr="00913DFA" w:rsidRDefault="00913DFA" w:rsidP="00913DFA">
            <w:pPr>
              <w:ind w:firstLine="33"/>
              <w:rPr>
                <w:rFonts w:cs="Calibri"/>
                <w:sz w:val="20"/>
                <w:szCs w:val="20"/>
              </w:rPr>
            </w:pPr>
            <w:r w:rsidRPr="00913DFA">
              <w:rPr>
                <w:rFonts w:cs="Calibri"/>
                <w:sz w:val="20"/>
                <w:szCs w:val="20"/>
              </w:rPr>
              <w:t>0 б – остальные случаи</w:t>
            </w:r>
          </w:p>
        </w:tc>
      </w:tr>
      <w:tr w:rsidR="00913DFA" w:rsidRPr="00913DFA" w:rsidTr="00FE210A">
        <w:tc>
          <w:tcPr>
            <w:tcW w:w="1014" w:type="dxa"/>
          </w:tcPr>
          <w:p w:rsidR="00913DFA" w:rsidRPr="00913DFA" w:rsidRDefault="00913DFA" w:rsidP="00913DFA">
            <w:pPr>
              <w:ind w:firstLine="37"/>
              <w:jc w:val="center"/>
              <w:rPr>
                <w:rFonts w:cs="Calibri"/>
                <w:sz w:val="20"/>
                <w:szCs w:val="20"/>
              </w:rPr>
            </w:pPr>
            <w:r w:rsidRPr="00913DFA">
              <w:rPr>
                <w:rFonts w:cs="Calibri"/>
                <w:sz w:val="20"/>
                <w:szCs w:val="20"/>
              </w:rPr>
              <w:t>7</w:t>
            </w:r>
          </w:p>
        </w:tc>
        <w:tc>
          <w:tcPr>
            <w:tcW w:w="6074" w:type="dxa"/>
          </w:tcPr>
          <w:p w:rsidR="00913DFA" w:rsidRPr="00913DFA" w:rsidRDefault="00913DFA" w:rsidP="00913DFA">
            <w:pPr>
              <w:jc w:val="center"/>
              <w:rPr>
                <w:rFonts w:cs="Calibri"/>
                <w:sz w:val="20"/>
                <w:szCs w:val="20"/>
              </w:rPr>
            </w:pPr>
            <w:r w:rsidRPr="00913DFA">
              <w:rPr>
                <w:rFonts w:cs="Calibri"/>
                <w:sz w:val="20"/>
                <w:szCs w:val="20"/>
              </w:rPr>
              <w:t>3 - 2 - 4 - 5 - 1</w:t>
            </w:r>
          </w:p>
        </w:tc>
        <w:tc>
          <w:tcPr>
            <w:tcW w:w="2941" w:type="dxa"/>
          </w:tcPr>
          <w:p w:rsidR="00913DFA" w:rsidRPr="00913DFA" w:rsidRDefault="00913DFA" w:rsidP="00913DFA">
            <w:pPr>
              <w:ind w:firstLine="33"/>
              <w:rPr>
                <w:rFonts w:cs="Calibri"/>
                <w:sz w:val="20"/>
                <w:szCs w:val="20"/>
              </w:rPr>
            </w:pPr>
            <w:r w:rsidRPr="00913DFA">
              <w:rPr>
                <w:rFonts w:cs="Calibri"/>
                <w:sz w:val="20"/>
                <w:szCs w:val="20"/>
              </w:rPr>
              <w:t>1 б – полный правильный ответ</w:t>
            </w:r>
          </w:p>
          <w:p w:rsidR="00913DFA" w:rsidRPr="00913DFA" w:rsidRDefault="00913DFA" w:rsidP="00913DFA">
            <w:pPr>
              <w:ind w:firstLine="33"/>
              <w:rPr>
                <w:rFonts w:cs="Calibri"/>
                <w:sz w:val="20"/>
                <w:szCs w:val="20"/>
              </w:rPr>
            </w:pPr>
            <w:r w:rsidRPr="00913DFA">
              <w:rPr>
                <w:rFonts w:cs="Calibri"/>
                <w:sz w:val="20"/>
                <w:szCs w:val="20"/>
              </w:rPr>
              <w:t>0 б – все остальные случаи</w:t>
            </w:r>
          </w:p>
        </w:tc>
      </w:tr>
      <w:tr w:rsidR="00913DFA" w:rsidRPr="00913DFA" w:rsidTr="00FE210A">
        <w:tc>
          <w:tcPr>
            <w:tcW w:w="1014" w:type="dxa"/>
          </w:tcPr>
          <w:p w:rsidR="00913DFA" w:rsidRPr="00913DFA" w:rsidRDefault="00913DFA" w:rsidP="00913DFA">
            <w:pPr>
              <w:ind w:firstLine="37"/>
              <w:jc w:val="center"/>
              <w:rPr>
                <w:rFonts w:cs="Calibri"/>
                <w:sz w:val="20"/>
                <w:szCs w:val="20"/>
              </w:rPr>
            </w:pPr>
            <w:r w:rsidRPr="00913DFA">
              <w:rPr>
                <w:rFonts w:cs="Calibri"/>
                <w:sz w:val="20"/>
                <w:szCs w:val="20"/>
              </w:rPr>
              <w:t>8</w:t>
            </w:r>
          </w:p>
        </w:tc>
        <w:tc>
          <w:tcPr>
            <w:tcW w:w="6074" w:type="dxa"/>
          </w:tcPr>
          <w:p w:rsidR="00913DFA" w:rsidRPr="00913DFA" w:rsidRDefault="00913DFA" w:rsidP="00913DFA">
            <w:pPr>
              <w:jc w:val="center"/>
              <w:rPr>
                <w:rFonts w:cs="Calibri"/>
                <w:sz w:val="20"/>
                <w:szCs w:val="20"/>
              </w:rPr>
            </w:pPr>
            <w:r w:rsidRPr="00913DFA">
              <w:rPr>
                <w:rFonts w:cs="Calibri"/>
                <w:sz w:val="20"/>
                <w:szCs w:val="20"/>
              </w:rPr>
              <w:t>2</w:t>
            </w:r>
          </w:p>
          <w:p w:rsidR="00913DFA" w:rsidRPr="00913DFA" w:rsidRDefault="00913DFA" w:rsidP="00913DFA">
            <w:pPr>
              <w:jc w:val="center"/>
              <w:rPr>
                <w:rFonts w:cs="Calibri"/>
                <w:sz w:val="20"/>
                <w:szCs w:val="20"/>
              </w:rPr>
            </w:pPr>
            <w:r w:rsidRPr="00913DFA">
              <w:rPr>
                <w:rFonts w:cs="Calibri"/>
                <w:sz w:val="20"/>
                <w:szCs w:val="20"/>
              </w:rPr>
              <w:t xml:space="preserve">Обоснование: суть метода </w:t>
            </w:r>
            <w:proofErr w:type="spellStart"/>
            <w:r w:rsidRPr="00913DFA">
              <w:rPr>
                <w:rFonts w:cs="Calibri"/>
                <w:sz w:val="20"/>
                <w:szCs w:val="20"/>
              </w:rPr>
              <w:t>Дельфи</w:t>
            </w:r>
            <w:proofErr w:type="spellEnd"/>
            <w:r w:rsidRPr="00913DFA">
              <w:rPr>
                <w:rFonts w:cs="Calibri"/>
                <w:sz w:val="20"/>
                <w:szCs w:val="20"/>
              </w:rPr>
              <w:t xml:space="preserve"> в </w:t>
            </w:r>
            <w:r w:rsidRPr="00913DFA">
              <w:rPr>
                <w:rFonts w:cs="Calibri"/>
                <w:bCs/>
                <w:sz w:val="20"/>
                <w:szCs w:val="20"/>
              </w:rPr>
              <w:t>использовании мнения экспертов для предсказания будущих событий.</w:t>
            </w:r>
          </w:p>
          <w:p w:rsidR="00913DFA" w:rsidRPr="00913DFA" w:rsidRDefault="00913DFA" w:rsidP="00913DFA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41" w:type="dxa"/>
          </w:tcPr>
          <w:p w:rsidR="00913DFA" w:rsidRPr="00913DFA" w:rsidRDefault="00913DFA" w:rsidP="00913DFA">
            <w:pPr>
              <w:ind w:firstLine="33"/>
              <w:rPr>
                <w:rFonts w:cs="Calibri"/>
                <w:sz w:val="20"/>
                <w:szCs w:val="20"/>
              </w:rPr>
            </w:pPr>
            <w:r w:rsidRPr="00913DFA">
              <w:rPr>
                <w:rFonts w:cs="Calibri"/>
                <w:sz w:val="20"/>
                <w:szCs w:val="20"/>
              </w:rPr>
              <w:t>1 б – полный правильный ответ</w:t>
            </w:r>
          </w:p>
          <w:p w:rsidR="00913DFA" w:rsidRPr="00913DFA" w:rsidRDefault="00913DFA" w:rsidP="00913DFA">
            <w:pPr>
              <w:ind w:firstLine="33"/>
              <w:rPr>
                <w:rFonts w:cs="Calibri"/>
                <w:sz w:val="20"/>
                <w:szCs w:val="20"/>
              </w:rPr>
            </w:pPr>
            <w:r w:rsidRPr="00913DFA">
              <w:rPr>
                <w:rFonts w:cs="Calibri"/>
                <w:sz w:val="20"/>
                <w:szCs w:val="20"/>
              </w:rPr>
              <w:t>0 б – остальные случаи</w:t>
            </w:r>
          </w:p>
        </w:tc>
      </w:tr>
      <w:tr w:rsidR="00913DFA" w:rsidRPr="00913DFA" w:rsidTr="00FE210A">
        <w:tc>
          <w:tcPr>
            <w:tcW w:w="1014" w:type="dxa"/>
          </w:tcPr>
          <w:p w:rsidR="00913DFA" w:rsidRPr="00913DFA" w:rsidRDefault="00913DFA" w:rsidP="00913DFA">
            <w:pPr>
              <w:ind w:firstLine="37"/>
              <w:jc w:val="center"/>
              <w:rPr>
                <w:rFonts w:cs="Calibri"/>
                <w:sz w:val="20"/>
                <w:szCs w:val="20"/>
              </w:rPr>
            </w:pPr>
            <w:r w:rsidRPr="00913DFA">
              <w:rPr>
                <w:rFonts w:cs="Calibri"/>
                <w:sz w:val="20"/>
                <w:szCs w:val="20"/>
              </w:rPr>
              <w:t>9</w:t>
            </w:r>
          </w:p>
        </w:tc>
        <w:tc>
          <w:tcPr>
            <w:tcW w:w="6074" w:type="dxa"/>
          </w:tcPr>
          <w:p w:rsidR="00913DFA" w:rsidRPr="00913DFA" w:rsidRDefault="00913DFA" w:rsidP="00913DFA">
            <w:pPr>
              <w:jc w:val="center"/>
              <w:rPr>
                <w:rFonts w:cs="Calibri"/>
                <w:bCs/>
                <w:sz w:val="20"/>
                <w:szCs w:val="20"/>
              </w:rPr>
            </w:pPr>
            <w:r w:rsidRPr="00913DFA">
              <w:rPr>
                <w:rFonts w:cs="Calibri"/>
                <w:bCs/>
                <w:sz w:val="20"/>
                <w:szCs w:val="20"/>
              </w:rPr>
              <w:t>1, 3</w:t>
            </w:r>
          </w:p>
          <w:p w:rsidR="00913DFA" w:rsidRPr="00913DFA" w:rsidRDefault="00913DFA" w:rsidP="00913DFA">
            <w:pPr>
              <w:jc w:val="center"/>
              <w:rPr>
                <w:rFonts w:cs="Calibri"/>
                <w:bCs/>
                <w:sz w:val="20"/>
                <w:szCs w:val="20"/>
              </w:rPr>
            </w:pPr>
            <w:r w:rsidRPr="00913DFA">
              <w:rPr>
                <w:rFonts w:cs="Calibri"/>
                <w:bCs/>
                <w:sz w:val="20"/>
                <w:szCs w:val="20"/>
              </w:rPr>
              <w:t xml:space="preserve">Обоснование: при выборе метода прогнозирования нужно учитывать имеющиеся </w:t>
            </w:r>
            <w:proofErr w:type="gramStart"/>
            <w:r w:rsidRPr="00913DFA">
              <w:rPr>
                <w:rFonts w:cs="Calibri"/>
                <w:bCs/>
                <w:sz w:val="20"/>
                <w:szCs w:val="20"/>
              </w:rPr>
              <w:t>данные</w:t>
            </w:r>
            <w:proofErr w:type="gramEnd"/>
            <w:r w:rsidRPr="00913DFA">
              <w:rPr>
                <w:rFonts w:cs="Calibri"/>
                <w:bCs/>
                <w:sz w:val="20"/>
                <w:szCs w:val="20"/>
              </w:rPr>
              <w:t xml:space="preserve"> и на </w:t>
            </w:r>
            <w:proofErr w:type="gramStart"/>
            <w:r w:rsidRPr="00913DFA">
              <w:rPr>
                <w:rFonts w:cs="Calibri"/>
                <w:bCs/>
                <w:sz w:val="20"/>
                <w:szCs w:val="20"/>
              </w:rPr>
              <w:t>какой</w:t>
            </w:r>
            <w:proofErr w:type="gramEnd"/>
            <w:r w:rsidRPr="00913DFA">
              <w:rPr>
                <w:rFonts w:cs="Calibri"/>
                <w:bCs/>
                <w:sz w:val="20"/>
                <w:szCs w:val="20"/>
              </w:rPr>
              <w:t xml:space="preserve"> период нужен план </w:t>
            </w:r>
          </w:p>
        </w:tc>
        <w:tc>
          <w:tcPr>
            <w:tcW w:w="2941" w:type="dxa"/>
          </w:tcPr>
          <w:p w:rsidR="00913DFA" w:rsidRPr="00913DFA" w:rsidRDefault="00913DFA" w:rsidP="00913DFA">
            <w:pPr>
              <w:ind w:firstLine="33"/>
              <w:rPr>
                <w:rFonts w:cs="Calibri"/>
                <w:sz w:val="20"/>
                <w:szCs w:val="20"/>
              </w:rPr>
            </w:pPr>
            <w:r w:rsidRPr="00913DFA">
              <w:rPr>
                <w:rFonts w:cs="Calibri"/>
                <w:sz w:val="20"/>
                <w:szCs w:val="20"/>
              </w:rPr>
              <w:t>1 б – полное правильное соответствие</w:t>
            </w:r>
          </w:p>
          <w:p w:rsidR="00913DFA" w:rsidRPr="00913DFA" w:rsidRDefault="00913DFA" w:rsidP="00913DFA">
            <w:pPr>
              <w:ind w:firstLine="33"/>
              <w:rPr>
                <w:rFonts w:cs="Calibri"/>
                <w:sz w:val="20"/>
                <w:szCs w:val="20"/>
              </w:rPr>
            </w:pPr>
            <w:r w:rsidRPr="00913DFA">
              <w:rPr>
                <w:rFonts w:cs="Calibri"/>
                <w:sz w:val="20"/>
                <w:szCs w:val="20"/>
              </w:rPr>
              <w:t>0 б – остальные случаи</w:t>
            </w:r>
          </w:p>
        </w:tc>
      </w:tr>
      <w:tr w:rsidR="00913DFA" w:rsidRPr="00913DFA" w:rsidTr="00FE210A">
        <w:tc>
          <w:tcPr>
            <w:tcW w:w="1014" w:type="dxa"/>
          </w:tcPr>
          <w:p w:rsidR="00913DFA" w:rsidRPr="00913DFA" w:rsidRDefault="00913DFA" w:rsidP="00913DFA">
            <w:pPr>
              <w:ind w:firstLine="37"/>
              <w:jc w:val="center"/>
              <w:rPr>
                <w:rFonts w:cs="Calibri"/>
                <w:sz w:val="20"/>
                <w:szCs w:val="20"/>
              </w:rPr>
            </w:pPr>
            <w:r w:rsidRPr="00913DFA">
              <w:rPr>
                <w:rFonts w:cs="Calibri"/>
                <w:sz w:val="20"/>
                <w:szCs w:val="20"/>
              </w:rPr>
              <w:t>10</w:t>
            </w:r>
          </w:p>
        </w:tc>
        <w:tc>
          <w:tcPr>
            <w:tcW w:w="6074" w:type="dxa"/>
          </w:tcPr>
          <w:p w:rsidR="00913DFA" w:rsidRPr="00913DFA" w:rsidRDefault="00913DFA" w:rsidP="00913DFA">
            <w:pPr>
              <w:jc w:val="center"/>
              <w:rPr>
                <w:rFonts w:cs="Calibri"/>
                <w:sz w:val="20"/>
                <w:szCs w:val="20"/>
              </w:rPr>
            </w:pPr>
            <w:r w:rsidRPr="00913DFA">
              <w:rPr>
                <w:rFonts w:cs="Calibri"/>
                <w:sz w:val="20"/>
                <w:szCs w:val="20"/>
              </w:rPr>
              <w:t xml:space="preserve">Ответ: </w:t>
            </w:r>
            <w:r w:rsidRPr="00913DFA">
              <w:rPr>
                <w:rFonts w:cs="Calibri"/>
                <w:bCs/>
                <w:sz w:val="20"/>
                <w:szCs w:val="20"/>
              </w:rPr>
              <w:t xml:space="preserve">Прогнозирование в менеджменте – это процесс предсказания будущих событий на основе анализа имеющихся данных и информации. Оно помогает организациям принимать обоснованные решения в условиях неопределенности. Например, анализ временных рядов, </w:t>
            </w:r>
            <w:proofErr w:type="gramStart"/>
            <w:r w:rsidRPr="00913DFA">
              <w:rPr>
                <w:rFonts w:cs="Calibri"/>
                <w:bCs/>
                <w:sz w:val="20"/>
                <w:szCs w:val="20"/>
              </w:rPr>
              <w:t>экспертные</w:t>
            </w:r>
            <w:proofErr w:type="gramEnd"/>
            <w:r w:rsidRPr="00913DFA">
              <w:rPr>
                <w:rFonts w:cs="Calibri"/>
                <w:bCs/>
                <w:sz w:val="20"/>
                <w:szCs w:val="20"/>
              </w:rPr>
              <w:t xml:space="preserve"> оценки, регрессионный анализ.</w:t>
            </w:r>
            <w:r w:rsidRPr="00913DFA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2941" w:type="dxa"/>
          </w:tcPr>
          <w:p w:rsidR="00913DFA" w:rsidRPr="00913DFA" w:rsidRDefault="00913DFA" w:rsidP="00913DFA">
            <w:pPr>
              <w:ind w:firstLine="33"/>
              <w:rPr>
                <w:rFonts w:cs="Calibri"/>
                <w:sz w:val="20"/>
                <w:szCs w:val="20"/>
              </w:rPr>
            </w:pPr>
            <w:r w:rsidRPr="00913DFA">
              <w:rPr>
                <w:rFonts w:cs="Calibri"/>
                <w:sz w:val="20"/>
                <w:szCs w:val="20"/>
              </w:rPr>
              <w:t xml:space="preserve">3 б - полный правильный ответ; </w:t>
            </w:r>
          </w:p>
          <w:p w:rsidR="00913DFA" w:rsidRPr="00913DFA" w:rsidRDefault="00913DFA" w:rsidP="00913DFA">
            <w:pPr>
              <w:ind w:firstLine="33"/>
              <w:rPr>
                <w:rFonts w:cs="Calibri"/>
                <w:sz w:val="20"/>
                <w:szCs w:val="20"/>
              </w:rPr>
            </w:pPr>
            <w:r w:rsidRPr="00913DFA">
              <w:rPr>
                <w:rFonts w:cs="Calibri"/>
                <w:sz w:val="20"/>
                <w:szCs w:val="20"/>
              </w:rPr>
              <w:t>1 б - допущена одна ошибка/неточность,</w:t>
            </w:r>
          </w:p>
          <w:p w:rsidR="00913DFA" w:rsidRPr="00913DFA" w:rsidRDefault="00913DFA" w:rsidP="00913DFA">
            <w:pPr>
              <w:ind w:firstLine="33"/>
              <w:rPr>
                <w:rFonts w:cs="Calibri"/>
                <w:sz w:val="20"/>
                <w:szCs w:val="20"/>
              </w:rPr>
            </w:pPr>
            <w:r w:rsidRPr="00913DFA">
              <w:rPr>
                <w:rFonts w:cs="Calibri"/>
                <w:sz w:val="20"/>
                <w:szCs w:val="20"/>
              </w:rPr>
              <w:t xml:space="preserve"> 0 б - допущено более одной ошибки/ответ неправильный/ ответ отсутствует</w:t>
            </w:r>
          </w:p>
        </w:tc>
      </w:tr>
      <w:tr w:rsidR="00913DFA" w:rsidRPr="00913DFA" w:rsidTr="00FE210A">
        <w:tc>
          <w:tcPr>
            <w:tcW w:w="1014" w:type="dxa"/>
          </w:tcPr>
          <w:p w:rsidR="00913DFA" w:rsidRPr="00913DFA" w:rsidRDefault="00913DFA" w:rsidP="00913DFA">
            <w:pPr>
              <w:ind w:firstLine="37"/>
              <w:jc w:val="center"/>
              <w:rPr>
                <w:rFonts w:cs="Calibri"/>
                <w:sz w:val="20"/>
                <w:szCs w:val="20"/>
              </w:rPr>
            </w:pPr>
            <w:r w:rsidRPr="00913DFA">
              <w:rPr>
                <w:rFonts w:cs="Calibri"/>
                <w:sz w:val="20"/>
                <w:szCs w:val="20"/>
              </w:rPr>
              <w:t>11</w:t>
            </w:r>
          </w:p>
        </w:tc>
        <w:tc>
          <w:tcPr>
            <w:tcW w:w="6074" w:type="dxa"/>
          </w:tcPr>
          <w:p w:rsidR="00913DFA" w:rsidRPr="00913DFA" w:rsidRDefault="00913DFA" w:rsidP="00913DFA">
            <w:pPr>
              <w:jc w:val="center"/>
              <w:rPr>
                <w:rFonts w:cs="Calibri"/>
                <w:sz w:val="20"/>
                <w:szCs w:val="20"/>
              </w:rPr>
            </w:pPr>
            <w:r w:rsidRPr="00913DFA">
              <w:rPr>
                <w:rFonts w:cs="Calibri"/>
                <w:sz w:val="20"/>
                <w:szCs w:val="20"/>
              </w:rPr>
              <w:t>1 – Б, 2 – В, 3 – A, 4 - Г</w:t>
            </w:r>
          </w:p>
          <w:p w:rsidR="00913DFA" w:rsidRPr="00913DFA" w:rsidRDefault="00913DFA" w:rsidP="00913DFA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41" w:type="dxa"/>
          </w:tcPr>
          <w:p w:rsidR="00913DFA" w:rsidRPr="00913DFA" w:rsidRDefault="00913DFA" w:rsidP="00913DFA">
            <w:pPr>
              <w:ind w:firstLine="33"/>
              <w:rPr>
                <w:rFonts w:cs="Calibri"/>
                <w:sz w:val="20"/>
                <w:szCs w:val="20"/>
              </w:rPr>
            </w:pPr>
            <w:r w:rsidRPr="00913DFA">
              <w:rPr>
                <w:rFonts w:cs="Calibri"/>
                <w:sz w:val="20"/>
                <w:szCs w:val="20"/>
              </w:rPr>
              <w:t>1 б – полный правильный ответ</w:t>
            </w:r>
          </w:p>
          <w:p w:rsidR="00913DFA" w:rsidRPr="00913DFA" w:rsidRDefault="00913DFA" w:rsidP="00913DFA">
            <w:pPr>
              <w:ind w:firstLine="33"/>
              <w:rPr>
                <w:rFonts w:cs="Calibri"/>
                <w:sz w:val="20"/>
                <w:szCs w:val="20"/>
              </w:rPr>
            </w:pPr>
            <w:r w:rsidRPr="00913DFA">
              <w:rPr>
                <w:rFonts w:cs="Calibri"/>
                <w:sz w:val="20"/>
                <w:szCs w:val="20"/>
              </w:rPr>
              <w:t>0 б – все остальные случаи</w:t>
            </w:r>
          </w:p>
        </w:tc>
      </w:tr>
      <w:tr w:rsidR="00913DFA" w:rsidRPr="00913DFA" w:rsidTr="00FE210A">
        <w:tc>
          <w:tcPr>
            <w:tcW w:w="1014" w:type="dxa"/>
          </w:tcPr>
          <w:p w:rsidR="00913DFA" w:rsidRPr="00913DFA" w:rsidRDefault="00913DFA" w:rsidP="00913DFA">
            <w:pPr>
              <w:ind w:firstLine="37"/>
              <w:jc w:val="center"/>
              <w:rPr>
                <w:rFonts w:cs="Calibri"/>
                <w:sz w:val="20"/>
                <w:szCs w:val="20"/>
              </w:rPr>
            </w:pPr>
            <w:r w:rsidRPr="00913DFA">
              <w:rPr>
                <w:rFonts w:cs="Calibri"/>
                <w:sz w:val="20"/>
                <w:szCs w:val="20"/>
              </w:rPr>
              <w:t>12</w:t>
            </w:r>
          </w:p>
        </w:tc>
        <w:tc>
          <w:tcPr>
            <w:tcW w:w="6074" w:type="dxa"/>
          </w:tcPr>
          <w:p w:rsidR="00913DFA" w:rsidRPr="00913DFA" w:rsidRDefault="00913DFA" w:rsidP="00913DFA">
            <w:pPr>
              <w:jc w:val="center"/>
              <w:rPr>
                <w:rFonts w:cs="Calibri"/>
                <w:sz w:val="20"/>
                <w:szCs w:val="20"/>
              </w:rPr>
            </w:pPr>
            <w:r w:rsidRPr="00913DFA">
              <w:rPr>
                <w:rFonts w:cs="Calibri"/>
                <w:sz w:val="20"/>
                <w:szCs w:val="20"/>
              </w:rPr>
              <w:t>5 - 2 - 1 - 4 - 3</w:t>
            </w:r>
          </w:p>
        </w:tc>
        <w:tc>
          <w:tcPr>
            <w:tcW w:w="2941" w:type="dxa"/>
          </w:tcPr>
          <w:p w:rsidR="00913DFA" w:rsidRPr="00913DFA" w:rsidRDefault="00913DFA" w:rsidP="00913DFA">
            <w:pPr>
              <w:ind w:firstLine="33"/>
              <w:rPr>
                <w:rFonts w:cs="Calibri"/>
                <w:sz w:val="20"/>
                <w:szCs w:val="20"/>
              </w:rPr>
            </w:pPr>
            <w:r w:rsidRPr="00913DFA">
              <w:rPr>
                <w:rFonts w:cs="Calibri"/>
                <w:sz w:val="20"/>
                <w:szCs w:val="20"/>
              </w:rPr>
              <w:t>1 б – полный правильный ответ</w:t>
            </w:r>
          </w:p>
          <w:p w:rsidR="00913DFA" w:rsidRPr="00913DFA" w:rsidRDefault="00913DFA" w:rsidP="00913DFA">
            <w:pPr>
              <w:ind w:firstLine="33"/>
              <w:rPr>
                <w:rFonts w:cs="Calibri"/>
                <w:sz w:val="20"/>
                <w:szCs w:val="20"/>
              </w:rPr>
            </w:pPr>
            <w:r w:rsidRPr="00913DFA">
              <w:rPr>
                <w:rFonts w:cs="Calibri"/>
                <w:sz w:val="20"/>
                <w:szCs w:val="20"/>
              </w:rPr>
              <w:t>0 б – остальные случаи</w:t>
            </w:r>
          </w:p>
        </w:tc>
      </w:tr>
      <w:tr w:rsidR="00913DFA" w:rsidRPr="00913DFA" w:rsidTr="00FE210A">
        <w:tc>
          <w:tcPr>
            <w:tcW w:w="1014" w:type="dxa"/>
          </w:tcPr>
          <w:p w:rsidR="00913DFA" w:rsidRPr="00913DFA" w:rsidRDefault="00913DFA" w:rsidP="00913DFA">
            <w:pPr>
              <w:ind w:firstLine="37"/>
              <w:jc w:val="center"/>
              <w:rPr>
                <w:rFonts w:cs="Calibri"/>
                <w:sz w:val="20"/>
                <w:szCs w:val="20"/>
              </w:rPr>
            </w:pPr>
            <w:r w:rsidRPr="00913DFA">
              <w:rPr>
                <w:rFonts w:cs="Calibri"/>
                <w:sz w:val="20"/>
                <w:szCs w:val="20"/>
              </w:rPr>
              <w:t>13</w:t>
            </w:r>
          </w:p>
        </w:tc>
        <w:tc>
          <w:tcPr>
            <w:tcW w:w="6074" w:type="dxa"/>
          </w:tcPr>
          <w:p w:rsidR="00913DFA" w:rsidRPr="00913DFA" w:rsidRDefault="00913DFA" w:rsidP="00913DFA">
            <w:pPr>
              <w:jc w:val="center"/>
              <w:rPr>
                <w:rFonts w:cs="Calibri"/>
                <w:sz w:val="20"/>
                <w:szCs w:val="20"/>
              </w:rPr>
            </w:pPr>
            <w:r w:rsidRPr="00913DFA">
              <w:rPr>
                <w:rFonts w:cs="Calibri"/>
                <w:sz w:val="20"/>
                <w:szCs w:val="20"/>
              </w:rPr>
              <w:t>2</w:t>
            </w:r>
          </w:p>
          <w:p w:rsidR="00913DFA" w:rsidRPr="00913DFA" w:rsidRDefault="00913DFA" w:rsidP="00913DFA">
            <w:pPr>
              <w:jc w:val="center"/>
              <w:rPr>
                <w:rFonts w:cs="Calibri"/>
                <w:sz w:val="20"/>
                <w:szCs w:val="20"/>
              </w:rPr>
            </w:pPr>
            <w:r w:rsidRPr="00913DFA">
              <w:rPr>
                <w:rFonts w:cs="Calibri"/>
                <w:sz w:val="20"/>
                <w:szCs w:val="20"/>
              </w:rPr>
              <w:t xml:space="preserve">Обоснование: </w:t>
            </w:r>
            <w:proofErr w:type="spellStart"/>
            <w:r w:rsidRPr="00913DFA">
              <w:rPr>
                <w:rFonts w:cs="Calibri"/>
                <w:sz w:val="20"/>
                <w:szCs w:val="20"/>
              </w:rPr>
              <w:t>бенчмаркинг</w:t>
            </w:r>
            <w:proofErr w:type="spellEnd"/>
            <w:r w:rsidRPr="00913DFA">
              <w:rPr>
                <w:rFonts w:cs="Calibri"/>
                <w:sz w:val="20"/>
                <w:szCs w:val="20"/>
              </w:rPr>
              <w:t xml:space="preserve"> подразумевает сравнение деятельности в организации с лидирующими компаниями</w:t>
            </w:r>
          </w:p>
        </w:tc>
        <w:tc>
          <w:tcPr>
            <w:tcW w:w="2941" w:type="dxa"/>
          </w:tcPr>
          <w:p w:rsidR="00913DFA" w:rsidRPr="00913DFA" w:rsidRDefault="00913DFA" w:rsidP="00913DFA">
            <w:pPr>
              <w:ind w:firstLine="33"/>
              <w:rPr>
                <w:rFonts w:cs="Calibri"/>
                <w:sz w:val="20"/>
                <w:szCs w:val="20"/>
              </w:rPr>
            </w:pPr>
            <w:r w:rsidRPr="00913DFA">
              <w:rPr>
                <w:rFonts w:cs="Calibri"/>
                <w:sz w:val="20"/>
                <w:szCs w:val="20"/>
              </w:rPr>
              <w:t>1 б – полное правильное соответствие</w:t>
            </w:r>
          </w:p>
          <w:p w:rsidR="00913DFA" w:rsidRPr="00913DFA" w:rsidRDefault="00913DFA" w:rsidP="00913DFA">
            <w:pPr>
              <w:ind w:firstLine="33"/>
              <w:rPr>
                <w:rFonts w:cs="Calibri"/>
                <w:sz w:val="20"/>
                <w:szCs w:val="20"/>
              </w:rPr>
            </w:pPr>
            <w:r w:rsidRPr="00913DFA">
              <w:rPr>
                <w:rFonts w:cs="Calibri"/>
                <w:sz w:val="20"/>
                <w:szCs w:val="20"/>
              </w:rPr>
              <w:t>0 б – остальные случаи</w:t>
            </w:r>
          </w:p>
        </w:tc>
      </w:tr>
      <w:tr w:rsidR="00913DFA" w:rsidRPr="00913DFA" w:rsidTr="00FE210A">
        <w:tc>
          <w:tcPr>
            <w:tcW w:w="1014" w:type="dxa"/>
          </w:tcPr>
          <w:p w:rsidR="00913DFA" w:rsidRPr="00913DFA" w:rsidRDefault="00913DFA" w:rsidP="00913DFA">
            <w:pPr>
              <w:ind w:firstLine="37"/>
              <w:jc w:val="center"/>
              <w:rPr>
                <w:rFonts w:cs="Calibri"/>
                <w:sz w:val="20"/>
                <w:szCs w:val="20"/>
              </w:rPr>
            </w:pPr>
            <w:r w:rsidRPr="00913DFA">
              <w:rPr>
                <w:rFonts w:cs="Calibri"/>
                <w:sz w:val="20"/>
                <w:szCs w:val="20"/>
              </w:rPr>
              <w:t>14</w:t>
            </w:r>
          </w:p>
        </w:tc>
        <w:tc>
          <w:tcPr>
            <w:tcW w:w="6074" w:type="dxa"/>
          </w:tcPr>
          <w:p w:rsidR="00913DFA" w:rsidRPr="00913DFA" w:rsidRDefault="00913DFA" w:rsidP="00913DFA">
            <w:pPr>
              <w:jc w:val="center"/>
              <w:rPr>
                <w:rFonts w:cs="Calibri"/>
                <w:sz w:val="20"/>
                <w:szCs w:val="20"/>
              </w:rPr>
            </w:pPr>
            <w:r w:rsidRPr="00913DFA">
              <w:rPr>
                <w:rFonts w:cs="Calibri"/>
                <w:sz w:val="20"/>
                <w:szCs w:val="20"/>
              </w:rPr>
              <w:t>1, 3</w:t>
            </w:r>
          </w:p>
          <w:p w:rsidR="00913DFA" w:rsidRPr="00913DFA" w:rsidRDefault="00913DFA" w:rsidP="00913DFA">
            <w:pPr>
              <w:jc w:val="center"/>
              <w:rPr>
                <w:rFonts w:cs="Calibri"/>
                <w:sz w:val="20"/>
                <w:szCs w:val="20"/>
              </w:rPr>
            </w:pPr>
            <w:r w:rsidRPr="00913DFA">
              <w:rPr>
                <w:rFonts w:cs="Calibri"/>
                <w:sz w:val="20"/>
                <w:szCs w:val="20"/>
              </w:rPr>
              <w:t>Обоснование: в бюджет организации включают прогнозы продаж и планы закупок</w:t>
            </w:r>
          </w:p>
        </w:tc>
        <w:tc>
          <w:tcPr>
            <w:tcW w:w="2941" w:type="dxa"/>
          </w:tcPr>
          <w:p w:rsidR="00913DFA" w:rsidRPr="00913DFA" w:rsidRDefault="00913DFA" w:rsidP="00913DFA">
            <w:pPr>
              <w:ind w:firstLine="33"/>
              <w:rPr>
                <w:rFonts w:cs="Calibri"/>
                <w:sz w:val="20"/>
                <w:szCs w:val="20"/>
              </w:rPr>
            </w:pPr>
            <w:r w:rsidRPr="00913DFA">
              <w:rPr>
                <w:rFonts w:cs="Calibri"/>
                <w:sz w:val="20"/>
                <w:szCs w:val="20"/>
              </w:rPr>
              <w:t>1 б – совпадение с верным ответом</w:t>
            </w:r>
          </w:p>
          <w:p w:rsidR="00913DFA" w:rsidRPr="00913DFA" w:rsidRDefault="00913DFA" w:rsidP="00913DFA">
            <w:pPr>
              <w:ind w:firstLine="33"/>
              <w:rPr>
                <w:rFonts w:cs="Calibri"/>
                <w:sz w:val="20"/>
                <w:szCs w:val="20"/>
              </w:rPr>
            </w:pPr>
            <w:r w:rsidRPr="00913DFA">
              <w:rPr>
                <w:rFonts w:cs="Calibri"/>
                <w:sz w:val="20"/>
                <w:szCs w:val="20"/>
              </w:rPr>
              <w:t>0 б – остальные случаи</w:t>
            </w:r>
          </w:p>
        </w:tc>
      </w:tr>
      <w:tr w:rsidR="00913DFA" w:rsidRPr="00913DFA" w:rsidTr="00FE210A">
        <w:tc>
          <w:tcPr>
            <w:tcW w:w="1014" w:type="dxa"/>
          </w:tcPr>
          <w:p w:rsidR="00913DFA" w:rsidRPr="00913DFA" w:rsidRDefault="00913DFA" w:rsidP="00913DFA">
            <w:pPr>
              <w:ind w:firstLine="37"/>
              <w:jc w:val="center"/>
              <w:rPr>
                <w:rFonts w:cs="Calibri"/>
                <w:sz w:val="20"/>
                <w:szCs w:val="20"/>
              </w:rPr>
            </w:pPr>
            <w:r w:rsidRPr="00913DFA">
              <w:rPr>
                <w:rFonts w:cs="Calibri"/>
                <w:sz w:val="20"/>
                <w:szCs w:val="20"/>
              </w:rPr>
              <w:t>15</w:t>
            </w:r>
          </w:p>
        </w:tc>
        <w:tc>
          <w:tcPr>
            <w:tcW w:w="6074" w:type="dxa"/>
          </w:tcPr>
          <w:p w:rsidR="00913DFA" w:rsidRPr="00913DFA" w:rsidRDefault="00913DFA" w:rsidP="00913DFA">
            <w:pPr>
              <w:rPr>
                <w:rFonts w:cs="Calibri"/>
                <w:sz w:val="20"/>
                <w:szCs w:val="20"/>
              </w:rPr>
            </w:pPr>
            <w:r w:rsidRPr="00913DFA">
              <w:rPr>
                <w:rFonts w:cs="Calibri"/>
                <w:sz w:val="20"/>
                <w:szCs w:val="20"/>
              </w:rPr>
              <w:t xml:space="preserve">Ответ: </w:t>
            </w:r>
            <w:r w:rsidRPr="00913DFA">
              <w:rPr>
                <w:rFonts w:cs="Calibri"/>
                <w:bCs/>
                <w:sz w:val="20"/>
                <w:szCs w:val="20"/>
              </w:rPr>
              <w:t>План в менеджменте – это заранее разработанная схема действий, определяющая цели, задачи, ресурсы и сроки их достижения. Он необходим организации, поскольку оптимизирует использование ресурсов, координирует деятельность, обеспечивает согласованность действий различных подразделений и сотрудников.</w:t>
            </w:r>
            <w:r w:rsidRPr="00913DFA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41" w:type="dxa"/>
          </w:tcPr>
          <w:p w:rsidR="00913DFA" w:rsidRPr="00913DFA" w:rsidRDefault="00913DFA" w:rsidP="00913DFA">
            <w:pPr>
              <w:ind w:firstLine="33"/>
              <w:rPr>
                <w:rFonts w:cs="Calibri"/>
                <w:sz w:val="20"/>
                <w:szCs w:val="20"/>
              </w:rPr>
            </w:pPr>
            <w:r w:rsidRPr="00913DFA">
              <w:rPr>
                <w:rFonts w:cs="Calibri"/>
                <w:sz w:val="20"/>
                <w:szCs w:val="20"/>
              </w:rPr>
              <w:t xml:space="preserve">3 б - полный правильный ответ; </w:t>
            </w:r>
          </w:p>
          <w:p w:rsidR="00913DFA" w:rsidRPr="00913DFA" w:rsidRDefault="00913DFA" w:rsidP="00913DFA">
            <w:pPr>
              <w:ind w:firstLine="33"/>
              <w:rPr>
                <w:rFonts w:cs="Calibri"/>
                <w:sz w:val="20"/>
                <w:szCs w:val="20"/>
              </w:rPr>
            </w:pPr>
            <w:r w:rsidRPr="00913DFA">
              <w:rPr>
                <w:rFonts w:cs="Calibri"/>
                <w:sz w:val="20"/>
                <w:szCs w:val="20"/>
              </w:rPr>
              <w:t xml:space="preserve">1 б - допущена одна ошибка/неточность/ответ правильный, но не полный, </w:t>
            </w:r>
          </w:p>
          <w:p w:rsidR="00913DFA" w:rsidRPr="00913DFA" w:rsidRDefault="00913DFA" w:rsidP="00913DFA">
            <w:pPr>
              <w:ind w:firstLine="33"/>
              <w:rPr>
                <w:rFonts w:cs="Calibri"/>
                <w:sz w:val="20"/>
                <w:szCs w:val="20"/>
              </w:rPr>
            </w:pPr>
            <w:r w:rsidRPr="00913DFA">
              <w:rPr>
                <w:rFonts w:cs="Calibri"/>
                <w:sz w:val="20"/>
                <w:szCs w:val="20"/>
              </w:rPr>
              <w:t xml:space="preserve">0 б - допущено более одной ошибки/ответ неправильный/ ответ отсутствует </w:t>
            </w:r>
          </w:p>
        </w:tc>
      </w:tr>
      <w:tr w:rsidR="00913DFA" w:rsidRPr="00913DFA" w:rsidTr="00FE210A">
        <w:tc>
          <w:tcPr>
            <w:tcW w:w="1014" w:type="dxa"/>
          </w:tcPr>
          <w:p w:rsidR="00913DFA" w:rsidRPr="00913DFA" w:rsidRDefault="00913DFA" w:rsidP="00913DFA">
            <w:pPr>
              <w:ind w:firstLine="37"/>
              <w:jc w:val="center"/>
              <w:rPr>
                <w:rFonts w:cs="Calibri"/>
                <w:sz w:val="20"/>
                <w:szCs w:val="20"/>
              </w:rPr>
            </w:pPr>
            <w:r w:rsidRPr="00913DFA">
              <w:rPr>
                <w:rFonts w:cs="Calibri"/>
                <w:sz w:val="20"/>
                <w:szCs w:val="20"/>
              </w:rPr>
              <w:t>16</w:t>
            </w:r>
          </w:p>
        </w:tc>
        <w:tc>
          <w:tcPr>
            <w:tcW w:w="6074" w:type="dxa"/>
          </w:tcPr>
          <w:p w:rsidR="00913DFA" w:rsidRPr="00913DFA" w:rsidRDefault="00913DFA" w:rsidP="00913DFA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13DFA">
              <w:rPr>
                <w:rFonts w:cs="Calibri"/>
                <w:sz w:val="20"/>
                <w:szCs w:val="20"/>
              </w:rPr>
              <w:t>1 – Б, 2 – Г, 3 – В, 4 – A</w:t>
            </w:r>
          </w:p>
          <w:p w:rsidR="00913DFA" w:rsidRPr="00913DFA" w:rsidRDefault="00913DFA" w:rsidP="00913DFA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41" w:type="dxa"/>
          </w:tcPr>
          <w:p w:rsidR="00913DFA" w:rsidRPr="00913DFA" w:rsidRDefault="00913DFA" w:rsidP="00913DFA">
            <w:pPr>
              <w:ind w:firstLine="33"/>
              <w:rPr>
                <w:rFonts w:cs="Calibri"/>
                <w:sz w:val="20"/>
                <w:szCs w:val="20"/>
              </w:rPr>
            </w:pPr>
            <w:r w:rsidRPr="00913DFA">
              <w:rPr>
                <w:rFonts w:cs="Calibri"/>
                <w:sz w:val="20"/>
                <w:szCs w:val="20"/>
              </w:rPr>
              <w:t>1 б – полный правильный ответ</w:t>
            </w:r>
          </w:p>
          <w:p w:rsidR="00913DFA" w:rsidRPr="00913DFA" w:rsidRDefault="00913DFA" w:rsidP="00913DFA">
            <w:pPr>
              <w:ind w:firstLine="33"/>
              <w:rPr>
                <w:rFonts w:cs="Calibri"/>
                <w:sz w:val="20"/>
                <w:szCs w:val="20"/>
              </w:rPr>
            </w:pPr>
            <w:r w:rsidRPr="00913DFA">
              <w:rPr>
                <w:rFonts w:cs="Calibri"/>
                <w:sz w:val="20"/>
                <w:szCs w:val="20"/>
              </w:rPr>
              <w:t>0 б – остальные случаи</w:t>
            </w:r>
          </w:p>
        </w:tc>
      </w:tr>
      <w:tr w:rsidR="00913DFA" w:rsidRPr="00913DFA" w:rsidTr="00FE210A">
        <w:tc>
          <w:tcPr>
            <w:tcW w:w="1014" w:type="dxa"/>
          </w:tcPr>
          <w:p w:rsidR="00913DFA" w:rsidRPr="00913DFA" w:rsidRDefault="00913DFA" w:rsidP="00913DFA">
            <w:pPr>
              <w:ind w:firstLine="37"/>
              <w:jc w:val="center"/>
              <w:rPr>
                <w:rFonts w:cs="Calibri"/>
                <w:sz w:val="20"/>
                <w:szCs w:val="20"/>
              </w:rPr>
            </w:pPr>
            <w:r w:rsidRPr="00913DFA">
              <w:rPr>
                <w:rFonts w:cs="Calibri"/>
                <w:sz w:val="20"/>
                <w:szCs w:val="20"/>
              </w:rPr>
              <w:t>17</w:t>
            </w:r>
          </w:p>
        </w:tc>
        <w:tc>
          <w:tcPr>
            <w:tcW w:w="6074" w:type="dxa"/>
          </w:tcPr>
          <w:p w:rsidR="00913DFA" w:rsidRPr="00913DFA" w:rsidRDefault="00913DFA" w:rsidP="00913DFA">
            <w:pPr>
              <w:jc w:val="center"/>
              <w:rPr>
                <w:rFonts w:cs="Calibri"/>
                <w:sz w:val="20"/>
                <w:szCs w:val="20"/>
              </w:rPr>
            </w:pPr>
            <w:r w:rsidRPr="00913DFA">
              <w:rPr>
                <w:rFonts w:cs="Calibri"/>
                <w:sz w:val="20"/>
                <w:szCs w:val="20"/>
              </w:rPr>
              <w:t>1 - 3 - 2</w:t>
            </w:r>
          </w:p>
          <w:p w:rsidR="00913DFA" w:rsidRPr="00913DFA" w:rsidRDefault="00913DFA" w:rsidP="00913DFA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41" w:type="dxa"/>
          </w:tcPr>
          <w:p w:rsidR="00913DFA" w:rsidRPr="00913DFA" w:rsidRDefault="00913DFA" w:rsidP="00913DFA">
            <w:pPr>
              <w:ind w:firstLine="33"/>
              <w:rPr>
                <w:rFonts w:cs="Calibri"/>
                <w:sz w:val="20"/>
                <w:szCs w:val="20"/>
              </w:rPr>
            </w:pPr>
            <w:r w:rsidRPr="00913DFA">
              <w:rPr>
                <w:rFonts w:cs="Calibri"/>
                <w:sz w:val="20"/>
                <w:szCs w:val="20"/>
              </w:rPr>
              <w:t>1 б – полное правильное соответствие</w:t>
            </w:r>
          </w:p>
          <w:p w:rsidR="00913DFA" w:rsidRPr="00913DFA" w:rsidRDefault="00913DFA" w:rsidP="00913DFA">
            <w:pPr>
              <w:ind w:firstLine="33"/>
              <w:rPr>
                <w:rFonts w:cs="Calibri"/>
                <w:sz w:val="20"/>
                <w:szCs w:val="20"/>
              </w:rPr>
            </w:pPr>
            <w:r w:rsidRPr="00913DFA">
              <w:rPr>
                <w:rFonts w:cs="Calibri"/>
                <w:sz w:val="20"/>
                <w:szCs w:val="20"/>
              </w:rPr>
              <w:t>0 б – остальные случаи</w:t>
            </w:r>
          </w:p>
        </w:tc>
      </w:tr>
      <w:tr w:rsidR="00913DFA" w:rsidRPr="00913DFA" w:rsidTr="00FE210A">
        <w:tc>
          <w:tcPr>
            <w:tcW w:w="1014" w:type="dxa"/>
          </w:tcPr>
          <w:p w:rsidR="00913DFA" w:rsidRPr="00913DFA" w:rsidRDefault="00913DFA" w:rsidP="00913DFA">
            <w:pPr>
              <w:ind w:firstLine="37"/>
              <w:jc w:val="center"/>
              <w:rPr>
                <w:rFonts w:cs="Calibri"/>
                <w:sz w:val="20"/>
                <w:szCs w:val="20"/>
              </w:rPr>
            </w:pPr>
            <w:r w:rsidRPr="00913DFA">
              <w:rPr>
                <w:rFonts w:cs="Calibri"/>
                <w:sz w:val="20"/>
                <w:szCs w:val="20"/>
              </w:rPr>
              <w:t>18</w:t>
            </w:r>
          </w:p>
        </w:tc>
        <w:tc>
          <w:tcPr>
            <w:tcW w:w="6074" w:type="dxa"/>
          </w:tcPr>
          <w:p w:rsidR="00913DFA" w:rsidRPr="00913DFA" w:rsidRDefault="00913DFA" w:rsidP="00913DFA">
            <w:pPr>
              <w:jc w:val="center"/>
              <w:rPr>
                <w:rFonts w:cs="Calibri"/>
                <w:sz w:val="20"/>
                <w:szCs w:val="20"/>
              </w:rPr>
            </w:pPr>
            <w:r w:rsidRPr="00913DFA">
              <w:rPr>
                <w:rFonts w:cs="Calibri"/>
                <w:sz w:val="20"/>
                <w:szCs w:val="20"/>
              </w:rPr>
              <w:t>3</w:t>
            </w:r>
          </w:p>
          <w:p w:rsidR="00913DFA" w:rsidRPr="00913DFA" w:rsidRDefault="00913DFA" w:rsidP="00913DFA">
            <w:pPr>
              <w:jc w:val="center"/>
              <w:rPr>
                <w:rFonts w:cs="Calibri"/>
                <w:sz w:val="20"/>
                <w:szCs w:val="20"/>
              </w:rPr>
            </w:pPr>
            <w:r w:rsidRPr="00913DFA">
              <w:rPr>
                <w:rFonts w:cs="Calibri"/>
                <w:sz w:val="20"/>
                <w:szCs w:val="20"/>
              </w:rPr>
              <w:t>Обоснование: политика определяет направление в развитии и принятии решений в организации</w:t>
            </w:r>
          </w:p>
        </w:tc>
        <w:tc>
          <w:tcPr>
            <w:tcW w:w="2941" w:type="dxa"/>
          </w:tcPr>
          <w:p w:rsidR="00913DFA" w:rsidRPr="00913DFA" w:rsidRDefault="00913DFA" w:rsidP="00913DFA">
            <w:pPr>
              <w:ind w:firstLine="33"/>
              <w:rPr>
                <w:rFonts w:cs="Calibri"/>
                <w:sz w:val="20"/>
                <w:szCs w:val="20"/>
              </w:rPr>
            </w:pPr>
            <w:r w:rsidRPr="00913DFA">
              <w:rPr>
                <w:rFonts w:cs="Calibri"/>
                <w:sz w:val="20"/>
                <w:szCs w:val="20"/>
              </w:rPr>
              <w:t>1 б – совпадение с верным ответом</w:t>
            </w:r>
          </w:p>
          <w:p w:rsidR="00913DFA" w:rsidRPr="00913DFA" w:rsidRDefault="00913DFA" w:rsidP="00913DFA">
            <w:pPr>
              <w:ind w:firstLine="33"/>
              <w:rPr>
                <w:rFonts w:cs="Calibri"/>
                <w:sz w:val="20"/>
                <w:szCs w:val="20"/>
              </w:rPr>
            </w:pPr>
            <w:r w:rsidRPr="00913DFA">
              <w:rPr>
                <w:rFonts w:cs="Calibri"/>
                <w:sz w:val="20"/>
                <w:szCs w:val="20"/>
              </w:rPr>
              <w:t>0 б – остальные случаи</w:t>
            </w:r>
          </w:p>
        </w:tc>
      </w:tr>
      <w:tr w:rsidR="00913DFA" w:rsidRPr="00913DFA" w:rsidTr="00FE210A">
        <w:tc>
          <w:tcPr>
            <w:tcW w:w="1014" w:type="dxa"/>
          </w:tcPr>
          <w:p w:rsidR="00913DFA" w:rsidRPr="00913DFA" w:rsidRDefault="00913DFA" w:rsidP="00913DFA">
            <w:pPr>
              <w:ind w:firstLine="37"/>
              <w:jc w:val="center"/>
              <w:rPr>
                <w:rFonts w:cs="Calibri"/>
                <w:sz w:val="20"/>
                <w:szCs w:val="20"/>
              </w:rPr>
            </w:pPr>
            <w:r w:rsidRPr="00913DFA">
              <w:rPr>
                <w:rFonts w:cs="Calibri"/>
                <w:sz w:val="20"/>
                <w:szCs w:val="20"/>
              </w:rPr>
              <w:t>19</w:t>
            </w:r>
          </w:p>
        </w:tc>
        <w:tc>
          <w:tcPr>
            <w:tcW w:w="6074" w:type="dxa"/>
          </w:tcPr>
          <w:p w:rsidR="00913DFA" w:rsidRPr="00913DFA" w:rsidRDefault="00913DFA" w:rsidP="00913DFA">
            <w:pPr>
              <w:jc w:val="center"/>
              <w:rPr>
                <w:rFonts w:cs="Calibri"/>
                <w:sz w:val="20"/>
                <w:szCs w:val="20"/>
              </w:rPr>
            </w:pPr>
            <w:r w:rsidRPr="00913DFA">
              <w:rPr>
                <w:rFonts w:cs="Calibri"/>
                <w:sz w:val="20"/>
                <w:szCs w:val="20"/>
              </w:rPr>
              <w:t>2, 3</w:t>
            </w:r>
          </w:p>
          <w:p w:rsidR="00913DFA" w:rsidRPr="00913DFA" w:rsidRDefault="00913DFA" w:rsidP="00913DFA">
            <w:pPr>
              <w:jc w:val="center"/>
              <w:rPr>
                <w:rFonts w:cs="Calibri"/>
                <w:bCs/>
                <w:sz w:val="20"/>
                <w:szCs w:val="20"/>
              </w:rPr>
            </w:pPr>
            <w:r w:rsidRPr="00913DFA">
              <w:rPr>
                <w:rFonts w:cs="Calibri"/>
                <w:sz w:val="20"/>
                <w:szCs w:val="20"/>
              </w:rPr>
              <w:t xml:space="preserve">Обоснование: </w:t>
            </w:r>
            <w:r w:rsidRPr="00913DFA">
              <w:rPr>
                <w:rFonts w:cs="Calibri"/>
                <w:bCs/>
                <w:sz w:val="20"/>
                <w:szCs w:val="20"/>
              </w:rPr>
              <w:t>Разработка маркетинговой кампании и делегирование полномочий осуществляются</w:t>
            </w:r>
            <w:r w:rsidRPr="00913DFA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913DFA">
              <w:rPr>
                <w:rFonts w:cs="Calibri"/>
                <w:bCs/>
                <w:sz w:val="20"/>
                <w:szCs w:val="20"/>
              </w:rPr>
              <w:t>при реализации стратегии</w:t>
            </w:r>
          </w:p>
        </w:tc>
        <w:tc>
          <w:tcPr>
            <w:tcW w:w="2941" w:type="dxa"/>
          </w:tcPr>
          <w:p w:rsidR="00913DFA" w:rsidRPr="00913DFA" w:rsidRDefault="00913DFA" w:rsidP="00913DFA">
            <w:pPr>
              <w:ind w:firstLine="33"/>
              <w:rPr>
                <w:rFonts w:cs="Calibri"/>
                <w:sz w:val="20"/>
                <w:szCs w:val="20"/>
              </w:rPr>
            </w:pPr>
            <w:r w:rsidRPr="00913DFA">
              <w:rPr>
                <w:rFonts w:cs="Calibri"/>
                <w:sz w:val="20"/>
                <w:szCs w:val="20"/>
              </w:rPr>
              <w:t>1 б – полный правильный ответ</w:t>
            </w:r>
          </w:p>
          <w:p w:rsidR="00913DFA" w:rsidRPr="00913DFA" w:rsidRDefault="00913DFA" w:rsidP="00913DFA">
            <w:pPr>
              <w:ind w:firstLine="33"/>
              <w:rPr>
                <w:rFonts w:cs="Calibri"/>
                <w:sz w:val="20"/>
                <w:szCs w:val="20"/>
              </w:rPr>
            </w:pPr>
            <w:r w:rsidRPr="00913DFA">
              <w:rPr>
                <w:rFonts w:cs="Calibri"/>
                <w:sz w:val="20"/>
                <w:szCs w:val="20"/>
              </w:rPr>
              <w:t>0 б – все остальные случаи</w:t>
            </w:r>
          </w:p>
        </w:tc>
      </w:tr>
      <w:tr w:rsidR="00913DFA" w:rsidRPr="00913DFA" w:rsidTr="00FE210A">
        <w:tc>
          <w:tcPr>
            <w:tcW w:w="1014" w:type="dxa"/>
          </w:tcPr>
          <w:p w:rsidR="00913DFA" w:rsidRPr="00913DFA" w:rsidRDefault="00913DFA" w:rsidP="00913DFA">
            <w:pPr>
              <w:ind w:firstLine="37"/>
              <w:jc w:val="center"/>
              <w:rPr>
                <w:rFonts w:cs="Calibri"/>
                <w:sz w:val="20"/>
                <w:szCs w:val="20"/>
              </w:rPr>
            </w:pPr>
            <w:r w:rsidRPr="00913DFA">
              <w:rPr>
                <w:rFonts w:cs="Calibri"/>
                <w:sz w:val="20"/>
                <w:szCs w:val="20"/>
              </w:rPr>
              <w:t>20</w:t>
            </w:r>
          </w:p>
        </w:tc>
        <w:tc>
          <w:tcPr>
            <w:tcW w:w="6074" w:type="dxa"/>
          </w:tcPr>
          <w:p w:rsidR="00913DFA" w:rsidRPr="00913DFA" w:rsidRDefault="00913DFA" w:rsidP="00913DFA">
            <w:pPr>
              <w:ind w:left="360"/>
              <w:jc w:val="center"/>
              <w:rPr>
                <w:rFonts w:cs="Calibri"/>
                <w:bCs/>
                <w:sz w:val="20"/>
                <w:szCs w:val="20"/>
              </w:rPr>
            </w:pPr>
            <w:r w:rsidRPr="00913DFA">
              <w:rPr>
                <w:rFonts w:cs="Calibri"/>
                <w:sz w:val="20"/>
                <w:szCs w:val="20"/>
              </w:rPr>
              <w:t xml:space="preserve">Ответ: </w:t>
            </w:r>
            <w:r w:rsidRPr="00913DFA">
              <w:rPr>
                <w:rFonts w:cs="Calibri"/>
                <w:bCs/>
                <w:sz w:val="20"/>
                <w:szCs w:val="20"/>
              </w:rPr>
              <w:t xml:space="preserve">Стратегическое планирование ориентировано на долгосрочную перспективу (обычно 3-5 лет и более). Определяет общие цели и направления развития организации, а также способы достижения этих целей. </w:t>
            </w:r>
          </w:p>
          <w:p w:rsidR="00913DFA" w:rsidRPr="00913DFA" w:rsidRDefault="00913DFA" w:rsidP="00913DFA">
            <w:pPr>
              <w:ind w:left="360"/>
              <w:jc w:val="center"/>
              <w:rPr>
                <w:rFonts w:cs="Calibri"/>
                <w:bCs/>
                <w:sz w:val="20"/>
                <w:szCs w:val="20"/>
              </w:rPr>
            </w:pPr>
            <w:r w:rsidRPr="00913DFA">
              <w:rPr>
                <w:rFonts w:cs="Calibri"/>
                <w:bCs/>
                <w:sz w:val="20"/>
                <w:szCs w:val="20"/>
              </w:rPr>
              <w:t xml:space="preserve">Оперативное планирование ориентировано на краткосрочный </w:t>
            </w:r>
            <w:r w:rsidRPr="00913DFA">
              <w:rPr>
                <w:rFonts w:cs="Calibri"/>
                <w:bCs/>
                <w:sz w:val="20"/>
                <w:szCs w:val="20"/>
              </w:rPr>
              <w:lastRenderedPageBreak/>
              <w:t>период (обычно до 1 года). Конкретизирует стратегические цели в виде детальных планов и графиков выполнения задач. Пример: план производства продукции на следующий квартал</w:t>
            </w:r>
          </w:p>
        </w:tc>
        <w:tc>
          <w:tcPr>
            <w:tcW w:w="2941" w:type="dxa"/>
          </w:tcPr>
          <w:p w:rsidR="00913DFA" w:rsidRPr="00913DFA" w:rsidRDefault="00913DFA" w:rsidP="00913DFA">
            <w:pPr>
              <w:ind w:firstLine="33"/>
              <w:rPr>
                <w:rFonts w:cs="Calibri"/>
                <w:sz w:val="20"/>
                <w:szCs w:val="20"/>
              </w:rPr>
            </w:pPr>
            <w:r w:rsidRPr="00913DFA">
              <w:rPr>
                <w:rFonts w:cs="Calibri"/>
                <w:sz w:val="20"/>
                <w:szCs w:val="20"/>
              </w:rPr>
              <w:lastRenderedPageBreak/>
              <w:t xml:space="preserve">3 б - полный правильный ответ; </w:t>
            </w:r>
          </w:p>
          <w:p w:rsidR="00913DFA" w:rsidRPr="00913DFA" w:rsidRDefault="00913DFA" w:rsidP="00913DFA">
            <w:pPr>
              <w:ind w:firstLine="33"/>
              <w:rPr>
                <w:rFonts w:cs="Calibri"/>
                <w:sz w:val="20"/>
                <w:szCs w:val="20"/>
              </w:rPr>
            </w:pPr>
            <w:r w:rsidRPr="00913DFA">
              <w:rPr>
                <w:rFonts w:cs="Calibri"/>
                <w:sz w:val="20"/>
                <w:szCs w:val="20"/>
              </w:rPr>
              <w:t xml:space="preserve">1 б - допущена одна ошибка/неточность/ответ правильный,  но не полный, </w:t>
            </w:r>
          </w:p>
          <w:p w:rsidR="00913DFA" w:rsidRPr="00913DFA" w:rsidRDefault="00913DFA" w:rsidP="00913DFA">
            <w:pPr>
              <w:ind w:firstLine="33"/>
              <w:rPr>
                <w:rFonts w:cs="Calibri"/>
                <w:sz w:val="20"/>
                <w:szCs w:val="20"/>
              </w:rPr>
            </w:pPr>
            <w:r w:rsidRPr="00913DFA">
              <w:rPr>
                <w:rFonts w:cs="Calibri"/>
                <w:sz w:val="20"/>
                <w:szCs w:val="20"/>
              </w:rPr>
              <w:lastRenderedPageBreak/>
              <w:t>0 б - допущено более одной ошибки/ответ неправильный/ ответ отсутствует</w:t>
            </w:r>
          </w:p>
        </w:tc>
      </w:tr>
    </w:tbl>
    <w:p w:rsidR="00E6585C" w:rsidRDefault="00E6585C" w:rsidP="00CF5A79">
      <w:pPr>
        <w:ind w:firstLine="709"/>
        <w:jc w:val="center"/>
        <w:rPr>
          <w:b/>
          <w:bCs/>
        </w:rPr>
      </w:pPr>
    </w:p>
    <w:p w:rsidR="0034698C" w:rsidRDefault="0034698C" w:rsidP="00CF5A79">
      <w:pPr>
        <w:ind w:firstLine="567"/>
        <w:jc w:val="center"/>
        <w:rPr>
          <w:b/>
          <w:bCs/>
        </w:rPr>
      </w:pPr>
    </w:p>
    <w:p w:rsidR="00D42933" w:rsidRPr="009B0F82" w:rsidRDefault="00D42933" w:rsidP="00D42933">
      <w:pPr>
        <w:ind w:firstLine="540"/>
        <w:jc w:val="center"/>
        <w:rPr>
          <w:b/>
          <w:bCs/>
        </w:rPr>
        <w:sectPr w:rsidR="00D42933" w:rsidRPr="009B0F82" w:rsidSect="007108A7">
          <w:footerReference w:type="default" r:id="rId31"/>
          <w:pgSz w:w="11906" w:h="16838"/>
          <w:pgMar w:top="1021" w:right="851" w:bottom="1134" w:left="1134" w:header="709" w:footer="709" w:gutter="0"/>
          <w:cols w:space="708"/>
          <w:titlePg/>
          <w:docGrid w:linePitch="360"/>
        </w:sectPr>
      </w:pPr>
    </w:p>
    <w:p w:rsidR="00D42933" w:rsidRPr="009B0F82" w:rsidRDefault="00D42933" w:rsidP="00D42933">
      <w:pPr>
        <w:ind w:firstLine="540"/>
        <w:jc w:val="center"/>
        <w:rPr>
          <w:b/>
          <w:bCs/>
        </w:rPr>
      </w:pPr>
      <w:r w:rsidRPr="009B0F82">
        <w:rPr>
          <w:b/>
          <w:bCs/>
        </w:rPr>
        <w:lastRenderedPageBreak/>
        <w:t>ЛИСТ РЕГИСТРАЦИИ ИЗМЕНЕНИЙ</w:t>
      </w:r>
    </w:p>
    <w:p w:rsidR="00D42933" w:rsidRPr="009B0F82" w:rsidRDefault="00D42933" w:rsidP="00D42933">
      <w:pPr>
        <w:ind w:firstLine="540"/>
        <w:jc w:val="center"/>
        <w:rPr>
          <w:b/>
          <w:bCs/>
        </w:rPr>
      </w:pPr>
    </w:p>
    <w:p w:rsidR="00D42933" w:rsidRPr="009B0F82" w:rsidRDefault="00D42933" w:rsidP="00D42933">
      <w:pPr>
        <w:ind w:firstLine="540"/>
        <w:jc w:val="center"/>
        <w:rPr>
          <w:b/>
          <w:bCs/>
        </w:rPr>
      </w:pPr>
    </w:p>
    <w:tbl>
      <w:tblPr>
        <w:tblW w:w="5126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11"/>
        <w:gridCol w:w="1538"/>
        <w:gridCol w:w="876"/>
        <w:gridCol w:w="1846"/>
        <w:gridCol w:w="6088"/>
        <w:gridCol w:w="1003"/>
        <w:gridCol w:w="1506"/>
        <w:gridCol w:w="1286"/>
      </w:tblGrid>
      <w:tr w:rsidR="00271C5D" w:rsidRPr="009B0F82" w:rsidTr="000A1E05">
        <w:trPr>
          <w:cantSplit/>
          <w:trHeight w:val="420"/>
        </w:trPr>
        <w:tc>
          <w:tcPr>
            <w:tcW w:w="303" w:type="pct"/>
            <w:vMerge w:val="restart"/>
            <w:vAlign w:val="center"/>
          </w:tcPr>
          <w:p w:rsidR="00D42933" w:rsidRPr="009B0F82" w:rsidRDefault="00D42933" w:rsidP="00412738">
            <w:pPr>
              <w:jc w:val="center"/>
            </w:pPr>
            <w:r w:rsidRPr="009B0F82">
              <w:t>Номер</w:t>
            </w:r>
          </w:p>
          <w:p w:rsidR="00D42933" w:rsidRPr="009B0F82" w:rsidRDefault="00D42933" w:rsidP="00412738">
            <w:pPr>
              <w:jc w:val="center"/>
            </w:pPr>
            <w:r w:rsidRPr="009B0F82">
              <w:t>измене-</w:t>
            </w:r>
            <w:proofErr w:type="spellStart"/>
            <w:r w:rsidRPr="009B0F82">
              <w:t>ния</w:t>
            </w:r>
            <w:proofErr w:type="spellEnd"/>
          </w:p>
        </w:tc>
        <w:tc>
          <w:tcPr>
            <w:tcW w:w="1415" w:type="pct"/>
            <w:gridSpan w:val="3"/>
            <w:vAlign w:val="center"/>
          </w:tcPr>
          <w:p w:rsidR="00D42933" w:rsidRPr="009B0F82" w:rsidRDefault="00D42933" w:rsidP="00412738">
            <w:pPr>
              <w:jc w:val="center"/>
            </w:pPr>
            <w:r w:rsidRPr="009B0F82">
              <w:t>Номера листов</w:t>
            </w:r>
          </w:p>
        </w:tc>
        <w:tc>
          <w:tcPr>
            <w:tcW w:w="2022" w:type="pct"/>
            <w:vMerge w:val="restart"/>
            <w:vAlign w:val="center"/>
          </w:tcPr>
          <w:p w:rsidR="00D42933" w:rsidRPr="009B0F82" w:rsidRDefault="00D42933" w:rsidP="00412738">
            <w:pPr>
              <w:jc w:val="center"/>
            </w:pPr>
            <w:r w:rsidRPr="009B0F82">
              <w:t>Основание для внесения изменений</w:t>
            </w:r>
          </w:p>
        </w:tc>
        <w:tc>
          <w:tcPr>
            <w:tcW w:w="333" w:type="pct"/>
            <w:vMerge w:val="restart"/>
            <w:vAlign w:val="center"/>
          </w:tcPr>
          <w:p w:rsidR="00D42933" w:rsidRPr="009B0F82" w:rsidRDefault="00D42933" w:rsidP="00412738">
            <w:pPr>
              <w:jc w:val="center"/>
            </w:pPr>
            <w:r w:rsidRPr="009B0F82">
              <w:t>Подпись</w:t>
            </w:r>
          </w:p>
        </w:tc>
        <w:tc>
          <w:tcPr>
            <w:tcW w:w="500" w:type="pct"/>
            <w:vMerge w:val="restart"/>
            <w:vAlign w:val="center"/>
          </w:tcPr>
          <w:p w:rsidR="00D42933" w:rsidRPr="009B0F82" w:rsidRDefault="00D42933" w:rsidP="00412738">
            <w:pPr>
              <w:tabs>
                <w:tab w:val="center" w:pos="4677"/>
                <w:tab w:val="right" w:pos="9355"/>
              </w:tabs>
              <w:jc w:val="center"/>
            </w:pPr>
            <w:r w:rsidRPr="009B0F82">
              <w:t>Расшифровка подписи</w:t>
            </w:r>
          </w:p>
        </w:tc>
        <w:tc>
          <w:tcPr>
            <w:tcW w:w="427" w:type="pct"/>
            <w:vMerge w:val="restart"/>
            <w:vAlign w:val="center"/>
          </w:tcPr>
          <w:p w:rsidR="00D42933" w:rsidRPr="009B0F82" w:rsidRDefault="00D42933" w:rsidP="00412738">
            <w:pPr>
              <w:jc w:val="center"/>
            </w:pPr>
            <w:r w:rsidRPr="009B0F82">
              <w:t>Дата внесения изменения</w:t>
            </w:r>
          </w:p>
        </w:tc>
      </w:tr>
      <w:tr w:rsidR="00271C5D" w:rsidRPr="009B0F82" w:rsidTr="000A1E05">
        <w:trPr>
          <w:cantSplit/>
          <w:trHeight w:val="420"/>
        </w:trPr>
        <w:tc>
          <w:tcPr>
            <w:tcW w:w="303" w:type="pct"/>
            <w:vMerge/>
          </w:tcPr>
          <w:p w:rsidR="00D42933" w:rsidRPr="009B0F82" w:rsidRDefault="00D42933" w:rsidP="00412738">
            <w:pPr>
              <w:spacing w:before="60"/>
              <w:jc w:val="center"/>
            </w:pPr>
          </w:p>
        </w:tc>
        <w:tc>
          <w:tcPr>
            <w:tcW w:w="511" w:type="pct"/>
            <w:vAlign w:val="center"/>
          </w:tcPr>
          <w:p w:rsidR="00D42933" w:rsidRPr="009B0F82" w:rsidRDefault="00D42933" w:rsidP="00412738">
            <w:pPr>
              <w:ind w:left="-57" w:right="-57"/>
              <w:jc w:val="center"/>
            </w:pPr>
            <w:r w:rsidRPr="009B0F82">
              <w:t>замененных</w:t>
            </w:r>
          </w:p>
        </w:tc>
        <w:tc>
          <w:tcPr>
            <w:tcW w:w="291" w:type="pct"/>
            <w:vAlign w:val="center"/>
          </w:tcPr>
          <w:p w:rsidR="00D42933" w:rsidRPr="009B0F82" w:rsidRDefault="00D42933" w:rsidP="00412738">
            <w:pPr>
              <w:jc w:val="center"/>
            </w:pPr>
            <w:r w:rsidRPr="009B0F82">
              <w:t>новых</w:t>
            </w:r>
          </w:p>
        </w:tc>
        <w:tc>
          <w:tcPr>
            <w:tcW w:w="613" w:type="pct"/>
            <w:vAlign w:val="center"/>
          </w:tcPr>
          <w:p w:rsidR="00D42933" w:rsidRPr="009B0F82" w:rsidRDefault="00D42933" w:rsidP="00271C5D">
            <w:pPr>
              <w:jc w:val="center"/>
            </w:pPr>
            <w:r w:rsidRPr="009B0F82">
              <w:t>аннулированных</w:t>
            </w:r>
          </w:p>
        </w:tc>
        <w:tc>
          <w:tcPr>
            <w:tcW w:w="2022" w:type="pct"/>
            <w:vMerge/>
          </w:tcPr>
          <w:p w:rsidR="00D42933" w:rsidRPr="009B0F82" w:rsidRDefault="00D42933" w:rsidP="00412738">
            <w:pPr>
              <w:spacing w:before="60"/>
              <w:jc w:val="center"/>
            </w:pPr>
          </w:p>
        </w:tc>
        <w:tc>
          <w:tcPr>
            <w:tcW w:w="333" w:type="pct"/>
            <w:vMerge/>
          </w:tcPr>
          <w:p w:rsidR="00D42933" w:rsidRPr="009B0F82" w:rsidRDefault="00D42933" w:rsidP="00412738">
            <w:pPr>
              <w:spacing w:before="60"/>
              <w:jc w:val="center"/>
            </w:pPr>
          </w:p>
        </w:tc>
        <w:tc>
          <w:tcPr>
            <w:tcW w:w="500" w:type="pct"/>
            <w:vMerge/>
          </w:tcPr>
          <w:p w:rsidR="00D42933" w:rsidRPr="009B0F82" w:rsidRDefault="00D42933" w:rsidP="00412738">
            <w:pPr>
              <w:spacing w:before="60"/>
              <w:jc w:val="center"/>
            </w:pPr>
          </w:p>
        </w:tc>
        <w:tc>
          <w:tcPr>
            <w:tcW w:w="427" w:type="pct"/>
            <w:vMerge/>
          </w:tcPr>
          <w:p w:rsidR="00D42933" w:rsidRPr="009B0F82" w:rsidRDefault="00D42933" w:rsidP="00412738">
            <w:pPr>
              <w:spacing w:before="60"/>
              <w:jc w:val="center"/>
            </w:pPr>
          </w:p>
        </w:tc>
      </w:tr>
      <w:tr w:rsidR="00271C5D" w:rsidRPr="009B0F82" w:rsidTr="000A1E05">
        <w:trPr>
          <w:cantSplit/>
        </w:trPr>
        <w:tc>
          <w:tcPr>
            <w:tcW w:w="303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511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291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613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2022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333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500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427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</w:tr>
      <w:tr w:rsidR="00271C5D" w:rsidRPr="009B0F82" w:rsidTr="000A1E05">
        <w:trPr>
          <w:cantSplit/>
        </w:trPr>
        <w:tc>
          <w:tcPr>
            <w:tcW w:w="303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511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291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613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2022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333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500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427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</w:tr>
      <w:tr w:rsidR="00271C5D" w:rsidRPr="009B0F82" w:rsidTr="000A1E05">
        <w:trPr>
          <w:cantSplit/>
        </w:trPr>
        <w:tc>
          <w:tcPr>
            <w:tcW w:w="303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511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291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613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2022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333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500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427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</w:tr>
      <w:tr w:rsidR="00271C5D" w:rsidRPr="009B0F82" w:rsidTr="000A1E05">
        <w:trPr>
          <w:cantSplit/>
        </w:trPr>
        <w:tc>
          <w:tcPr>
            <w:tcW w:w="303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511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291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613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2022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333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500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427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</w:tr>
      <w:tr w:rsidR="00271C5D" w:rsidRPr="009B0F82" w:rsidTr="000A1E05">
        <w:trPr>
          <w:cantSplit/>
        </w:trPr>
        <w:tc>
          <w:tcPr>
            <w:tcW w:w="303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511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291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613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2022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333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500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427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</w:tr>
      <w:tr w:rsidR="00271C5D" w:rsidRPr="009B0F82" w:rsidTr="000A1E05">
        <w:trPr>
          <w:cantSplit/>
        </w:trPr>
        <w:tc>
          <w:tcPr>
            <w:tcW w:w="303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511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291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613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2022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333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500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427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</w:tr>
      <w:tr w:rsidR="00271C5D" w:rsidRPr="009B0F82" w:rsidTr="000A1E05">
        <w:trPr>
          <w:cantSplit/>
        </w:trPr>
        <w:tc>
          <w:tcPr>
            <w:tcW w:w="303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511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291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613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2022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333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500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427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</w:tr>
      <w:tr w:rsidR="00271C5D" w:rsidRPr="009B0F82" w:rsidTr="000A1E05">
        <w:trPr>
          <w:cantSplit/>
        </w:trPr>
        <w:tc>
          <w:tcPr>
            <w:tcW w:w="303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511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291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613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2022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333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500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427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</w:tr>
      <w:tr w:rsidR="00271C5D" w:rsidRPr="009B0F82" w:rsidTr="000A1E05">
        <w:trPr>
          <w:cantSplit/>
        </w:trPr>
        <w:tc>
          <w:tcPr>
            <w:tcW w:w="303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511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291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613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2022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333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500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427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</w:tr>
      <w:tr w:rsidR="00271C5D" w:rsidRPr="009B0F82" w:rsidTr="000A1E05">
        <w:trPr>
          <w:cantSplit/>
        </w:trPr>
        <w:tc>
          <w:tcPr>
            <w:tcW w:w="303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511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291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613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2022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333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500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427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</w:tr>
      <w:tr w:rsidR="00271C5D" w:rsidRPr="009B0F82" w:rsidTr="000A1E05">
        <w:trPr>
          <w:cantSplit/>
        </w:trPr>
        <w:tc>
          <w:tcPr>
            <w:tcW w:w="303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511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291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613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2022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333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500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427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</w:tr>
      <w:tr w:rsidR="00271C5D" w:rsidRPr="009B0F82" w:rsidTr="000A1E05">
        <w:trPr>
          <w:cantSplit/>
        </w:trPr>
        <w:tc>
          <w:tcPr>
            <w:tcW w:w="303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511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291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613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2022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333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500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427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</w:tr>
      <w:tr w:rsidR="00271C5D" w:rsidRPr="009B0F82" w:rsidTr="000A1E05">
        <w:trPr>
          <w:cantSplit/>
        </w:trPr>
        <w:tc>
          <w:tcPr>
            <w:tcW w:w="303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511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291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613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2022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333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500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427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</w:tr>
      <w:tr w:rsidR="00271C5D" w:rsidRPr="009B0F82" w:rsidTr="000A1E05">
        <w:trPr>
          <w:cantSplit/>
        </w:trPr>
        <w:tc>
          <w:tcPr>
            <w:tcW w:w="303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511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291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613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2022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333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500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427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</w:tr>
      <w:tr w:rsidR="00271C5D" w:rsidRPr="009B0F82" w:rsidTr="000A1E05">
        <w:trPr>
          <w:cantSplit/>
        </w:trPr>
        <w:tc>
          <w:tcPr>
            <w:tcW w:w="303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511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291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613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2022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333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500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427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</w:tr>
      <w:tr w:rsidR="00271C5D" w:rsidRPr="009B0F82" w:rsidTr="000A1E05">
        <w:trPr>
          <w:cantSplit/>
        </w:trPr>
        <w:tc>
          <w:tcPr>
            <w:tcW w:w="303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511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291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613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2022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333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500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427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</w:tr>
      <w:tr w:rsidR="00271C5D" w:rsidRPr="009B0F82" w:rsidTr="000A1E05">
        <w:trPr>
          <w:cantSplit/>
        </w:trPr>
        <w:tc>
          <w:tcPr>
            <w:tcW w:w="303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511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291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613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2022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333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500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427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</w:tr>
      <w:tr w:rsidR="00271C5D" w:rsidRPr="009B0F82" w:rsidTr="000A1E05">
        <w:trPr>
          <w:cantSplit/>
        </w:trPr>
        <w:tc>
          <w:tcPr>
            <w:tcW w:w="303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511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291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613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2022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333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500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427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</w:tr>
      <w:tr w:rsidR="00271C5D" w:rsidRPr="009B0F82" w:rsidTr="000A1E05">
        <w:trPr>
          <w:cantSplit/>
        </w:trPr>
        <w:tc>
          <w:tcPr>
            <w:tcW w:w="303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511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291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613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2022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333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500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  <w:tc>
          <w:tcPr>
            <w:tcW w:w="427" w:type="pct"/>
          </w:tcPr>
          <w:p w:rsidR="00D42933" w:rsidRPr="009B0F82" w:rsidRDefault="00D42933" w:rsidP="00412738">
            <w:pPr>
              <w:spacing w:before="60"/>
              <w:rPr>
                <w:u w:val="single"/>
              </w:rPr>
            </w:pPr>
          </w:p>
        </w:tc>
      </w:tr>
    </w:tbl>
    <w:p w:rsidR="00D42933" w:rsidRPr="009B0F82" w:rsidRDefault="00D42933" w:rsidP="000A1E05">
      <w:pPr>
        <w:rPr>
          <w:b/>
          <w:bCs/>
        </w:rPr>
      </w:pPr>
    </w:p>
    <w:sectPr w:rsidR="00D42933" w:rsidRPr="009B0F82" w:rsidSect="00271C5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035" w:rsidRDefault="00894035">
      <w:r>
        <w:separator/>
      </w:r>
    </w:p>
  </w:endnote>
  <w:endnote w:type="continuationSeparator" w:id="0">
    <w:p w:rsidR="00894035" w:rsidRDefault="00894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7CD" w:rsidRDefault="00CA2733">
    <w:pPr>
      <w:pStyle w:val="a8"/>
      <w:jc w:val="center"/>
    </w:pPr>
    <w:r>
      <w:fldChar w:fldCharType="begin"/>
    </w:r>
    <w:r w:rsidR="002317CD">
      <w:instrText xml:space="preserve"> PAGE   \* MERGEFORMAT </w:instrText>
    </w:r>
    <w:r>
      <w:fldChar w:fldCharType="separate"/>
    </w:r>
    <w:r w:rsidR="00226617">
      <w:rPr>
        <w:noProof/>
      </w:rPr>
      <w:t>58</w:t>
    </w:r>
    <w:r>
      <w:rPr>
        <w:noProof/>
      </w:rPr>
      <w:fldChar w:fldCharType="end"/>
    </w:r>
  </w:p>
  <w:p w:rsidR="002317CD" w:rsidRDefault="002317C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035" w:rsidRDefault="00894035">
      <w:r>
        <w:separator/>
      </w:r>
    </w:p>
  </w:footnote>
  <w:footnote w:type="continuationSeparator" w:id="0">
    <w:p w:rsidR="00894035" w:rsidRDefault="00894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0DD6"/>
    <w:multiLevelType w:val="hybridMultilevel"/>
    <w:tmpl w:val="1B9C9C5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751B20"/>
    <w:multiLevelType w:val="hybridMultilevel"/>
    <w:tmpl w:val="B9382FF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5BD4C53"/>
    <w:multiLevelType w:val="hybridMultilevel"/>
    <w:tmpl w:val="1B9C9C5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75D24F7"/>
    <w:multiLevelType w:val="hybridMultilevel"/>
    <w:tmpl w:val="8780AE7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75E57D4"/>
    <w:multiLevelType w:val="multilevel"/>
    <w:tmpl w:val="69AE8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B9093F"/>
    <w:multiLevelType w:val="multilevel"/>
    <w:tmpl w:val="D7C43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C44045"/>
    <w:multiLevelType w:val="multilevel"/>
    <w:tmpl w:val="C7441ACE"/>
    <w:lvl w:ilvl="0">
      <w:start w:val="1"/>
      <w:numFmt w:val="decimal"/>
      <w:lvlText w:val="%1."/>
      <w:lvlJc w:val="left"/>
      <w:pPr>
        <w:ind w:left="960" w:hanging="360"/>
      </w:pPr>
    </w:lvl>
    <w:lvl w:ilvl="1">
      <w:start w:val="1"/>
      <w:numFmt w:val="decimal"/>
      <w:lvlText w:val="%1.%2."/>
      <w:lvlJc w:val="left"/>
      <w:pPr>
        <w:ind w:left="960" w:hanging="360"/>
      </w:pPr>
    </w:lvl>
    <w:lvl w:ilvl="2">
      <w:start w:val="1"/>
      <w:numFmt w:val="decimal"/>
      <w:lvlText w:val="%1.%2.%3."/>
      <w:lvlJc w:val="left"/>
      <w:pPr>
        <w:ind w:left="1320" w:hanging="720"/>
      </w:pPr>
    </w:lvl>
    <w:lvl w:ilvl="3">
      <w:start w:val="1"/>
      <w:numFmt w:val="decimal"/>
      <w:lvlText w:val="%1.%2.%3.%4."/>
      <w:lvlJc w:val="left"/>
      <w:pPr>
        <w:ind w:left="1320" w:hanging="720"/>
      </w:pPr>
    </w:lvl>
    <w:lvl w:ilvl="4">
      <w:start w:val="1"/>
      <w:numFmt w:val="decimal"/>
      <w:lvlText w:val="%1.%2.%3.%4.%5."/>
      <w:lvlJc w:val="left"/>
      <w:pPr>
        <w:ind w:left="1680" w:hanging="1080"/>
      </w:pPr>
    </w:lvl>
    <w:lvl w:ilvl="5">
      <w:start w:val="1"/>
      <w:numFmt w:val="decimal"/>
      <w:lvlText w:val="%1.%2.%3.%4.%5.%6."/>
      <w:lvlJc w:val="left"/>
      <w:pPr>
        <w:ind w:left="1680" w:hanging="1080"/>
      </w:pPr>
    </w:lvl>
    <w:lvl w:ilvl="6">
      <w:start w:val="1"/>
      <w:numFmt w:val="decimal"/>
      <w:lvlText w:val="%1.%2.%3.%4.%5.%6.%7."/>
      <w:lvlJc w:val="left"/>
      <w:pPr>
        <w:ind w:left="2040" w:hanging="1440"/>
      </w:pPr>
    </w:lvl>
    <w:lvl w:ilvl="7">
      <w:start w:val="1"/>
      <w:numFmt w:val="decimal"/>
      <w:lvlText w:val="%1.%2.%3.%4.%5.%6.%7.%8."/>
      <w:lvlJc w:val="left"/>
      <w:pPr>
        <w:ind w:left="2040" w:hanging="1440"/>
      </w:pPr>
    </w:lvl>
    <w:lvl w:ilvl="8">
      <w:start w:val="1"/>
      <w:numFmt w:val="decimal"/>
      <w:lvlText w:val="%1.%2.%3.%4.%5.%6.%7.%8.%9."/>
      <w:lvlJc w:val="left"/>
      <w:pPr>
        <w:ind w:left="2400" w:hanging="1800"/>
      </w:pPr>
    </w:lvl>
  </w:abstractNum>
  <w:abstractNum w:abstractNumId="7">
    <w:nsid w:val="15825D1F"/>
    <w:multiLevelType w:val="hybridMultilevel"/>
    <w:tmpl w:val="74FEA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9A1124"/>
    <w:multiLevelType w:val="hybridMultilevel"/>
    <w:tmpl w:val="6C961A6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F2D272C"/>
    <w:multiLevelType w:val="hybridMultilevel"/>
    <w:tmpl w:val="D610C21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2CB010BC"/>
    <w:multiLevelType w:val="multilevel"/>
    <w:tmpl w:val="06542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436139"/>
    <w:multiLevelType w:val="hybridMultilevel"/>
    <w:tmpl w:val="34BEE24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31E14613"/>
    <w:multiLevelType w:val="hybridMultilevel"/>
    <w:tmpl w:val="002CD1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023BDB"/>
    <w:multiLevelType w:val="multilevel"/>
    <w:tmpl w:val="C7441ACE"/>
    <w:lvl w:ilvl="0">
      <w:start w:val="1"/>
      <w:numFmt w:val="decimal"/>
      <w:lvlText w:val="%1."/>
      <w:lvlJc w:val="left"/>
      <w:pPr>
        <w:ind w:left="960" w:hanging="360"/>
      </w:pPr>
    </w:lvl>
    <w:lvl w:ilvl="1">
      <w:start w:val="1"/>
      <w:numFmt w:val="decimal"/>
      <w:lvlText w:val="%1.%2."/>
      <w:lvlJc w:val="left"/>
      <w:pPr>
        <w:ind w:left="960" w:hanging="360"/>
      </w:pPr>
    </w:lvl>
    <w:lvl w:ilvl="2">
      <w:start w:val="1"/>
      <w:numFmt w:val="decimal"/>
      <w:lvlText w:val="%1.%2.%3."/>
      <w:lvlJc w:val="left"/>
      <w:pPr>
        <w:ind w:left="1320" w:hanging="720"/>
      </w:pPr>
    </w:lvl>
    <w:lvl w:ilvl="3">
      <w:start w:val="1"/>
      <w:numFmt w:val="decimal"/>
      <w:lvlText w:val="%1.%2.%3.%4."/>
      <w:lvlJc w:val="left"/>
      <w:pPr>
        <w:ind w:left="1320" w:hanging="720"/>
      </w:pPr>
    </w:lvl>
    <w:lvl w:ilvl="4">
      <w:start w:val="1"/>
      <w:numFmt w:val="decimal"/>
      <w:lvlText w:val="%1.%2.%3.%4.%5."/>
      <w:lvlJc w:val="left"/>
      <w:pPr>
        <w:ind w:left="1680" w:hanging="1080"/>
      </w:pPr>
    </w:lvl>
    <w:lvl w:ilvl="5">
      <w:start w:val="1"/>
      <w:numFmt w:val="decimal"/>
      <w:lvlText w:val="%1.%2.%3.%4.%5.%6."/>
      <w:lvlJc w:val="left"/>
      <w:pPr>
        <w:ind w:left="1680" w:hanging="1080"/>
      </w:pPr>
    </w:lvl>
    <w:lvl w:ilvl="6">
      <w:start w:val="1"/>
      <w:numFmt w:val="decimal"/>
      <w:lvlText w:val="%1.%2.%3.%4.%5.%6.%7."/>
      <w:lvlJc w:val="left"/>
      <w:pPr>
        <w:ind w:left="2040" w:hanging="1440"/>
      </w:pPr>
    </w:lvl>
    <w:lvl w:ilvl="7">
      <w:start w:val="1"/>
      <w:numFmt w:val="decimal"/>
      <w:lvlText w:val="%1.%2.%3.%4.%5.%6.%7.%8."/>
      <w:lvlJc w:val="left"/>
      <w:pPr>
        <w:ind w:left="2040" w:hanging="1440"/>
      </w:pPr>
    </w:lvl>
    <w:lvl w:ilvl="8">
      <w:start w:val="1"/>
      <w:numFmt w:val="decimal"/>
      <w:lvlText w:val="%1.%2.%3.%4.%5.%6.%7.%8.%9."/>
      <w:lvlJc w:val="left"/>
      <w:pPr>
        <w:ind w:left="2400" w:hanging="1800"/>
      </w:pPr>
    </w:lvl>
  </w:abstractNum>
  <w:abstractNum w:abstractNumId="14">
    <w:nsid w:val="37F74FA7"/>
    <w:multiLevelType w:val="multilevel"/>
    <w:tmpl w:val="06542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7FD324D"/>
    <w:multiLevelType w:val="hybridMultilevel"/>
    <w:tmpl w:val="9132B3F6"/>
    <w:lvl w:ilvl="0" w:tplc="CF2EC1E6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A0EA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D214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FA5C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24D0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9A80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DC81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9821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C20D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83B7150"/>
    <w:multiLevelType w:val="multilevel"/>
    <w:tmpl w:val="BCD82E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494" w:hanging="720"/>
      </w:pPr>
    </w:lvl>
    <w:lvl w:ilvl="3">
      <w:start w:val="1"/>
      <w:numFmt w:val="decimal"/>
      <w:lvlText w:val="%1.%2.%3.%4."/>
      <w:lvlJc w:val="left"/>
      <w:pPr>
        <w:ind w:left="1701" w:hanging="720"/>
      </w:pPr>
    </w:lvl>
    <w:lvl w:ilvl="4">
      <w:start w:val="1"/>
      <w:numFmt w:val="decimal"/>
      <w:lvlText w:val="%1.%2.%3.%4.%5."/>
      <w:lvlJc w:val="left"/>
      <w:pPr>
        <w:ind w:left="2268" w:hanging="1080"/>
      </w:pPr>
    </w:lvl>
    <w:lvl w:ilvl="5">
      <w:start w:val="1"/>
      <w:numFmt w:val="decimal"/>
      <w:lvlText w:val="%1.%2.%3.%4.%5.%6."/>
      <w:lvlJc w:val="left"/>
      <w:pPr>
        <w:ind w:left="2475" w:hanging="1080"/>
      </w:pPr>
    </w:lvl>
    <w:lvl w:ilvl="6">
      <w:start w:val="1"/>
      <w:numFmt w:val="decimal"/>
      <w:lvlText w:val="%1.%2.%3.%4.%5.%6.%7."/>
      <w:lvlJc w:val="left"/>
      <w:pPr>
        <w:ind w:left="3042" w:hanging="1440"/>
      </w:pPr>
    </w:lvl>
    <w:lvl w:ilvl="7">
      <w:start w:val="1"/>
      <w:numFmt w:val="decimal"/>
      <w:lvlText w:val="%1.%2.%3.%4.%5.%6.%7.%8."/>
      <w:lvlJc w:val="left"/>
      <w:pPr>
        <w:ind w:left="3249" w:hanging="1440"/>
      </w:pPr>
    </w:lvl>
    <w:lvl w:ilvl="8">
      <w:start w:val="1"/>
      <w:numFmt w:val="decimal"/>
      <w:lvlText w:val="%1.%2.%3.%4.%5.%6.%7.%8.%9."/>
      <w:lvlJc w:val="left"/>
      <w:pPr>
        <w:ind w:left="3816" w:hanging="1800"/>
      </w:pPr>
    </w:lvl>
  </w:abstractNum>
  <w:abstractNum w:abstractNumId="17">
    <w:nsid w:val="3AF05704"/>
    <w:multiLevelType w:val="hybridMultilevel"/>
    <w:tmpl w:val="EF809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F02227"/>
    <w:multiLevelType w:val="hybridMultilevel"/>
    <w:tmpl w:val="DBEA5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CA634D"/>
    <w:multiLevelType w:val="multilevel"/>
    <w:tmpl w:val="06542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D965E28"/>
    <w:multiLevelType w:val="multilevel"/>
    <w:tmpl w:val="D15EB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2700B88"/>
    <w:multiLevelType w:val="multilevel"/>
    <w:tmpl w:val="06542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8B643D3"/>
    <w:multiLevelType w:val="hybridMultilevel"/>
    <w:tmpl w:val="6E2857F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4B732E3C"/>
    <w:multiLevelType w:val="multilevel"/>
    <w:tmpl w:val="06542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FBF0D6E"/>
    <w:multiLevelType w:val="hybridMultilevel"/>
    <w:tmpl w:val="E02696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518C2D05"/>
    <w:multiLevelType w:val="multilevel"/>
    <w:tmpl w:val="06542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1BA1608"/>
    <w:multiLevelType w:val="multilevel"/>
    <w:tmpl w:val="06542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3524564"/>
    <w:multiLevelType w:val="multilevel"/>
    <w:tmpl w:val="870C4B08"/>
    <w:lvl w:ilvl="0">
      <w:start w:val="1"/>
      <w:numFmt w:val="decimal"/>
      <w:lvlText w:val="%1."/>
      <w:lvlJc w:val="left"/>
      <w:pPr>
        <w:tabs>
          <w:tab w:val="left" w:pos="910"/>
        </w:tabs>
        <w:ind w:left="0" w:firstLine="55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abstractNum w:abstractNumId="28">
    <w:nsid w:val="538A0D1E"/>
    <w:multiLevelType w:val="multilevel"/>
    <w:tmpl w:val="06542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6151CA6"/>
    <w:multiLevelType w:val="multilevel"/>
    <w:tmpl w:val="06542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8E106AB"/>
    <w:multiLevelType w:val="hybridMultilevel"/>
    <w:tmpl w:val="39F24D08"/>
    <w:lvl w:ilvl="0" w:tplc="67EAD62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1">
    <w:nsid w:val="59B9540B"/>
    <w:multiLevelType w:val="hybridMultilevel"/>
    <w:tmpl w:val="1B9C9C5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E2630B3"/>
    <w:multiLevelType w:val="multilevel"/>
    <w:tmpl w:val="10A86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FB5742B"/>
    <w:multiLevelType w:val="hybridMultilevel"/>
    <w:tmpl w:val="CC9AD14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625A5CDC"/>
    <w:multiLevelType w:val="hybridMultilevel"/>
    <w:tmpl w:val="1B9C9C5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4DC085A"/>
    <w:multiLevelType w:val="multilevel"/>
    <w:tmpl w:val="29C4B6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6">
    <w:nsid w:val="6B3B781F"/>
    <w:multiLevelType w:val="hybridMultilevel"/>
    <w:tmpl w:val="8F9CB8EE"/>
    <w:lvl w:ilvl="0" w:tplc="EAAA06E2">
      <w:start w:val="1"/>
      <w:numFmt w:val="decimal"/>
      <w:lvlText w:val="%1."/>
      <w:lvlJc w:val="left"/>
      <w:pPr>
        <w:ind w:left="900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>
    <w:nsid w:val="6D0E02FE"/>
    <w:multiLevelType w:val="hybridMultilevel"/>
    <w:tmpl w:val="1B9C9C5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DA9433C"/>
    <w:multiLevelType w:val="hybridMultilevel"/>
    <w:tmpl w:val="9E302C0E"/>
    <w:lvl w:ilvl="0" w:tplc="54E672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B0E43C" w:tentative="1">
      <w:start w:val="1"/>
      <w:numFmt w:val="lowerLetter"/>
      <w:lvlText w:val="%2."/>
      <w:lvlJc w:val="left"/>
      <w:pPr>
        <w:ind w:left="1440" w:hanging="360"/>
      </w:pPr>
    </w:lvl>
    <w:lvl w:ilvl="2" w:tplc="93EC70B2" w:tentative="1">
      <w:start w:val="1"/>
      <w:numFmt w:val="lowerRoman"/>
      <w:lvlText w:val="%3."/>
      <w:lvlJc w:val="right"/>
      <w:pPr>
        <w:ind w:left="2160" w:hanging="180"/>
      </w:pPr>
    </w:lvl>
    <w:lvl w:ilvl="3" w:tplc="EEA4D3CA" w:tentative="1">
      <w:start w:val="1"/>
      <w:numFmt w:val="decimal"/>
      <w:lvlText w:val="%4."/>
      <w:lvlJc w:val="left"/>
      <w:pPr>
        <w:ind w:left="2880" w:hanging="360"/>
      </w:pPr>
    </w:lvl>
    <w:lvl w:ilvl="4" w:tplc="6B727B44" w:tentative="1">
      <w:start w:val="1"/>
      <w:numFmt w:val="lowerLetter"/>
      <w:lvlText w:val="%5."/>
      <w:lvlJc w:val="left"/>
      <w:pPr>
        <w:ind w:left="3600" w:hanging="360"/>
      </w:pPr>
    </w:lvl>
    <w:lvl w:ilvl="5" w:tplc="4D80B1C8" w:tentative="1">
      <w:start w:val="1"/>
      <w:numFmt w:val="lowerRoman"/>
      <w:lvlText w:val="%6."/>
      <w:lvlJc w:val="right"/>
      <w:pPr>
        <w:ind w:left="4320" w:hanging="180"/>
      </w:pPr>
    </w:lvl>
    <w:lvl w:ilvl="6" w:tplc="BCDA742E" w:tentative="1">
      <w:start w:val="1"/>
      <w:numFmt w:val="decimal"/>
      <w:lvlText w:val="%7."/>
      <w:lvlJc w:val="left"/>
      <w:pPr>
        <w:ind w:left="5040" w:hanging="360"/>
      </w:pPr>
    </w:lvl>
    <w:lvl w:ilvl="7" w:tplc="671C1676" w:tentative="1">
      <w:start w:val="1"/>
      <w:numFmt w:val="lowerLetter"/>
      <w:lvlText w:val="%8."/>
      <w:lvlJc w:val="left"/>
      <w:pPr>
        <w:ind w:left="5760" w:hanging="360"/>
      </w:pPr>
    </w:lvl>
    <w:lvl w:ilvl="8" w:tplc="162E54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4F2FFC"/>
    <w:multiLevelType w:val="multilevel"/>
    <w:tmpl w:val="06542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91856E9"/>
    <w:multiLevelType w:val="multilevel"/>
    <w:tmpl w:val="E2D0D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AE8726B"/>
    <w:multiLevelType w:val="multilevel"/>
    <w:tmpl w:val="9AAAF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F733B65"/>
    <w:multiLevelType w:val="multilevel"/>
    <w:tmpl w:val="AE403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FE30E23"/>
    <w:multiLevelType w:val="hybridMultilevel"/>
    <w:tmpl w:val="FB80012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8"/>
  </w:num>
  <w:num w:numId="3">
    <w:abstractNumId w:val="34"/>
  </w:num>
  <w:num w:numId="4">
    <w:abstractNumId w:val="12"/>
  </w:num>
  <w:num w:numId="5">
    <w:abstractNumId w:val="30"/>
  </w:num>
  <w:num w:numId="6">
    <w:abstractNumId w:val="36"/>
  </w:num>
  <w:num w:numId="7">
    <w:abstractNumId w:val="39"/>
  </w:num>
  <w:num w:numId="8">
    <w:abstractNumId w:val="25"/>
  </w:num>
  <w:num w:numId="9">
    <w:abstractNumId w:val="29"/>
  </w:num>
  <w:num w:numId="10">
    <w:abstractNumId w:val="18"/>
  </w:num>
  <w:num w:numId="11">
    <w:abstractNumId w:val="14"/>
  </w:num>
  <w:num w:numId="12">
    <w:abstractNumId w:val="23"/>
  </w:num>
  <w:num w:numId="13">
    <w:abstractNumId w:val="2"/>
  </w:num>
  <w:num w:numId="14">
    <w:abstractNumId w:val="26"/>
  </w:num>
  <w:num w:numId="15">
    <w:abstractNumId w:val="37"/>
  </w:num>
  <w:num w:numId="16">
    <w:abstractNumId w:val="31"/>
  </w:num>
  <w:num w:numId="17">
    <w:abstractNumId w:val="0"/>
  </w:num>
  <w:num w:numId="18">
    <w:abstractNumId w:val="28"/>
  </w:num>
  <w:num w:numId="19">
    <w:abstractNumId w:val="21"/>
  </w:num>
  <w:num w:numId="20">
    <w:abstractNumId w:val="19"/>
  </w:num>
  <w:num w:numId="21">
    <w:abstractNumId w:val="10"/>
  </w:num>
  <w:num w:numId="22">
    <w:abstractNumId w:val="6"/>
  </w:num>
  <w:num w:numId="23">
    <w:abstractNumId w:val="27"/>
  </w:num>
  <w:num w:numId="24">
    <w:abstractNumId w:val="13"/>
  </w:num>
  <w:num w:numId="25">
    <w:abstractNumId w:val="16"/>
  </w:num>
  <w:num w:numId="26">
    <w:abstractNumId w:val="35"/>
  </w:num>
  <w:num w:numId="27">
    <w:abstractNumId w:val="20"/>
  </w:num>
  <w:num w:numId="28">
    <w:abstractNumId w:val="32"/>
  </w:num>
  <w:num w:numId="29">
    <w:abstractNumId w:val="41"/>
  </w:num>
  <w:num w:numId="30">
    <w:abstractNumId w:val="40"/>
  </w:num>
  <w:num w:numId="31">
    <w:abstractNumId w:val="5"/>
  </w:num>
  <w:num w:numId="32">
    <w:abstractNumId w:val="42"/>
  </w:num>
  <w:num w:numId="33">
    <w:abstractNumId w:val="4"/>
  </w:num>
  <w:num w:numId="34">
    <w:abstractNumId w:val="1"/>
  </w:num>
  <w:num w:numId="35">
    <w:abstractNumId w:val="22"/>
  </w:num>
  <w:num w:numId="36">
    <w:abstractNumId w:val="7"/>
  </w:num>
  <w:num w:numId="37">
    <w:abstractNumId w:val="3"/>
  </w:num>
  <w:num w:numId="38">
    <w:abstractNumId w:val="11"/>
  </w:num>
  <w:num w:numId="39">
    <w:abstractNumId w:val="17"/>
  </w:num>
  <w:num w:numId="40">
    <w:abstractNumId w:val="9"/>
  </w:num>
  <w:num w:numId="41">
    <w:abstractNumId w:val="33"/>
  </w:num>
  <w:num w:numId="42">
    <w:abstractNumId w:val="24"/>
  </w:num>
  <w:num w:numId="43">
    <w:abstractNumId w:val="8"/>
  </w:num>
  <w:num w:numId="44">
    <w:abstractNumId w:val="4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2933"/>
    <w:rsid w:val="0000730A"/>
    <w:rsid w:val="00007824"/>
    <w:rsid w:val="00021C66"/>
    <w:rsid w:val="0003370E"/>
    <w:rsid w:val="00036A75"/>
    <w:rsid w:val="00037159"/>
    <w:rsid w:val="00051171"/>
    <w:rsid w:val="00051D37"/>
    <w:rsid w:val="000606CA"/>
    <w:rsid w:val="000A1E05"/>
    <w:rsid w:val="000A5747"/>
    <w:rsid w:val="000A656C"/>
    <w:rsid w:val="000B218C"/>
    <w:rsid w:val="000C64A1"/>
    <w:rsid w:val="000D3298"/>
    <w:rsid w:val="000D34EA"/>
    <w:rsid w:val="000E27B3"/>
    <w:rsid w:val="000E56DC"/>
    <w:rsid w:val="000F0054"/>
    <w:rsid w:val="000F005B"/>
    <w:rsid w:val="000F4D86"/>
    <w:rsid w:val="00104FE6"/>
    <w:rsid w:val="00111426"/>
    <w:rsid w:val="00115D1A"/>
    <w:rsid w:val="00127075"/>
    <w:rsid w:val="00133000"/>
    <w:rsid w:val="001400D0"/>
    <w:rsid w:val="001553CD"/>
    <w:rsid w:val="00155A60"/>
    <w:rsid w:val="001729CA"/>
    <w:rsid w:val="00184178"/>
    <w:rsid w:val="0018726A"/>
    <w:rsid w:val="00190298"/>
    <w:rsid w:val="00191823"/>
    <w:rsid w:val="00195DF3"/>
    <w:rsid w:val="00197236"/>
    <w:rsid w:val="00197755"/>
    <w:rsid w:val="001A4E6A"/>
    <w:rsid w:val="001B48FC"/>
    <w:rsid w:val="001C1F9B"/>
    <w:rsid w:val="001C37C7"/>
    <w:rsid w:val="001E2390"/>
    <w:rsid w:val="001E26FA"/>
    <w:rsid w:val="001E4F1C"/>
    <w:rsid w:val="001F05C5"/>
    <w:rsid w:val="001F2F59"/>
    <w:rsid w:val="00204DCA"/>
    <w:rsid w:val="00212A64"/>
    <w:rsid w:val="00215ED3"/>
    <w:rsid w:val="00224DD3"/>
    <w:rsid w:val="00226617"/>
    <w:rsid w:val="00227E12"/>
    <w:rsid w:val="00230770"/>
    <w:rsid w:val="002317CD"/>
    <w:rsid w:val="00236BDD"/>
    <w:rsid w:val="00242DE6"/>
    <w:rsid w:val="00247046"/>
    <w:rsid w:val="0026646A"/>
    <w:rsid w:val="00271C5D"/>
    <w:rsid w:val="00285996"/>
    <w:rsid w:val="002863D1"/>
    <w:rsid w:val="002932E7"/>
    <w:rsid w:val="002A6885"/>
    <w:rsid w:val="002F4E87"/>
    <w:rsid w:val="00300642"/>
    <w:rsid w:val="00326042"/>
    <w:rsid w:val="00326C20"/>
    <w:rsid w:val="003349AB"/>
    <w:rsid w:val="00334D93"/>
    <w:rsid w:val="00340A70"/>
    <w:rsid w:val="00343431"/>
    <w:rsid w:val="0034698C"/>
    <w:rsid w:val="0036057E"/>
    <w:rsid w:val="00363833"/>
    <w:rsid w:val="00380C3A"/>
    <w:rsid w:val="00381B78"/>
    <w:rsid w:val="00383665"/>
    <w:rsid w:val="00395715"/>
    <w:rsid w:val="003A12B4"/>
    <w:rsid w:val="003B4C03"/>
    <w:rsid w:val="003D3A3B"/>
    <w:rsid w:val="003E16A1"/>
    <w:rsid w:val="003E70B1"/>
    <w:rsid w:val="003E75A0"/>
    <w:rsid w:val="00400176"/>
    <w:rsid w:val="0040466D"/>
    <w:rsid w:val="004077B8"/>
    <w:rsid w:val="00412738"/>
    <w:rsid w:val="00421819"/>
    <w:rsid w:val="00423D9B"/>
    <w:rsid w:val="004344FF"/>
    <w:rsid w:val="00456C53"/>
    <w:rsid w:val="00457233"/>
    <w:rsid w:val="004605E0"/>
    <w:rsid w:val="00470877"/>
    <w:rsid w:val="004970D0"/>
    <w:rsid w:val="004A3C53"/>
    <w:rsid w:val="004B5C85"/>
    <w:rsid w:val="004C2D1D"/>
    <w:rsid w:val="004C3CD7"/>
    <w:rsid w:val="004C751B"/>
    <w:rsid w:val="004D059A"/>
    <w:rsid w:val="004D7FBC"/>
    <w:rsid w:val="004E30A3"/>
    <w:rsid w:val="004F4846"/>
    <w:rsid w:val="004F4875"/>
    <w:rsid w:val="005251D2"/>
    <w:rsid w:val="0053303D"/>
    <w:rsid w:val="00535648"/>
    <w:rsid w:val="005368FA"/>
    <w:rsid w:val="00547A2F"/>
    <w:rsid w:val="005555A2"/>
    <w:rsid w:val="005577E4"/>
    <w:rsid w:val="005662A0"/>
    <w:rsid w:val="00566B64"/>
    <w:rsid w:val="00582849"/>
    <w:rsid w:val="00585C02"/>
    <w:rsid w:val="005918BD"/>
    <w:rsid w:val="00593D6D"/>
    <w:rsid w:val="0059724A"/>
    <w:rsid w:val="00597645"/>
    <w:rsid w:val="005A1B30"/>
    <w:rsid w:val="005C12C6"/>
    <w:rsid w:val="005C2F6F"/>
    <w:rsid w:val="005C43C1"/>
    <w:rsid w:val="005F06C2"/>
    <w:rsid w:val="005F1EC0"/>
    <w:rsid w:val="005F59BF"/>
    <w:rsid w:val="005F7C8F"/>
    <w:rsid w:val="006025C1"/>
    <w:rsid w:val="00610196"/>
    <w:rsid w:val="0061063C"/>
    <w:rsid w:val="006153E4"/>
    <w:rsid w:val="006211F5"/>
    <w:rsid w:val="0067532B"/>
    <w:rsid w:val="006756AA"/>
    <w:rsid w:val="00676A78"/>
    <w:rsid w:val="006770DE"/>
    <w:rsid w:val="006875EB"/>
    <w:rsid w:val="006971E9"/>
    <w:rsid w:val="006A6FAB"/>
    <w:rsid w:val="006C4CB3"/>
    <w:rsid w:val="006C6F6D"/>
    <w:rsid w:val="006E157D"/>
    <w:rsid w:val="006F7504"/>
    <w:rsid w:val="00704429"/>
    <w:rsid w:val="00706883"/>
    <w:rsid w:val="007108A7"/>
    <w:rsid w:val="00713245"/>
    <w:rsid w:val="00730221"/>
    <w:rsid w:val="0073395A"/>
    <w:rsid w:val="00735C6D"/>
    <w:rsid w:val="00753D35"/>
    <w:rsid w:val="00757B5F"/>
    <w:rsid w:val="007823E1"/>
    <w:rsid w:val="007B1F8A"/>
    <w:rsid w:val="007C24CC"/>
    <w:rsid w:val="007D1360"/>
    <w:rsid w:val="007D25B4"/>
    <w:rsid w:val="007E1B10"/>
    <w:rsid w:val="007F5C3E"/>
    <w:rsid w:val="00814362"/>
    <w:rsid w:val="0081494B"/>
    <w:rsid w:val="00817F1E"/>
    <w:rsid w:val="00822522"/>
    <w:rsid w:val="00847390"/>
    <w:rsid w:val="00852422"/>
    <w:rsid w:val="008529B5"/>
    <w:rsid w:val="00853A44"/>
    <w:rsid w:val="0086170D"/>
    <w:rsid w:val="008618A0"/>
    <w:rsid w:val="00862A38"/>
    <w:rsid w:val="00864348"/>
    <w:rsid w:val="00873960"/>
    <w:rsid w:val="00873A83"/>
    <w:rsid w:val="00882AA0"/>
    <w:rsid w:val="00894035"/>
    <w:rsid w:val="008966B3"/>
    <w:rsid w:val="008A2B46"/>
    <w:rsid w:val="008A5007"/>
    <w:rsid w:val="008A530E"/>
    <w:rsid w:val="008B15B3"/>
    <w:rsid w:val="008B5B2B"/>
    <w:rsid w:val="008D5DF3"/>
    <w:rsid w:val="008E0FA9"/>
    <w:rsid w:val="008E2743"/>
    <w:rsid w:val="008E3059"/>
    <w:rsid w:val="008F34F1"/>
    <w:rsid w:val="008F48C7"/>
    <w:rsid w:val="00911D4F"/>
    <w:rsid w:val="00913DFA"/>
    <w:rsid w:val="00916AE3"/>
    <w:rsid w:val="00920B85"/>
    <w:rsid w:val="00924296"/>
    <w:rsid w:val="00925018"/>
    <w:rsid w:val="009255EB"/>
    <w:rsid w:val="00933C7E"/>
    <w:rsid w:val="00953269"/>
    <w:rsid w:val="0096352A"/>
    <w:rsid w:val="0096626C"/>
    <w:rsid w:val="00973FD9"/>
    <w:rsid w:val="00983CD5"/>
    <w:rsid w:val="00991ADA"/>
    <w:rsid w:val="009936E8"/>
    <w:rsid w:val="009A2C68"/>
    <w:rsid w:val="009A3144"/>
    <w:rsid w:val="009B599C"/>
    <w:rsid w:val="009C24D1"/>
    <w:rsid w:val="009C3BDF"/>
    <w:rsid w:val="009C600B"/>
    <w:rsid w:val="009D426D"/>
    <w:rsid w:val="009E2F1F"/>
    <w:rsid w:val="009F63D5"/>
    <w:rsid w:val="00A0013C"/>
    <w:rsid w:val="00A1296C"/>
    <w:rsid w:val="00A1455E"/>
    <w:rsid w:val="00A2123B"/>
    <w:rsid w:val="00A27F95"/>
    <w:rsid w:val="00A36F38"/>
    <w:rsid w:val="00A40C66"/>
    <w:rsid w:val="00A426DD"/>
    <w:rsid w:val="00A56D75"/>
    <w:rsid w:val="00A577EC"/>
    <w:rsid w:val="00A67DD0"/>
    <w:rsid w:val="00A715A7"/>
    <w:rsid w:val="00A80398"/>
    <w:rsid w:val="00A83E89"/>
    <w:rsid w:val="00A904DD"/>
    <w:rsid w:val="00A9250D"/>
    <w:rsid w:val="00AA4340"/>
    <w:rsid w:val="00AA5A13"/>
    <w:rsid w:val="00AA7041"/>
    <w:rsid w:val="00AB7A4E"/>
    <w:rsid w:val="00AD056F"/>
    <w:rsid w:val="00AD1F7C"/>
    <w:rsid w:val="00AD2DE0"/>
    <w:rsid w:val="00AE2EEB"/>
    <w:rsid w:val="00AF0B60"/>
    <w:rsid w:val="00AF4773"/>
    <w:rsid w:val="00B030BA"/>
    <w:rsid w:val="00B065C5"/>
    <w:rsid w:val="00B068EA"/>
    <w:rsid w:val="00B255CB"/>
    <w:rsid w:val="00B256EB"/>
    <w:rsid w:val="00B26B8E"/>
    <w:rsid w:val="00B352F0"/>
    <w:rsid w:val="00B37B64"/>
    <w:rsid w:val="00B56856"/>
    <w:rsid w:val="00B66DFF"/>
    <w:rsid w:val="00B82EFF"/>
    <w:rsid w:val="00B849FE"/>
    <w:rsid w:val="00B851B3"/>
    <w:rsid w:val="00B91AD9"/>
    <w:rsid w:val="00BA4503"/>
    <w:rsid w:val="00BA616C"/>
    <w:rsid w:val="00BC2CC4"/>
    <w:rsid w:val="00BC3FAB"/>
    <w:rsid w:val="00BC77E4"/>
    <w:rsid w:val="00BD3192"/>
    <w:rsid w:val="00BD67E2"/>
    <w:rsid w:val="00BE3DE6"/>
    <w:rsid w:val="00BF227C"/>
    <w:rsid w:val="00BF2718"/>
    <w:rsid w:val="00BF5FEF"/>
    <w:rsid w:val="00C01DCA"/>
    <w:rsid w:val="00C05D89"/>
    <w:rsid w:val="00C06632"/>
    <w:rsid w:val="00C14133"/>
    <w:rsid w:val="00C16EE1"/>
    <w:rsid w:val="00C23A06"/>
    <w:rsid w:val="00C23AF4"/>
    <w:rsid w:val="00C401D3"/>
    <w:rsid w:val="00C81E1C"/>
    <w:rsid w:val="00C93D7F"/>
    <w:rsid w:val="00CA16DB"/>
    <w:rsid w:val="00CA2733"/>
    <w:rsid w:val="00CC5CDC"/>
    <w:rsid w:val="00CE0BAE"/>
    <w:rsid w:val="00CF0A95"/>
    <w:rsid w:val="00CF20EE"/>
    <w:rsid w:val="00CF5A79"/>
    <w:rsid w:val="00D152C7"/>
    <w:rsid w:val="00D27CEF"/>
    <w:rsid w:val="00D30617"/>
    <w:rsid w:val="00D36DAE"/>
    <w:rsid w:val="00D42933"/>
    <w:rsid w:val="00D51D9B"/>
    <w:rsid w:val="00D54443"/>
    <w:rsid w:val="00D609CB"/>
    <w:rsid w:val="00D6513E"/>
    <w:rsid w:val="00D96A6A"/>
    <w:rsid w:val="00DB5021"/>
    <w:rsid w:val="00DD026F"/>
    <w:rsid w:val="00DD15FC"/>
    <w:rsid w:val="00DE5C16"/>
    <w:rsid w:val="00DF35E7"/>
    <w:rsid w:val="00E00A92"/>
    <w:rsid w:val="00E00B08"/>
    <w:rsid w:val="00E12125"/>
    <w:rsid w:val="00E139E8"/>
    <w:rsid w:val="00E170F7"/>
    <w:rsid w:val="00E353C9"/>
    <w:rsid w:val="00E420A3"/>
    <w:rsid w:val="00E46B38"/>
    <w:rsid w:val="00E636C9"/>
    <w:rsid w:val="00E6585C"/>
    <w:rsid w:val="00E9232B"/>
    <w:rsid w:val="00E97F39"/>
    <w:rsid w:val="00EA75B3"/>
    <w:rsid w:val="00EB2B52"/>
    <w:rsid w:val="00EC6C29"/>
    <w:rsid w:val="00ED606A"/>
    <w:rsid w:val="00ED6AD8"/>
    <w:rsid w:val="00EE075C"/>
    <w:rsid w:val="00EE1080"/>
    <w:rsid w:val="00EE4D0E"/>
    <w:rsid w:val="00EE597A"/>
    <w:rsid w:val="00EF1A26"/>
    <w:rsid w:val="00EF3625"/>
    <w:rsid w:val="00EF66DE"/>
    <w:rsid w:val="00EF71FE"/>
    <w:rsid w:val="00F033DA"/>
    <w:rsid w:val="00F13065"/>
    <w:rsid w:val="00F17AA1"/>
    <w:rsid w:val="00F23243"/>
    <w:rsid w:val="00F25D7C"/>
    <w:rsid w:val="00F31E51"/>
    <w:rsid w:val="00F32A29"/>
    <w:rsid w:val="00F32C37"/>
    <w:rsid w:val="00F35F68"/>
    <w:rsid w:val="00F50F5A"/>
    <w:rsid w:val="00F51938"/>
    <w:rsid w:val="00F51C9A"/>
    <w:rsid w:val="00F52730"/>
    <w:rsid w:val="00F558A6"/>
    <w:rsid w:val="00F8380F"/>
    <w:rsid w:val="00FA3C58"/>
    <w:rsid w:val="00FA6BDD"/>
    <w:rsid w:val="00FC4014"/>
    <w:rsid w:val="00FE771E"/>
    <w:rsid w:val="00FF0827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42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D42933"/>
    <w:pPr>
      <w:keepNext/>
      <w:jc w:val="center"/>
      <w:outlineLvl w:val="0"/>
    </w:pPr>
    <w:rPr>
      <w:sz w:val="32"/>
    </w:rPr>
  </w:style>
  <w:style w:type="paragraph" w:styleId="2">
    <w:name w:val="heading 2"/>
    <w:basedOn w:val="a0"/>
    <w:next w:val="a0"/>
    <w:link w:val="20"/>
    <w:qFormat/>
    <w:rsid w:val="00D42933"/>
    <w:pPr>
      <w:keepNext/>
      <w:jc w:val="center"/>
      <w:outlineLvl w:val="1"/>
    </w:pPr>
    <w:rPr>
      <w:sz w:val="28"/>
    </w:rPr>
  </w:style>
  <w:style w:type="paragraph" w:styleId="3">
    <w:name w:val="heading 3"/>
    <w:basedOn w:val="a0"/>
    <w:next w:val="a0"/>
    <w:link w:val="30"/>
    <w:unhideWhenUsed/>
    <w:qFormat/>
    <w:rsid w:val="00D429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qFormat/>
    <w:rsid w:val="00D42933"/>
    <w:pPr>
      <w:keepNext/>
      <w:spacing w:before="240" w:after="60"/>
      <w:ind w:left="864" w:hanging="864"/>
      <w:outlineLvl w:val="3"/>
    </w:pPr>
    <w:rPr>
      <w:rFonts w:ascii="Arial" w:hAnsi="Arial"/>
      <w:b/>
      <w:szCs w:val="20"/>
    </w:rPr>
  </w:style>
  <w:style w:type="paragraph" w:styleId="5">
    <w:name w:val="heading 5"/>
    <w:basedOn w:val="a0"/>
    <w:next w:val="a0"/>
    <w:link w:val="50"/>
    <w:qFormat/>
    <w:rsid w:val="00D42933"/>
    <w:pPr>
      <w:spacing w:before="240" w:after="60"/>
      <w:ind w:left="1008" w:hanging="1008"/>
      <w:outlineLvl w:val="4"/>
    </w:pPr>
    <w:rPr>
      <w:rFonts w:ascii="Arial" w:hAnsi="Arial"/>
      <w:szCs w:val="20"/>
    </w:rPr>
  </w:style>
  <w:style w:type="paragraph" w:styleId="6">
    <w:name w:val="heading 6"/>
    <w:basedOn w:val="a0"/>
    <w:next w:val="a0"/>
    <w:link w:val="60"/>
    <w:qFormat/>
    <w:rsid w:val="00D42933"/>
    <w:pPr>
      <w:spacing w:before="240" w:after="60"/>
      <w:ind w:left="1152" w:hanging="1152"/>
      <w:outlineLvl w:val="5"/>
    </w:pPr>
    <w:rPr>
      <w:i/>
      <w:szCs w:val="20"/>
    </w:rPr>
  </w:style>
  <w:style w:type="paragraph" w:styleId="7">
    <w:name w:val="heading 7"/>
    <w:basedOn w:val="a0"/>
    <w:next w:val="a0"/>
    <w:link w:val="70"/>
    <w:qFormat/>
    <w:rsid w:val="00D42933"/>
    <w:pPr>
      <w:keepNext/>
      <w:spacing w:before="60" w:line="360" w:lineRule="auto"/>
      <w:ind w:left="1296" w:hanging="1296"/>
      <w:jc w:val="center"/>
      <w:outlineLvl w:val="6"/>
    </w:pPr>
    <w:rPr>
      <w:rFonts w:ascii="Arial" w:hAnsi="Arial"/>
      <w:b/>
      <w:sz w:val="28"/>
      <w:szCs w:val="20"/>
    </w:rPr>
  </w:style>
  <w:style w:type="paragraph" w:styleId="8">
    <w:name w:val="heading 8"/>
    <w:basedOn w:val="a0"/>
    <w:next w:val="a0"/>
    <w:link w:val="80"/>
    <w:qFormat/>
    <w:rsid w:val="00D42933"/>
    <w:pPr>
      <w:spacing w:before="240" w:after="60"/>
      <w:ind w:left="1440" w:hanging="144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0"/>
    <w:next w:val="a0"/>
    <w:link w:val="90"/>
    <w:qFormat/>
    <w:rsid w:val="00D42933"/>
    <w:pPr>
      <w:spacing w:before="240" w:after="60"/>
      <w:ind w:left="1584" w:hanging="1584"/>
      <w:outlineLvl w:val="8"/>
    </w:pPr>
    <w:rPr>
      <w:rFonts w:ascii="Arial" w:hAnsi="Arial"/>
      <w:b/>
      <w:i/>
      <w:sz w:val="1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42933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D4293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D4293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D4293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D42933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42933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D42933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D42933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D42933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4">
    <w:name w:val="Body Text"/>
    <w:basedOn w:val="a0"/>
    <w:link w:val="a5"/>
    <w:uiPriority w:val="99"/>
    <w:rsid w:val="00D42933"/>
    <w:pPr>
      <w:jc w:val="both"/>
    </w:pPr>
  </w:style>
  <w:style w:type="character" w:customStyle="1" w:styleId="a5">
    <w:name w:val="Основной текст Знак"/>
    <w:basedOn w:val="a1"/>
    <w:link w:val="a4"/>
    <w:uiPriority w:val="99"/>
    <w:rsid w:val="00D429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3">
    <w:name w:val="FR3"/>
    <w:rsid w:val="00D42933"/>
    <w:pPr>
      <w:widowControl w:val="0"/>
      <w:spacing w:after="0" w:line="240" w:lineRule="auto"/>
      <w:ind w:right="600"/>
    </w:pPr>
    <w:rPr>
      <w:rFonts w:ascii="Courier New" w:eastAsia="Times New Roman" w:hAnsi="Courier New" w:cs="Times New Roman"/>
      <w:snapToGrid w:val="0"/>
      <w:sz w:val="16"/>
      <w:szCs w:val="20"/>
      <w:lang w:eastAsia="ru-RU"/>
    </w:rPr>
  </w:style>
  <w:style w:type="paragraph" w:styleId="a6">
    <w:name w:val="Body Text Indent"/>
    <w:basedOn w:val="a0"/>
    <w:link w:val="a7"/>
    <w:rsid w:val="00D42933"/>
    <w:pPr>
      <w:tabs>
        <w:tab w:val="left" w:pos="1220"/>
      </w:tabs>
      <w:ind w:firstLine="1080"/>
    </w:pPr>
    <w:rPr>
      <w:sz w:val="28"/>
    </w:rPr>
  </w:style>
  <w:style w:type="character" w:customStyle="1" w:styleId="a7">
    <w:name w:val="Основной текст с отступом Знак"/>
    <w:basedOn w:val="a1"/>
    <w:link w:val="a6"/>
    <w:rsid w:val="00D4293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0"/>
    <w:link w:val="22"/>
    <w:rsid w:val="00D42933"/>
    <w:pPr>
      <w:ind w:right="-141" w:firstLine="960"/>
    </w:pPr>
    <w:rPr>
      <w:sz w:val="28"/>
    </w:rPr>
  </w:style>
  <w:style w:type="character" w:customStyle="1" w:styleId="22">
    <w:name w:val="Основной текст с отступом 2 Знак"/>
    <w:basedOn w:val="a1"/>
    <w:link w:val="21"/>
    <w:rsid w:val="00D4293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er"/>
    <w:basedOn w:val="a0"/>
    <w:link w:val="a9"/>
    <w:uiPriority w:val="99"/>
    <w:rsid w:val="00D4293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D429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1"/>
    <w:rsid w:val="00D42933"/>
  </w:style>
  <w:style w:type="paragraph" w:styleId="31">
    <w:name w:val="Body Text Indent 3"/>
    <w:basedOn w:val="a0"/>
    <w:link w:val="32"/>
    <w:rsid w:val="00D42933"/>
    <w:pPr>
      <w:ind w:left="708"/>
    </w:pPr>
  </w:style>
  <w:style w:type="character" w:customStyle="1" w:styleId="32">
    <w:name w:val="Основной текст с отступом 3 Знак"/>
    <w:basedOn w:val="a1"/>
    <w:link w:val="31"/>
    <w:rsid w:val="00D429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0"/>
    <w:link w:val="ac"/>
    <w:uiPriority w:val="99"/>
    <w:rsid w:val="00D42933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D429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lock Text"/>
    <w:basedOn w:val="a0"/>
    <w:rsid w:val="00D42933"/>
    <w:pPr>
      <w:ind w:left="1425" w:right="1031" w:hanging="717"/>
      <w:jc w:val="both"/>
    </w:pPr>
    <w:rPr>
      <w:b/>
      <w:sz w:val="28"/>
    </w:rPr>
  </w:style>
  <w:style w:type="paragraph" w:styleId="23">
    <w:name w:val="toc 2"/>
    <w:basedOn w:val="a0"/>
    <w:next w:val="a0"/>
    <w:autoRedefine/>
    <w:semiHidden/>
    <w:rsid w:val="00D42933"/>
    <w:pPr>
      <w:tabs>
        <w:tab w:val="right" w:leader="dot" w:pos="9628"/>
      </w:tabs>
      <w:ind w:left="969" w:right="567" w:hanging="731"/>
    </w:pPr>
    <w:rPr>
      <w:noProof/>
      <w:sz w:val="28"/>
    </w:rPr>
  </w:style>
  <w:style w:type="paragraph" w:customStyle="1" w:styleId="a">
    <w:name w:val="Параграф"/>
    <w:basedOn w:val="a0"/>
    <w:next w:val="a0"/>
    <w:rsid w:val="00D42933"/>
    <w:pPr>
      <w:numPr>
        <w:numId w:val="1"/>
      </w:numPr>
      <w:jc w:val="both"/>
    </w:pPr>
    <w:rPr>
      <w:b/>
      <w:sz w:val="28"/>
      <w:u w:val="single"/>
    </w:rPr>
  </w:style>
  <w:style w:type="paragraph" w:styleId="11">
    <w:name w:val="toc 1"/>
    <w:basedOn w:val="a0"/>
    <w:next w:val="a0"/>
    <w:autoRedefine/>
    <w:uiPriority w:val="39"/>
    <w:rsid w:val="00D42933"/>
    <w:pPr>
      <w:tabs>
        <w:tab w:val="left" w:pos="480"/>
        <w:tab w:val="right" w:leader="dot" w:pos="9628"/>
      </w:tabs>
      <w:ind w:left="570" w:right="567" w:hanging="570"/>
    </w:pPr>
    <w:rPr>
      <w:noProof/>
      <w:sz w:val="28"/>
    </w:rPr>
  </w:style>
  <w:style w:type="paragraph" w:styleId="33">
    <w:name w:val="toc 3"/>
    <w:basedOn w:val="a0"/>
    <w:next w:val="a0"/>
    <w:autoRedefine/>
    <w:semiHidden/>
    <w:rsid w:val="00D42933"/>
    <w:pPr>
      <w:ind w:left="480"/>
    </w:pPr>
  </w:style>
  <w:style w:type="paragraph" w:styleId="41">
    <w:name w:val="toc 4"/>
    <w:basedOn w:val="a0"/>
    <w:next w:val="a0"/>
    <w:autoRedefine/>
    <w:semiHidden/>
    <w:rsid w:val="00D42933"/>
    <w:pPr>
      <w:ind w:left="720"/>
    </w:pPr>
  </w:style>
  <w:style w:type="paragraph" w:styleId="51">
    <w:name w:val="toc 5"/>
    <w:basedOn w:val="a0"/>
    <w:next w:val="a0"/>
    <w:autoRedefine/>
    <w:semiHidden/>
    <w:rsid w:val="00D42933"/>
    <w:pPr>
      <w:ind w:left="960"/>
    </w:pPr>
  </w:style>
  <w:style w:type="paragraph" w:styleId="61">
    <w:name w:val="toc 6"/>
    <w:basedOn w:val="a0"/>
    <w:next w:val="a0"/>
    <w:autoRedefine/>
    <w:semiHidden/>
    <w:rsid w:val="00D42933"/>
    <w:pPr>
      <w:ind w:left="1200"/>
    </w:pPr>
  </w:style>
  <w:style w:type="paragraph" w:styleId="71">
    <w:name w:val="toc 7"/>
    <w:basedOn w:val="a0"/>
    <w:next w:val="a0"/>
    <w:autoRedefine/>
    <w:semiHidden/>
    <w:rsid w:val="00D42933"/>
    <w:pPr>
      <w:ind w:left="1440"/>
    </w:pPr>
  </w:style>
  <w:style w:type="paragraph" w:styleId="81">
    <w:name w:val="toc 8"/>
    <w:basedOn w:val="a0"/>
    <w:next w:val="a0"/>
    <w:autoRedefine/>
    <w:semiHidden/>
    <w:rsid w:val="00D42933"/>
    <w:pPr>
      <w:ind w:left="1680"/>
    </w:pPr>
  </w:style>
  <w:style w:type="paragraph" w:styleId="91">
    <w:name w:val="toc 9"/>
    <w:basedOn w:val="a0"/>
    <w:next w:val="a0"/>
    <w:autoRedefine/>
    <w:semiHidden/>
    <w:rsid w:val="00D42933"/>
    <w:pPr>
      <w:ind w:left="1920"/>
    </w:pPr>
  </w:style>
  <w:style w:type="paragraph" w:customStyle="1" w:styleId="ae">
    <w:name w:val="Титул"/>
    <w:basedOn w:val="a0"/>
    <w:rsid w:val="00D42933"/>
    <w:pPr>
      <w:jc w:val="center"/>
    </w:pPr>
    <w:rPr>
      <w:caps/>
      <w:sz w:val="32"/>
    </w:rPr>
  </w:style>
  <w:style w:type="paragraph" w:customStyle="1" w:styleId="24">
    <w:name w:val="Параграф2"/>
    <w:basedOn w:val="a0"/>
    <w:next w:val="a0"/>
    <w:rsid w:val="00D42933"/>
    <w:pPr>
      <w:ind w:left="708" w:right="441"/>
    </w:pPr>
    <w:rPr>
      <w:b/>
      <w:sz w:val="28"/>
    </w:rPr>
  </w:style>
  <w:style w:type="paragraph" w:styleId="af">
    <w:name w:val="Title"/>
    <w:basedOn w:val="a0"/>
    <w:link w:val="af0"/>
    <w:qFormat/>
    <w:rsid w:val="00D42933"/>
    <w:pPr>
      <w:jc w:val="center"/>
    </w:pPr>
    <w:rPr>
      <w:sz w:val="28"/>
      <w:szCs w:val="20"/>
    </w:rPr>
  </w:style>
  <w:style w:type="character" w:customStyle="1" w:styleId="af0">
    <w:name w:val="Название Знак"/>
    <w:basedOn w:val="a1"/>
    <w:link w:val="af"/>
    <w:rsid w:val="00D4293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Subtitle"/>
    <w:basedOn w:val="a0"/>
    <w:link w:val="af2"/>
    <w:qFormat/>
    <w:rsid w:val="00D42933"/>
    <w:pPr>
      <w:spacing w:line="360" w:lineRule="auto"/>
      <w:jc w:val="center"/>
    </w:pPr>
    <w:rPr>
      <w:sz w:val="28"/>
    </w:rPr>
  </w:style>
  <w:style w:type="character" w:customStyle="1" w:styleId="af2">
    <w:name w:val="Подзаголовок Знак"/>
    <w:basedOn w:val="a1"/>
    <w:link w:val="af1"/>
    <w:rsid w:val="00D4293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f3">
    <w:name w:val="Table Grid"/>
    <w:basedOn w:val="a2"/>
    <w:rsid w:val="00D429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Нормальный шрифт"/>
    <w:basedOn w:val="a1"/>
    <w:rsid w:val="00D42933"/>
    <w:rPr>
      <w:rFonts w:ascii="Times New Roman" w:hAnsi="Times New Roman"/>
      <w:dstrike w:val="0"/>
      <w:noProof w:val="0"/>
      <w:color w:val="auto"/>
      <w:sz w:val="28"/>
      <w:vertAlign w:val="baseline"/>
      <w:lang w:val="ru-RU"/>
    </w:rPr>
  </w:style>
  <w:style w:type="paragraph" w:customStyle="1" w:styleId="12">
    <w:name w:val="Заголовок1"/>
    <w:basedOn w:val="1"/>
    <w:rsid w:val="00D42933"/>
    <w:pPr>
      <w:spacing w:before="120" w:after="120"/>
      <w:ind w:firstLine="720"/>
    </w:pPr>
    <w:rPr>
      <w:b/>
      <w:i/>
      <w:sz w:val="28"/>
      <w:szCs w:val="20"/>
      <w:u w:val="single"/>
    </w:rPr>
  </w:style>
  <w:style w:type="character" w:customStyle="1" w:styleId="af5">
    <w:name w:val="Вурхний индекс"/>
    <w:basedOn w:val="a1"/>
    <w:rsid w:val="00D42933"/>
    <w:rPr>
      <w:rFonts w:ascii="Times New Roman" w:hAnsi="Times New Roman"/>
      <w:dstrike w:val="0"/>
      <w:noProof w:val="0"/>
      <w:vertAlign w:val="subscript"/>
      <w:lang w:val="ru-RU"/>
    </w:rPr>
  </w:style>
  <w:style w:type="paragraph" w:styleId="af6">
    <w:name w:val="Balloon Text"/>
    <w:basedOn w:val="a0"/>
    <w:link w:val="af7"/>
    <w:rsid w:val="00D42933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rsid w:val="00D42933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3">
    <w:name w:val="Сетка таблицы1"/>
    <w:basedOn w:val="a2"/>
    <w:next w:val="af3"/>
    <w:rsid w:val="00D429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"/>
    <w:next w:val="a3"/>
    <w:uiPriority w:val="99"/>
    <w:semiHidden/>
    <w:unhideWhenUsed/>
    <w:rsid w:val="00D42933"/>
  </w:style>
  <w:style w:type="numbering" w:customStyle="1" w:styleId="110">
    <w:name w:val="Нет списка11"/>
    <w:next w:val="a3"/>
    <w:semiHidden/>
    <w:unhideWhenUsed/>
    <w:rsid w:val="00D42933"/>
  </w:style>
  <w:style w:type="paragraph" w:styleId="af8">
    <w:name w:val="Normal (Web)"/>
    <w:aliases w:val="Обычный (Web)"/>
    <w:basedOn w:val="a0"/>
    <w:uiPriority w:val="99"/>
    <w:qFormat/>
    <w:rsid w:val="00D42933"/>
    <w:pPr>
      <w:spacing w:before="100" w:beforeAutospacing="1" w:after="100" w:afterAutospacing="1"/>
    </w:pPr>
    <w:rPr>
      <w:color w:val="000000"/>
      <w:lang w:val="en-US"/>
    </w:rPr>
  </w:style>
  <w:style w:type="paragraph" w:customStyle="1" w:styleId="15">
    <w:name w:val="Стиль1"/>
    <w:basedOn w:val="a0"/>
    <w:rsid w:val="00D42933"/>
    <w:pPr>
      <w:spacing w:before="120"/>
      <w:ind w:firstLine="720"/>
    </w:pPr>
    <w:rPr>
      <w:rFonts w:ascii="Arial" w:hAnsi="Arial"/>
      <w:szCs w:val="20"/>
    </w:rPr>
  </w:style>
  <w:style w:type="paragraph" w:customStyle="1" w:styleId="af9">
    <w:name w:val="Перечисление"/>
    <w:basedOn w:val="a0"/>
    <w:next w:val="a0"/>
    <w:rsid w:val="00D42933"/>
    <w:pPr>
      <w:overflowPunct w:val="0"/>
      <w:autoSpaceDE w:val="0"/>
      <w:autoSpaceDN w:val="0"/>
      <w:adjustRightInd w:val="0"/>
      <w:spacing w:before="60"/>
      <w:ind w:left="397" w:hanging="284"/>
      <w:jc w:val="both"/>
      <w:textAlignment w:val="baseline"/>
    </w:pPr>
    <w:rPr>
      <w:szCs w:val="20"/>
    </w:rPr>
  </w:style>
  <w:style w:type="paragraph" w:customStyle="1" w:styleId="afa">
    <w:name w:val="Перечисление (список)"/>
    <w:basedOn w:val="a0"/>
    <w:next w:val="a0"/>
    <w:rsid w:val="00D42933"/>
    <w:pPr>
      <w:overflowPunct w:val="0"/>
      <w:autoSpaceDE w:val="0"/>
      <w:autoSpaceDN w:val="0"/>
      <w:adjustRightInd w:val="0"/>
      <w:spacing w:before="60"/>
      <w:ind w:left="454" w:hanging="227"/>
      <w:jc w:val="both"/>
      <w:textAlignment w:val="baseline"/>
    </w:pPr>
    <w:rPr>
      <w:szCs w:val="20"/>
    </w:rPr>
  </w:style>
  <w:style w:type="paragraph" w:customStyle="1" w:styleId="Iauiue">
    <w:name w:val="Iau?iue"/>
    <w:rsid w:val="00D429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fb">
    <w:name w:val="Знак Знак Знак Знак"/>
    <w:basedOn w:val="a0"/>
    <w:rsid w:val="00D42933"/>
    <w:pPr>
      <w:spacing w:before="60" w:after="160" w:line="240" w:lineRule="exact"/>
    </w:pPr>
    <w:rPr>
      <w:rFonts w:ascii="Verdana" w:hAnsi="Verdana"/>
      <w:sz w:val="20"/>
      <w:szCs w:val="20"/>
      <w:lang w:val="en-US"/>
    </w:rPr>
  </w:style>
  <w:style w:type="numbering" w:customStyle="1" w:styleId="111">
    <w:name w:val="Нет списка111"/>
    <w:next w:val="a3"/>
    <w:semiHidden/>
    <w:rsid w:val="00D42933"/>
  </w:style>
  <w:style w:type="paragraph" w:customStyle="1" w:styleId="afc">
    <w:name w:val="Для таблиц"/>
    <w:basedOn w:val="a0"/>
    <w:rsid w:val="00D42933"/>
    <w:pPr>
      <w:spacing w:before="60"/>
    </w:pPr>
  </w:style>
  <w:style w:type="character" w:styleId="afd">
    <w:name w:val="Hyperlink"/>
    <w:uiPriority w:val="99"/>
    <w:rsid w:val="00D42933"/>
    <w:rPr>
      <w:color w:val="0000FF"/>
      <w:u w:val="single"/>
    </w:rPr>
  </w:style>
  <w:style w:type="paragraph" w:styleId="25">
    <w:name w:val="Body Text 2"/>
    <w:basedOn w:val="a0"/>
    <w:link w:val="26"/>
    <w:rsid w:val="00D42933"/>
    <w:pPr>
      <w:spacing w:before="60"/>
      <w:jc w:val="both"/>
    </w:pPr>
    <w:rPr>
      <w:rFonts w:ascii="Arial" w:hAnsi="Arial" w:cs="Arial"/>
      <w:sz w:val="26"/>
      <w:szCs w:val="26"/>
    </w:rPr>
  </w:style>
  <w:style w:type="character" w:customStyle="1" w:styleId="26">
    <w:name w:val="Основной текст 2 Знак"/>
    <w:basedOn w:val="a1"/>
    <w:link w:val="25"/>
    <w:rsid w:val="00D42933"/>
    <w:rPr>
      <w:rFonts w:ascii="Arial" w:eastAsia="Times New Roman" w:hAnsi="Arial" w:cs="Arial"/>
      <w:sz w:val="26"/>
      <w:szCs w:val="26"/>
      <w:lang w:eastAsia="ru-RU"/>
    </w:rPr>
  </w:style>
  <w:style w:type="paragraph" w:styleId="34">
    <w:name w:val="Body Text 3"/>
    <w:basedOn w:val="a0"/>
    <w:link w:val="35"/>
    <w:rsid w:val="00D42933"/>
    <w:pPr>
      <w:spacing w:before="60" w:after="120"/>
    </w:pPr>
    <w:rPr>
      <w:sz w:val="16"/>
      <w:szCs w:val="16"/>
    </w:rPr>
  </w:style>
  <w:style w:type="character" w:customStyle="1" w:styleId="35">
    <w:name w:val="Основной текст 3 Знак"/>
    <w:basedOn w:val="a1"/>
    <w:link w:val="34"/>
    <w:rsid w:val="00D429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1">
    <w:name w:val="FR1"/>
    <w:rsid w:val="00D429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annotation reference"/>
    <w:rsid w:val="00D42933"/>
    <w:rPr>
      <w:sz w:val="16"/>
      <w:szCs w:val="16"/>
    </w:rPr>
  </w:style>
  <w:style w:type="paragraph" w:styleId="aff">
    <w:name w:val="annotation text"/>
    <w:basedOn w:val="a0"/>
    <w:link w:val="aff0"/>
    <w:rsid w:val="00D42933"/>
    <w:pPr>
      <w:spacing w:before="60"/>
    </w:pPr>
    <w:rPr>
      <w:sz w:val="20"/>
      <w:szCs w:val="20"/>
    </w:rPr>
  </w:style>
  <w:style w:type="character" w:customStyle="1" w:styleId="aff0">
    <w:name w:val="Текст примечания Знак"/>
    <w:basedOn w:val="a1"/>
    <w:link w:val="aff"/>
    <w:rsid w:val="00D429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rsid w:val="00D42933"/>
    <w:rPr>
      <w:b/>
      <w:bCs/>
    </w:rPr>
  </w:style>
  <w:style w:type="character" w:customStyle="1" w:styleId="aff2">
    <w:name w:val="Тема примечания Знак"/>
    <w:basedOn w:val="aff0"/>
    <w:link w:val="aff1"/>
    <w:rsid w:val="00D4293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27">
    <w:name w:val="Нет списка2"/>
    <w:next w:val="a3"/>
    <w:semiHidden/>
    <w:unhideWhenUsed/>
    <w:rsid w:val="00D42933"/>
  </w:style>
  <w:style w:type="numbering" w:customStyle="1" w:styleId="36">
    <w:name w:val="Нет списка3"/>
    <w:next w:val="a3"/>
    <w:semiHidden/>
    <w:rsid w:val="00D42933"/>
  </w:style>
  <w:style w:type="character" w:styleId="aff3">
    <w:name w:val="FollowedHyperlink"/>
    <w:uiPriority w:val="99"/>
    <w:unhideWhenUsed/>
    <w:rsid w:val="00D42933"/>
    <w:rPr>
      <w:color w:val="800080"/>
      <w:u w:val="single"/>
    </w:rPr>
  </w:style>
  <w:style w:type="table" w:customStyle="1" w:styleId="112">
    <w:name w:val="Сетка таблицы11"/>
    <w:basedOn w:val="a2"/>
    <w:next w:val="af3"/>
    <w:rsid w:val="00D429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"/>
    <w:next w:val="a3"/>
    <w:semiHidden/>
    <w:rsid w:val="00D42933"/>
  </w:style>
  <w:style w:type="character" w:customStyle="1" w:styleId="apple-converted-space">
    <w:name w:val="apple-converted-space"/>
    <w:rsid w:val="00D42933"/>
  </w:style>
  <w:style w:type="paragraph" w:styleId="aff4">
    <w:name w:val="List Paragraph"/>
    <w:basedOn w:val="a0"/>
    <w:uiPriority w:val="99"/>
    <w:qFormat/>
    <w:rsid w:val="00D42933"/>
    <w:pPr>
      <w:spacing w:before="60"/>
      <w:ind w:left="720"/>
      <w:contextualSpacing/>
    </w:pPr>
  </w:style>
  <w:style w:type="paragraph" w:customStyle="1" w:styleId="Default">
    <w:name w:val="Default"/>
    <w:rsid w:val="00D4293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52">
    <w:name w:val="Нет списка5"/>
    <w:next w:val="a3"/>
    <w:uiPriority w:val="99"/>
    <w:semiHidden/>
    <w:unhideWhenUsed/>
    <w:rsid w:val="00D42933"/>
  </w:style>
  <w:style w:type="table" w:customStyle="1" w:styleId="28">
    <w:name w:val="Сетка таблицы2"/>
    <w:basedOn w:val="a2"/>
    <w:next w:val="af3"/>
    <w:rsid w:val="00D429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semiHidden/>
    <w:rsid w:val="00D42933"/>
  </w:style>
  <w:style w:type="numbering" w:customStyle="1" w:styleId="210">
    <w:name w:val="Нет списка21"/>
    <w:next w:val="a3"/>
    <w:semiHidden/>
    <w:unhideWhenUsed/>
    <w:rsid w:val="00D42933"/>
  </w:style>
  <w:style w:type="numbering" w:customStyle="1" w:styleId="310">
    <w:name w:val="Нет списка31"/>
    <w:next w:val="a3"/>
    <w:semiHidden/>
    <w:rsid w:val="00D42933"/>
  </w:style>
  <w:style w:type="table" w:customStyle="1" w:styleId="121">
    <w:name w:val="Сетка таблицы12"/>
    <w:basedOn w:val="a2"/>
    <w:next w:val="af3"/>
    <w:rsid w:val="00D429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2"/>
    <w:next w:val="af3"/>
    <w:rsid w:val="00D429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0">
    <w:name w:val="Нет списка41"/>
    <w:next w:val="a3"/>
    <w:semiHidden/>
    <w:rsid w:val="00D42933"/>
  </w:style>
  <w:style w:type="character" w:customStyle="1" w:styleId="16">
    <w:name w:val="Основной текст Знак1"/>
    <w:rsid w:val="00D42933"/>
    <w:rPr>
      <w:rFonts w:ascii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Style4">
    <w:name w:val="Style4"/>
    <w:basedOn w:val="a0"/>
    <w:rsid w:val="00D42933"/>
    <w:pPr>
      <w:widowControl w:val="0"/>
      <w:autoSpaceDE w:val="0"/>
      <w:autoSpaceDN w:val="0"/>
      <w:adjustRightInd w:val="0"/>
      <w:spacing w:line="324" w:lineRule="exact"/>
      <w:ind w:hanging="360"/>
    </w:pPr>
    <w:rPr>
      <w:rFonts w:ascii="Arial Narrow" w:eastAsia="Calibri" w:hAnsi="Arial Narrow"/>
    </w:rPr>
  </w:style>
  <w:style w:type="character" w:customStyle="1" w:styleId="FontStyle19">
    <w:name w:val="Font Style19"/>
    <w:basedOn w:val="a1"/>
    <w:rsid w:val="00D42933"/>
    <w:rPr>
      <w:rFonts w:ascii="Times New Roman" w:hAnsi="Times New Roman" w:cs="Times New Roman"/>
      <w:sz w:val="20"/>
      <w:szCs w:val="20"/>
    </w:rPr>
  </w:style>
  <w:style w:type="paragraph" w:styleId="aff5">
    <w:name w:val="TOC Heading"/>
    <w:basedOn w:val="1"/>
    <w:next w:val="a0"/>
    <w:uiPriority w:val="39"/>
    <w:semiHidden/>
    <w:unhideWhenUsed/>
    <w:qFormat/>
    <w:rsid w:val="00224DD3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9">
    <w:name w:val="Стиль2"/>
    <w:basedOn w:val="a0"/>
    <w:link w:val="2a"/>
    <w:qFormat/>
    <w:rsid w:val="00224DD3"/>
    <w:pPr>
      <w:jc w:val="center"/>
    </w:pPr>
    <w:rPr>
      <w:b/>
      <w:bCs/>
    </w:rPr>
  </w:style>
  <w:style w:type="character" w:customStyle="1" w:styleId="2a">
    <w:name w:val="Стиль2 Знак"/>
    <w:basedOn w:val="a1"/>
    <w:link w:val="29"/>
    <w:rsid w:val="00224DD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biblio-record-text">
    <w:name w:val="biblio-record-text"/>
    <w:basedOn w:val="a1"/>
    <w:rsid w:val="00A9250D"/>
  </w:style>
  <w:style w:type="character" w:customStyle="1" w:styleId="17">
    <w:name w:val="Неразрешенное упоминание1"/>
    <w:basedOn w:val="a1"/>
    <w:uiPriority w:val="99"/>
    <w:semiHidden/>
    <w:unhideWhenUsed/>
    <w:rsid w:val="00EE075C"/>
    <w:rPr>
      <w:color w:val="605E5C"/>
      <w:shd w:val="clear" w:color="auto" w:fill="E1DFDD"/>
    </w:rPr>
  </w:style>
  <w:style w:type="character" w:customStyle="1" w:styleId="mat-button-wrapper">
    <w:name w:val="mat-button-wrapper"/>
    <w:basedOn w:val="a1"/>
    <w:rsid w:val="00285996"/>
  </w:style>
  <w:style w:type="paragraph" w:customStyle="1" w:styleId="maintext">
    <w:name w:val="maintext"/>
    <w:basedOn w:val="a0"/>
    <w:rsid w:val="00A56D75"/>
    <w:pPr>
      <w:spacing w:before="100" w:beforeAutospacing="1" w:after="100" w:afterAutospacing="1"/>
    </w:pPr>
  </w:style>
  <w:style w:type="character" w:styleId="aff6">
    <w:name w:val="Strong"/>
    <w:basedOn w:val="a1"/>
    <w:uiPriority w:val="22"/>
    <w:qFormat/>
    <w:rsid w:val="008529B5"/>
    <w:rPr>
      <w:b/>
      <w:bCs/>
    </w:rPr>
  </w:style>
  <w:style w:type="paragraph" w:customStyle="1" w:styleId="quiz-cardanswer">
    <w:name w:val="quiz-card__answer"/>
    <w:basedOn w:val="a0"/>
    <w:rsid w:val="008D5DF3"/>
    <w:pPr>
      <w:spacing w:before="100" w:beforeAutospacing="1" w:after="100" w:afterAutospacing="1"/>
    </w:pPr>
  </w:style>
  <w:style w:type="table" w:customStyle="1" w:styleId="37">
    <w:name w:val="Сетка таблицы3"/>
    <w:basedOn w:val="a2"/>
    <w:next w:val="af3"/>
    <w:rsid w:val="00FF4CC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2"/>
    <w:next w:val="af3"/>
    <w:rsid w:val="008A500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3">
    <w:name w:val="Сетка таблицы5"/>
    <w:basedOn w:val="a2"/>
    <w:next w:val="af3"/>
    <w:rsid w:val="002317C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">
    <w:name w:val="Сетка таблицы9"/>
    <w:basedOn w:val="a2"/>
    <w:next w:val="af3"/>
    <w:rsid w:val="002317C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2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5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8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6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92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8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3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9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7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5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1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9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59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48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7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5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2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79473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888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814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BEBEB"/>
                            <w:left w:val="single" w:sz="2" w:space="0" w:color="EBEBEB"/>
                            <w:bottom w:val="single" w:sz="2" w:space="0" w:color="EBEBEB"/>
                            <w:right w:val="single" w:sz="2" w:space="0" w:color="EBEBEB"/>
                          </w:divBdr>
                          <w:divsChild>
                            <w:div w:id="614753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04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820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456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920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991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6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5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27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0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8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6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02384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5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5035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49376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659711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5051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26616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1023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60020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4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8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10431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85901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092110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91195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66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05821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0029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95771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84730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52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988313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23802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5520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77588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1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08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28929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49387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64864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15553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83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6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614477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99275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3888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9027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9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3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10213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4042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29112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77793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9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46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15065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74179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42693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16437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93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3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34445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4189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6690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523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0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9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29107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52825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63957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93857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0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8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782076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77069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60644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508371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5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8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512510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25170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33195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14970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8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7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9819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9013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1789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6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7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0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0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3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9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4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0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551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8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09299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07155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19318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96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2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485000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15392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75378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29063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7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4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962841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66430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249700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0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2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8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12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2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86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27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7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73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15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75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4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8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2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2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4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39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7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2097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7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95530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8543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5778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4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14075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24179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64489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8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7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716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597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0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2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9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1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3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8684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425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0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93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4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0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29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0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1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0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14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85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7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0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26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50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37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66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20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73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3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2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76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1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4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8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1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6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03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76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3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1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1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9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3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5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42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9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89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1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45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.lanbook.com/book/209732" TargetMode="External"/><Relationship Id="rId18" Type="http://schemas.openxmlformats.org/officeDocument/2006/relationships/hyperlink" Target="http://www.vopreco.ru/" TargetMode="External"/><Relationship Id="rId26" Type="http://schemas.openxmlformats.org/officeDocument/2006/relationships/hyperlink" Target="http://nb.sursau.ru:8080/localdocs/itm/129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e-j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e.lanbook.com/book/277448" TargetMode="External"/><Relationship Id="rId17" Type="http://schemas.openxmlformats.org/officeDocument/2006/relationships/hyperlink" Target="http://apk-eu.ru/" TargetMode="External"/><Relationship Id="rId25" Type="http://schemas.openxmlformats.org/officeDocument/2006/relationships/hyperlink" Target="javascript:DoNothing()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e.lanbook.com/book/167041" TargetMode="External"/><Relationship Id="rId20" Type="http://schemas.openxmlformats.org/officeDocument/2006/relationships/hyperlink" Target="http://inecon.org/" TargetMode="External"/><Relationship Id="rId29" Type="http://schemas.openxmlformats.org/officeDocument/2006/relationships/hyperlink" Target="http://nb.sursau.ru:8080/localdocs/itm/130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javascript:DoNothing()" TargetMode="External"/><Relationship Id="rId24" Type="http://schemas.openxmlformats.org/officeDocument/2006/relationships/hyperlink" Target="http://www.economist.com.ru/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e.lanbook.com/book/93529" TargetMode="External"/><Relationship Id="rId23" Type="http://schemas.openxmlformats.org/officeDocument/2006/relationships/hyperlink" Target="http://www.eshpp.ru/" TargetMode="External"/><Relationship Id="rId28" Type="http://schemas.openxmlformats.org/officeDocument/2006/relationships/hyperlink" Target="javascript:DoNothing()" TargetMode="External"/><Relationship Id="rId10" Type="http://schemas.openxmlformats.org/officeDocument/2006/relationships/hyperlink" Target="http://nb.sursau.ru:8080/localdocs/itm/130.pdf" TargetMode="External"/><Relationship Id="rId19" Type="http://schemas.openxmlformats.org/officeDocument/2006/relationships/hyperlink" Target="https://press.gaugn.ru/journals-ras/meimo/" TargetMode="External"/><Relationship Id="rId31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javascript:DoNothing()" TargetMode="External"/><Relationship Id="rId14" Type="http://schemas.openxmlformats.org/officeDocument/2006/relationships/hyperlink" Target="https://e.lanbook.com/book/167041" TargetMode="External"/><Relationship Id="rId22" Type="http://schemas.openxmlformats.org/officeDocument/2006/relationships/hyperlink" Target="http://esxr.ru/" TargetMode="External"/><Relationship Id="rId27" Type="http://schemas.openxmlformats.org/officeDocument/2006/relationships/hyperlink" Target="javascript:DoNothing()" TargetMode="External"/><Relationship Id="rId30" Type="http://schemas.openxmlformats.org/officeDocument/2006/relationships/hyperlink" Target="javascript:DoNothing(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AF02A-1659-428F-934E-5902F91F7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59</Pages>
  <Words>16022</Words>
  <Characters>91327</Characters>
  <Application>Microsoft Office Word</Application>
  <DocSecurity>0</DocSecurity>
  <Lines>761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Samnavi</dc:creator>
  <cp:lastModifiedBy>User</cp:lastModifiedBy>
  <cp:revision>17</cp:revision>
  <cp:lastPrinted>2024-05-30T05:46:00Z</cp:lastPrinted>
  <dcterms:created xsi:type="dcterms:W3CDTF">2023-05-01T03:57:00Z</dcterms:created>
  <dcterms:modified xsi:type="dcterms:W3CDTF">2025-11-25T18:46:00Z</dcterms:modified>
</cp:coreProperties>
</file>